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1160B6" w14:textId="77777777" w:rsidR="005437CA" w:rsidRPr="00D94C9A" w:rsidRDefault="005437CA" w:rsidP="0049028A">
      <w:pPr>
        <w:tabs>
          <w:tab w:val="left" w:pos="4395"/>
        </w:tabs>
        <w:rPr>
          <w:rFonts w:cs="Arial"/>
          <w:noProof/>
        </w:rPr>
      </w:pPr>
    </w:p>
    <w:p w14:paraId="6EB45AAC" w14:textId="77777777" w:rsidR="007679C4" w:rsidRPr="00D94C9A" w:rsidRDefault="007679C4" w:rsidP="00084920">
      <w:pPr>
        <w:jc w:val="center"/>
        <w:rPr>
          <w:rFonts w:cs="Arial"/>
          <w:b/>
          <w:noProof/>
          <w:sz w:val="44"/>
          <w:szCs w:val="44"/>
        </w:rPr>
      </w:pPr>
    </w:p>
    <w:p w14:paraId="67583A52" w14:textId="77777777" w:rsidR="00084920" w:rsidRPr="00D94C9A" w:rsidRDefault="00084920" w:rsidP="00084920">
      <w:pPr>
        <w:jc w:val="center"/>
        <w:rPr>
          <w:rFonts w:cs="Arial"/>
          <w:b/>
          <w:noProof/>
          <w:sz w:val="44"/>
          <w:szCs w:val="44"/>
        </w:rPr>
      </w:pPr>
      <w:r w:rsidRPr="00D94C9A">
        <w:rPr>
          <w:rFonts w:cs="Arial"/>
          <w:b/>
          <w:noProof/>
          <w:sz w:val="44"/>
          <w:szCs w:val="44"/>
        </w:rPr>
        <w:t>Erhebungsbogen für Palliativstationen</w:t>
      </w:r>
    </w:p>
    <w:p w14:paraId="6F06AF57" w14:textId="77777777" w:rsidR="0064116A" w:rsidRPr="00D94C9A" w:rsidRDefault="0064116A" w:rsidP="0064116A">
      <w:pPr>
        <w:rPr>
          <w:rFonts w:cs="Arial"/>
          <w:noProof/>
        </w:rPr>
      </w:pPr>
    </w:p>
    <w:p w14:paraId="6E817EE9" w14:textId="77777777" w:rsidR="0064116A" w:rsidRPr="00D94C9A" w:rsidRDefault="0064116A" w:rsidP="0064116A">
      <w:pPr>
        <w:rPr>
          <w:rFonts w:cs="Arial"/>
          <w:noProof/>
        </w:rPr>
      </w:pPr>
    </w:p>
    <w:p w14:paraId="78EE9678" w14:textId="31CA863A" w:rsidR="0064116A" w:rsidRPr="00D94C9A" w:rsidRDefault="0064116A" w:rsidP="007679C4">
      <w:pPr>
        <w:spacing w:line="360" w:lineRule="auto"/>
        <w:jc w:val="center"/>
        <w:rPr>
          <w:rFonts w:cs="Arial"/>
          <w:b/>
          <w:noProof/>
          <w:sz w:val="28"/>
          <w:szCs w:val="28"/>
        </w:rPr>
      </w:pPr>
      <w:bookmarkStart w:id="0" w:name="_Toc275244490"/>
      <w:bookmarkStart w:id="1" w:name="_Toc275244517"/>
      <w:bookmarkStart w:id="2" w:name="_Toc275245489"/>
      <w:r w:rsidRPr="00D94C9A">
        <w:rPr>
          <w:rFonts w:cs="Arial"/>
          <w:b/>
          <w:noProof/>
          <w:sz w:val="28"/>
          <w:szCs w:val="28"/>
        </w:rPr>
        <w:t xml:space="preserve">zur </w:t>
      </w:r>
      <w:r w:rsidR="00646C26" w:rsidRPr="00D94C9A">
        <w:rPr>
          <w:rFonts w:cs="Arial"/>
          <w:b/>
          <w:noProof/>
          <w:sz w:val="28"/>
          <w:szCs w:val="28"/>
        </w:rPr>
        <w:t xml:space="preserve">Zertifizierung </w:t>
      </w:r>
      <w:r w:rsidRPr="00D94C9A">
        <w:rPr>
          <w:rFonts w:cs="Arial"/>
          <w:b/>
          <w:noProof/>
          <w:sz w:val="28"/>
          <w:szCs w:val="28"/>
        </w:rPr>
        <w:t xml:space="preserve">von </w:t>
      </w:r>
      <w:bookmarkEnd w:id="0"/>
      <w:bookmarkEnd w:id="1"/>
      <w:bookmarkEnd w:id="2"/>
      <w:r w:rsidR="00084920" w:rsidRPr="00D94C9A">
        <w:rPr>
          <w:rFonts w:cs="Arial"/>
          <w:b/>
          <w:noProof/>
          <w:sz w:val="28"/>
          <w:szCs w:val="28"/>
        </w:rPr>
        <w:t>Palliativstationen</w:t>
      </w:r>
    </w:p>
    <w:p w14:paraId="0FE5E2B0" w14:textId="184455EC" w:rsidR="0064116A" w:rsidRPr="00D94C9A" w:rsidRDefault="0064116A" w:rsidP="007679C4">
      <w:pPr>
        <w:spacing w:line="360" w:lineRule="auto"/>
        <w:jc w:val="center"/>
        <w:rPr>
          <w:rFonts w:cs="Arial"/>
          <w:b/>
          <w:noProof/>
          <w:sz w:val="28"/>
          <w:szCs w:val="28"/>
        </w:rPr>
      </w:pPr>
      <w:bookmarkStart w:id="3" w:name="_Toc275244491"/>
      <w:bookmarkStart w:id="4" w:name="_Toc275244518"/>
      <w:bookmarkStart w:id="5" w:name="_Toc275245490"/>
      <w:r w:rsidRPr="00D94C9A">
        <w:rPr>
          <w:rFonts w:cs="Arial"/>
          <w:b/>
          <w:noProof/>
          <w:sz w:val="28"/>
          <w:szCs w:val="28"/>
        </w:rPr>
        <w:t xml:space="preserve">als qualitätssichernde Maßnahme in der </w:t>
      </w:r>
      <w:r w:rsidRPr="00D94C9A">
        <w:rPr>
          <w:rFonts w:cs="Arial"/>
          <w:b/>
          <w:noProof/>
          <w:sz w:val="28"/>
          <w:szCs w:val="28"/>
        </w:rPr>
        <w:br/>
      </w:r>
      <w:bookmarkEnd w:id="3"/>
      <w:bookmarkEnd w:id="4"/>
      <w:bookmarkEnd w:id="5"/>
      <w:r w:rsidR="00084920" w:rsidRPr="00D94C9A">
        <w:rPr>
          <w:rFonts w:cs="Arial"/>
          <w:b/>
          <w:noProof/>
          <w:sz w:val="28"/>
          <w:szCs w:val="28"/>
        </w:rPr>
        <w:t>palliativmedizinischen Versorgung</w:t>
      </w:r>
    </w:p>
    <w:p w14:paraId="3220C150" w14:textId="77777777" w:rsidR="00084920" w:rsidRPr="00D94C9A" w:rsidRDefault="00084920" w:rsidP="00084920">
      <w:pPr>
        <w:jc w:val="center"/>
        <w:rPr>
          <w:rFonts w:cs="Arial"/>
          <w:noProof/>
          <w:sz w:val="24"/>
          <w:szCs w:val="24"/>
        </w:rPr>
      </w:pPr>
      <w:bookmarkStart w:id="6" w:name="_Toc275244113"/>
      <w:bookmarkStart w:id="7" w:name="_Toc275250893"/>
      <w:bookmarkStart w:id="8" w:name="_Toc320259820"/>
    </w:p>
    <w:p w14:paraId="2DA4EC43" w14:textId="77777777" w:rsidR="00084920" w:rsidRPr="00D94C9A" w:rsidRDefault="00084920" w:rsidP="00084920">
      <w:pPr>
        <w:jc w:val="center"/>
        <w:rPr>
          <w:rFonts w:cs="Arial"/>
          <w:noProof/>
          <w:sz w:val="24"/>
          <w:szCs w:val="24"/>
        </w:rPr>
      </w:pPr>
    </w:p>
    <w:p w14:paraId="402CE8BF" w14:textId="3B5D92A3" w:rsidR="007679C4" w:rsidRPr="0011111A" w:rsidRDefault="0064116A" w:rsidP="0011111A">
      <w:pPr>
        <w:jc w:val="center"/>
        <w:rPr>
          <w:rFonts w:cs="Arial"/>
          <w:noProof/>
        </w:rPr>
      </w:pPr>
      <w:r w:rsidRPr="00D94C9A">
        <w:rPr>
          <w:rFonts w:cs="Arial"/>
          <w:noProof/>
          <w:sz w:val="24"/>
          <w:szCs w:val="24"/>
        </w:rPr>
        <w:t xml:space="preserve">Eine Initiative der Deutschen Gesellschaft für </w:t>
      </w:r>
      <w:r w:rsidR="00084920" w:rsidRPr="00D94C9A">
        <w:rPr>
          <w:rFonts w:cs="Arial"/>
          <w:noProof/>
          <w:sz w:val="24"/>
          <w:szCs w:val="24"/>
        </w:rPr>
        <w:t>Palliativmedizin</w:t>
      </w:r>
      <w:r w:rsidRPr="00D94C9A">
        <w:rPr>
          <w:rFonts w:cs="Arial"/>
          <w:noProof/>
          <w:sz w:val="24"/>
          <w:szCs w:val="24"/>
        </w:rPr>
        <w:t xml:space="preserve"> </w:t>
      </w:r>
      <w:r w:rsidR="00B313A9" w:rsidRPr="00D94C9A">
        <w:rPr>
          <w:rFonts w:cs="Arial"/>
          <w:noProof/>
          <w:sz w:val="24"/>
          <w:szCs w:val="24"/>
        </w:rPr>
        <w:br/>
      </w:r>
      <w:bookmarkEnd w:id="6"/>
      <w:bookmarkEnd w:id="7"/>
      <w:bookmarkEnd w:id="8"/>
    </w:p>
    <w:p w14:paraId="3AF3B90A" w14:textId="77777777" w:rsidR="00066854" w:rsidRPr="00D94C9A" w:rsidRDefault="00066854" w:rsidP="007679C4">
      <w:pPr>
        <w:jc w:val="center"/>
        <w:rPr>
          <w:rFonts w:cs="Arial"/>
          <w:noProof/>
          <w:sz w:val="28"/>
        </w:rPr>
      </w:pPr>
    </w:p>
    <w:p w14:paraId="43577A1E" w14:textId="7C193F6B" w:rsidR="00B07B75" w:rsidRPr="00D94C9A" w:rsidRDefault="00B07B75" w:rsidP="007679C4">
      <w:pPr>
        <w:jc w:val="center"/>
        <w:rPr>
          <w:rFonts w:cs="Arial"/>
          <w:noProof/>
          <w:sz w:val="22"/>
          <w:szCs w:val="22"/>
        </w:rPr>
      </w:pPr>
      <w:r w:rsidRPr="00D94C9A">
        <w:rPr>
          <w:rFonts w:cs="Arial"/>
          <w:noProof/>
          <w:sz w:val="22"/>
          <w:szCs w:val="22"/>
        </w:rPr>
        <w:t>Zertifizierungskommission der Deutschen Gesellschaft für Palliativmedizin:</w:t>
      </w:r>
    </w:p>
    <w:p w14:paraId="22EC4E2F" w14:textId="77777777" w:rsidR="007679C4" w:rsidRPr="00D94C9A" w:rsidRDefault="007679C4" w:rsidP="007679C4">
      <w:pPr>
        <w:jc w:val="center"/>
        <w:rPr>
          <w:rFonts w:cs="Arial"/>
          <w:noProof/>
          <w:sz w:val="28"/>
        </w:rPr>
      </w:pPr>
      <w:bookmarkStart w:id="9" w:name="_Hlk121837913"/>
    </w:p>
    <w:bookmarkEnd w:id="9"/>
    <w:p w14:paraId="0BC4421A" w14:textId="77777777" w:rsidR="00843FF6" w:rsidRDefault="00843FF6" w:rsidP="00843FF6">
      <w:pPr>
        <w:jc w:val="center"/>
        <w:rPr>
          <w:rFonts w:cs="Arial"/>
          <w:noProof/>
        </w:rPr>
      </w:pPr>
      <w:r>
        <w:rPr>
          <w:rFonts w:cs="Arial"/>
          <w:noProof/>
        </w:rPr>
        <w:t>Prof. Dr. med. Claudia Bausewein</w:t>
      </w:r>
    </w:p>
    <w:p w14:paraId="03289E9D" w14:textId="77777777" w:rsidR="00843FF6" w:rsidRDefault="00843FF6" w:rsidP="00843FF6">
      <w:pPr>
        <w:jc w:val="center"/>
        <w:rPr>
          <w:rFonts w:cs="Arial"/>
          <w:noProof/>
          <w:sz w:val="22"/>
        </w:rPr>
      </w:pPr>
      <w:r>
        <w:rPr>
          <w:rFonts w:cs="Arial"/>
          <w:noProof/>
        </w:rPr>
        <w:t>Heiner Melching</w:t>
      </w:r>
    </w:p>
    <w:p w14:paraId="4859A53B" w14:textId="77777777" w:rsidR="00843FF6" w:rsidRDefault="00843FF6" w:rsidP="00843FF6">
      <w:pPr>
        <w:jc w:val="center"/>
        <w:rPr>
          <w:rFonts w:cs="Arial"/>
          <w:noProof/>
        </w:rPr>
      </w:pPr>
      <w:r>
        <w:rPr>
          <w:rFonts w:cs="Arial"/>
          <w:noProof/>
        </w:rPr>
        <w:t>Dr. med. Carsten Klein</w:t>
      </w:r>
    </w:p>
    <w:p w14:paraId="3224AB1E" w14:textId="77777777" w:rsidR="00843FF6" w:rsidRDefault="00843FF6" w:rsidP="00843FF6">
      <w:pPr>
        <w:jc w:val="center"/>
        <w:rPr>
          <w:rFonts w:cs="Arial"/>
          <w:noProof/>
        </w:rPr>
      </w:pPr>
      <w:r>
        <w:rPr>
          <w:rFonts w:cs="Arial"/>
          <w:noProof/>
        </w:rPr>
        <w:t>Steven Kranz</w:t>
      </w:r>
    </w:p>
    <w:p w14:paraId="43C570D8" w14:textId="77777777" w:rsidR="00843FF6" w:rsidRDefault="00843FF6" w:rsidP="00843FF6">
      <w:pPr>
        <w:jc w:val="center"/>
        <w:rPr>
          <w:rFonts w:cs="Arial"/>
          <w:noProof/>
        </w:rPr>
      </w:pPr>
      <w:r>
        <w:rPr>
          <w:rFonts w:cs="Arial"/>
          <w:noProof/>
        </w:rPr>
        <w:t>Prof. Dr. med. Philipp Lenz</w:t>
      </w:r>
    </w:p>
    <w:p w14:paraId="0886EB3C" w14:textId="77777777" w:rsidR="00843FF6" w:rsidRDefault="00843FF6" w:rsidP="00843FF6">
      <w:pPr>
        <w:jc w:val="center"/>
        <w:rPr>
          <w:rFonts w:cs="Arial"/>
          <w:noProof/>
        </w:rPr>
      </w:pPr>
      <w:r>
        <w:rPr>
          <w:rFonts w:cs="Arial"/>
          <w:noProof/>
        </w:rPr>
        <w:t>Andreas Müller</w:t>
      </w:r>
    </w:p>
    <w:p w14:paraId="3AFB0B54" w14:textId="77777777" w:rsidR="00843FF6" w:rsidRDefault="00843FF6" w:rsidP="00843FF6">
      <w:pPr>
        <w:jc w:val="center"/>
        <w:rPr>
          <w:rFonts w:cs="Arial"/>
          <w:noProof/>
        </w:rPr>
      </w:pPr>
      <w:r>
        <w:rPr>
          <w:rFonts w:cs="Arial"/>
          <w:noProof/>
        </w:rPr>
        <w:t>Christian-Martin Müller</w:t>
      </w:r>
    </w:p>
    <w:p w14:paraId="140AB50E" w14:textId="77777777" w:rsidR="00843FF6" w:rsidRDefault="00843FF6" w:rsidP="00843FF6">
      <w:pPr>
        <w:jc w:val="center"/>
        <w:rPr>
          <w:rFonts w:cs="Arial"/>
          <w:noProof/>
        </w:rPr>
      </w:pPr>
      <w:r>
        <w:rPr>
          <w:rFonts w:cs="Arial"/>
          <w:noProof/>
        </w:rPr>
        <w:t>Prof. Dr. med. Lukas Radbruch</w:t>
      </w:r>
    </w:p>
    <w:p w14:paraId="79D08F95" w14:textId="77777777" w:rsidR="00843FF6" w:rsidRDefault="00843FF6" w:rsidP="00843FF6">
      <w:pPr>
        <w:jc w:val="center"/>
        <w:rPr>
          <w:rFonts w:cs="Arial"/>
          <w:noProof/>
        </w:rPr>
      </w:pPr>
      <w:r>
        <w:rPr>
          <w:rFonts w:cs="Arial"/>
          <w:noProof/>
        </w:rPr>
        <w:t>Univ.-Prof. Dr. med. Roman Rolke</w:t>
      </w:r>
    </w:p>
    <w:p w14:paraId="0894789D" w14:textId="0D7FD721" w:rsidR="00776C5D" w:rsidRDefault="00776C5D" w:rsidP="00843FF6">
      <w:pPr>
        <w:jc w:val="center"/>
        <w:rPr>
          <w:rFonts w:cs="Arial"/>
          <w:noProof/>
        </w:rPr>
      </w:pPr>
      <w:r>
        <w:rPr>
          <w:rFonts w:cs="Arial"/>
          <w:noProof/>
        </w:rPr>
        <w:t>Dipl.-Psych. Peter Friedrich-Mai</w:t>
      </w:r>
    </w:p>
    <w:p w14:paraId="3DDCBF6C" w14:textId="77777777" w:rsidR="00066854" w:rsidRPr="00D94C9A" w:rsidRDefault="00066854" w:rsidP="007679C4">
      <w:pPr>
        <w:jc w:val="center"/>
        <w:rPr>
          <w:rFonts w:cs="Arial"/>
          <w:noProof/>
        </w:rPr>
      </w:pPr>
    </w:p>
    <w:p w14:paraId="58A874FD" w14:textId="77777777" w:rsidR="00066854" w:rsidRPr="00D94C9A" w:rsidRDefault="00066854" w:rsidP="007679C4">
      <w:pPr>
        <w:jc w:val="center"/>
        <w:rPr>
          <w:rFonts w:cs="Arial"/>
          <w:noProof/>
        </w:rPr>
      </w:pPr>
    </w:p>
    <w:p w14:paraId="40806ADE" w14:textId="4600772B" w:rsidR="00B07B75" w:rsidRPr="00D94C9A" w:rsidRDefault="00336EBA" w:rsidP="00066854">
      <w:pPr>
        <w:rPr>
          <w:rFonts w:cs="Arial"/>
          <w:noProof/>
        </w:rPr>
      </w:pPr>
      <w:r w:rsidRPr="00D94C9A">
        <w:rPr>
          <w:rFonts w:cs="Arial"/>
          <w:noProof/>
        </w:rPr>
        <w:t>Freigabe durc</w:t>
      </w:r>
      <w:r w:rsidR="005A68CF" w:rsidRPr="00D94C9A">
        <w:rPr>
          <w:rFonts w:cs="Arial"/>
          <w:noProof/>
        </w:rPr>
        <w:t xml:space="preserve">h die Zertifizierungskommission </w:t>
      </w:r>
      <w:r w:rsidR="005A68CF" w:rsidRPr="001F33A0">
        <w:rPr>
          <w:rFonts w:cs="Arial"/>
          <w:noProof/>
        </w:rPr>
        <w:t xml:space="preserve">am </w:t>
      </w:r>
      <w:r w:rsidR="001F33A0" w:rsidRPr="001F33A0">
        <w:rPr>
          <w:rFonts w:cs="Arial"/>
          <w:b/>
          <w:bCs/>
        </w:rPr>
        <w:t>03</w:t>
      </w:r>
      <w:r w:rsidR="004A0F97" w:rsidRPr="001F33A0">
        <w:rPr>
          <w:rFonts w:cs="Arial"/>
          <w:b/>
          <w:bCs/>
        </w:rPr>
        <w:t>.</w:t>
      </w:r>
      <w:r w:rsidR="001F33A0" w:rsidRPr="001F33A0">
        <w:rPr>
          <w:rFonts w:cs="Arial"/>
          <w:b/>
          <w:bCs/>
        </w:rPr>
        <w:t>12</w:t>
      </w:r>
      <w:r w:rsidR="004A0F97" w:rsidRPr="001F33A0">
        <w:rPr>
          <w:rFonts w:cs="Arial"/>
          <w:b/>
          <w:bCs/>
        </w:rPr>
        <w:t>.</w:t>
      </w:r>
      <w:r w:rsidR="00FA4EFD" w:rsidRPr="001F33A0">
        <w:rPr>
          <w:rFonts w:cs="Arial"/>
          <w:b/>
          <w:bCs/>
        </w:rPr>
        <w:t>2024</w:t>
      </w:r>
    </w:p>
    <w:p w14:paraId="4D5ADD0C" w14:textId="77777777" w:rsidR="00931913" w:rsidRPr="00D94C9A" w:rsidRDefault="00931913" w:rsidP="005437CA">
      <w:pPr>
        <w:rPr>
          <w:rFonts w:cs="Arial"/>
          <w:noProof/>
        </w:rPr>
      </w:pPr>
    </w:p>
    <w:p w14:paraId="4BB3DBC5" w14:textId="77777777" w:rsidR="007679C4" w:rsidRPr="00D94C9A" w:rsidRDefault="007679C4" w:rsidP="005437CA">
      <w:pPr>
        <w:rPr>
          <w:rFonts w:cs="Arial"/>
          <w:noProof/>
        </w:rPr>
      </w:pPr>
    </w:p>
    <w:p w14:paraId="70A7B669" w14:textId="28353D21" w:rsidR="0091592E" w:rsidRPr="00D94C9A" w:rsidRDefault="002A5177" w:rsidP="007679C4">
      <w:pPr>
        <w:jc w:val="both"/>
        <w:rPr>
          <w:rFonts w:cs="Arial"/>
          <w:noProof/>
          <w:sz w:val="22"/>
        </w:rPr>
      </w:pPr>
      <w:r w:rsidRPr="00D94C9A">
        <w:rPr>
          <w:rFonts w:cs="Arial"/>
          <w:noProof/>
          <w:sz w:val="22"/>
        </w:rPr>
        <w:t xml:space="preserve">In diesem </w:t>
      </w:r>
      <w:r w:rsidR="00336EBA" w:rsidRPr="00D94C9A">
        <w:rPr>
          <w:rFonts w:cs="Arial"/>
          <w:noProof/>
          <w:sz w:val="22"/>
        </w:rPr>
        <w:t xml:space="preserve">Anforderungskatalog </w:t>
      </w:r>
      <w:r w:rsidRPr="00D94C9A">
        <w:rPr>
          <w:rFonts w:cs="Arial"/>
          <w:noProof/>
          <w:sz w:val="22"/>
        </w:rPr>
        <w:t xml:space="preserve">sind die Fachlichen Anforderungen an </w:t>
      </w:r>
      <w:r w:rsidR="00084920" w:rsidRPr="00D94C9A">
        <w:rPr>
          <w:rFonts w:cs="Arial"/>
          <w:noProof/>
          <w:sz w:val="22"/>
        </w:rPr>
        <w:t xml:space="preserve">Palliativstationen </w:t>
      </w:r>
      <w:r w:rsidR="004A0F97">
        <w:rPr>
          <w:rFonts w:cs="Arial"/>
          <w:noProof/>
          <w:sz w:val="22"/>
        </w:rPr>
        <w:t xml:space="preserve">seitens der </w:t>
      </w:r>
      <w:r w:rsidR="00084920" w:rsidRPr="00D94C9A">
        <w:rPr>
          <w:rFonts w:cs="Arial"/>
          <w:noProof/>
          <w:sz w:val="22"/>
        </w:rPr>
        <w:t>DGP</w:t>
      </w:r>
      <w:r w:rsidRPr="00D94C9A">
        <w:rPr>
          <w:rFonts w:cs="Arial"/>
          <w:noProof/>
          <w:sz w:val="22"/>
        </w:rPr>
        <w:t xml:space="preserve"> festgelegt. Sie bilden die Grundlage für </w:t>
      </w:r>
      <w:r w:rsidR="00336EBA" w:rsidRPr="00D94C9A">
        <w:rPr>
          <w:rFonts w:cs="Arial"/>
          <w:noProof/>
          <w:sz w:val="22"/>
        </w:rPr>
        <w:t>die Zertifizierung</w:t>
      </w:r>
      <w:r w:rsidRPr="00D94C9A">
        <w:rPr>
          <w:rFonts w:cs="Arial"/>
          <w:noProof/>
          <w:sz w:val="22"/>
        </w:rPr>
        <w:t xml:space="preserve"> von </w:t>
      </w:r>
      <w:r w:rsidR="00084920" w:rsidRPr="00D94C9A">
        <w:rPr>
          <w:rFonts w:cs="Arial"/>
          <w:noProof/>
          <w:sz w:val="22"/>
        </w:rPr>
        <w:t>Palliativstationen.</w:t>
      </w:r>
      <w:r w:rsidR="000F07A4" w:rsidRPr="00D94C9A">
        <w:rPr>
          <w:rFonts w:cs="Arial"/>
          <w:noProof/>
          <w:sz w:val="22"/>
        </w:rPr>
        <w:t xml:space="preserve"> Die Anforderungen der </w:t>
      </w:r>
      <w:r w:rsidR="00336EBA" w:rsidRPr="00D94C9A">
        <w:rPr>
          <w:rFonts w:cs="Arial"/>
          <w:noProof/>
          <w:sz w:val="22"/>
        </w:rPr>
        <w:t xml:space="preserve">Deutschen Gesellschaft für Palliativmedizin im Anforderungskatalog der </w:t>
      </w:r>
      <w:r w:rsidR="000F07A4" w:rsidRPr="00D94C9A">
        <w:rPr>
          <w:rFonts w:cs="Arial"/>
          <w:noProof/>
          <w:sz w:val="22"/>
        </w:rPr>
        <w:t>D</w:t>
      </w:r>
      <w:r w:rsidR="00336EBA" w:rsidRPr="00D94C9A">
        <w:rPr>
          <w:rFonts w:cs="Arial"/>
          <w:noProof/>
          <w:sz w:val="22"/>
        </w:rPr>
        <w:t>eutschen Krebsgesellschaft</w:t>
      </w:r>
      <w:r w:rsidR="000F07A4" w:rsidRPr="00D94C9A">
        <w:rPr>
          <w:rFonts w:cs="Arial"/>
          <w:noProof/>
          <w:sz w:val="22"/>
        </w:rPr>
        <w:t xml:space="preserve"> </w:t>
      </w:r>
      <w:r w:rsidR="00336EBA" w:rsidRPr="00D94C9A">
        <w:rPr>
          <w:rFonts w:cs="Arial"/>
          <w:noProof/>
          <w:sz w:val="22"/>
        </w:rPr>
        <w:t>für</w:t>
      </w:r>
      <w:r w:rsidR="00AF1BAC" w:rsidRPr="00D94C9A">
        <w:rPr>
          <w:rFonts w:cs="Arial"/>
          <w:noProof/>
          <w:sz w:val="22"/>
        </w:rPr>
        <w:t xml:space="preserve"> O</w:t>
      </w:r>
      <w:r w:rsidR="000F07A4" w:rsidRPr="00D94C9A">
        <w:rPr>
          <w:rFonts w:cs="Arial"/>
          <w:noProof/>
          <w:sz w:val="22"/>
        </w:rPr>
        <w:t xml:space="preserve">nkologische Zentren </w:t>
      </w:r>
      <w:r w:rsidR="00B0586D" w:rsidRPr="00D94C9A">
        <w:rPr>
          <w:rFonts w:cs="Arial"/>
          <w:noProof/>
          <w:sz w:val="22"/>
        </w:rPr>
        <w:t xml:space="preserve">wurden bei der Erstellung </w:t>
      </w:r>
      <w:r w:rsidR="000F07A4" w:rsidRPr="00D94C9A">
        <w:rPr>
          <w:rFonts w:cs="Arial"/>
          <w:noProof/>
          <w:sz w:val="22"/>
        </w:rPr>
        <w:t>berücksichtigt.</w:t>
      </w:r>
    </w:p>
    <w:p w14:paraId="44763CFF" w14:textId="77777777" w:rsidR="0091592E" w:rsidRPr="00D94C9A" w:rsidRDefault="0091592E" w:rsidP="007679C4">
      <w:pPr>
        <w:jc w:val="both"/>
        <w:rPr>
          <w:rFonts w:cs="Arial"/>
          <w:noProof/>
          <w:sz w:val="22"/>
        </w:rPr>
      </w:pPr>
    </w:p>
    <w:p w14:paraId="05E2F1EE" w14:textId="77777777" w:rsidR="009076DB" w:rsidRPr="00D94C9A" w:rsidRDefault="009076DB" w:rsidP="007679C4">
      <w:pPr>
        <w:jc w:val="both"/>
        <w:rPr>
          <w:rFonts w:cs="Arial"/>
          <w:noProof/>
          <w:sz w:val="22"/>
        </w:rPr>
      </w:pPr>
    </w:p>
    <w:p w14:paraId="6E67ED42" w14:textId="77777777" w:rsidR="009076DB" w:rsidRPr="00D94C9A" w:rsidRDefault="009076DB" w:rsidP="007679C4">
      <w:pPr>
        <w:jc w:val="both"/>
        <w:rPr>
          <w:rFonts w:cs="Arial"/>
          <w:noProof/>
          <w:sz w:val="22"/>
        </w:rPr>
      </w:pPr>
    </w:p>
    <w:p w14:paraId="2405E6DA" w14:textId="77777777" w:rsidR="009076DB" w:rsidRPr="00D94C9A" w:rsidRDefault="009076DB" w:rsidP="007679C4">
      <w:pPr>
        <w:jc w:val="both"/>
        <w:rPr>
          <w:rFonts w:cs="Arial"/>
          <w:noProof/>
          <w:sz w:val="22"/>
        </w:rPr>
      </w:pPr>
    </w:p>
    <w:p w14:paraId="11760600" w14:textId="3F995148" w:rsidR="009076DB" w:rsidRPr="00D94C9A" w:rsidRDefault="00E93482" w:rsidP="007679C4">
      <w:pPr>
        <w:jc w:val="both"/>
        <w:rPr>
          <w:rFonts w:cs="Arial"/>
          <w:noProof/>
          <w:sz w:val="18"/>
        </w:rPr>
      </w:pPr>
      <w:r w:rsidRPr="00D94C9A">
        <w:rPr>
          <w:rFonts w:cs="Arial"/>
          <w:noProof/>
          <w:sz w:val="18"/>
        </w:rPr>
        <w:t>Die</w:t>
      </w:r>
      <w:r w:rsidR="001E1528" w:rsidRPr="00D94C9A">
        <w:rPr>
          <w:rFonts w:cs="Arial"/>
          <w:noProof/>
          <w:sz w:val="18"/>
        </w:rPr>
        <w:t xml:space="preserve"> mit Fußnoten markierten</w:t>
      </w:r>
      <w:r w:rsidRPr="00D94C9A">
        <w:rPr>
          <w:rFonts w:cs="Arial"/>
          <w:noProof/>
          <w:sz w:val="18"/>
        </w:rPr>
        <w:t xml:space="preserve"> </w:t>
      </w:r>
      <w:r w:rsidR="00CF2471" w:rsidRPr="00D94C9A">
        <w:rPr>
          <w:rFonts w:cs="Arial"/>
          <w:noProof/>
          <w:sz w:val="18"/>
        </w:rPr>
        <w:t xml:space="preserve">Inhalte orientieren sich an </w:t>
      </w:r>
      <w:r w:rsidRPr="00D94C9A">
        <w:rPr>
          <w:rFonts w:cs="Arial"/>
          <w:noProof/>
          <w:sz w:val="18"/>
        </w:rPr>
        <w:t xml:space="preserve">den </w:t>
      </w:r>
      <w:r w:rsidR="00CF2471" w:rsidRPr="00D94C9A">
        <w:rPr>
          <w:rFonts w:cs="Arial"/>
          <w:noProof/>
          <w:sz w:val="18"/>
        </w:rPr>
        <w:t xml:space="preserve">Anforderungen </w:t>
      </w:r>
      <w:r w:rsidRPr="00D94C9A">
        <w:rPr>
          <w:rFonts w:cs="Arial"/>
          <w:noProof/>
          <w:sz w:val="18"/>
        </w:rPr>
        <w:t xml:space="preserve">des neunten Kapitels </w:t>
      </w:r>
      <w:r w:rsidR="00CF2471" w:rsidRPr="00D94C9A">
        <w:rPr>
          <w:rFonts w:cs="Arial"/>
          <w:noProof/>
          <w:sz w:val="18"/>
        </w:rPr>
        <w:t xml:space="preserve">des Erhebungsbogens </w:t>
      </w:r>
      <w:r w:rsidRPr="00D94C9A">
        <w:rPr>
          <w:rFonts w:cs="Arial"/>
          <w:noProof/>
          <w:sz w:val="18"/>
        </w:rPr>
        <w:t xml:space="preserve">für Onkologische Spitzenzentren und Onkologische Zentren </w:t>
      </w:r>
      <w:r w:rsidR="00CF2471" w:rsidRPr="00D94C9A">
        <w:rPr>
          <w:rFonts w:cs="Arial"/>
          <w:noProof/>
          <w:sz w:val="18"/>
        </w:rPr>
        <w:t>der Deutschen Krebsgesellschaft und Deutschen Krebshilfe</w:t>
      </w:r>
      <w:r w:rsidRPr="00D94C9A">
        <w:rPr>
          <w:rFonts w:cs="Arial"/>
          <w:noProof/>
          <w:sz w:val="18"/>
        </w:rPr>
        <w:t>.</w:t>
      </w:r>
    </w:p>
    <w:p w14:paraId="2B633521" w14:textId="6D0DC61D" w:rsidR="0041184D" w:rsidRPr="00D94C9A" w:rsidRDefault="000677C1" w:rsidP="007679C4">
      <w:pPr>
        <w:jc w:val="both"/>
        <w:rPr>
          <w:rFonts w:cs="Arial"/>
          <w:noProof/>
          <w:sz w:val="22"/>
        </w:rPr>
      </w:pPr>
      <w:r w:rsidRPr="00D94C9A">
        <w:rPr>
          <w:rFonts w:cs="Arial"/>
          <w:b/>
          <w:noProof/>
          <w:sz w:val="22"/>
        </w:rPr>
        <w:br w:type="page"/>
      </w:r>
      <w:r w:rsidR="0041184D" w:rsidRPr="00D94C9A">
        <w:rPr>
          <w:rFonts w:cs="Arial"/>
          <w:b/>
          <w:noProof/>
          <w:sz w:val="28"/>
          <w:lang w:eastAsia="en-US"/>
        </w:rPr>
        <w:lastRenderedPageBreak/>
        <w:t xml:space="preserve">Angaben </w:t>
      </w:r>
      <w:r w:rsidR="00084920" w:rsidRPr="00D94C9A">
        <w:rPr>
          <w:rFonts w:cs="Arial"/>
          <w:b/>
          <w:noProof/>
          <w:sz w:val="28"/>
          <w:lang w:eastAsia="en-US"/>
        </w:rPr>
        <w:t>zur Palliativstation</w:t>
      </w:r>
      <w:r w:rsidR="0041184D" w:rsidRPr="00D94C9A">
        <w:rPr>
          <w:rFonts w:cs="Arial"/>
          <w:b/>
          <w:noProof/>
          <w:sz w:val="28"/>
          <w:lang w:eastAsia="en-US"/>
        </w:rPr>
        <w:t>:</w:t>
      </w:r>
    </w:p>
    <w:p w14:paraId="17F9F8C0" w14:textId="77777777" w:rsidR="0041184D" w:rsidRPr="00D94C9A" w:rsidRDefault="0041184D" w:rsidP="0041184D">
      <w:pPr>
        <w:rPr>
          <w:rFonts w:cs="Arial"/>
          <w:noProof/>
          <w:lang w:eastAsia="en-US"/>
        </w:rPr>
      </w:pPr>
    </w:p>
    <w:tbl>
      <w:tblPr>
        <w:tblW w:w="4273" w:type="pct"/>
        <w:tblCellMar>
          <w:left w:w="70" w:type="dxa"/>
          <w:right w:w="70" w:type="dxa"/>
        </w:tblCellMar>
        <w:tblLook w:val="0000" w:firstRow="0" w:lastRow="0" w:firstColumn="0" w:lastColumn="0" w:noHBand="0" w:noVBand="0"/>
      </w:tblPr>
      <w:tblGrid>
        <w:gridCol w:w="3261"/>
        <w:gridCol w:w="4466"/>
        <w:gridCol w:w="375"/>
        <w:gridCol w:w="159"/>
      </w:tblGrid>
      <w:tr w:rsidR="004A0F97" w:rsidRPr="00D94C9A" w14:paraId="36ED257A" w14:textId="77777777" w:rsidTr="004A0F97">
        <w:trPr>
          <w:gridAfter w:val="2"/>
          <w:wAfter w:w="323" w:type="pct"/>
        </w:trPr>
        <w:tc>
          <w:tcPr>
            <w:tcW w:w="1974" w:type="pct"/>
          </w:tcPr>
          <w:p w14:paraId="6BC89558" w14:textId="1A94DCBA" w:rsidR="004A0F97" w:rsidRPr="00D94C9A" w:rsidRDefault="004A0F97" w:rsidP="0041184D">
            <w:pPr>
              <w:spacing w:before="180" w:after="40"/>
              <w:rPr>
                <w:rFonts w:cs="Arial"/>
                <w:b/>
                <w:noProof/>
                <w:sz w:val="24"/>
                <w:lang w:eastAsia="en-US"/>
              </w:rPr>
            </w:pPr>
            <w:r w:rsidRPr="00D94C9A">
              <w:rPr>
                <w:rFonts w:cs="Arial"/>
                <w:noProof/>
                <w:lang w:eastAsia="en-US"/>
              </w:rPr>
              <w:t>Palliativstation, Name:</w:t>
            </w:r>
          </w:p>
        </w:tc>
        <w:tc>
          <w:tcPr>
            <w:tcW w:w="2702" w:type="pct"/>
            <w:tcBorders>
              <w:bottom w:val="single" w:sz="4" w:space="0" w:color="auto"/>
            </w:tcBorders>
          </w:tcPr>
          <w:p w14:paraId="091648A2" w14:textId="345CBAE6" w:rsidR="004A0F97" w:rsidRPr="00D94C9A" w:rsidRDefault="004A0F97" w:rsidP="00BF291D">
            <w:pPr>
              <w:spacing w:before="180" w:after="40"/>
              <w:rPr>
                <w:rFonts w:cs="Arial"/>
                <w:noProof/>
                <w:lang w:eastAsia="en-US"/>
              </w:rPr>
            </w:pPr>
            <w:r w:rsidRPr="00D94C9A">
              <w:rPr>
                <w:rFonts w:cs="Arial"/>
                <w:noProof/>
                <w:lang w:eastAsia="en-US"/>
              </w:rPr>
              <w:fldChar w:fldCharType="begin">
                <w:ffData>
                  <w:name w:val="Text1"/>
                  <w:enabled/>
                  <w:calcOnExit w:val="0"/>
                  <w:textInput/>
                </w:ffData>
              </w:fldChar>
            </w:r>
            <w:r w:rsidRPr="00D94C9A">
              <w:rPr>
                <w:rFonts w:cs="Arial"/>
                <w:noProof/>
                <w:lang w:eastAsia="en-US"/>
              </w:rPr>
              <w:instrText xml:space="preserve"> FORMTEXT </w:instrText>
            </w:r>
            <w:r w:rsidRPr="00D94C9A">
              <w:rPr>
                <w:rFonts w:cs="Arial"/>
                <w:noProof/>
                <w:lang w:eastAsia="en-US"/>
              </w:rPr>
            </w:r>
            <w:r w:rsidRPr="00D94C9A">
              <w:rPr>
                <w:rFonts w:cs="Arial"/>
                <w:noProof/>
                <w:lang w:eastAsia="en-US"/>
              </w:rPr>
              <w:fldChar w:fldCharType="separate"/>
            </w:r>
            <w:r>
              <w:rPr>
                <w:rFonts w:cs="Arial"/>
                <w:noProof/>
                <w:lang w:eastAsia="en-US"/>
              </w:rPr>
              <w:t> </w:t>
            </w:r>
            <w:r>
              <w:rPr>
                <w:rFonts w:cs="Arial"/>
                <w:noProof/>
                <w:lang w:eastAsia="en-US"/>
              </w:rPr>
              <w:t> </w:t>
            </w:r>
            <w:r>
              <w:rPr>
                <w:rFonts w:cs="Arial"/>
                <w:noProof/>
                <w:lang w:eastAsia="en-US"/>
              </w:rPr>
              <w:t> </w:t>
            </w:r>
            <w:r>
              <w:rPr>
                <w:rFonts w:cs="Arial"/>
                <w:noProof/>
                <w:lang w:eastAsia="en-US"/>
              </w:rPr>
              <w:t> </w:t>
            </w:r>
            <w:r>
              <w:rPr>
                <w:rFonts w:cs="Arial"/>
                <w:noProof/>
                <w:lang w:eastAsia="en-US"/>
              </w:rPr>
              <w:t> </w:t>
            </w:r>
            <w:r w:rsidRPr="00D94C9A">
              <w:rPr>
                <w:rFonts w:cs="Arial"/>
                <w:noProof/>
                <w:lang w:eastAsia="en-US"/>
              </w:rPr>
              <w:fldChar w:fldCharType="end"/>
            </w:r>
          </w:p>
        </w:tc>
      </w:tr>
      <w:tr w:rsidR="004A0F97" w:rsidRPr="00D94C9A" w14:paraId="7161AFC1" w14:textId="77777777" w:rsidTr="004A0F97">
        <w:trPr>
          <w:gridAfter w:val="2"/>
          <w:wAfter w:w="323" w:type="pct"/>
        </w:trPr>
        <w:tc>
          <w:tcPr>
            <w:tcW w:w="1974" w:type="pct"/>
          </w:tcPr>
          <w:p w14:paraId="42C37CC2" w14:textId="20CAE043" w:rsidR="004A0F97" w:rsidRPr="00D94C9A" w:rsidRDefault="004A0F97" w:rsidP="00084920">
            <w:pPr>
              <w:spacing w:before="180" w:after="40"/>
              <w:rPr>
                <w:rFonts w:cs="Arial"/>
                <w:noProof/>
                <w:lang w:eastAsia="en-US"/>
              </w:rPr>
            </w:pPr>
            <w:r w:rsidRPr="00D94C9A">
              <w:rPr>
                <w:rFonts w:cs="Arial"/>
                <w:noProof/>
                <w:lang w:eastAsia="en-US"/>
              </w:rPr>
              <w:t>Leitung der Station:</w:t>
            </w:r>
          </w:p>
        </w:tc>
        <w:tc>
          <w:tcPr>
            <w:tcW w:w="2702" w:type="pct"/>
            <w:tcBorders>
              <w:bottom w:val="single" w:sz="4" w:space="0" w:color="auto"/>
            </w:tcBorders>
          </w:tcPr>
          <w:p w14:paraId="6095E43C" w14:textId="7D20A27F" w:rsidR="004A0F97" w:rsidRPr="00D94C9A" w:rsidRDefault="004A0F97" w:rsidP="0041184D">
            <w:pPr>
              <w:spacing w:before="180" w:after="40"/>
              <w:rPr>
                <w:rFonts w:cs="Arial"/>
                <w:noProof/>
                <w:lang w:eastAsia="en-US"/>
              </w:rPr>
            </w:pPr>
            <w:r w:rsidRPr="00D94C9A">
              <w:rPr>
                <w:rFonts w:cs="Arial"/>
                <w:noProof/>
                <w:lang w:eastAsia="en-US"/>
              </w:rPr>
              <w:fldChar w:fldCharType="begin">
                <w:ffData>
                  <w:name w:val="Text1"/>
                  <w:enabled/>
                  <w:calcOnExit w:val="0"/>
                  <w:textInput/>
                </w:ffData>
              </w:fldChar>
            </w:r>
            <w:r w:rsidRPr="00D94C9A">
              <w:rPr>
                <w:rFonts w:cs="Arial"/>
                <w:noProof/>
                <w:lang w:eastAsia="en-US"/>
              </w:rPr>
              <w:instrText xml:space="preserve"> FORMTEXT </w:instrText>
            </w:r>
            <w:r w:rsidRPr="00D94C9A">
              <w:rPr>
                <w:rFonts w:cs="Arial"/>
                <w:noProof/>
                <w:lang w:eastAsia="en-US"/>
              </w:rPr>
            </w:r>
            <w:r w:rsidRPr="00D94C9A">
              <w:rPr>
                <w:rFonts w:cs="Arial"/>
                <w:noProof/>
                <w:lang w:eastAsia="en-US"/>
              </w:rPr>
              <w:fldChar w:fldCharType="separate"/>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fldChar w:fldCharType="end"/>
            </w:r>
          </w:p>
        </w:tc>
      </w:tr>
      <w:tr w:rsidR="004A0F97" w:rsidRPr="00D94C9A" w14:paraId="21965B08" w14:textId="77777777" w:rsidTr="004A0F97">
        <w:trPr>
          <w:gridAfter w:val="2"/>
          <w:wAfter w:w="323" w:type="pct"/>
        </w:trPr>
        <w:tc>
          <w:tcPr>
            <w:tcW w:w="1974" w:type="pct"/>
          </w:tcPr>
          <w:p w14:paraId="65D4B2F5" w14:textId="458974C1" w:rsidR="004A0F97" w:rsidRPr="00D94C9A" w:rsidRDefault="004A0F97" w:rsidP="0041184D">
            <w:pPr>
              <w:spacing w:before="180" w:after="40"/>
              <w:rPr>
                <w:rFonts w:cs="Arial"/>
                <w:noProof/>
                <w:lang w:eastAsia="en-US"/>
              </w:rPr>
            </w:pPr>
            <w:r w:rsidRPr="00D94C9A">
              <w:rPr>
                <w:rFonts w:cs="Arial"/>
                <w:noProof/>
                <w:lang w:eastAsia="en-US"/>
              </w:rPr>
              <w:t>QM-Beauftragte / QM-Beauftrage</w:t>
            </w:r>
            <w:r>
              <w:rPr>
                <w:rFonts w:cs="Arial"/>
                <w:noProof/>
                <w:lang w:eastAsia="en-US"/>
              </w:rPr>
              <w:t>r</w:t>
            </w:r>
            <w:r w:rsidRPr="00D94C9A">
              <w:rPr>
                <w:rFonts w:cs="Arial"/>
                <w:noProof/>
                <w:lang w:eastAsia="en-US"/>
              </w:rPr>
              <w:t xml:space="preserve">: </w:t>
            </w:r>
          </w:p>
        </w:tc>
        <w:tc>
          <w:tcPr>
            <w:tcW w:w="2702" w:type="pct"/>
            <w:tcBorders>
              <w:top w:val="single" w:sz="4" w:space="0" w:color="auto"/>
              <w:bottom w:val="single" w:sz="4" w:space="0" w:color="auto"/>
            </w:tcBorders>
          </w:tcPr>
          <w:p w14:paraId="2BE23EF7" w14:textId="6C3CC8BB" w:rsidR="004A0F97" w:rsidRPr="00D94C9A" w:rsidRDefault="004A0F97" w:rsidP="0041184D">
            <w:pPr>
              <w:spacing w:before="180" w:after="40"/>
              <w:rPr>
                <w:rFonts w:cs="Arial"/>
                <w:noProof/>
                <w:lang w:eastAsia="en-US"/>
              </w:rPr>
            </w:pPr>
            <w:r w:rsidRPr="00D94C9A">
              <w:rPr>
                <w:rFonts w:cs="Arial"/>
                <w:noProof/>
                <w:lang w:eastAsia="en-US"/>
              </w:rPr>
              <w:fldChar w:fldCharType="begin">
                <w:ffData>
                  <w:name w:val="Text1"/>
                  <w:enabled/>
                  <w:calcOnExit w:val="0"/>
                  <w:textInput/>
                </w:ffData>
              </w:fldChar>
            </w:r>
            <w:r w:rsidRPr="00D94C9A">
              <w:rPr>
                <w:rFonts w:cs="Arial"/>
                <w:noProof/>
                <w:lang w:eastAsia="en-US"/>
              </w:rPr>
              <w:instrText xml:space="preserve"> FORMTEXT </w:instrText>
            </w:r>
            <w:r w:rsidRPr="00D94C9A">
              <w:rPr>
                <w:rFonts w:cs="Arial"/>
                <w:noProof/>
                <w:lang w:eastAsia="en-US"/>
              </w:rPr>
            </w:r>
            <w:r w:rsidRPr="00D94C9A">
              <w:rPr>
                <w:rFonts w:cs="Arial"/>
                <w:noProof/>
                <w:lang w:eastAsia="en-US"/>
              </w:rPr>
              <w:fldChar w:fldCharType="separate"/>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fldChar w:fldCharType="end"/>
            </w:r>
          </w:p>
        </w:tc>
      </w:tr>
      <w:tr w:rsidR="004A0F97" w:rsidRPr="00D94C9A" w14:paraId="68678FE8" w14:textId="77777777" w:rsidTr="004A0F97">
        <w:trPr>
          <w:gridAfter w:val="1"/>
          <w:wAfter w:w="96" w:type="pct"/>
        </w:trPr>
        <w:tc>
          <w:tcPr>
            <w:tcW w:w="1974" w:type="pct"/>
          </w:tcPr>
          <w:p w14:paraId="202EF875" w14:textId="77777777" w:rsidR="004A0F97" w:rsidRPr="00D94C9A" w:rsidRDefault="004A0F97" w:rsidP="0041184D">
            <w:pPr>
              <w:rPr>
                <w:rFonts w:cs="Arial"/>
                <w:noProof/>
                <w:lang w:eastAsia="en-US"/>
              </w:rPr>
            </w:pPr>
          </w:p>
        </w:tc>
        <w:tc>
          <w:tcPr>
            <w:tcW w:w="2702" w:type="pct"/>
          </w:tcPr>
          <w:p w14:paraId="44FE5CF9" w14:textId="77777777" w:rsidR="004A0F97" w:rsidRPr="00D94C9A" w:rsidRDefault="004A0F97" w:rsidP="0041184D">
            <w:pPr>
              <w:rPr>
                <w:rFonts w:cs="Arial"/>
                <w:noProof/>
                <w:lang w:eastAsia="en-US"/>
              </w:rPr>
            </w:pPr>
          </w:p>
        </w:tc>
        <w:tc>
          <w:tcPr>
            <w:tcW w:w="227" w:type="pct"/>
          </w:tcPr>
          <w:p w14:paraId="6D418655" w14:textId="77777777" w:rsidR="004A0F97" w:rsidRPr="00D94C9A" w:rsidRDefault="004A0F97" w:rsidP="0041184D">
            <w:pPr>
              <w:rPr>
                <w:rFonts w:cs="Arial"/>
                <w:noProof/>
                <w:lang w:eastAsia="en-US"/>
              </w:rPr>
            </w:pPr>
          </w:p>
        </w:tc>
      </w:tr>
      <w:tr w:rsidR="004A0F97" w:rsidRPr="00D94C9A" w14:paraId="07D46373" w14:textId="77777777" w:rsidTr="004A0F97">
        <w:tc>
          <w:tcPr>
            <w:tcW w:w="1974" w:type="pct"/>
          </w:tcPr>
          <w:p w14:paraId="6808AFC4" w14:textId="77777777" w:rsidR="004A0F97" w:rsidRPr="00D94C9A" w:rsidRDefault="004A0F97" w:rsidP="0041184D">
            <w:pPr>
              <w:rPr>
                <w:rFonts w:cs="Arial"/>
                <w:noProof/>
                <w:lang w:eastAsia="en-US"/>
              </w:rPr>
            </w:pPr>
          </w:p>
        </w:tc>
        <w:tc>
          <w:tcPr>
            <w:tcW w:w="2702" w:type="pct"/>
          </w:tcPr>
          <w:p w14:paraId="304BCF0A" w14:textId="77777777" w:rsidR="004A0F97" w:rsidRPr="00D94C9A" w:rsidRDefault="004A0F97" w:rsidP="0041184D">
            <w:pPr>
              <w:rPr>
                <w:rFonts w:cs="Arial"/>
                <w:noProof/>
                <w:lang w:eastAsia="en-US"/>
              </w:rPr>
            </w:pPr>
          </w:p>
        </w:tc>
        <w:tc>
          <w:tcPr>
            <w:tcW w:w="227" w:type="pct"/>
          </w:tcPr>
          <w:p w14:paraId="67528E7E" w14:textId="77777777" w:rsidR="004A0F97" w:rsidRPr="00D94C9A" w:rsidRDefault="004A0F97" w:rsidP="0041184D">
            <w:pPr>
              <w:rPr>
                <w:rFonts w:cs="Arial"/>
                <w:noProof/>
                <w:lang w:eastAsia="en-US"/>
              </w:rPr>
            </w:pPr>
          </w:p>
        </w:tc>
        <w:tc>
          <w:tcPr>
            <w:tcW w:w="96" w:type="pct"/>
          </w:tcPr>
          <w:p w14:paraId="254FF771" w14:textId="77777777" w:rsidR="004A0F97" w:rsidRPr="00D94C9A" w:rsidRDefault="004A0F97" w:rsidP="0041184D">
            <w:pPr>
              <w:rPr>
                <w:rFonts w:cs="Arial"/>
                <w:noProof/>
                <w:lang w:eastAsia="en-US"/>
              </w:rPr>
            </w:pPr>
          </w:p>
        </w:tc>
      </w:tr>
      <w:tr w:rsidR="004A0F97" w:rsidRPr="00D94C9A" w14:paraId="221826A2" w14:textId="77777777" w:rsidTr="004A0F97">
        <w:trPr>
          <w:gridAfter w:val="1"/>
          <w:wAfter w:w="96" w:type="pct"/>
        </w:trPr>
        <w:tc>
          <w:tcPr>
            <w:tcW w:w="1974" w:type="pct"/>
          </w:tcPr>
          <w:p w14:paraId="79F7EB7F" w14:textId="389F2182" w:rsidR="004A0F97" w:rsidRPr="00D94C9A" w:rsidRDefault="004A0F97" w:rsidP="00084920">
            <w:pPr>
              <w:spacing w:before="120" w:after="40"/>
              <w:rPr>
                <w:rFonts w:cs="Arial"/>
                <w:noProof/>
                <w:lang w:eastAsia="en-US"/>
              </w:rPr>
            </w:pPr>
            <w:r w:rsidRPr="00D94C9A">
              <w:rPr>
                <w:rFonts w:cs="Arial"/>
                <w:noProof/>
                <w:lang w:eastAsia="en-US"/>
              </w:rPr>
              <w:t>Standort (Anschrift):</w:t>
            </w:r>
          </w:p>
        </w:tc>
        <w:tc>
          <w:tcPr>
            <w:tcW w:w="2702" w:type="pct"/>
            <w:tcBorders>
              <w:bottom w:val="single" w:sz="4" w:space="0" w:color="auto"/>
            </w:tcBorders>
          </w:tcPr>
          <w:p w14:paraId="3712543C" w14:textId="20C3031F" w:rsidR="004A0F97" w:rsidRPr="00D94C9A" w:rsidRDefault="004A0F97" w:rsidP="0041184D">
            <w:pPr>
              <w:spacing w:before="120" w:after="40"/>
              <w:rPr>
                <w:rFonts w:cs="Arial"/>
                <w:noProof/>
                <w:lang w:eastAsia="en-US"/>
              </w:rPr>
            </w:pPr>
            <w:r w:rsidRPr="00D94C9A">
              <w:rPr>
                <w:rFonts w:cs="Arial"/>
                <w:noProof/>
                <w:lang w:eastAsia="en-US"/>
              </w:rPr>
              <w:fldChar w:fldCharType="begin">
                <w:ffData>
                  <w:name w:val="Text1"/>
                  <w:enabled/>
                  <w:calcOnExit w:val="0"/>
                  <w:textInput/>
                </w:ffData>
              </w:fldChar>
            </w:r>
            <w:r w:rsidRPr="00D94C9A">
              <w:rPr>
                <w:rFonts w:cs="Arial"/>
                <w:noProof/>
                <w:lang w:eastAsia="en-US"/>
              </w:rPr>
              <w:instrText xml:space="preserve"> FORMTEXT </w:instrText>
            </w:r>
            <w:r w:rsidRPr="00D94C9A">
              <w:rPr>
                <w:rFonts w:cs="Arial"/>
                <w:noProof/>
                <w:lang w:eastAsia="en-US"/>
              </w:rPr>
            </w:r>
            <w:r w:rsidRPr="00D94C9A">
              <w:rPr>
                <w:rFonts w:cs="Arial"/>
                <w:noProof/>
                <w:lang w:eastAsia="en-US"/>
              </w:rPr>
              <w:fldChar w:fldCharType="separate"/>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fldChar w:fldCharType="end"/>
            </w:r>
          </w:p>
        </w:tc>
        <w:tc>
          <w:tcPr>
            <w:tcW w:w="227" w:type="pct"/>
          </w:tcPr>
          <w:p w14:paraId="55364741" w14:textId="77777777" w:rsidR="004A0F97" w:rsidRPr="00D94C9A" w:rsidRDefault="004A0F97" w:rsidP="0041184D">
            <w:pPr>
              <w:spacing w:before="120" w:after="40"/>
              <w:rPr>
                <w:rFonts w:cs="Arial"/>
                <w:noProof/>
                <w:lang w:eastAsia="en-US"/>
              </w:rPr>
            </w:pPr>
          </w:p>
        </w:tc>
      </w:tr>
      <w:tr w:rsidR="004A0F97" w:rsidRPr="00D94C9A" w14:paraId="011B4EB0" w14:textId="77777777" w:rsidTr="004A0F97">
        <w:trPr>
          <w:gridAfter w:val="1"/>
          <w:wAfter w:w="96" w:type="pct"/>
        </w:trPr>
        <w:tc>
          <w:tcPr>
            <w:tcW w:w="1974" w:type="pct"/>
          </w:tcPr>
          <w:p w14:paraId="63F1A85F" w14:textId="77777777" w:rsidR="004A0F97" w:rsidRPr="00D94C9A" w:rsidRDefault="004A0F97" w:rsidP="0041184D">
            <w:pPr>
              <w:rPr>
                <w:rFonts w:cs="Arial"/>
                <w:noProof/>
                <w:lang w:eastAsia="en-US"/>
              </w:rPr>
            </w:pPr>
          </w:p>
          <w:p w14:paraId="4DBD004B" w14:textId="77777777" w:rsidR="004A0F97" w:rsidRPr="00D94C9A" w:rsidRDefault="004A0F97" w:rsidP="0041184D">
            <w:pPr>
              <w:rPr>
                <w:rFonts w:cs="Arial"/>
                <w:noProof/>
                <w:lang w:eastAsia="en-US"/>
              </w:rPr>
            </w:pPr>
          </w:p>
        </w:tc>
        <w:tc>
          <w:tcPr>
            <w:tcW w:w="2702" w:type="pct"/>
            <w:tcBorders>
              <w:top w:val="single" w:sz="4" w:space="0" w:color="auto"/>
            </w:tcBorders>
          </w:tcPr>
          <w:p w14:paraId="66C113A3" w14:textId="77777777" w:rsidR="004A0F97" w:rsidRPr="00D94C9A" w:rsidRDefault="004A0F97" w:rsidP="0041184D">
            <w:pPr>
              <w:rPr>
                <w:rFonts w:cs="Arial"/>
                <w:noProof/>
                <w:lang w:eastAsia="en-US"/>
              </w:rPr>
            </w:pPr>
          </w:p>
        </w:tc>
        <w:tc>
          <w:tcPr>
            <w:tcW w:w="227" w:type="pct"/>
          </w:tcPr>
          <w:p w14:paraId="181B3E9E" w14:textId="77777777" w:rsidR="004A0F97" w:rsidRPr="00D94C9A" w:rsidRDefault="004A0F97" w:rsidP="0041184D">
            <w:pPr>
              <w:rPr>
                <w:rFonts w:cs="Arial"/>
                <w:noProof/>
                <w:lang w:eastAsia="en-US"/>
              </w:rPr>
            </w:pPr>
          </w:p>
        </w:tc>
      </w:tr>
      <w:tr w:rsidR="004A0F97" w:rsidRPr="00D94C9A" w14:paraId="3F3D880A" w14:textId="77777777" w:rsidTr="004A0F97">
        <w:trPr>
          <w:gridAfter w:val="1"/>
          <w:wAfter w:w="96" w:type="pct"/>
        </w:trPr>
        <w:tc>
          <w:tcPr>
            <w:tcW w:w="1974" w:type="pct"/>
          </w:tcPr>
          <w:p w14:paraId="54FD7251" w14:textId="77777777" w:rsidR="004A0F97" w:rsidRPr="00D94C9A" w:rsidRDefault="004A0F97" w:rsidP="002D3C22">
            <w:pPr>
              <w:rPr>
                <w:rFonts w:cs="Arial"/>
                <w:noProof/>
                <w:lang w:eastAsia="en-US"/>
              </w:rPr>
            </w:pPr>
          </w:p>
        </w:tc>
        <w:tc>
          <w:tcPr>
            <w:tcW w:w="2702" w:type="pct"/>
          </w:tcPr>
          <w:p w14:paraId="1A1772CE" w14:textId="77777777" w:rsidR="004A0F97" w:rsidRPr="00D94C9A" w:rsidRDefault="004A0F97" w:rsidP="002D3C22">
            <w:pPr>
              <w:rPr>
                <w:rFonts w:cs="Arial"/>
                <w:noProof/>
                <w:lang w:eastAsia="en-US"/>
              </w:rPr>
            </w:pPr>
          </w:p>
        </w:tc>
        <w:tc>
          <w:tcPr>
            <w:tcW w:w="227" w:type="pct"/>
          </w:tcPr>
          <w:p w14:paraId="109C1976" w14:textId="77777777" w:rsidR="004A0F97" w:rsidRPr="00D94C9A" w:rsidRDefault="004A0F97" w:rsidP="002D3C22">
            <w:pPr>
              <w:rPr>
                <w:rFonts w:cs="Arial"/>
                <w:noProof/>
                <w:lang w:eastAsia="en-US"/>
              </w:rPr>
            </w:pPr>
          </w:p>
        </w:tc>
      </w:tr>
    </w:tbl>
    <w:p w14:paraId="2C684766" w14:textId="54B92CAD" w:rsidR="002D3C22" w:rsidRPr="00D94C9A" w:rsidRDefault="002D3C22" w:rsidP="0041184D">
      <w:pPr>
        <w:rPr>
          <w:rFonts w:cs="Arial"/>
          <w:noProof/>
          <w:lang w:eastAsia="en-US"/>
        </w:rPr>
      </w:pPr>
    </w:p>
    <w:p w14:paraId="406BE199" w14:textId="7E5CBA5E" w:rsidR="00686B39" w:rsidRPr="00D94C9A" w:rsidRDefault="005F5C92" w:rsidP="00730AB1">
      <w:pPr>
        <w:rPr>
          <w:rFonts w:cs="Arial"/>
          <w:b/>
          <w:noProof/>
          <w:lang w:eastAsia="en-US"/>
        </w:rPr>
      </w:pPr>
      <w:bookmarkStart w:id="10" w:name="_Hlk157667234"/>
      <w:r w:rsidRPr="00FA4EFD">
        <w:rPr>
          <w:rFonts w:cs="Arial"/>
          <w:b/>
          <w:noProof/>
          <w:lang w:eastAsia="en-US"/>
        </w:rPr>
        <w:t>Externe Netwerkpartner</w:t>
      </w:r>
      <w:bookmarkEnd w:id="10"/>
      <w:r w:rsidR="00A32050" w:rsidRPr="00FA4EFD">
        <w:rPr>
          <w:rFonts w:cs="Arial"/>
          <w:b/>
          <w:noProof/>
          <w:lang w:eastAsia="en-US"/>
        </w:rPr>
        <w:t>: Bestand</w:t>
      </w:r>
    </w:p>
    <w:p w14:paraId="7198E3E3" w14:textId="77777777" w:rsidR="00730AB1" w:rsidRPr="00D94C9A" w:rsidRDefault="00730AB1" w:rsidP="00730AB1">
      <w:pPr>
        <w:rPr>
          <w:rFonts w:cs="Arial"/>
          <w:noProof/>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28" w:type="dxa"/>
          <w:bottom w:w="57" w:type="dxa"/>
          <w:right w:w="28" w:type="dxa"/>
        </w:tblCellMar>
        <w:tblLook w:val="01E0" w:firstRow="1" w:lastRow="1" w:firstColumn="1" w:lastColumn="1" w:noHBand="0" w:noVBand="0"/>
      </w:tblPr>
      <w:tblGrid>
        <w:gridCol w:w="7534"/>
        <w:gridCol w:w="1041"/>
        <w:gridCol w:w="1081"/>
      </w:tblGrid>
      <w:tr w:rsidR="00730AB1" w:rsidRPr="00D94C9A" w14:paraId="3F1F39CB" w14:textId="77777777" w:rsidTr="00295C15">
        <w:tc>
          <w:tcPr>
            <w:tcW w:w="3901" w:type="pct"/>
            <w:vAlign w:val="center"/>
          </w:tcPr>
          <w:p w14:paraId="0111D4AE" w14:textId="4666A787" w:rsidR="00D444D3" w:rsidRDefault="0072655A" w:rsidP="00295C15">
            <w:pPr>
              <w:jc w:val="center"/>
              <w:rPr>
                <w:rFonts w:cs="Arial"/>
                <w:noProof/>
                <w:lang w:eastAsia="en-US"/>
              </w:rPr>
            </w:pPr>
            <w:r w:rsidRPr="00D94C9A">
              <w:rPr>
                <w:rFonts w:cs="Arial"/>
                <w:noProof/>
                <w:lang w:eastAsia="en-US"/>
              </w:rPr>
              <w:t xml:space="preserve">Bezeichnung </w:t>
            </w:r>
            <w:r w:rsidR="00D444D3">
              <w:rPr>
                <w:rFonts w:cs="Arial"/>
                <w:noProof/>
                <w:lang w:eastAsia="en-US"/>
              </w:rPr>
              <w:t>Kooperationspartner</w:t>
            </w:r>
          </w:p>
          <w:p w14:paraId="116B5C93" w14:textId="64FB10FE" w:rsidR="00730AB1" w:rsidRPr="00D94C9A" w:rsidRDefault="0072655A" w:rsidP="00295C15">
            <w:pPr>
              <w:jc w:val="center"/>
              <w:rPr>
                <w:rFonts w:cs="Arial"/>
                <w:noProof/>
                <w:lang w:eastAsia="en-US"/>
              </w:rPr>
            </w:pPr>
            <w:r w:rsidRPr="00D94C9A">
              <w:rPr>
                <w:rFonts w:cs="Arial"/>
                <w:noProof/>
                <w:lang w:eastAsia="en-US"/>
              </w:rPr>
              <w:t xml:space="preserve"> Anschrift </w:t>
            </w:r>
            <w:r w:rsidR="00730AB1" w:rsidRPr="00D94C9A">
              <w:rPr>
                <w:rFonts w:cs="Arial"/>
                <w:noProof/>
                <w:lang w:eastAsia="en-US"/>
              </w:rPr>
              <w:t>(Straße / PLZ / Ort)</w:t>
            </w:r>
          </w:p>
        </w:tc>
        <w:tc>
          <w:tcPr>
            <w:tcW w:w="539" w:type="pct"/>
            <w:vAlign w:val="center"/>
          </w:tcPr>
          <w:p w14:paraId="5ECB3676" w14:textId="77777777" w:rsidR="00730AB1" w:rsidRPr="00D94C9A" w:rsidRDefault="00730AB1" w:rsidP="00295C15">
            <w:pPr>
              <w:jc w:val="center"/>
              <w:rPr>
                <w:rFonts w:cs="Arial"/>
                <w:noProof/>
                <w:lang w:eastAsia="en-US"/>
              </w:rPr>
            </w:pPr>
            <w:r w:rsidRPr="00D94C9A">
              <w:rPr>
                <w:rFonts w:cs="Arial"/>
                <w:noProof/>
                <w:lang w:eastAsia="en-US"/>
              </w:rPr>
              <w:t>Datum</w:t>
            </w:r>
            <w:r w:rsidRPr="00D94C9A">
              <w:rPr>
                <w:rFonts w:cs="Arial"/>
                <w:noProof/>
                <w:lang w:eastAsia="en-US"/>
              </w:rPr>
              <w:br/>
              <w:t>Zugang</w:t>
            </w:r>
          </w:p>
        </w:tc>
        <w:tc>
          <w:tcPr>
            <w:tcW w:w="560" w:type="pct"/>
            <w:vAlign w:val="center"/>
          </w:tcPr>
          <w:p w14:paraId="34F53C83" w14:textId="77777777" w:rsidR="00730AB1" w:rsidRPr="00D94C9A" w:rsidRDefault="00730AB1" w:rsidP="00295C15">
            <w:pPr>
              <w:jc w:val="center"/>
              <w:rPr>
                <w:rFonts w:cs="Arial"/>
                <w:noProof/>
                <w:lang w:eastAsia="en-US"/>
              </w:rPr>
            </w:pPr>
            <w:r w:rsidRPr="00D94C9A">
              <w:rPr>
                <w:rFonts w:cs="Arial"/>
                <w:noProof/>
                <w:lang w:eastAsia="en-US"/>
              </w:rPr>
              <w:t>Datum</w:t>
            </w:r>
            <w:r w:rsidRPr="00D94C9A">
              <w:rPr>
                <w:rFonts w:cs="Arial"/>
                <w:noProof/>
                <w:lang w:eastAsia="en-US"/>
              </w:rPr>
              <w:br/>
              <w:t>Abgang</w:t>
            </w:r>
          </w:p>
        </w:tc>
      </w:tr>
      <w:tr w:rsidR="00730AB1" w:rsidRPr="00D94C9A" w14:paraId="7D01C458" w14:textId="77777777" w:rsidTr="00295C15">
        <w:tc>
          <w:tcPr>
            <w:tcW w:w="3901" w:type="pct"/>
            <w:tcMar>
              <w:top w:w="28" w:type="dxa"/>
              <w:bottom w:w="28" w:type="dxa"/>
            </w:tcMar>
          </w:tcPr>
          <w:p w14:paraId="2BF8F02C" w14:textId="77777777" w:rsidR="00730AB1" w:rsidRPr="00D94C9A" w:rsidRDefault="00730AB1" w:rsidP="00295C15">
            <w:pPr>
              <w:rPr>
                <w:rFonts w:cs="Arial"/>
                <w:noProof/>
                <w:lang w:eastAsia="en-US"/>
              </w:rPr>
            </w:pPr>
            <w:r w:rsidRPr="00D94C9A">
              <w:rPr>
                <w:rFonts w:cs="Arial"/>
                <w:noProof/>
                <w:lang w:eastAsia="en-US"/>
              </w:rPr>
              <w:fldChar w:fldCharType="begin">
                <w:ffData>
                  <w:name w:val="Text3"/>
                  <w:enabled/>
                  <w:calcOnExit w:val="0"/>
                  <w:textInput/>
                </w:ffData>
              </w:fldChar>
            </w:r>
            <w:r w:rsidRPr="00D94C9A">
              <w:rPr>
                <w:rFonts w:cs="Arial"/>
                <w:noProof/>
                <w:lang w:eastAsia="en-US"/>
              </w:rPr>
              <w:instrText xml:space="preserve"> FORMTEXT </w:instrText>
            </w:r>
            <w:r w:rsidRPr="00D94C9A">
              <w:rPr>
                <w:rFonts w:cs="Arial"/>
                <w:noProof/>
                <w:lang w:eastAsia="en-US"/>
              </w:rPr>
            </w:r>
            <w:r w:rsidRPr="00D94C9A">
              <w:rPr>
                <w:rFonts w:cs="Arial"/>
                <w:noProof/>
                <w:lang w:eastAsia="en-US"/>
              </w:rPr>
              <w:fldChar w:fldCharType="separate"/>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fldChar w:fldCharType="end"/>
            </w:r>
          </w:p>
        </w:tc>
        <w:tc>
          <w:tcPr>
            <w:tcW w:w="539" w:type="pct"/>
            <w:tcMar>
              <w:top w:w="28" w:type="dxa"/>
              <w:bottom w:w="28" w:type="dxa"/>
            </w:tcMar>
          </w:tcPr>
          <w:p w14:paraId="08229025" w14:textId="77777777" w:rsidR="00730AB1" w:rsidRPr="00D94C9A" w:rsidRDefault="00730AB1" w:rsidP="00295C15">
            <w:pPr>
              <w:rPr>
                <w:rFonts w:cs="Arial"/>
                <w:noProof/>
                <w:lang w:eastAsia="en-US"/>
              </w:rPr>
            </w:pPr>
            <w:r w:rsidRPr="00D94C9A">
              <w:rPr>
                <w:rFonts w:cs="Arial"/>
                <w:noProof/>
                <w:lang w:eastAsia="en-US"/>
              </w:rPr>
              <w:fldChar w:fldCharType="begin">
                <w:ffData>
                  <w:name w:val="Text9"/>
                  <w:enabled/>
                  <w:calcOnExit w:val="0"/>
                  <w:statusText w:type="text" w:val="Datum eintragen"/>
                  <w:textInput>
                    <w:type w:val="date"/>
                  </w:textInput>
                </w:ffData>
              </w:fldChar>
            </w:r>
            <w:r w:rsidRPr="00D94C9A">
              <w:rPr>
                <w:rFonts w:cs="Arial"/>
                <w:noProof/>
                <w:lang w:eastAsia="en-US"/>
              </w:rPr>
              <w:instrText xml:space="preserve"> FORMTEXT </w:instrText>
            </w:r>
            <w:r w:rsidRPr="00D94C9A">
              <w:rPr>
                <w:rFonts w:cs="Arial"/>
                <w:noProof/>
                <w:lang w:eastAsia="en-US"/>
              </w:rPr>
            </w:r>
            <w:r w:rsidRPr="00D94C9A">
              <w:rPr>
                <w:rFonts w:cs="Arial"/>
                <w:noProof/>
                <w:lang w:eastAsia="en-US"/>
              </w:rPr>
              <w:fldChar w:fldCharType="separate"/>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fldChar w:fldCharType="end"/>
            </w:r>
          </w:p>
        </w:tc>
        <w:tc>
          <w:tcPr>
            <w:tcW w:w="560" w:type="pct"/>
            <w:tcMar>
              <w:top w:w="28" w:type="dxa"/>
              <w:bottom w:w="28" w:type="dxa"/>
            </w:tcMar>
          </w:tcPr>
          <w:p w14:paraId="31008BD9" w14:textId="63DB3988" w:rsidR="00730AB1" w:rsidRPr="00D94C9A" w:rsidRDefault="00730AB1" w:rsidP="00295C15">
            <w:pPr>
              <w:rPr>
                <w:rFonts w:cs="Arial"/>
                <w:noProof/>
                <w:lang w:eastAsia="en-US"/>
              </w:rPr>
            </w:pPr>
            <w:r w:rsidRPr="00D94C9A">
              <w:rPr>
                <w:rFonts w:cs="Arial"/>
                <w:noProof/>
                <w:lang w:eastAsia="en-US"/>
              </w:rPr>
              <w:fldChar w:fldCharType="begin">
                <w:ffData>
                  <w:name w:val=""/>
                  <w:enabled/>
                  <w:calcOnExit w:val="0"/>
                  <w:statusText w:type="text" w:val="Datum eintragen"/>
                  <w:textInput>
                    <w:type w:val="date"/>
                  </w:textInput>
                </w:ffData>
              </w:fldChar>
            </w:r>
            <w:r w:rsidRPr="00D94C9A">
              <w:rPr>
                <w:rFonts w:cs="Arial"/>
                <w:noProof/>
                <w:lang w:eastAsia="en-US"/>
              </w:rPr>
              <w:instrText xml:space="preserve"> FORMTEXT </w:instrText>
            </w:r>
            <w:r w:rsidRPr="00D94C9A">
              <w:rPr>
                <w:rFonts w:cs="Arial"/>
                <w:noProof/>
                <w:lang w:eastAsia="en-US"/>
              </w:rPr>
            </w:r>
            <w:r w:rsidRPr="00D94C9A">
              <w:rPr>
                <w:rFonts w:cs="Arial"/>
                <w:noProof/>
                <w:lang w:eastAsia="en-US"/>
              </w:rPr>
              <w:fldChar w:fldCharType="separate"/>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fldChar w:fldCharType="end"/>
            </w:r>
          </w:p>
        </w:tc>
      </w:tr>
      <w:tr w:rsidR="00730AB1" w:rsidRPr="00D94C9A" w14:paraId="5A2E2166" w14:textId="77777777" w:rsidTr="00295C15">
        <w:tc>
          <w:tcPr>
            <w:tcW w:w="3901" w:type="pct"/>
            <w:tcMar>
              <w:top w:w="28" w:type="dxa"/>
              <w:bottom w:w="28" w:type="dxa"/>
            </w:tcMar>
          </w:tcPr>
          <w:p w14:paraId="47D64CDE" w14:textId="77777777" w:rsidR="00730AB1" w:rsidRPr="00D94C9A" w:rsidRDefault="00730AB1" w:rsidP="00295C15">
            <w:pPr>
              <w:rPr>
                <w:rFonts w:cs="Arial"/>
                <w:noProof/>
                <w:lang w:eastAsia="en-US"/>
              </w:rPr>
            </w:pPr>
            <w:r w:rsidRPr="00D94C9A">
              <w:rPr>
                <w:rFonts w:cs="Arial"/>
                <w:noProof/>
                <w:lang w:eastAsia="en-US"/>
              </w:rPr>
              <w:fldChar w:fldCharType="begin">
                <w:ffData>
                  <w:name w:val="Text4"/>
                  <w:enabled/>
                  <w:calcOnExit w:val="0"/>
                  <w:textInput/>
                </w:ffData>
              </w:fldChar>
            </w:r>
            <w:r w:rsidRPr="00D94C9A">
              <w:rPr>
                <w:rFonts w:cs="Arial"/>
                <w:noProof/>
                <w:lang w:eastAsia="en-US"/>
              </w:rPr>
              <w:instrText xml:space="preserve"> FORMTEXT </w:instrText>
            </w:r>
            <w:r w:rsidRPr="00D94C9A">
              <w:rPr>
                <w:rFonts w:cs="Arial"/>
                <w:noProof/>
                <w:lang w:eastAsia="en-US"/>
              </w:rPr>
            </w:r>
            <w:r w:rsidRPr="00D94C9A">
              <w:rPr>
                <w:rFonts w:cs="Arial"/>
                <w:noProof/>
                <w:lang w:eastAsia="en-US"/>
              </w:rPr>
              <w:fldChar w:fldCharType="separate"/>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fldChar w:fldCharType="end"/>
            </w:r>
          </w:p>
        </w:tc>
        <w:tc>
          <w:tcPr>
            <w:tcW w:w="539" w:type="pct"/>
            <w:tcMar>
              <w:top w:w="28" w:type="dxa"/>
              <w:bottom w:w="28" w:type="dxa"/>
            </w:tcMar>
          </w:tcPr>
          <w:p w14:paraId="034FC5E1" w14:textId="77777777" w:rsidR="00730AB1" w:rsidRPr="00D94C9A" w:rsidRDefault="00730AB1" w:rsidP="00295C15">
            <w:pPr>
              <w:rPr>
                <w:rFonts w:cs="Arial"/>
                <w:noProof/>
                <w:lang w:eastAsia="en-US"/>
              </w:rPr>
            </w:pPr>
            <w:r w:rsidRPr="00D94C9A">
              <w:rPr>
                <w:rFonts w:cs="Arial"/>
                <w:noProof/>
                <w:lang w:eastAsia="en-US"/>
              </w:rPr>
              <w:fldChar w:fldCharType="begin">
                <w:ffData>
                  <w:name w:val="Text9"/>
                  <w:enabled/>
                  <w:calcOnExit w:val="0"/>
                  <w:statusText w:type="text" w:val="Datum eintragen"/>
                  <w:textInput>
                    <w:type w:val="date"/>
                  </w:textInput>
                </w:ffData>
              </w:fldChar>
            </w:r>
            <w:r w:rsidRPr="00D94C9A">
              <w:rPr>
                <w:rFonts w:cs="Arial"/>
                <w:noProof/>
                <w:lang w:eastAsia="en-US"/>
              </w:rPr>
              <w:instrText xml:space="preserve"> FORMTEXT </w:instrText>
            </w:r>
            <w:r w:rsidRPr="00D94C9A">
              <w:rPr>
                <w:rFonts w:cs="Arial"/>
                <w:noProof/>
                <w:lang w:eastAsia="en-US"/>
              </w:rPr>
            </w:r>
            <w:r w:rsidRPr="00D94C9A">
              <w:rPr>
                <w:rFonts w:cs="Arial"/>
                <w:noProof/>
                <w:lang w:eastAsia="en-US"/>
              </w:rPr>
              <w:fldChar w:fldCharType="separate"/>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fldChar w:fldCharType="end"/>
            </w:r>
          </w:p>
        </w:tc>
        <w:tc>
          <w:tcPr>
            <w:tcW w:w="560" w:type="pct"/>
            <w:tcMar>
              <w:top w:w="28" w:type="dxa"/>
              <w:bottom w:w="28" w:type="dxa"/>
            </w:tcMar>
          </w:tcPr>
          <w:p w14:paraId="26670B6D" w14:textId="77777777" w:rsidR="00730AB1" w:rsidRPr="00D94C9A" w:rsidRDefault="00730AB1" w:rsidP="00295C15">
            <w:pPr>
              <w:rPr>
                <w:rFonts w:cs="Arial"/>
                <w:noProof/>
                <w:lang w:eastAsia="en-US"/>
              </w:rPr>
            </w:pPr>
            <w:r w:rsidRPr="00D94C9A">
              <w:rPr>
                <w:rFonts w:cs="Arial"/>
                <w:noProof/>
                <w:lang w:eastAsia="en-US"/>
              </w:rPr>
              <w:fldChar w:fldCharType="begin">
                <w:ffData>
                  <w:name w:val="Text9"/>
                  <w:enabled/>
                  <w:calcOnExit w:val="0"/>
                  <w:statusText w:type="text" w:val="Datum eintragen"/>
                  <w:textInput>
                    <w:type w:val="date"/>
                  </w:textInput>
                </w:ffData>
              </w:fldChar>
            </w:r>
            <w:r w:rsidRPr="00D94C9A">
              <w:rPr>
                <w:rFonts w:cs="Arial"/>
                <w:noProof/>
                <w:lang w:eastAsia="en-US"/>
              </w:rPr>
              <w:instrText xml:space="preserve"> FORMTEXT </w:instrText>
            </w:r>
            <w:r w:rsidRPr="00D94C9A">
              <w:rPr>
                <w:rFonts w:cs="Arial"/>
                <w:noProof/>
                <w:lang w:eastAsia="en-US"/>
              </w:rPr>
            </w:r>
            <w:r w:rsidRPr="00D94C9A">
              <w:rPr>
                <w:rFonts w:cs="Arial"/>
                <w:noProof/>
                <w:lang w:eastAsia="en-US"/>
              </w:rPr>
              <w:fldChar w:fldCharType="separate"/>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fldChar w:fldCharType="end"/>
            </w:r>
          </w:p>
        </w:tc>
      </w:tr>
      <w:tr w:rsidR="00730AB1" w:rsidRPr="00D94C9A" w14:paraId="4DE9142E" w14:textId="77777777" w:rsidTr="00295C15">
        <w:tc>
          <w:tcPr>
            <w:tcW w:w="3901" w:type="pct"/>
            <w:tcMar>
              <w:top w:w="28" w:type="dxa"/>
              <w:bottom w:w="28" w:type="dxa"/>
            </w:tcMar>
          </w:tcPr>
          <w:p w14:paraId="36C43DDE" w14:textId="77777777" w:rsidR="00730AB1" w:rsidRPr="00D94C9A" w:rsidRDefault="00730AB1" w:rsidP="00295C15">
            <w:pPr>
              <w:rPr>
                <w:rFonts w:cs="Arial"/>
                <w:noProof/>
                <w:lang w:eastAsia="en-US"/>
              </w:rPr>
            </w:pPr>
            <w:r w:rsidRPr="00D94C9A">
              <w:rPr>
                <w:rFonts w:cs="Arial"/>
                <w:noProof/>
                <w:lang w:eastAsia="en-US"/>
              </w:rPr>
              <w:fldChar w:fldCharType="begin">
                <w:ffData>
                  <w:name w:val="Text5"/>
                  <w:enabled/>
                  <w:calcOnExit w:val="0"/>
                  <w:textInput/>
                </w:ffData>
              </w:fldChar>
            </w:r>
            <w:r w:rsidRPr="00D94C9A">
              <w:rPr>
                <w:rFonts w:cs="Arial"/>
                <w:noProof/>
                <w:lang w:eastAsia="en-US"/>
              </w:rPr>
              <w:instrText xml:space="preserve"> FORMTEXT </w:instrText>
            </w:r>
            <w:r w:rsidRPr="00D94C9A">
              <w:rPr>
                <w:rFonts w:cs="Arial"/>
                <w:noProof/>
                <w:lang w:eastAsia="en-US"/>
              </w:rPr>
            </w:r>
            <w:r w:rsidRPr="00D94C9A">
              <w:rPr>
                <w:rFonts w:cs="Arial"/>
                <w:noProof/>
                <w:lang w:eastAsia="en-US"/>
              </w:rPr>
              <w:fldChar w:fldCharType="separate"/>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fldChar w:fldCharType="end"/>
            </w:r>
          </w:p>
        </w:tc>
        <w:tc>
          <w:tcPr>
            <w:tcW w:w="539" w:type="pct"/>
            <w:tcMar>
              <w:top w:w="28" w:type="dxa"/>
              <w:bottom w:w="28" w:type="dxa"/>
            </w:tcMar>
          </w:tcPr>
          <w:p w14:paraId="21863223" w14:textId="77777777" w:rsidR="00730AB1" w:rsidRPr="00D94C9A" w:rsidRDefault="00730AB1" w:rsidP="00295C15">
            <w:pPr>
              <w:rPr>
                <w:rFonts w:cs="Arial"/>
                <w:noProof/>
                <w:lang w:eastAsia="en-US"/>
              </w:rPr>
            </w:pPr>
            <w:r w:rsidRPr="00D94C9A">
              <w:rPr>
                <w:rFonts w:cs="Arial"/>
                <w:noProof/>
                <w:lang w:eastAsia="en-US"/>
              </w:rPr>
              <w:fldChar w:fldCharType="begin">
                <w:ffData>
                  <w:name w:val="Text9"/>
                  <w:enabled/>
                  <w:calcOnExit w:val="0"/>
                  <w:statusText w:type="text" w:val="Datum eintragen"/>
                  <w:textInput>
                    <w:type w:val="date"/>
                  </w:textInput>
                </w:ffData>
              </w:fldChar>
            </w:r>
            <w:r w:rsidRPr="00D94C9A">
              <w:rPr>
                <w:rFonts w:cs="Arial"/>
                <w:noProof/>
                <w:lang w:eastAsia="en-US"/>
              </w:rPr>
              <w:instrText xml:space="preserve"> FORMTEXT </w:instrText>
            </w:r>
            <w:r w:rsidRPr="00D94C9A">
              <w:rPr>
                <w:rFonts w:cs="Arial"/>
                <w:noProof/>
                <w:lang w:eastAsia="en-US"/>
              </w:rPr>
            </w:r>
            <w:r w:rsidRPr="00D94C9A">
              <w:rPr>
                <w:rFonts w:cs="Arial"/>
                <w:noProof/>
                <w:lang w:eastAsia="en-US"/>
              </w:rPr>
              <w:fldChar w:fldCharType="separate"/>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fldChar w:fldCharType="end"/>
            </w:r>
          </w:p>
        </w:tc>
        <w:tc>
          <w:tcPr>
            <w:tcW w:w="560" w:type="pct"/>
            <w:tcMar>
              <w:top w:w="28" w:type="dxa"/>
              <w:bottom w:w="28" w:type="dxa"/>
            </w:tcMar>
          </w:tcPr>
          <w:p w14:paraId="343E1CF1" w14:textId="77777777" w:rsidR="00730AB1" w:rsidRPr="00D94C9A" w:rsidRDefault="00730AB1" w:rsidP="00295C15">
            <w:pPr>
              <w:rPr>
                <w:rFonts w:cs="Arial"/>
                <w:noProof/>
                <w:lang w:eastAsia="en-US"/>
              </w:rPr>
            </w:pPr>
            <w:r w:rsidRPr="00D94C9A">
              <w:rPr>
                <w:rFonts w:cs="Arial"/>
                <w:noProof/>
                <w:lang w:eastAsia="en-US"/>
              </w:rPr>
              <w:fldChar w:fldCharType="begin">
                <w:ffData>
                  <w:name w:val="Text9"/>
                  <w:enabled/>
                  <w:calcOnExit w:val="0"/>
                  <w:statusText w:type="text" w:val="Datum eintragen"/>
                  <w:textInput>
                    <w:type w:val="date"/>
                  </w:textInput>
                </w:ffData>
              </w:fldChar>
            </w:r>
            <w:r w:rsidRPr="00D94C9A">
              <w:rPr>
                <w:rFonts w:cs="Arial"/>
                <w:noProof/>
                <w:lang w:eastAsia="en-US"/>
              </w:rPr>
              <w:instrText xml:space="preserve"> FORMTEXT </w:instrText>
            </w:r>
            <w:r w:rsidRPr="00D94C9A">
              <w:rPr>
                <w:rFonts w:cs="Arial"/>
                <w:noProof/>
                <w:lang w:eastAsia="en-US"/>
              </w:rPr>
            </w:r>
            <w:r w:rsidRPr="00D94C9A">
              <w:rPr>
                <w:rFonts w:cs="Arial"/>
                <w:noProof/>
                <w:lang w:eastAsia="en-US"/>
              </w:rPr>
              <w:fldChar w:fldCharType="separate"/>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fldChar w:fldCharType="end"/>
            </w:r>
          </w:p>
        </w:tc>
      </w:tr>
      <w:tr w:rsidR="00730AB1" w:rsidRPr="00D94C9A" w14:paraId="45DCBE6D" w14:textId="77777777" w:rsidTr="00295C15">
        <w:tc>
          <w:tcPr>
            <w:tcW w:w="3901" w:type="pct"/>
            <w:tcMar>
              <w:top w:w="28" w:type="dxa"/>
              <w:bottom w:w="28" w:type="dxa"/>
            </w:tcMar>
          </w:tcPr>
          <w:p w14:paraId="01B7FF42" w14:textId="77777777" w:rsidR="00730AB1" w:rsidRPr="00D94C9A" w:rsidRDefault="00730AB1" w:rsidP="00295C15">
            <w:pPr>
              <w:rPr>
                <w:rFonts w:cs="Arial"/>
                <w:noProof/>
                <w:lang w:eastAsia="en-US"/>
              </w:rPr>
            </w:pPr>
            <w:r w:rsidRPr="00D94C9A">
              <w:rPr>
                <w:rFonts w:cs="Arial"/>
                <w:noProof/>
                <w:lang w:eastAsia="en-US"/>
              </w:rPr>
              <w:fldChar w:fldCharType="begin">
                <w:ffData>
                  <w:name w:val="Text6"/>
                  <w:enabled/>
                  <w:calcOnExit w:val="0"/>
                  <w:textInput/>
                </w:ffData>
              </w:fldChar>
            </w:r>
            <w:r w:rsidRPr="00D94C9A">
              <w:rPr>
                <w:rFonts w:cs="Arial"/>
                <w:noProof/>
                <w:lang w:eastAsia="en-US"/>
              </w:rPr>
              <w:instrText xml:space="preserve"> FORMTEXT </w:instrText>
            </w:r>
            <w:r w:rsidRPr="00D94C9A">
              <w:rPr>
                <w:rFonts w:cs="Arial"/>
                <w:noProof/>
                <w:lang w:eastAsia="en-US"/>
              </w:rPr>
            </w:r>
            <w:r w:rsidRPr="00D94C9A">
              <w:rPr>
                <w:rFonts w:cs="Arial"/>
                <w:noProof/>
                <w:lang w:eastAsia="en-US"/>
              </w:rPr>
              <w:fldChar w:fldCharType="separate"/>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fldChar w:fldCharType="end"/>
            </w:r>
          </w:p>
        </w:tc>
        <w:tc>
          <w:tcPr>
            <w:tcW w:w="539" w:type="pct"/>
            <w:tcMar>
              <w:top w:w="28" w:type="dxa"/>
              <w:bottom w:w="28" w:type="dxa"/>
            </w:tcMar>
          </w:tcPr>
          <w:p w14:paraId="0AC83297" w14:textId="64E1F846" w:rsidR="00730AB1" w:rsidRPr="00D94C9A" w:rsidRDefault="00730AB1" w:rsidP="007C5107">
            <w:pPr>
              <w:rPr>
                <w:rFonts w:cs="Arial"/>
                <w:noProof/>
                <w:lang w:eastAsia="en-US"/>
              </w:rPr>
            </w:pPr>
            <w:r w:rsidRPr="00D94C9A">
              <w:rPr>
                <w:rFonts w:cs="Arial"/>
                <w:noProof/>
                <w:lang w:eastAsia="en-US"/>
              </w:rPr>
              <w:fldChar w:fldCharType="begin">
                <w:ffData>
                  <w:name w:val="Text9"/>
                  <w:enabled/>
                  <w:calcOnExit w:val="0"/>
                  <w:statusText w:type="text" w:val="Datum eintragen"/>
                  <w:textInput>
                    <w:type w:val="date"/>
                  </w:textInput>
                </w:ffData>
              </w:fldChar>
            </w:r>
            <w:r w:rsidRPr="00D94C9A">
              <w:rPr>
                <w:rFonts w:cs="Arial"/>
                <w:noProof/>
                <w:lang w:eastAsia="en-US"/>
              </w:rPr>
              <w:instrText xml:space="preserve"> FORMTEXT </w:instrText>
            </w:r>
            <w:r w:rsidRPr="00D94C9A">
              <w:rPr>
                <w:rFonts w:cs="Arial"/>
                <w:noProof/>
                <w:lang w:eastAsia="en-US"/>
              </w:rPr>
            </w:r>
            <w:r w:rsidRPr="00D94C9A">
              <w:rPr>
                <w:rFonts w:cs="Arial"/>
                <w:noProof/>
                <w:lang w:eastAsia="en-US"/>
              </w:rPr>
              <w:fldChar w:fldCharType="separate"/>
            </w:r>
            <w:r w:rsidR="007C5107" w:rsidRPr="00D94C9A">
              <w:rPr>
                <w:rFonts w:cs="Arial"/>
                <w:noProof/>
                <w:lang w:eastAsia="en-US"/>
              </w:rPr>
              <w:t> </w:t>
            </w:r>
            <w:r w:rsidR="007C5107" w:rsidRPr="00D94C9A">
              <w:rPr>
                <w:rFonts w:cs="Arial"/>
                <w:noProof/>
                <w:lang w:eastAsia="en-US"/>
              </w:rPr>
              <w:t> </w:t>
            </w:r>
            <w:r w:rsidR="007C5107" w:rsidRPr="00D94C9A">
              <w:rPr>
                <w:rFonts w:cs="Arial"/>
                <w:noProof/>
                <w:lang w:eastAsia="en-US"/>
              </w:rPr>
              <w:t> </w:t>
            </w:r>
            <w:r w:rsidR="007C5107" w:rsidRPr="00D94C9A">
              <w:rPr>
                <w:rFonts w:cs="Arial"/>
                <w:noProof/>
                <w:lang w:eastAsia="en-US"/>
              </w:rPr>
              <w:t> </w:t>
            </w:r>
            <w:r w:rsidR="007C5107" w:rsidRPr="00D94C9A">
              <w:rPr>
                <w:rFonts w:cs="Arial"/>
                <w:noProof/>
                <w:lang w:eastAsia="en-US"/>
              </w:rPr>
              <w:t> </w:t>
            </w:r>
            <w:r w:rsidRPr="00D94C9A">
              <w:rPr>
                <w:rFonts w:cs="Arial"/>
                <w:noProof/>
                <w:lang w:eastAsia="en-US"/>
              </w:rPr>
              <w:fldChar w:fldCharType="end"/>
            </w:r>
          </w:p>
        </w:tc>
        <w:tc>
          <w:tcPr>
            <w:tcW w:w="560" w:type="pct"/>
            <w:tcMar>
              <w:top w:w="28" w:type="dxa"/>
              <w:bottom w:w="28" w:type="dxa"/>
            </w:tcMar>
          </w:tcPr>
          <w:p w14:paraId="3D497365" w14:textId="77777777" w:rsidR="00730AB1" w:rsidRPr="00D94C9A" w:rsidRDefault="00730AB1" w:rsidP="00295C15">
            <w:pPr>
              <w:rPr>
                <w:rFonts w:cs="Arial"/>
                <w:noProof/>
                <w:lang w:eastAsia="en-US"/>
              </w:rPr>
            </w:pPr>
            <w:r w:rsidRPr="00D94C9A">
              <w:rPr>
                <w:rFonts w:cs="Arial"/>
                <w:noProof/>
                <w:lang w:eastAsia="en-US"/>
              </w:rPr>
              <w:fldChar w:fldCharType="begin">
                <w:ffData>
                  <w:name w:val="Text9"/>
                  <w:enabled/>
                  <w:calcOnExit w:val="0"/>
                  <w:statusText w:type="text" w:val="Datum eintragen"/>
                  <w:textInput>
                    <w:type w:val="date"/>
                  </w:textInput>
                </w:ffData>
              </w:fldChar>
            </w:r>
            <w:r w:rsidRPr="00D94C9A">
              <w:rPr>
                <w:rFonts w:cs="Arial"/>
                <w:noProof/>
                <w:lang w:eastAsia="en-US"/>
              </w:rPr>
              <w:instrText xml:space="preserve"> FORMTEXT </w:instrText>
            </w:r>
            <w:r w:rsidRPr="00D94C9A">
              <w:rPr>
                <w:rFonts w:cs="Arial"/>
                <w:noProof/>
                <w:lang w:eastAsia="en-US"/>
              </w:rPr>
            </w:r>
            <w:r w:rsidRPr="00D94C9A">
              <w:rPr>
                <w:rFonts w:cs="Arial"/>
                <w:noProof/>
                <w:lang w:eastAsia="en-US"/>
              </w:rPr>
              <w:fldChar w:fldCharType="separate"/>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fldChar w:fldCharType="end"/>
            </w:r>
          </w:p>
        </w:tc>
      </w:tr>
      <w:tr w:rsidR="00730AB1" w:rsidRPr="00D94C9A" w14:paraId="5C71BAA4" w14:textId="77777777" w:rsidTr="00295C15">
        <w:tc>
          <w:tcPr>
            <w:tcW w:w="3901" w:type="pct"/>
            <w:tcMar>
              <w:top w:w="28" w:type="dxa"/>
              <w:bottom w:w="28" w:type="dxa"/>
            </w:tcMar>
          </w:tcPr>
          <w:p w14:paraId="408236DC" w14:textId="77777777" w:rsidR="00730AB1" w:rsidRPr="00D94C9A" w:rsidRDefault="00730AB1" w:rsidP="00295C15">
            <w:pPr>
              <w:rPr>
                <w:rFonts w:cs="Arial"/>
                <w:noProof/>
                <w:lang w:eastAsia="en-US"/>
              </w:rPr>
            </w:pPr>
            <w:r w:rsidRPr="00D94C9A">
              <w:rPr>
                <w:rFonts w:cs="Arial"/>
                <w:noProof/>
                <w:lang w:eastAsia="en-US"/>
              </w:rPr>
              <w:fldChar w:fldCharType="begin">
                <w:ffData>
                  <w:name w:val="Text7"/>
                  <w:enabled/>
                  <w:calcOnExit w:val="0"/>
                  <w:textInput/>
                </w:ffData>
              </w:fldChar>
            </w:r>
            <w:r w:rsidRPr="00D94C9A">
              <w:rPr>
                <w:rFonts w:cs="Arial"/>
                <w:noProof/>
                <w:lang w:eastAsia="en-US"/>
              </w:rPr>
              <w:instrText xml:space="preserve"> FORMTEXT </w:instrText>
            </w:r>
            <w:r w:rsidRPr="00D94C9A">
              <w:rPr>
                <w:rFonts w:cs="Arial"/>
                <w:noProof/>
                <w:lang w:eastAsia="en-US"/>
              </w:rPr>
            </w:r>
            <w:r w:rsidRPr="00D94C9A">
              <w:rPr>
                <w:rFonts w:cs="Arial"/>
                <w:noProof/>
                <w:lang w:eastAsia="en-US"/>
              </w:rPr>
              <w:fldChar w:fldCharType="separate"/>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fldChar w:fldCharType="end"/>
            </w:r>
          </w:p>
        </w:tc>
        <w:tc>
          <w:tcPr>
            <w:tcW w:w="539" w:type="pct"/>
            <w:tcMar>
              <w:top w:w="28" w:type="dxa"/>
              <w:bottom w:w="28" w:type="dxa"/>
            </w:tcMar>
          </w:tcPr>
          <w:p w14:paraId="5E7F78E7" w14:textId="77777777" w:rsidR="00730AB1" w:rsidRPr="00D94C9A" w:rsidRDefault="00730AB1" w:rsidP="00295C15">
            <w:pPr>
              <w:rPr>
                <w:rFonts w:cs="Arial"/>
                <w:noProof/>
                <w:lang w:eastAsia="en-US"/>
              </w:rPr>
            </w:pPr>
            <w:r w:rsidRPr="00D94C9A">
              <w:rPr>
                <w:rFonts w:cs="Arial"/>
                <w:noProof/>
                <w:lang w:eastAsia="en-US"/>
              </w:rPr>
              <w:fldChar w:fldCharType="begin">
                <w:ffData>
                  <w:name w:val="Text9"/>
                  <w:enabled/>
                  <w:calcOnExit w:val="0"/>
                  <w:statusText w:type="text" w:val="Datum eintragen"/>
                  <w:textInput>
                    <w:type w:val="date"/>
                  </w:textInput>
                </w:ffData>
              </w:fldChar>
            </w:r>
            <w:r w:rsidRPr="00D94C9A">
              <w:rPr>
                <w:rFonts w:cs="Arial"/>
                <w:noProof/>
                <w:lang w:eastAsia="en-US"/>
              </w:rPr>
              <w:instrText xml:space="preserve"> FORMTEXT </w:instrText>
            </w:r>
            <w:r w:rsidRPr="00D94C9A">
              <w:rPr>
                <w:rFonts w:cs="Arial"/>
                <w:noProof/>
                <w:lang w:eastAsia="en-US"/>
              </w:rPr>
            </w:r>
            <w:r w:rsidRPr="00D94C9A">
              <w:rPr>
                <w:rFonts w:cs="Arial"/>
                <w:noProof/>
                <w:lang w:eastAsia="en-US"/>
              </w:rPr>
              <w:fldChar w:fldCharType="separate"/>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fldChar w:fldCharType="end"/>
            </w:r>
          </w:p>
        </w:tc>
        <w:tc>
          <w:tcPr>
            <w:tcW w:w="560" w:type="pct"/>
            <w:tcMar>
              <w:top w:w="28" w:type="dxa"/>
              <w:bottom w:w="28" w:type="dxa"/>
            </w:tcMar>
          </w:tcPr>
          <w:p w14:paraId="5B4E0DBC" w14:textId="77777777" w:rsidR="00730AB1" w:rsidRPr="00D94C9A" w:rsidRDefault="00730AB1" w:rsidP="00295C15">
            <w:pPr>
              <w:rPr>
                <w:rFonts w:cs="Arial"/>
                <w:noProof/>
                <w:lang w:eastAsia="en-US"/>
              </w:rPr>
            </w:pPr>
            <w:r w:rsidRPr="00D94C9A">
              <w:rPr>
                <w:rFonts w:cs="Arial"/>
                <w:noProof/>
                <w:lang w:eastAsia="en-US"/>
              </w:rPr>
              <w:fldChar w:fldCharType="begin">
                <w:ffData>
                  <w:name w:val="Text9"/>
                  <w:enabled/>
                  <w:calcOnExit w:val="0"/>
                  <w:statusText w:type="text" w:val="Datum eintragen"/>
                  <w:textInput>
                    <w:type w:val="date"/>
                  </w:textInput>
                </w:ffData>
              </w:fldChar>
            </w:r>
            <w:r w:rsidRPr="00D94C9A">
              <w:rPr>
                <w:rFonts w:cs="Arial"/>
                <w:noProof/>
                <w:lang w:eastAsia="en-US"/>
              </w:rPr>
              <w:instrText xml:space="preserve"> FORMTEXT </w:instrText>
            </w:r>
            <w:r w:rsidRPr="00D94C9A">
              <w:rPr>
                <w:rFonts w:cs="Arial"/>
                <w:noProof/>
                <w:lang w:eastAsia="en-US"/>
              </w:rPr>
            </w:r>
            <w:r w:rsidRPr="00D94C9A">
              <w:rPr>
                <w:rFonts w:cs="Arial"/>
                <w:noProof/>
                <w:lang w:eastAsia="en-US"/>
              </w:rPr>
              <w:fldChar w:fldCharType="separate"/>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fldChar w:fldCharType="end"/>
            </w:r>
          </w:p>
        </w:tc>
      </w:tr>
      <w:tr w:rsidR="00730AB1" w:rsidRPr="00D94C9A" w14:paraId="0D45F523" w14:textId="77777777" w:rsidTr="00295C15">
        <w:tc>
          <w:tcPr>
            <w:tcW w:w="3901" w:type="pct"/>
            <w:tcMar>
              <w:top w:w="28" w:type="dxa"/>
              <w:bottom w:w="28" w:type="dxa"/>
            </w:tcMar>
          </w:tcPr>
          <w:p w14:paraId="1211FB26" w14:textId="77777777" w:rsidR="00730AB1" w:rsidRPr="00D94C9A" w:rsidRDefault="00730AB1" w:rsidP="00295C15">
            <w:pPr>
              <w:rPr>
                <w:rFonts w:cs="Arial"/>
                <w:noProof/>
                <w:lang w:eastAsia="en-US"/>
              </w:rPr>
            </w:pPr>
            <w:r w:rsidRPr="00D94C9A">
              <w:rPr>
                <w:rFonts w:cs="Arial"/>
                <w:noProof/>
                <w:lang w:eastAsia="en-US"/>
              </w:rPr>
              <w:fldChar w:fldCharType="begin">
                <w:ffData>
                  <w:name w:val="Text8"/>
                  <w:enabled/>
                  <w:calcOnExit w:val="0"/>
                  <w:textInput/>
                </w:ffData>
              </w:fldChar>
            </w:r>
            <w:r w:rsidRPr="00D94C9A">
              <w:rPr>
                <w:rFonts w:cs="Arial"/>
                <w:noProof/>
                <w:lang w:eastAsia="en-US"/>
              </w:rPr>
              <w:instrText xml:space="preserve"> FORMTEXT </w:instrText>
            </w:r>
            <w:r w:rsidRPr="00D94C9A">
              <w:rPr>
                <w:rFonts w:cs="Arial"/>
                <w:noProof/>
                <w:lang w:eastAsia="en-US"/>
              </w:rPr>
            </w:r>
            <w:r w:rsidRPr="00D94C9A">
              <w:rPr>
                <w:rFonts w:cs="Arial"/>
                <w:noProof/>
                <w:lang w:eastAsia="en-US"/>
              </w:rPr>
              <w:fldChar w:fldCharType="separate"/>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fldChar w:fldCharType="end"/>
            </w:r>
          </w:p>
        </w:tc>
        <w:tc>
          <w:tcPr>
            <w:tcW w:w="539" w:type="pct"/>
            <w:tcMar>
              <w:top w:w="28" w:type="dxa"/>
              <w:bottom w:w="28" w:type="dxa"/>
            </w:tcMar>
          </w:tcPr>
          <w:p w14:paraId="56DCA4EA" w14:textId="77777777" w:rsidR="00730AB1" w:rsidRPr="00D94C9A" w:rsidRDefault="00730AB1" w:rsidP="00295C15">
            <w:pPr>
              <w:rPr>
                <w:rFonts w:cs="Arial"/>
                <w:noProof/>
                <w:lang w:eastAsia="en-US"/>
              </w:rPr>
            </w:pPr>
            <w:r w:rsidRPr="00D94C9A">
              <w:rPr>
                <w:rFonts w:cs="Arial"/>
                <w:noProof/>
                <w:lang w:eastAsia="en-US"/>
              </w:rPr>
              <w:fldChar w:fldCharType="begin">
                <w:ffData>
                  <w:name w:val="Text9"/>
                  <w:enabled/>
                  <w:calcOnExit w:val="0"/>
                  <w:statusText w:type="text" w:val="Datum eintragen"/>
                  <w:textInput>
                    <w:type w:val="date"/>
                  </w:textInput>
                </w:ffData>
              </w:fldChar>
            </w:r>
            <w:r w:rsidRPr="00D94C9A">
              <w:rPr>
                <w:rFonts w:cs="Arial"/>
                <w:noProof/>
                <w:lang w:eastAsia="en-US"/>
              </w:rPr>
              <w:instrText xml:space="preserve"> FORMTEXT </w:instrText>
            </w:r>
            <w:r w:rsidRPr="00D94C9A">
              <w:rPr>
                <w:rFonts w:cs="Arial"/>
                <w:noProof/>
                <w:lang w:eastAsia="en-US"/>
              </w:rPr>
            </w:r>
            <w:r w:rsidRPr="00D94C9A">
              <w:rPr>
                <w:rFonts w:cs="Arial"/>
                <w:noProof/>
                <w:lang w:eastAsia="en-US"/>
              </w:rPr>
              <w:fldChar w:fldCharType="separate"/>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fldChar w:fldCharType="end"/>
            </w:r>
          </w:p>
        </w:tc>
        <w:tc>
          <w:tcPr>
            <w:tcW w:w="560" w:type="pct"/>
            <w:tcMar>
              <w:top w:w="28" w:type="dxa"/>
              <w:bottom w:w="28" w:type="dxa"/>
            </w:tcMar>
          </w:tcPr>
          <w:p w14:paraId="69AF831E" w14:textId="77777777" w:rsidR="00730AB1" w:rsidRPr="00D94C9A" w:rsidRDefault="00730AB1" w:rsidP="00295C15">
            <w:pPr>
              <w:rPr>
                <w:rFonts w:cs="Arial"/>
                <w:noProof/>
                <w:lang w:eastAsia="en-US"/>
              </w:rPr>
            </w:pPr>
            <w:r w:rsidRPr="00D94C9A">
              <w:rPr>
                <w:rFonts w:cs="Arial"/>
                <w:noProof/>
                <w:lang w:eastAsia="en-US"/>
              </w:rPr>
              <w:fldChar w:fldCharType="begin">
                <w:ffData>
                  <w:name w:val="Text9"/>
                  <w:enabled/>
                  <w:calcOnExit w:val="0"/>
                  <w:statusText w:type="text" w:val="Datum eintragen"/>
                  <w:textInput>
                    <w:type w:val="date"/>
                  </w:textInput>
                </w:ffData>
              </w:fldChar>
            </w:r>
            <w:r w:rsidRPr="00D94C9A">
              <w:rPr>
                <w:rFonts w:cs="Arial"/>
                <w:noProof/>
                <w:lang w:eastAsia="en-US"/>
              </w:rPr>
              <w:instrText xml:space="preserve"> FORMTEXT </w:instrText>
            </w:r>
            <w:r w:rsidRPr="00D94C9A">
              <w:rPr>
                <w:rFonts w:cs="Arial"/>
                <w:noProof/>
                <w:lang w:eastAsia="en-US"/>
              </w:rPr>
            </w:r>
            <w:r w:rsidRPr="00D94C9A">
              <w:rPr>
                <w:rFonts w:cs="Arial"/>
                <w:noProof/>
                <w:lang w:eastAsia="en-US"/>
              </w:rPr>
              <w:fldChar w:fldCharType="separate"/>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fldChar w:fldCharType="end"/>
            </w:r>
          </w:p>
        </w:tc>
      </w:tr>
      <w:tr w:rsidR="00730AB1" w:rsidRPr="00D94C9A" w14:paraId="5F23A3BB" w14:textId="77777777" w:rsidTr="00295C15">
        <w:tc>
          <w:tcPr>
            <w:tcW w:w="3901" w:type="pct"/>
            <w:tcMar>
              <w:top w:w="28" w:type="dxa"/>
              <w:bottom w:w="28" w:type="dxa"/>
            </w:tcMar>
          </w:tcPr>
          <w:p w14:paraId="4F62843E" w14:textId="77777777" w:rsidR="00730AB1" w:rsidRPr="00D94C9A" w:rsidRDefault="00730AB1" w:rsidP="00295C15">
            <w:pPr>
              <w:rPr>
                <w:rFonts w:cs="Arial"/>
                <w:noProof/>
                <w:lang w:eastAsia="en-US"/>
              </w:rPr>
            </w:pPr>
            <w:r w:rsidRPr="00D94C9A">
              <w:rPr>
                <w:rFonts w:cs="Arial"/>
                <w:noProof/>
                <w:lang w:eastAsia="en-US"/>
              </w:rPr>
              <w:fldChar w:fldCharType="begin">
                <w:ffData>
                  <w:name w:val="Text3"/>
                  <w:enabled/>
                  <w:calcOnExit w:val="0"/>
                  <w:textInput/>
                </w:ffData>
              </w:fldChar>
            </w:r>
            <w:r w:rsidRPr="00D94C9A">
              <w:rPr>
                <w:rFonts w:cs="Arial"/>
                <w:noProof/>
                <w:lang w:eastAsia="en-US"/>
              </w:rPr>
              <w:instrText xml:space="preserve"> FORMTEXT </w:instrText>
            </w:r>
            <w:r w:rsidRPr="00D94C9A">
              <w:rPr>
                <w:rFonts w:cs="Arial"/>
                <w:noProof/>
                <w:lang w:eastAsia="en-US"/>
              </w:rPr>
            </w:r>
            <w:r w:rsidRPr="00D94C9A">
              <w:rPr>
                <w:rFonts w:cs="Arial"/>
                <w:noProof/>
                <w:lang w:eastAsia="en-US"/>
              </w:rPr>
              <w:fldChar w:fldCharType="separate"/>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fldChar w:fldCharType="end"/>
            </w:r>
          </w:p>
        </w:tc>
        <w:tc>
          <w:tcPr>
            <w:tcW w:w="539" w:type="pct"/>
            <w:tcMar>
              <w:top w:w="28" w:type="dxa"/>
              <w:bottom w:w="28" w:type="dxa"/>
            </w:tcMar>
          </w:tcPr>
          <w:p w14:paraId="11780CD4" w14:textId="77777777" w:rsidR="00730AB1" w:rsidRPr="00D94C9A" w:rsidRDefault="00730AB1" w:rsidP="00295C15">
            <w:pPr>
              <w:rPr>
                <w:rFonts w:cs="Arial"/>
                <w:noProof/>
                <w:lang w:eastAsia="en-US"/>
              </w:rPr>
            </w:pPr>
            <w:r w:rsidRPr="00D94C9A">
              <w:rPr>
                <w:rFonts w:cs="Arial"/>
                <w:noProof/>
                <w:lang w:eastAsia="en-US"/>
              </w:rPr>
              <w:fldChar w:fldCharType="begin">
                <w:ffData>
                  <w:name w:val="Text9"/>
                  <w:enabled/>
                  <w:calcOnExit w:val="0"/>
                  <w:statusText w:type="text" w:val="Datum eintragen"/>
                  <w:textInput>
                    <w:type w:val="date"/>
                  </w:textInput>
                </w:ffData>
              </w:fldChar>
            </w:r>
            <w:r w:rsidRPr="00D94C9A">
              <w:rPr>
                <w:rFonts w:cs="Arial"/>
                <w:noProof/>
                <w:lang w:eastAsia="en-US"/>
              </w:rPr>
              <w:instrText xml:space="preserve"> FORMTEXT </w:instrText>
            </w:r>
            <w:r w:rsidRPr="00D94C9A">
              <w:rPr>
                <w:rFonts w:cs="Arial"/>
                <w:noProof/>
                <w:lang w:eastAsia="en-US"/>
              </w:rPr>
            </w:r>
            <w:r w:rsidRPr="00D94C9A">
              <w:rPr>
                <w:rFonts w:cs="Arial"/>
                <w:noProof/>
                <w:lang w:eastAsia="en-US"/>
              </w:rPr>
              <w:fldChar w:fldCharType="separate"/>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fldChar w:fldCharType="end"/>
            </w:r>
          </w:p>
        </w:tc>
        <w:tc>
          <w:tcPr>
            <w:tcW w:w="560" w:type="pct"/>
            <w:tcMar>
              <w:top w:w="28" w:type="dxa"/>
              <w:bottom w:w="28" w:type="dxa"/>
            </w:tcMar>
          </w:tcPr>
          <w:p w14:paraId="4590CD60" w14:textId="77777777" w:rsidR="00730AB1" w:rsidRPr="00D94C9A" w:rsidRDefault="00730AB1" w:rsidP="00295C15">
            <w:pPr>
              <w:rPr>
                <w:rFonts w:cs="Arial"/>
                <w:noProof/>
                <w:lang w:eastAsia="en-US"/>
              </w:rPr>
            </w:pPr>
            <w:r w:rsidRPr="00D94C9A">
              <w:rPr>
                <w:rFonts w:cs="Arial"/>
                <w:noProof/>
                <w:lang w:eastAsia="en-US"/>
              </w:rPr>
              <w:fldChar w:fldCharType="begin">
                <w:ffData>
                  <w:name w:val=""/>
                  <w:enabled/>
                  <w:calcOnExit w:val="0"/>
                  <w:statusText w:type="text" w:val="Datum eintragen"/>
                  <w:textInput>
                    <w:type w:val="date"/>
                  </w:textInput>
                </w:ffData>
              </w:fldChar>
            </w:r>
            <w:r w:rsidRPr="00D94C9A">
              <w:rPr>
                <w:rFonts w:cs="Arial"/>
                <w:noProof/>
                <w:lang w:eastAsia="en-US"/>
              </w:rPr>
              <w:instrText xml:space="preserve"> FORMTEXT </w:instrText>
            </w:r>
            <w:r w:rsidRPr="00D94C9A">
              <w:rPr>
                <w:rFonts w:cs="Arial"/>
                <w:noProof/>
                <w:lang w:eastAsia="en-US"/>
              </w:rPr>
            </w:r>
            <w:r w:rsidRPr="00D94C9A">
              <w:rPr>
                <w:rFonts w:cs="Arial"/>
                <w:noProof/>
                <w:lang w:eastAsia="en-US"/>
              </w:rPr>
              <w:fldChar w:fldCharType="separate"/>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fldChar w:fldCharType="end"/>
            </w:r>
          </w:p>
        </w:tc>
      </w:tr>
      <w:tr w:rsidR="00730AB1" w:rsidRPr="00D94C9A" w14:paraId="2E31416A" w14:textId="77777777" w:rsidTr="00295C15">
        <w:tc>
          <w:tcPr>
            <w:tcW w:w="3901" w:type="pct"/>
            <w:tcMar>
              <w:top w:w="28" w:type="dxa"/>
              <w:bottom w:w="28" w:type="dxa"/>
            </w:tcMar>
          </w:tcPr>
          <w:p w14:paraId="754D1E30" w14:textId="77777777" w:rsidR="00730AB1" w:rsidRPr="00D94C9A" w:rsidRDefault="00730AB1" w:rsidP="00295C15">
            <w:pPr>
              <w:rPr>
                <w:rFonts w:cs="Arial"/>
                <w:noProof/>
                <w:lang w:eastAsia="en-US"/>
              </w:rPr>
            </w:pPr>
            <w:r w:rsidRPr="00D94C9A">
              <w:rPr>
                <w:rFonts w:cs="Arial"/>
                <w:noProof/>
                <w:lang w:eastAsia="en-US"/>
              </w:rPr>
              <w:fldChar w:fldCharType="begin">
                <w:ffData>
                  <w:name w:val="Text4"/>
                  <w:enabled/>
                  <w:calcOnExit w:val="0"/>
                  <w:textInput/>
                </w:ffData>
              </w:fldChar>
            </w:r>
            <w:r w:rsidRPr="00D94C9A">
              <w:rPr>
                <w:rFonts w:cs="Arial"/>
                <w:noProof/>
                <w:lang w:eastAsia="en-US"/>
              </w:rPr>
              <w:instrText xml:space="preserve"> FORMTEXT </w:instrText>
            </w:r>
            <w:r w:rsidRPr="00D94C9A">
              <w:rPr>
                <w:rFonts w:cs="Arial"/>
                <w:noProof/>
                <w:lang w:eastAsia="en-US"/>
              </w:rPr>
            </w:r>
            <w:r w:rsidRPr="00D94C9A">
              <w:rPr>
                <w:rFonts w:cs="Arial"/>
                <w:noProof/>
                <w:lang w:eastAsia="en-US"/>
              </w:rPr>
              <w:fldChar w:fldCharType="separate"/>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fldChar w:fldCharType="end"/>
            </w:r>
          </w:p>
        </w:tc>
        <w:tc>
          <w:tcPr>
            <w:tcW w:w="539" w:type="pct"/>
            <w:tcMar>
              <w:top w:w="28" w:type="dxa"/>
              <w:bottom w:w="28" w:type="dxa"/>
            </w:tcMar>
          </w:tcPr>
          <w:p w14:paraId="2A8C0ECD" w14:textId="77777777" w:rsidR="00730AB1" w:rsidRPr="00D94C9A" w:rsidRDefault="00730AB1" w:rsidP="00295C15">
            <w:pPr>
              <w:rPr>
                <w:rFonts w:cs="Arial"/>
                <w:noProof/>
                <w:lang w:eastAsia="en-US"/>
              </w:rPr>
            </w:pPr>
            <w:r w:rsidRPr="00D94C9A">
              <w:rPr>
                <w:rFonts w:cs="Arial"/>
                <w:noProof/>
                <w:lang w:eastAsia="en-US"/>
              </w:rPr>
              <w:fldChar w:fldCharType="begin">
                <w:ffData>
                  <w:name w:val="Text9"/>
                  <w:enabled/>
                  <w:calcOnExit w:val="0"/>
                  <w:statusText w:type="text" w:val="Datum eintragen"/>
                  <w:textInput>
                    <w:type w:val="date"/>
                  </w:textInput>
                </w:ffData>
              </w:fldChar>
            </w:r>
            <w:r w:rsidRPr="00D94C9A">
              <w:rPr>
                <w:rFonts w:cs="Arial"/>
                <w:noProof/>
                <w:lang w:eastAsia="en-US"/>
              </w:rPr>
              <w:instrText xml:space="preserve"> FORMTEXT </w:instrText>
            </w:r>
            <w:r w:rsidRPr="00D94C9A">
              <w:rPr>
                <w:rFonts w:cs="Arial"/>
                <w:noProof/>
                <w:lang w:eastAsia="en-US"/>
              </w:rPr>
            </w:r>
            <w:r w:rsidRPr="00D94C9A">
              <w:rPr>
                <w:rFonts w:cs="Arial"/>
                <w:noProof/>
                <w:lang w:eastAsia="en-US"/>
              </w:rPr>
              <w:fldChar w:fldCharType="separate"/>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fldChar w:fldCharType="end"/>
            </w:r>
          </w:p>
        </w:tc>
        <w:tc>
          <w:tcPr>
            <w:tcW w:w="560" w:type="pct"/>
            <w:tcMar>
              <w:top w:w="28" w:type="dxa"/>
              <w:bottom w:w="28" w:type="dxa"/>
            </w:tcMar>
          </w:tcPr>
          <w:p w14:paraId="5A208F96" w14:textId="77777777" w:rsidR="00730AB1" w:rsidRPr="00D94C9A" w:rsidRDefault="00730AB1" w:rsidP="00295C15">
            <w:pPr>
              <w:rPr>
                <w:rFonts w:cs="Arial"/>
                <w:noProof/>
                <w:lang w:eastAsia="en-US"/>
              </w:rPr>
            </w:pPr>
            <w:r w:rsidRPr="00D94C9A">
              <w:rPr>
                <w:rFonts w:cs="Arial"/>
                <w:noProof/>
                <w:lang w:eastAsia="en-US"/>
              </w:rPr>
              <w:fldChar w:fldCharType="begin">
                <w:ffData>
                  <w:name w:val="Text9"/>
                  <w:enabled/>
                  <w:calcOnExit w:val="0"/>
                  <w:statusText w:type="text" w:val="Datum eintragen"/>
                  <w:textInput>
                    <w:type w:val="date"/>
                  </w:textInput>
                </w:ffData>
              </w:fldChar>
            </w:r>
            <w:r w:rsidRPr="00D94C9A">
              <w:rPr>
                <w:rFonts w:cs="Arial"/>
                <w:noProof/>
                <w:lang w:eastAsia="en-US"/>
              </w:rPr>
              <w:instrText xml:space="preserve"> FORMTEXT </w:instrText>
            </w:r>
            <w:r w:rsidRPr="00D94C9A">
              <w:rPr>
                <w:rFonts w:cs="Arial"/>
                <w:noProof/>
                <w:lang w:eastAsia="en-US"/>
              </w:rPr>
            </w:r>
            <w:r w:rsidRPr="00D94C9A">
              <w:rPr>
                <w:rFonts w:cs="Arial"/>
                <w:noProof/>
                <w:lang w:eastAsia="en-US"/>
              </w:rPr>
              <w:fldChar w:fldCharType="separate"/>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fldChar w:fldCharType="end"/>
            </w:r>
          </w:p>
        </w:tc>
      </w:tr>
      <w:tr w:rsidR="00730AB1" w:rsidRPr="00D94C9A" w14:paraId="26FA0107" w14:textId="77777777" w:rsidTr="00295C15">
        <w:tc>
          <w:tcPr>
            <w:tcW w:w="3901" w:type="pct"/>
            <w:tcMar>
              <w:top w:w="28" w:type="dxa"/>
              <w:bottom w:w="28" w:type="dxa"/>
            </w:tcMar>
          </w:tcPr>
          <w:p w14:paraId="0F2A49BA" w14:textId="77777777" w:rsidR="00730AB1" w:rsidRPr="00D94C9A" w:rsidRDefault="00730AB1" w:rsidP="00295C15">
            <w:pPr>
              <w:rPr>
                <w:rFonts w:cs="Arial"/>
                <w:noProof/>
                <w:lang w:eastAsia="en-US"/>
              </w:rPr>
            </w:pPr>
            <w:r w:rsidRPr="00D94C9A">
              <w:rPr>
                <w:rFonts w:cs="Arial"/>
                <w:noProof/>
                <w:lang w:eastAsia="en-US"/>
              </w:rPr>
              <w:fldChar w:fldCharType="begin">
                <w:ffData>
                  <w:name w:val="Text3"/>
                  <w:enabled/>
                  <w:calcOnExit w:val="0"/>
                  <w:textInput/>
                </w:ffData>
              </w:fldChar>
            </w:r>
            <w:r w:rsidRPr="00D94C9A">
              <w:rPr>
                <w:rFonts w:cs="Arial"/>
                <w:noProof/>
                <w:lang w:eastAsia="en-US"/>
              </w:rPr>
              <w:instrText xml:space="preserve"> FORMTEXT </w:instrText>
            </w:r>
            <w:r w:rsidRPr="00D94C9A">
              <w:rPr>
                <w:rFonts w:cs="Arial"/>
                <w:noProof/>
                <w:lang w:eastAsia="en-US"/>
              </w:rPr>
            </w:r>
            <w:r w:rsidRPr="00D94C9A">
              <w:rPr>
                <w:rFonts w:cs="Arial"/>
                <w:noProof/>
                <w:lang w:eastAsia="en-US"/>
              </w:rPr>
              <w:fldChar w:fldCharType="separate"/>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fldChar w:fldCharType="end"/>
            </w:r>
          </w:p>
        </w:tc>
        <w:tc>
          <w:tcPr>
            <w:tcW w:w="539" w:type="pct"/>
            <w:tcMar>
              <w:top w:w="28" w:type="dxa"/>
              <w:bottom w:w="28" w:type="dxa"/>
            </w:tcMar>
          </w:tcPr>
          <w:p w14:paraId="645B0C95" w14:textId="77777777" w:rsidR="00730AB1" w:rsidRPr="00D94C9A" w:rsidRDefault="00730AB1" w:rsidP="00295C15">
            <w:pPr>
              <w:rPr>
                <w:rFonts w:cs="Arial"/>
                <w:noProof/>
                <w:lang w:eastAsia="en-US"/>
              </w:rPr>
            </w:pPr>
            <w:r w:rsidRPr="00D94C9A">
              <w:rPr>
                <w:rFonts w:cs="Arial"/>
                <w:noProof/>
                <w:lang w:eastAsia="en-US"/>
              </w:rPr>
              <w:fldChar w:fldCharType="begin">
                <w:ffData>
                  <w:name w:val="Text9"/>
                  <w:enabled/>
                  <w:calcOnExit w:val="0"/>
                  <w:statusText w:type="text" w:val="Datum eintragen"/>
                  <w:textInput>
                    <w:type w:val="date"/>
                  </w:textInput>
                </w:ffData>
              </w:fldChar>
            </w:r>
            <w:r w:rsidRPr="00D94C9A">
              <w:rPr>
                <w:rFonts w:cs="Arial"/>
                <w:noProof/>
                <w:lang w:eastAsia="en-US"/>
              </w:rPr>
              <w:instrText xml:space="preserve"> FORMTEXT </w:instrText>
            </w:r>
            <w:r w:rsidRPr="00D94C9A">
              <w:rPr>
                <w:rFonts w:cs="Arial"/>
                <w:noProof/>
                <w:lang w:eastAsia="en-US"/>
              </w:rPr>
            </w:r>
            <w:r w:rsidRPr="00D94C9A">
              <w:rPr>
                <w:rFonts w:cs="Arial"/>
                <w:noProof/>
                <w:lang w:eastAsia="en-US"/>
              </w:rPr>
              <w:fldChar w:fldCharType="separate"/>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fldChar w:fldCharType="end"/>
            </w:r>
          </w:p>
        </w:tc>
        <w:tc>
          <w:tcPr>
            <w:tcW w:w="560" w:type="pct"/>
            <w:tcMar>
              <w:top w:w="28" w:type="dxa"/>
              <w:bottom w:w="28" w:type="dxa"/>
            </w:tcMar>
          </w:tcPr>
          <w:p w14:paraId="13FE89D2" w14:textId="77777777" w:rsidR="00730AB1" w:rsidRPr="00D94C9A" w:rsidRDefault="00730AB1" w:rsidP="00295C15">
            <w:pPr>
              <w:rPr>
                <w:rFonts w:cs="Arial"/>
                <w:noProof/>
                <w:lang w:eastAsia="en-US"/>
              </w:rPr>
            </w:pPr>
            <w:r w:rsidRPr="00D94C9A">
              <w:rPr>
                <w:rFonts w:cs="Arial"/>
                <w:noProof/>
                <w:lang w:eastAsia="en-US"/>
              </w:rPr>
              <w:fldChar w:fldCharType="begin">
                <w:ffData>
                  <w:name w:val=""/>
                  <w:enabled/>
                  <w:calcOnExit w:val="0"/>
                  <w:statusText w:type="text" w:val="Datum eintragen"/>
                  <w:textInput>
                    <w:type w:val="date"/>
                  </w:textInput>
                </w:ffData>
              </w:fldChar>
            </w:r>
            <w:r w:rsidRPr="00D94C9A">
              <w:rPr>
                <w:rFonts w:cs="Arial"/>
                <w:noProof/>
                <w:lang w:eastAsia="en-US"/>
              </w:rPr>
              <w:instrText xml:space="preserve"> FORMTEXT </w:instrText>
            </w:r>
            <w:r w:rsidRPr="00D94C9A">
              <w:rPr>
                <w:rFonts w:cs="Arial"/>
                <w:noProof/>
                <w:lang w:eastAsia="en-US"/>
              </w:rPr>
            </w:r>
            <w:r w:rsidRPr="00D94C9A">
              <w:rPr>
                <w:rFonts w:cs="Arial"/>
                <w:noProof/>
                <w:lang w:eastAsia="en-US"/>
              </w:rPr>
              <w:fldChar w:fldCharType="separate"/>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fldChar w:fldCharType="end"/>
            </w:r>
          </w:p>
        </w:tc>
      </w:tr>
      <w:tr w:rsidR="00730AB1" w:rsidRPr="00D94C9A" w14:paraId="7B1749C8" w14:textId="77777777" w:rsidTr="00295C15">
        <w:tc>
          <w:tcPr>
            <w:tcW w:w="3901" w:type="pct"/>
            <w:tcMar>
              <w:top w:w="28" w:type="dxa"/>
              <w:bottom w:w="28" w:type="dxa"/>
            </w:tcMar>
          </w:tcPr>
          <w:p w14:paraId="600624CF" w14:textId="77777777" w:rsidR="00730AB1" w:rsidRPr="00D94C9A" w:rsidRDefault="00730AB1" w:rsidP="00295C15">
            <w:pPr>
              <w:rPr>
                <w:rFonts w:cs="Arial"/>
                <w:noProof/>
                <w:lang w:eastAsia="en-US"/>
              </w:rPr>
            </w:pPr>
            <w:r w:rsidRPr="00D94C9A">
              <w:rPr>
                <w:rFonts w:cs="Arial"/>
                <w:noProof/>
                <w:lang w:eastAsia="en-US"/>
              </w:rPr>
              <w:fldChar w:fldCharType="begin">
                <w:ffData>
                  <w:name w:val="Text4"/>
                  <w:enabled/>
                  <w:calcOnExit w:val="0"/>
                  <w:textInput/>
                </w:ffData>
              </w:fldChar>
            </w:r>
            <w:r w:rsidRPr="00D94C9A">
              <w:rPr>
                <w:rFonts w:cs="Arial"/>
                <w:noProof/>
                <w:lang w:eastAsia="en-US"/>
              </w:rPr>
              <w:instrText xml:space="preserve"> FORMTEXT </w:instrText>
            </w:r>
            <w:r w:rsidRPr="00D94C9A">
              <w:rPr>
                <w:rFonts w:cs="Arial"/>
                <w:noProof/>
                <w:lang w:eastAsia="en-US"/>
              </w:rPr>
            </w:r>
            <w:r w:rsidRPr="00D94C9A">
              <w:rPr>
                <w:rFonts w:cs="Arial"/>
                <w:noProof/>
                <w:lang w:eastAsia="en-US"/>
              </w:rPr>
              <w:fldChar w:fldCharType="separate"/>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fldChar w:fldCharType="end"/>
            </w:r>
          </w:p>
        </w:tc>
        <w:tc>
          <w:tcPr>
            <w:tcW w:w="539" w:type="pct"/>
            <w:tcMar>
              <w:top w:w="28" w:type="dxa"/>
              <w:bottom w:w="28" w:type="dxa"/>
            </w:tcMar>
          </w:tcPr>
          <w:p w14:paraId="66BF0D09" w14:textId="77777777" w:rsidR="00730AB1" w:rsidRPr="00D94C9A" w:rsidRDefault="00730AB1" w:rsidP="00295C15">
            <w:pPr>
              <w:rPr>
                <w:rFonts w:cs="Arial"/>
                <w:noProof/>
                <w:lang w:eastAsia="en-US"/>
              </w:rPr>
            </w:pPr>
            <w:r w:rsidRPr="00D94C9A">
              <w:rPr>
                <w:rFonts w:cs="Arial"/>
                <w:noProof/>
                <w:lang w:eastAsia="en-US"/>
              </w:rPr>
              <w:fldChar w:fldCharType="begin">
                <w:ffData>
                  <w:name w:val="Text9"/>
                  <w:enabled/>
                  <w:calcOnExit w:val="0"/>
                  <w:statusText w:type="text" w:val="Datum eintragen"/>
                  <w:textInput>
                    <w:type w:val="date"/>
                  </w:textInput>
                </w:ffData>
              </w:fldChar>
            </w:r>
            <w:r w:rsidRPr="00D94C9A">
              <w:rPr>
                <w:rFonts w:cs="Arial"/>
                <w:noProof/>
                <w:lang w:eastAsia="en-US"/>
              </w:rPr>
              <w:instrText xml:space="preserve"> FORMTEXT </w:instrText>
            </w:r>
            <w:r w:rsidRPr="00D94C9A">
              <w:rPr>
                <w:rFonts w:cs="Arial"/>
                <w:noProof/>
                <w:lang w:eastAsia="en-US"/>
              </w:rPr>
            </w:r>
            <w:r w:rsidRPr="00D94C9A">
              <w:rPr>
                <w:rFonts w:cs="Arial"/>
                <w:noProof/>
                <w:lang w:eastAsia="en-US"/>
              </w:rPr>
              <w:fldChar w:fldCharType="separate"/>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fldChar w:fldCharType="end"/>
            </w:r>
          </w:p>
        </w:tc>
        <w:tc>
          <w:tcPr>
            <w:tcW w:w="560" w:type="pct"/>
            <w:tcMar>
              <w:top w:w="28" w:type="dxa"/>
              <w:bottom w:w="28" w:type="dxa"/>
            </w:tcMar>
          </w:tcPr>
          <w:p w14:paraId="4A640B6E" w14:textId="77777777" w:rsidR="00730AB1" w:rsidRPr="00D94C9A" w:rsidRDefault="00730AB1" w:rsidP="00295C15">
            <w:pPr>
              <w:rPr>
                <w:rFonts w:cs="Arial"/>
                <w:noProof/>
                <w:lang w:eastAsia="en-US"/>
              </w:rPr>
            </w:pPr>
            <w:r w:rsidRPr="00D94C9A">
              <w:rPr>
                <w:rFonts w:cs="Arial"/>
                <w:noProof/>
                <w:lang w:eastAsia="en-US"/>
              </w:rPr>
              <w:fldChar w:fldCharType="begin">
                <w:ffData>
                  <w:name w:val="Text9"/>
                  <w:enabled/>
                  <w:calcOnExit w:val="0"/>
                  <w:statusText w:type="text" w:val="Datum eintragen"/>
                  <w:textInput>
                    <w:type w:val="date"/>
                  </w:textInput>
                </w:ffData>
              </w:fldChar>
            </w:r>
            <w:r w:rsidRPr="00D94C9A">
              <w:rPr>
                <w:rFonts w:cs="Arial"/>
                <w:noProof/>
                <w:lang w:eastAsia="en-US"/>
              </w:rPr>
              <w:instrText xml:space="preserve"> FORMTEXT </w:instrText>
            </w:r>
            <w:r w:rsidRPr="00D94C9A">
              <w:rPr>
                <w:rFonts w:cs="Arial"/>
                <w:noProof/>
                <w:lang w:eastAsia="en-US"/>
              </w:rPr>
            </w:r>
            <w:r w:rsidRPr="00D94C9A">
              <w:rPr>
                <w:rFonts w:cs="Arial"/>
                <w:noProof/>
                <w:lang w:eastAsia="en-US"/>
              </w:rPr>
              <w:fldChar w:fldCharType="separate"/>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fldChar w:fldCharType="end"/>
            </w:r>
          </w:p>
        </w:tc>
      </w:tr>
      <w:tr w:rsidR="00730AB1" w:rsidRPr="00D94C9A" w14:paraId="5989C3B5" w14:textId="77777777" w:rsidTr="00295C15">
        <w:tc>
          <w:tcPr>
            <w:tcW w:w="3901" w:type="pct"/>
            <w:tcMar>
              <w:top w:w="28" w:type="dxa"/>
              <w:bottom w:w="28" w:type="dxa"/>
            </w:tcMar>
          </w:tcPr>
          <w:p w14:paraId="47768128" w14:textId="77777777" w:rsidR="00730AB1" w:rsidRPr="00D94C9A" w:rsidRDefault="00730AB1" w:rsidP="00295C15">
            <w:pPr>
              <w:rPr>
                <w:rFonts w:cs="Arial"/>
                <w:noProof/>
                <w:lang w:eastAsia="en-US"/>
              </w:rPr>
            </w:pPr>
            <w:r w:rsidRPr="00D94C9A">
              <w:rPr>
                <w:rFonts w:cs="Arial"/>
                <w:noProof/>
                <w:lang w:eastAsia="en-US"/>
              </w:rPr>
              <w:fldChar w:fldCharType="begin">
                <w:ffData>
                  <w:name w:val="Text5"/>
                  <w:enabled/>
                  <w:calcOnExit w:val="0"/>
                  <w:textInput/>
                </w:ffData>
              </w:fldChar>
            </w:r>
            <w:r w:rsidRPr="00D94C9A">
              <w:rPr>
                <w:rFonts w:cs="Arial"/>
                <w:noProof/>
                <w:lang w:eastAsia="en-US"/>
              </w:rPr>
              <w:instrText xml:space="preserve"> FORMTEXT </w:instrText>
            </w:r>
            <w:r w:rsidRPr="00D94C9A">
              <w:rPr>
                <w:rFonts w:cs="Arial"/>
                <w:noProof/>
                <w:lang w:eastAsia="en-US"/>
              </w:rPr>
            </w:r>
            <w:r w:rsidRPr="00D94C9A">
              <w:rPr>
                <w:rFonts w:cs="Arial"/>
                <w:noProof/>
                <w:lang w:eastAsia="en-US"/>
              </w:rPr>
              <w:fldChar w:fldCharType="separate"/>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fldChar w:fldCharType="end"/>
            </w:r>
          </w:p>
        </w:tc>
        <w:tc>
          <w:tcPr>
            <w:tcW w:w="539" w:type="pct"/>
            <w:tcMar>
              <w:top w:w="28" w:type="dxa"/>
              <w:bottom w:w="28" w:type="dxa"/>
            </w:tcMar>
          </w:tcPr>
          <w:p w14:paraId="2845ACFB" w14:textId="77777777" w:rsidR="00730AB1" w:rsidRPr="00D94C9A" w:rsidRDefault="00730AB1" w:rsidP="00295C15">
            <w:pPr>
              <w:rPr>
                <w:rFonts w:cs="Arial"/>
                <w:noProof/>
                <w:lang w:eastAsia="en-US"/>
              </w:rPr>
            </w:pPr>
            <w:r w:rsidRPr="00D94C9A">
              <w:rPr>
                <w:rFonts w:cs="Arial"/>
                <w:noProof/>
                <w:lang w:eastAsia="en-US"/>
              </w:rPr>
              <w:fldChar w:fldCharType="begin">
                <w:ffData>
                  <w:name w:val="Text9"/>
                  <w:enabled/>
                  <w:calcOnExit w:val="0"/>
                  <w:statusText w:type="text" w:val="Datum eintragen"/>
                  <w:textInput>
                    <w:type w:val="date"/>
                  </w:textInput>
                </w:ffData>
              </w:fldChar>
            </w:r>
            <w:r w:rsidRPr="00D94C9A">
              <w:rPr>
                <w:rFonts w:cs="Arial"/>
                <w:noProof/>
                <w:lang w:eastAsia="en-US"/>
              </w:rPr>
              <w:instrText xml:space="preserve"> FORMTEXT </w:instrText>
            </w:r>
            <w:r w:rsidRPr="00D94C9A">
              <w:rPr>
                <w:rFonts w:cs="Arial"/>
                <w:noProof/>
                <w:lang w:eastAsia="en-US"/>
              </w:rPr>
            </w:r>
            <w:r w:rsidRPr="00D94C9A">
              <w:rPr>
                <w:rFonts w:cs="Arial"/>
                <w:noProof/>
                <w:lang w:eastAsia="en-US"/>
              </w:rPr>
              <w:fldChar w:fldCharType="separate"/>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fldChar w:fldCharType="end"/>
            </w:r>
          </w:p>
        </w:tc>
        <w:tc>
          <w:tcPr>
            <w:tcW w:w="560" w:type="pct"/>
            <w:tcMar>
              <w:top w:w="28" w:type="dxa"/>
              <w:bottom w:w="28" w:type="dxa"/>
            </w:tcMar>
          </w:tcPr>
          <w:p w14:paraId="1409DDAC" w14:textId="77777777" w:rsidR="00730AB1" w:rsidRPr="00D94C9A" w:rsidRDefault="00730AB1" w:rsidP="00295C15">
            <w:pPr>
              <w:rPr>
                <w:rFonts w:cs="Arial"/>
                <w:noProof/>
                <w:lang w:eastAsia="en-US"/>
              </w:rPr>
            </w:pPr>
            <w:r w:rsidRPr="00D94C9A">
              <w:rPr>
                <w:rFonts w:cs="Arial"/>
                <w:noProof/>
                <w:lang w:eastAsia="en-US"/>
              </w:rPr>
              <w:fldChar w:fldCharType="begin">
                <w:ffData>
                  <w:name w:val="Text9"/>
                  <w:enabled/>
                  <w:calcOnExit w:val="0"/>
                  <w:statusText w:type="text" w:val="Datum eintragen"/>
                  <w:textInput>
                    <w:type w:val="date"/>
                  </w:textInput>
                </w:ffData>
              </w:fldChar>
            </w:r>
            <w:r w:rsidRPr="00D94C9A">
              <w:rPr>
                <w:rFonts w:cs="Arial"/>
                <w:noProof/>
                <w:lang w:eastAsia="en-US"/>
              </w:rPr>
              <w:instrText xml:space="preserve"> FORMTEXT </w:instrText>
            </w:r>
            <w:r w:rsidRPr="00D94C9A">
              <w:rPr>
                <w:rFonts w:cs="Arial"/>
                <w:noProof/>
                <w:lang w:eastAsia="en-US"/>
              </w:rPr>
            </w:r>
            <w:r w:rsidRPr="00D94C9A">
              <w:rPr>
                <w:rFonts w:cs="Arial"/>
                <w:noProof/>
                <w:lang w:eastAsia="en-US"/>
              </w:rPr>
              <w:fldChar w:fldCharType="separate"/>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fldChar w:fldCharType="end"/>
            </w:r>
          </w:p>
        </w:tc>
      </w:tr>
      <w:tr w:rsidR="00730AB1" w:rsidRPr="00D94C9A" w14:paraId="7F54EB43" w14:textId="77777777" w:rsidTr="00295C15">
        <w:tc>
          <w:tcPr>
            <w:tcW w:w="3901" w:type="pct"/>
            <w:tcMar>
              <w:top w:w="28" w:type="dxa"/>
              <w:bottom w:w="28" w:type="dxa"/>
            </w:tcMar>
          </w:tcPr>
          <w:p w14:paraId="3A44B7D0" w14:textId="77777777" w:rsidR="00730AB1" w:rsidRPr="00D94C9A" w:rsidRDefault="00730AB1" w:rsidP="00295C15">
            <w:pPr>
              <w:rPr>
                <w:rFonts w:cs="Arial"/>
                <w:noProof/>
                <w:lang w:eastAsia="en-US"/>
              </w:rPr>
            </w:pPr>
            <w:r w:rsidRPr="00D94C9A">
              <w:rPr>
                <w:rFonts w:cs="Arial"/>
                <w:noProof/>
                <w:lang w:eastAsia="en-US"/>
              </w:rPr>
              <w:fldChar w:fldCharType="begin">
                <w:ffData>
                  <w:name w:val="Text8"/>
                  <w:enabled/>
                  <w:calcOnExit w:val="0"/>
                  <w:textInput/>
                </w:ffData>
              </w:fldChar>
            </w:r>
            <w:r w:rsidRPr="00D94C9A">
              <w:rPr>
                <w:rFonts w:cs="Arial"/>
                <w:noProof/>
                <w:lang w:eastAsia="en-US"/>
              </w:rPr>
              <w:instrText xml:space="preserve"> FORMTEXT </w:instrText>
            </w:r>
            <w:r w:rsidRPr="00D94C9A">
              <w:rPr>
                <w:rFonts w:cs="Arial"/>
                <w:noProof/>
                <w:lang w:eastAsia="en-US"/>
              </w:rPr>
            </w:r>
            <w:r w:rsidRPr="00D94C9A">
              <w:rPr>
                <w:rFonts w:cs="Arial"/>
                <w:noProof/>
                <w:lang w:eastAsia="en-US"/>
              </w:rPr>
              <w:fldChar w:fldCharType="separate"/>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fldChar w:fldCharType="end"/>
            </w:r>
          </w:p>
        </w:tc>
        <w:tc>
          <w:tcPr>
            <w:tcW w:w="539" w:type="pct"/>
            <w:tcMar>
              <w:top w:w="28" w:type="dxa"/>
              <w:bottom w:w="28" w:type="dxa"/>
            </w:tcMar>
          </w:tcPr>
          <w:p w14:paraId="794C73CF" w14:textId="77777777" w:rsidR="00730AB1" w:rsidRPr="00D94C9A" w:rsidRDefault="00730AB1" w:rsidP="00295C15">
            <w:pPr>
              <w:rPr>
                <w:rFonts w:cs="Arial"/>
                <w:noProof/>
                <w:lang w:eastAsia="en-US"/>
              </w:rPr>
            </w:pPr>
            <w:r w:rsidRPr="00D94C9A">
              <w:rPr>
                <w:rFonts w:cs="Arial"/>
                <w:noProof/>
                <w:lang w:eastAsia="en-US"/>
              </w:rPr>
              <w:fldChar w:fldCharType="begin">
                <w:ffData>
                  <w:name w:val="Text9"/>
                  <w:enabled/>
                  <w:calcOnExit w:val="0"/>
                  <w:statusText w:type="text" w:val="Datum eintragen"/>
                  <w:textInput>
                    <w:type w:val="date"/>
                  </w:textInput>
                </w:ffData>
              </w:fldChar>
            </w:r>
            <w:r w:rsidRPr="00D94C9A">
              <w:rPr>
                <w:rFonts w:cs="Arial"/>
                <w:noProof/>
                <w:lang w:eastAsia="en-US"/>
              </w:rPr>
              <w:instrText xml:space="preserve"> FORMTEXT </w:instrText>
            </w:r>
            <w:r w:rsidRPr="00D94C9A">
              <w:rPr>
                <w:rFonts w:cs="Arial"/>
                <w:noProof/>
                <w:lang w:eastAsia="en-US"/>
              </w:rPr>
            </w:r>
            <w:r w:rsidRPr="00D94C9A">
              <w:rPr>
                <w:rFonts w:cs="Arial"/>
                <w:noProof/>
                <w:lang w:eastAsia="en-US"/>
              </w:rPr>
              <w:fldChar w:fldCharType="separate"/>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fldChar w:fldCharType="end"/>
            </w:r>
          </w:p>
        </w:tc>
        <w:tc>
          <w:tcPr>
            <w:tcW w:w="560" w:type="pct"/>
            <w:tcMar>
              <w:top w:w="28" w:type="dxa"/>
              <w:bottom w:w="28" w:type="dxa"/>
            </w:tcMar>
          </w:tcPr>
          <w:p w14:paraId="0503D6D2" w14:textId="77777777" w:rsidR="00730AB1" w:rsidRPr="00D94C9A" w:rsidRDefault="00730AB1" w:rsidP="00295C15">
            <w:pPr>
              <w:rPr>
                <w:rFonts w:cs="Arial"/>
                <w:noProof/>
                <w:lang w:eastAsia="en-US"/>
              </w:rPr>
            </w:pPr>
            <w:r w:rsidRPr="00D94C9A">
              <w:rPr>
                <w:rFonts w:cs="Arial"/>
                <w:noProof/>
                <w:lang w:eastAsia="en-US"/>
              </w:rPr>
              <w:fldChar w:fldCharType="begin">
                <w:ffData>
                  <w:name w:val="Text9"/>
                  <w:enabled/>
                  <w:calcOnExit w:val="0"/>
                  <w:statusText w:type="text" w:val="Datum eintragen"/>
                  <w:textInput>
                    <w:type w:val="date"/>
                  </w:textInput>
                </w:ffData>
              </w:fldChar>
            </w:r>
            <w:r w:rsidRPr="00D94C9A">
              <w:rPr>
                <w:rFonts w:cs="Arial"/>
                <w:noProof/>
                <w:lang w:eastAsia="en-US"/>
              </w:rPr>
              <w:instrText xml:space="preserve"> FORMTEXT </w:instrText>
            </w:r>
            <w:r w:rsidRPr="00D94C9A">
              <w:rPr>
                <w:rFonts w:cs="Arial"/>
                <w:noProof/>
                <w:lang w:eastAsia="en-US"/>
              </w:rPr>
            </w:r>
            <w:r w:rsidRPr="00D94C9A">
              <w:rPr>
                <w:rFonts w:cs="Arial"/>
                <w:noProof/>
                <w:lang w:eastAsia="en-US"/>
              </w:rPr>
              <w:fldChar w:fldCharType="separate"/>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fldChar w:fldCharType="end"/>
            </w:r>
          </w:p>
        </w:tc>
      </w:tr>
      <w:tr w:rsidR="00730AB1" w:rsidRPr="00D94C9A" w14:paraId="1A558ABF" w14:textId="77777777" w:rsidTr="00295C15">
        <w:tc>
          <w:tcPr>
            <w:tcW w:w="3901" w:type="pct"/>
            <w:tcMar>
              <w:top w:w="28" w:type="dxa"/>
              <w:bottom w:w="28" w:type="dxa"/>
            </w:tcMar>
          </w:tcPr>
          <w:p w14:paraId="77D25349" w14:textId="77777777" w:rsidR="00730AB1" w:rsidRPr="00D94C9A" w:rsidRDefault="00730AB1" w:rsidP="00295C15">
            <w:pPr>
              <w:rPr>
                <w:rFonts w:cs="Arial"/>
                <w:noProof/>
                <w:lang w:eastAsia="en-US"/>
              </w:rPr>
            </w:pPr>
            <w:r w:rsidRPr="00D94C9A">
              <w:rPr>
                <w:rFonts w:cs="Arial"/>
                <w:noProof/>
                <w:lang w:eastAsia="en-US"/>
              </w:rPr>
              <w:fldChar w:fldCharType="begin">
                <w:ffData>
                  <w:name w:val="Text3"/>
                  <w:enabled/>
                  <w:calcOnExit w:val="0"/>
                  <w:textInput/>
                </w:ffData>
              </w:fldChar>
            </w:r>
            <w:r w:rsidRPr="00D94C9A">
              <w:rPr>
                <w:rFonts w:cs="Arial"/>
                <w:noProof/>
                <w:lang w:eastAsia="en-US"/>
              </w:rPr>
              <w:instrText xml:space="preserve"> FORMTEXT </w:instrText>
            </w:r>
            <w:r w:rsidRPr="00D94C9A">
              <w:rPr>
                <w:rFonts w:cs="Arial"/>
                <w:noProof/>
                <w:lang w:eastAsia="en-US"/>
              </w:rPr>
            </w:r>
            <w:r w:rsidRPr="00D94C9A">
              <w:rPr>
                <w:rFonts w:cs="Arial"/>
                <w:noProof/>
                <w:lang w:eastAsia="en-US"/>
              </w:rPr>
              <w:fldChar w:fldCharType="separate"/>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fldChar w:fldCharType="end"/>
            </w:r>
          </w:p>
        </w:tc>
        <w:tc>
          <w:tcPr>
            <w:tcW w:w="539" w:type="pct"/>
            <w:tcMar>
              <w:top w:w="28" w:type="dxa"/>
              <w:bottom w:w="28" w:type="dxa"/>
            </w:tcMar>
          </w:tcPr>
          <w:p w14:paraId="5AD211BA" w14:textId="77777777" w:rsidR="00730AB1" w:rsidRPr="00D94C9A" w:rsidRDefault="00730AB1" w:rsidP="00295C15">
            <w:pPr>
              <w:rPr>
                <w:rFonts w:cs="Arial"/>
                <w:noProof/>
                <w:lang w:eastAsia="en-US"/>
              </w:rPr>
            </w:pPr>
            <w:r w:rsidRPr="00D94C9A">
              <w:rPr>
                <w:rFonts w:cs="Arial"/>
                <w:noProof/>
                <w:lang w:eastAsia="en-US"/>
              </w:rPr>
              <w:fldChar w:fldCharType="begin">
                <w:ffData>
                  <w:name w:val="Text9"/>
                  <w:enabled/>
                  <w:calcOnExit w:val="0"/>
                  <w:statusText w:type="text" w:val="Datum eintragen"/>
                  <w:textInput>
                    <w:type w:val="date"/>
                  </w:textInput>
                </w:ffData>
              </w:fldChar>
            </w:r>
            <w:r w:rsidRPr="00D94C9A">
              <w:rPr>
                <w:rFonts w:cs="Arial"/>
                <w:noProof/>
                <w:lang w:eastAsia="en-US"/>
              </w:rPr>
              <w:instrText xml:space="preserve"> FORMTEXT </w:instrText>
            </w:r>
            <w:r w:rsidRPr="00D94C9A">
              <w:rPr>
                <w:rFonts w:cs="Arial"/>
                <w:noProof/>
                <w:lang w:eastAsia="en-US"/>
              </w:rPr>
            </w:r>
            <w:r w:rsidRPr="00D94C9A">
              <w:rPr>
                <w:rFonts w:cs="Arial"/>
                <w:noProof/>
                <w:lang w:eastAsia="en-US"/>
              </w:rPr>
              <w:fldChar w:fldCharType="separate"/>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fldChar w:fldCharType="end"/>
            </w:r>
          </w:p>
        </w:tc>
        <w:tc>
          <w:tcPr>
            <w:tcW w:w="560" w:type="pct"/>
            <w:tcMar>
              <w:top w:w="28" w:type="dxa"/>
              <w:bottom w:w="28" w:type="dxa"/>
            </w:tcMar>
          </w:tcPr>
          <w:p w14:paraId="47FEF04D" w14:textId="77777777" w:rsidR="00730AB1" w:rsidRPr="00D94C9A" w:rsidRDefault="00730AB1" w:rsidP="00295C15">
            <w:pPr>
              <w:rPr>
                <w:rFonts w:cs="Arial"/>
                <w:noProof/>
                <w:lang w:eastAsia="en-US"/>
              </w:rPr>
            </w:pPr>
            <w:r w:rsidRPr="00D94C9A">
              <w:rPr>
                <w:rFonts w:cs="Arial"/>
                <w:noProof/>
                <w:lang w:eastAsia="en-US"/>
              </w:rPr>
              <w:fldChar w:fldCharType="begin">
                <w:ffData>
                  <w:name w:val=""/>
                  <w:enabled/>
                  <w:calcOnExit w:val="0"/>
                  <w:statusText w:type="text" w:val="Datum eintragen"/>
                  <w:textInput>
                    <w:type w:val="date"/>
                  </w:textInput>
                </w:ffData>
              </w:fldChar>
            </w:r>
            <w:r w:rsidRPr="00D94C9A">
              <w:rPr>
                <w:rFonts w:cs="Arial"/>
                <w:noProof/>
                <w:lang w:eastAsia="en-US"/>
              </w:rPr>
              <w:instrText xml:space="preserve"> FORMTEXT </w:instrText>
            </w:r>
            <w:r w:rsidRPr="00D94C9A">
              <w:rPr>
                <w:rFonts w:cs="Arial"/>
                <w:noProof/>
                <w:lang w:eastAsia="en-US"/>
              </w:rPr>
            </w:r>
            <w:r w:rsidRPr="00D94C9A">
              <w:rPr>
                <w:rFonts w:cs="Arial"/>
                <w:noProof/>
                <w:lang w:eastAsia="en-US"/>
              </w:rPr>
              <w:fldChar w:fldCharType="separate"/>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fldChar w:fldCharType="end"/>
            </w:r>
          </w:p>
        </w:tc>
      </w:tr>
      <w:tr w:rsidR="00730AB1" w:rsidRPr="00D94C9A" w14:paraId="4EA4DFDC" w14:textId="77777777" w:rsidTr="00295C15">
        <w:tc>
          <w:tcPr>
            <w:tcW w:w="3901" w:type="pct"/>
            <w:tcMar>
              <w:top w:w="28" w:type="dxa"/>
              <w:bottom w:w="28" w:type="dxa"/>
            </w:tcMar>
          </w:tcPr>
          <w:p w14:paraId="5EB893E2" w14:textId="77777777" w:rsidR="00730AB1" w:rsidRPr="00D94C9A" w:rsidRDefault="00730AB1" w:rsidP="00295C15">
            <w:pPr>
              <w:rPr>
                <w:rFonts w:cs="Arial"/>
                <w:noProof/>
                <w:lang w:eastAsia="en-US"/>
              </w:rPr>
            </w:pPr>
            <w:r w:rsidRPr="00D94C9A">
              <w:rPr>
                <w:rFonts w:cs="Arial"/>
                <w:noProof/>
                <w:lang w:eastAsia="en-US"/>
              </w:rPr>
              <w:fldChar w:fldCharType="begin">
                <w:ffData>
                  <w:name w:val="Text4"/>
                  <w:enabled/>
                  <w:calcOnExit w:val="0"/>
                  <w:textInput/>
                </w:ffData>
              </w:fldChar>
            </w:r>
            <w:r w:rsidRPr="00D94C9A">
              <w:rPr>
                <w:rFonts w:cs="Arial"/>
                <w:noProof/>
                <w:lang w:eastAsia="en-US"/>
              </w:rPr>
              <w:instrText xml:space="preserve"> FORMTEXT </w:instrText>
            </w:r>
            <w:r w:rsidRPr="00D94C9A">
              <w:rPr>
                <w:rFonts w:cs="Arial"/>
                <w:noProof/>
                <w:lang w:eastAsia="en-US"/>
              </w:rPr>
            </w:r>
            <w:r w:rsidRPr="00D94C9A">
              <w:rPr>
                <w:rFonts w:cs="Arial"/>
                <w:noProof/>
                <w:lang w:eastAsia="en-US"/>
              </w:rPr>
              <w:fldChar w:fldCharType="separate"/>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fldChar w:fldCharType="end"/>
            </w:r>
          </w:p>
        </w:tc>
        <w:tc>
          <w:tcPr>
            <w:tcW w:w="539" w:type="pct"/>
            <w:tcMar>
              <w:top w:w="28" w:type="dxa"/>
              <w:bottom w:w="28" w:type="dxa"/>
            </w:tcMar>
          </w:tcPr>
          <w:p w14:paraId="6A0E1E6A" w14:textId="77777777" w:rsidR="00730AB1" w:rsidRPr="00D94C9A" w:rsidRDefault="00730AB1" w:rsidP="00295C15">
            <w:pPr>
              <w:rPr>
                <w:rFonts w:cs="Arial"/>
                <w:noProof/>
                <w:lang w:eastAsia="en-US"/>
              </w:rPr>
            </w:pPr>
            <w:r w:rsidRPr="00D94C9A">
              <w:rPr>
                <w:rFonts w:cs="Arial"/>
                <w:noProof/>
                <w:lang w:eastAsia="en-US"/>
              </w:rPr>
              <w:fldChar w:fldCharType="begin">
                <w:ffData>
                  <w:name w:val="Text9"/>
                  <w:enabled/>
                  <w:calcOnExit w:val="0"/>
                  <w:statusText w:type="text" w:val="Datum eintragen"/>
                  <w:textInput>
                    <w:type w:val="date"/>
                  </w:textInput>
                </w:ffData>
              </w:fldChar>
            </w:r>
            <w:r w:rsidRPr="00D94C9A">
              <w:rPr>
                <w:rFonts w:cs="Arial"/>
                <w:noProof/>
                <w:lang w:eastAsia="en-US"/>
              </w:rPr>
              <w:instrText xml:space="preserve"> FORMTEXT </w:instrText>
            </w:r>
            <w:r w:rsidRPr="00D94C9A">
              <w:rPr>
                <w:rFonts w:cs="Arial"/>
                <w:noProof/>
                <w:lang w:eastAsia="en-US"/>
              </w:rPr>
            </w:r>
            <w:r w:rsidRPr="00D94C9A">
              <w:rPr>
                <w:rFonts w:cs="Arial"/>
                <w:noProof/>
                <w:lang w:eastAsia="en-US"/>
              </w:rPr>
              <w:fldChar w:fldCharType="separate"/>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fldChar w:fldCharType="end"/>
            </w:r>
          </w:p>
        </w:tc>
        <w:tc>
          <w:tcPr>
            <w:tcW w:w="560" w:type="pct"/>
            <w:tcMar>
              <w:top w:w="28" w:type="dxa"/>
              <w:bottom w:w="28" w:type="dxa"/>
            </w:tcMar>
          </w:tcPr>
          <w:p w14:paraId="3AB1B621" w14:textId="77777777" w:rsidR="00730AB1" w:rsidRPr="00D94C9A" w:rsidRDefault="00730AB1" w:rsidP="00295C15">
            <w:pPr>
              <w:rPr>
                <w:rFonts w:cs="Arial"/>
                <w:noProof/>
                <w:lang w:eastAsia="en-US"/>
              </w:rPr>
            </w:pPr>
            <w:r w:rsidRPr="00D94C9A">
              <w:rPr>
                <w:rFonts w:cs="Arial"/>
                <w:noProof/>
                <w:lang w:eastAsia="en-US"/>
              </w:rPr>
              <w:fldChar w:fldCharType="begin">
                <w:ffData>
                  <w:name w:val="Text9"/>
                  <w:enabled/>
                  <w:calcOnExit w:val="0"/>
                  <w:statusText w:type="text" w:val="Datum eintragen"/>
                  <w:textInput>
                    <w:type w:val="date"/>
                  </w:textInput>
                </w:ffData>
              </w:fldChar>
            </w:r>
            <w:r w:rsidRPr="00D94C9A">
              <w:rPr>
                <w:rFonts w:cs="Arial"/>
                <w:noProof/>
                <w:lang w:eastAsia="en-US"/>
              </w:rPr>
              <w:instrText xml:space="preserve"> FORMTEXT </w:instrText>
            </w:r>
            <w:r w:rsidRPr="00D94C9A">
              <w:rPr>
                <w:rFonts w:cs="Arial"/>
                <w:noProof/>
                <w:lang w:eastAsia="en-US"/>
              </w:rPr>
            </w:r>
            <w:r w:rsidRPr="00D94C9A">
              <w:rPr>
                <w:rFonts w:cs="Arial"/>
                <w:noProof/>
                <w:lang w:eastAsia="en-US"/>
              </w:rPr>
              <w:fldChar w:fldCharType="separate"/>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fldChar w:fldCharType="end"/>
            </w:r>
          </w:p>
        </w:tc>
      </w:tr>
      <w:tr w:rsidR="00730AB1" w:rsidRPr="00D94C9A" w14:paraId="41FB9CB3" w14:textId="77777777" w:rsidTr="00295C15">
        <w:tc>
          <w:tcPr>
            <w:tcW w:w="3901" w:type="pct"/>
            <w:tcMar>
              <w:top w:w="28" w:type="dxa"/>
              <w:bottom w:w="28" w:type="dxa"/>
            </w:tcMar>
          </w:tcPr>
          <w:p w14:paraId="262CECE4" w14:textId="77777777" w:rsidR="00730AB1" w:rsidRPr="00D94C9A" w:rsidRDefault="00730AB1" w:rsidP="00295C15">
            <w:pPr>
              <w:rPr>
                <w:rFonts w:cs="Arial"/>
                <w:noProof/>
                <w:lang w:eastAsia="en-US"/>
              </w:rPr>
            </w:pPr>
            <w:r w:rsidRPr="00D94C9A">
              <w:rPr>
                <w:rFonts w:cs="Arial"/>
                <w:noProof/>
                <w:lang w:eastAsia="en-US"/>
              </w:rPr>
              <w:fldChar w:fldCharType="begin">
                <w:ffData>
                  <w:name w:val="Text3"/>
                  <w:enabled/>
                  <w:calcOnExit w:val="0"/>
                  <w:textInput/>
                </w:ffData>
              </w:fldChar>
            </w:r>
            <w:r w:rsidRPr="00D94C9A">
              <w:rPr>
                <w:rFonts w:cs="Arial"/>
                <w:noProof/>
                <w:lang w:eastAsia="en-US"/>
              </w:rPr>
              <w:instrText xml:space="preserve"> FORMTEXT </w:instrText>
            </w:r>
            <w:r w:rsidRPr="00D94C9A">
              <w:rPr>
                <w:rFonts w:cs="Arial"/>
                <w:noProof/>
                <w:lang w:eastAsia="en-US"/>
              </w:rPr>
            </w:r>
            <w:r w:rsidRPr="00D94C9A">
              <w:rPr>
                <w:rFonts w:cs="Arial"/>
                <w:noProof/>
                <w:lang w:eastAsia="en-US"/>
              </w:rPr>
              <w:fldChar w:fldCharType="separate"/>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fldChar w:fldCharType="end"/>
            </w:r>
          </w:p>
        </w:tc>
        <w:tc>
          <w:tcPr>
            <w:tcW w:w="539" w:type="pct"/>
            <w:tcMar>
              <w:top w:w="28" w:type="dxa"/>
              <w:bottom w:w="28" w:type="dxa"/>
            </w:tcMar>
          </w:tcPr>
          <w:p w14:paraId="2488A4DF" w14:textId="77777777" w:rsidR="00730AB1" w:rsidRPr="00D94C9A" w:rsidRDefault="00730AB1" w:rsidP="00295C15">
            <w:pPr>
              <w:rPr>
                <w:rFonts w:cs="Arial"/>
                <w:noProof/>
                <w:lang w:eastAsia="en-US"/>
              </w:rPr>
            </w:pPr>
            <w:r w:rsidRPr="00D94C9A">
              <w:rPr>
                <w:rFonts w:cs="Arial"/>
                <w:noProof/>
                <w:lang w:eastAsia="en-US"/>
              </w:rPr>
              <w:fldChar w:fldCharType="begin">
                <w:ffData>
                  <w:name w:val="Text9"/>
                  <w:enabled/>
                  <w:calcOnExit w:val="0"/>
                  <w:statusText w:type="text" w:val="Datum eintragen"/>
                  <w:textInput>
                    <w:type w:val="date"/>
                  </w:textInput>
                </w:ffData>
              </w:fldChar>
            </w:r>
            <w:r w:rsidRPr="00D94C9A">
              <w:rPr>
                <w:rFonts w:cs="Arial"/>
                <w:noProof/>
                <w:lang w:eastAsia="en-US"/>
              </w:rPr>
              <w:instrText xml:space="preserve"> FORMTEXT </w:instrText>
            </w:r>
            <w:r w:rsidRPr="00D94C9A">
              <w:rPr>
                <w:rFonts w:cs="Arial"/>
                <w:noProof/>
                <w:lang w:eastAsia="en-US"/>
              </w:rPr>
            </w:r>
            <w:r w:rsidRPr="00D94C9A">
              <w:rPr>
                <w:rFonts w:cs="Arial"/>
                <w:noProof/>
                <w:lang w:eastAsia="en-US"/>
              </w:rPr>
              <w:fldChar w:fldCharType="separate"/>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fldChar w:fldCharType="end"/>
            </w:r>
          </w:p>
        </w:tc>
        <w:tc>
          <w:tcPr>
            <w:tcW w:w="560" w:type="pct"/>
            <w:tcMar>
              <w:top w:w="28" w:type="dxa"/>
              <w:bottom w:w="28" w:type="dxa"/>
            </w:tcMar>
          </w:tcPr>
          <w:p w14:paraId="2929C1C6" w14:textId="77777777" w:rsidR="00730AB1" w:rsidRPr="00D94C9A" w:rsidRDefault="00730AB1" w:rsidP="00295C15">
            <w:pPr>
              <w:rPr>
                <w:rFonts w:cs="Arial"/>
                <w:noProof/>
                <w:lang w:eastAsia="en-US"/>
              </w:rPr>
            </w:pPr>
            <w:r w:rsidRPr="00D94C9A">
              <w:rPr>
                <w:rFonts w:cs="Arial"/>
                <w:noProof/>
                <w:lang w:eastAsia="en-US"/>
              </w:rPr>
              <w:fldChar w:fldCharType="begin">
                <w:ffData>
                  <w:name w:val=""/>
                  <w:enabled/>
                  <w:calcOnExit w:val="0"/>
                  <w:statusText w:type="text" w:val="Datum eintragen"/>
                  <w:textInput>
                    <w:type w:val="date"/>
                  </w:textInput>
                </w:ffData>
              </w:fldChar>
            </w:r>
            <w:r w:rsidRPr="00D94C9A">
              <w:rPr>
                <w:rFonts w:cs="Arial"/>
                <w:noProof/>
                <w:lang w:eastAsia="en-US"/>
              </w:rPr>
              <w:instrText xml:space="preserve"> FORMTEXT </w:instrText>
            </w:r>
            <w:r w:rsidRPr="00D94C9A">
              <w:rPr>
                <w:rFonts w:cs="Arial"/>
                <w:noProof/>
                <w:lang w:eastAsia="en-US"/>
              </w:rPr>
            </w:r>
            <w:r w:rsidRPr="00D94C9A">
              <w:rPr>
                <w:rFonts w:cs="Arial"/>
                <w:noProof/>
                <w:lang w:eastAsia="en-US"/>
              </w:rPr>
              <w:fldChar w:fldCharType="separate"/>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fldChar w:fldCharType="end"/>
            </w:r>
          </w:p>
        </w:tc>
      </w:tr>
      <w:tr w:rsidR="00730AB1" w:rsidRPr="00D94C9A" w14:paraId="577D4FA4" w14:textId="77777777" w:rsidTr="00295C15">
        <w:tc>
          <w:tcPr>
            <w:tcW w:w="3901" w:type="pct"/>
            <w:tcMar>
              <w:top w:w="28" w:type="dxa"/>
              <w:bottom w:w="28" w:type="dxa"/>
            </w:tcMar>
          </w:tcPr>
          <w:p w14:paraId="6CB75BB6" w14:textId="77777777" w:rsidR="00730AB1" w:rsidRPr="00D94C9A" w:rsidRDefault="00730AB1" w:rsidP="00295C15">
            <w:pPr>
              <w:rPr>
                <w:rFonts w:cs="Arial"/>
                <w:noProof/>
                <w:lang w:eastAsia="en-US"/>
              </w:rPr>
            </w:pPr>
            <w:r w:rsidRPr="00D94C9A">
              <w:rPr>
                <w:rFonts w:cs="Arial"/>
                <w:noProof/>
                <w:lang w:eastAsia="en-US"/>
              </w:rPr>
              <w:fldChar w:fldCharType="begin">
                <w:ffData>
                  <w:name w:val="Text4"/>
                  <w:enabled/>
                  <w:calcOnExit w:val="0"/>
                  <w:textInput/>
                </w:ffData>
              </w:fldChar>
            </w:r>
            <w:r w:rsidRPr="00D94C9A">
              <w:rPr>
                <w:rFonts w:cs="Arial"/>
                <w:noProof/>
                <w:lang w:eastAsia="en-US"/>
              </w:rPr>
              <w:instrText xml:space="preserve"> FORMTEXT </w:instrText>
            </w:r>
            <w:r w:rsidRPr="00D94C9A">
              <w:rPr>
                <w:rFonts w:cs="Arial"/>
                <w:noProof/>
                <w:lang w:eastAsia="en-US"/>
              </w:rPr>
            </w:r>
            <w:r w:rsidRPr="00D94C9A">
              <w:rPr>
                <w:rFonts w:cs="Arial"/>
                <w:noProof/>
                <w:lang w:eastAsia="en-US"/>
              </w:rPr>
              <w:fldChar w:fldCharType="separate"/>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fldChar w:fldCharType="end"/>
            </w:r>
          </w:p>
        </w:tc>
        <w:tc>
          <w:tcPr>
            <w:tcW w:w="539" w:type="pct"/>
            <w:tcMar>
              <w:top w:w="28" w:type="dxa"/>
              <w:bottom w:w="28" w:type="dxa"/>
            </w:tcMar>
          </w:tcPr>
          <w:p w14:paraId="51464968" w14:textId="77777777" w:rsidR="00730AB1" w:rsidRPr="00D94C9A" w:rsidRDefault="00730AB1" w:rsidP="00295C15">
            <w:pPr>
              <w:rPr>
                <w:rFonts w:cs="Arial"/>
                <w:noProof/>
                <w:lang w:eastAsia="en-US"/>
              </w:rPr>
            </w:pPr>
            <w:r w:rsidRPr="00D94C9A">
              <w:rPr>
                <w:rFonts w:cs="Arial"/>
                <w:noProof/>
                <w:lang w:eastAsia="en-US"/>
              </w:rPr>
              <w:fldChar w:fldCharType="begin">
                <w:ffData>
                  <w:name w:val="Text9"/>
                  <w:enabled/>
                  <w:calcOnExit w:val="0"/>
                  <w:statusText w:type="text" w:val="Datum eintragen"/>
                  <w:textInput>
                    <w:type w:val="date"/>
                  </w:textInput>
                </w:ffData>
              </w:fldChar>
            </w:r>
            <w:r w:rsidRPr="00D94C9A">
              <w:rPr>
                <w:rFonts w:cs="Arial"/>
                <w:noProof/>
                <w:lang w:eastAsia="en-US"/>
              </w:rPr>
              <w:instrText xml:space="preserve"> FORMTEXT </w:instrText>
            </w:r>
            <w:r w:rsidRPr="00D94C9A">
              <w:rPr>
                <w:rFonts w:cs="Arial"/>
                <w:noProof/>
                <w:lang w:eastAsia="en-US"/>
              </w:rPr>
            </w:r>
            <w:r w:rsidRPr="00D94C9A">
              <w:rPr>
                <w:rFonts w:cs="Arial"/>
                <w:noProof/>
                <w:lang w:eastAsia="en-US"/>
              </w:rPr>
              <w:fldChar w:fldCharType="separate"/>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fldChar w:fldCharType="end"/>
            </w:r>
          </w:p>
        </w:tc>
        <w:tc>
          <w:tcPr>
            <w:tcW w:w="560" w:type="pct"/>
            <w:tcMar>
              <w:top w:w="28" w:type="dxa"/>
              <w:bottom w:w="28" w:type="dxa"/>
            </w:tcMar>
          </w:tcPr>
          <w:p w14:paraId="107AF107" w14:textId="77777777" w:rsidR="00730AB1" w:rsidRPr="00D94C9A" w:rsidRDefault="00730AB1" w:rsidP="00295C15">
            <w:pPr>
              <w:rPr>
                <w:rFonts w:cs="Arial"/>
                <w:noProof/>
                <w:lang w:eastAsia="en-US"/>
              </w:rPr>
            </w:pPr>
            <w:r w:rsidRPr="00D94C9A">
              <w:rPr>
                <w:rFonts w:cs="Arial"/>
                <w:noProof/>
                <w:lang w:eastAsia="en-US"/>
              </w:rPr>
              <w:fldChar w:fldCharType="begin">
                <w:ffData>
                  <w:name w:val="Text9"/>
                  <w:enabled/>
                  <w:calcOnExit w:val="0"/>
                  <w:statusText w:type="text" w:val="Datum eintragen"/>
                  <w:textInput>
                    <w:type w:val="date"/>
                  </w:textInput>
                </w:ffData>
              </w:fldChar>
            </w:r>
            <w:r w:rsidRPr="00D94C9A">
              <w:rPr>
                <w:rFonts w:cs="Arial"/>
                <w:noProof/>
                <w:lang w:eastAsia="en-US"/>
              </w:rPr>
              <w:instrText xml:space="preserve"> FORMTEXT </w:instrText>
            </w:r>
            <w:r w:rsidRPr="00D94C9A">
              <w:rPr>
                <w:rFonts w:cs="Arial"/>
                <w:noProof/>
                <w:lang w:eastAsia="en-US"/>
              </w:rPr>
            </w:r>
            <w:r w:rsidRPr="00D94C9A">
              <w:rPr>
                <w:rFonts w:cs="Arial"/>
                <w:noProof/>
                <w:lang w:eastAsia="en-US"/>
              </w:rPr>
              <w:fldChar w:fldCharType="separate"/>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fldChar w:fldCharType="end"/>
            </w:r>
          </w:p>
        </w:tc>
      </w:tr>
    </w:tbl>
    <w:p w14:paraId="7D6525F5" w14:textId="77777777" w:rsidR="00730AB1" w:rsidRPr="00D94C9A" w:rsidRDefault="00730AB1" w:rsidP="00730AB1">
      <w:pPr>
        <w:rPr>
          <w:rFonts w:cs="Arial"/>
          <w:noProof/>
          <w:lang w:eastAsia="en-US"/>
        </w:rPr>
      </w:pPr>
    </w:p>
    <w:p w14:paraId="0E51CBFD" w14:textId="36A0458A" w:rsidR="007D50EA" w:rsidRPr="00D94C9A" w:rsidRDefault="007D50EA" w:rsidP="0041184D">
      <w:pPr>
        <w:rPr>
          <w:rFonts w:cs="Arial"/>
          <w:b/>
          <w:noProof/>
          <w:lang w:eastAsia="en-US"/>
        </w:rPr>
      </w:pPr>
    </w:p>
    <w:p w14:paraId="3D988DE2" w14:textId="70D9A3FC" w:rsidR="006A5FAE" w:rsidRPr="00D94C9A" w:rsidRDefault="006A5FAE">
      <w:pPr>
        <w:rPr>
          <w:rFonts w:cs="Arial"/>
          <w:b/>
          <w:noProof/>
          <w:lang w:eastAsia="en-US"/>
        </w:rPr>
      </w:pPr>
      <w:r w:rsidRPr="00D94C9A">
        <w:rPr>
          <w:rFonts w:cs="Arial"/>
          <w:b/>
          <w:noProof/>
          <w:lang w:eastAsia="en-US"/>
        </w:rPr>
        <w:br w:type="page"/>
      </w:r>
    </w:p>
    <w:p w14:paraId="013D1F0E" w14:textId="7364711F" w:rsidR="0041184D" w:rsidRPr="00D94C9A" w:rsidRDefault="0041184D" w:rsidP="0041184D">
      <w:pPr>
        <w:rPr>
          <w:rFonts w:cs="Arial"/>
          <w:b/>
          <w:noProof/>
          <w:lang w:eastAsia="en-US"/>
        </w:rPr>
      </w:pPr>
      <w:r w:rsidRPr="00D94C9A">
        <w:rPr>
          <w:rFonts w:cs="Arial"/>
          <w:b/>
          <w:noProof/>
          <w:lang w:eastAsia="en-US"/>
        </w:rPr>
        <w:lastRenderedPageBreak/>
        <w:t xml:space="preserve">QM-Systemzertifizierung (zur Zertifizierung </w:t>
      </w:r>
      <w:r w:rsidR="00084920" w:rsidRPr="00D94C9A">
        <w:rPr>
          <w:rFonts w:cs="Arial"/>
          <w:b/>
          <w:noProof/>
          <w:lang w:eastAsia="en-US"/>
        </w:rPr>
        <w:t>der Palliativstation</w:t>
      </w:r>
      <w:r w:rsidRPr="00D94C9A">
        <w:rPr>
          <w:rFonts w:cs="Arial"/>
          <w:b/>
          <w:noProof/>
          <w:lang w:eastAsia="en-US"/>
        </w:rPr>
        <w:t xml:space="preserve"> nicht zwingend erforderlich)</w:t>
      </w:r>
    </w:p>
    <w:p w14:paraId="20DD02FA" w14:textId="77777777" w:rsidR="0041184D" w:rsidRPr="00D94C9A" w:rsidRDefault="0041184D" w:rsidP="0041184D">
      <w:pPr>
        <w:rPr>
          <w:rFonts w:cs="Arial"/>
          <w:noProof/>
          <w:lang w:eastAsia="en-US"/>
        </w:rPr>
      </w:pPr>
    </w:p>
    <w:tbl>
      <w:tblPr>
        <w:tblW w:w="5000" w:type="pct"/>
        <w:tblCellMar>
          <w:left w:w="70" w:type="dxa"/>
          <w:right w:w="70" w:type="dxa"/>
        </w:tblCellMar>
        <w:tblLook w:val="0000" w:firstRow="0" w:lastRow="0" w:firstColumn="0" w:lastColumn="0" w:noHBand="0" w:noVBand="0"/>
      </w:tblPr>
      <w:tblGrid>
        <w:gridCol w:w="3175"/>
        <w:gridCol w:w="406"/>
        <w:gridCol w:w="1487"/>
        <w:gridCol w:w="1344"/>
        <w:gridCol w:w="414"/>
        <w:gridCol w:w="2434"/>
        <w:gridCol w:w="406"/>
      </w:tblGrid>
      <w:tr w:rsidR="0041184D" w:rsidRPr="00D94C9A" w14:paraId="4957BE9A" w14:textId="77777777" w:rsidTr="002A5177">
        <w:trPr>
          <w:gridAfter w:val="1"/>
          <w:wAfter w:w="210" w:type="pct"/>
          <w:cantSplit/>
        </w:trPr>
        <w:tc>
          <w:tcPr>
            <w:tcW w:w="1643" w:type="pct"/>
          </w:tcPr>
          <w:p w14:paraId="59C7EEB6" w14:textId="77777777" w:rsidR="0041184D" w:rsidRPr="00D94C9A" w:rsidRDefault="0041184D" w:rsidP="0041184D">
            <w:pPr>
              <w:spacing w:before="40" w:after="40"/>
              <w:rPr>
                <w:rFonts w:cs="Arial"/>
                <w:noProof/>
                <w:lang w:eastAsia="en-US"/>
              </w:rPr>
            </w:pPr>
            <w:r w:rsidRPr="00D94C9A">
              <w:rPr>
                <w:rFonts w:cs="Arial"/>
                <w:noProof/>
                <w:lang w:eastAsia="en-US"/>
              </w:rPr>
              <w:t>QM-Standard</w:t>
            </w:r>
          </w:p>
        </w:tc>
        <w:tc>
          <w:tcPr>
            <w:tcW w:w="210" w:type="pct"/>
          </w:tcPr>
          <w:p w14:paraId="661DA2CE" w14:textId="0A591640" w:rsidR="0041184D" w:rsidRPr="00D94C9A" w:rsidRDefault="00A261E0" w:rsidP="0041184D">
            <w:pPr>
              <w:spacing w:before="40" w:after="40"/>
              <w:rPr>
                <w:rFonts w:cs="Arial"/>
                <w:noProof/>
                <w:lang w:eastAsia="en-US"/>
              </w:rPr>
            </w:pPr>
            <w:r w:rsidRPr="00D94C9A">
              <w:rPr>
                <w:rFonts w:cs="Arial"/>
                <w:noProof/>
                <w:lang w:eastAsia="en-US"/>
              </w:rPr>
              <w:fldChar w:fldCharType="begin">
                <w:ffData>
                  <w:name w:val="Kontrollkästchen5"/>
                  <w:enabled/>
                  <w:calcOnExit w:val="0"/>
                  <w:checkBox>
                    <w:sizeAuto/>
                    <w:default w:val="0"/>
                    <w:checked w:val="0"/>
                  </w:checkBox>
                </w:ffData>
              </w:fldChar>
            </w:r>
            <w:bookmarkStart w:id="11" w:name="Kontrollkästchen5"/>
            <w:r w:rsidR="0041184D" w:rsidRPr="00D94C9A">
              <w:rPr>
                <w:rFonts w:cs="Arial"/>
                <w:noProof/>
                <w:lang w:eastAsia="en-US"/>
              </w:rPr>
              <w:instrText xml:space="preserve"> </w:instrText>
            </w:r>
            <w:r w:rsidR="00605BCA" w:rsidRPr="00D94C9A">
              <w:rPr>
                <w:rFonts w:cs="Arial"/>
                <w:noProof/>
                <w:lang w:eastAsia="en-US"/>
              </w:rPr>
              <w:instrText>FORMCHECKBOX</w:instrText>
            </w:r>
            <w:r w:rsidR="0041184D" w:rsidRPr="00D94C9A">
              <w:rPr>
                <w:rFonts w:cs="Arial"/>
                <w:noProof/>
                <w:lang w:eastAsia="en-US"/>
              </w:rPr>
              <w:instrText xml:space="preserve"> </w:instrText>
            </w:r>
            <w:r w:rsidRPr="00D94C9A">
              <w:rPr>
                <w:rFonts w:cs="Arial"/>
                <w:noProof/>
                <w:lang w:eastAsia="en-US"/>
              </w:rPr>
            </w:r>
            <w:r w:rsidRPr="00D94C9A">
              <w:rPr>
                <w:rFonts w:cs="Arial"/>
                <w:noProof/>
                <w:lang w:eastAsia="en-US"/>
              </w:rPr>
              <w:fldChar w:fldCharType="separate"/>
            </w:r>
            <w:r w:rsidRPr="00D94C9A">
              <w:rPr>
                <w:rFonts w:cs="Arial"/>
                <w:noProof/>
                <w:lang w:eastAsia="en-US"/>
              </w:rPr>
              <w:fldChar w:fldCharType="end"/>
            </w:r>
            <w:bookmarkEnd w:id="11"/>
          </w:p>
        </w:tc>
        <w:tc>
          <w:tcPr>
            <w:tcW w:w="1464" w:type="pct"/>
            <w:gridSpan w:val="2"/>
          </w:tcPr>
          <w:p w14:paraId="19FBA389" w14:textId="77777777" w:rsidR="0041184D" w:rsidRPr="00D94C9A" w:rsidRDefault="0041184D" w:rsidP="0041184D">
            <w:pPr>
              <w:spacing w:before="40" w:after="40"/>
              <w:ind w:left="357"/>
              <w:rPr>
                <w:rFonts w:cs="Arial"/>
                <w:noProof/>
                <w:lang w:eastAsia="en-US"/>
              </w:rPr>
            </w:pPr>
            <w:r w:rsidRPr="00D94C9A">
              <w:rPr>
                <w:rFonts w:cs="Arial"/>
                <w:noProof/>
                <w:lang w:eastAsia="en-US"/>
              </w:rPr>
              <w:t>ISO 9001</w:t>
            </w:r>
          </w:p>
        </w:tc>
        <w:tc>
          <w:tcPr>
            <w:tcW w:w="214" w:type="pct"/>
          </w:tcPr>
          <w:p w14:paraId="65BD8B6B" w14:textId="77777777" w:rsidR="0041184D" w:rsidRPr="00D94C9A" w:rsidRDefault="00A261E0" w:rsidP="0041184D">
            <w:pPr>
              <w:spacing w:before="40" w:after="40"/>
              <w:jc w:val="center"/>
              <w:rPr>
                <w:rFonts w:cs="Arial"/>
                <w:noProof/>
                <w:lang w:eastAsia="en-US"/>
              </w:rPr>
            </w:pPr>
            <w:r w:rsidRPr="00D94C9A">
              <w:rPr>
                <w:rFonts w:cs="Arial"/>
                <w:noProof/>
                <w:lang w:eastAsia="en-US"/>
              </w:rPr>
              <w:fldChar w:fldCharType="begin">
                <w:ffData>
                  <w:name w:val="Kontrollkästchen6"/>
                  <w:enabled/>
                  <w:calcOnExit w:val="0"/>
                  <w:checkBox>
                    <w:sizeAuto/>
                    <w:default w:val="0"/>
                  </w:checkBox>
                </w:ffData>
              </w:fldChar>
            </w:r>
            <w:bookmarkStart w:id="12" w:name="Kontrollkästchen6"/>
            <w:r w:rsidR="0041184D" w:rsidRPr="00D94C9A">
              <w:rPr>
                <w:rFonts w:cs="Arial"/>
                <w:noProof/>
                <w:lang w:eastAsia="en-US"/>
              </w:rPr>
              <w:instrText xml:space="preserve"> </w:instrText>
            </w:r>
            <w:r w:rsidR="00605BCA" w:rsidRPr="00D94C9A">
              <w:rPr>
                <w:rFonts w:cs="Arial"/>
                <w:noProof/>
                <w:lang w:eastAsia="en-US"/>
              </w:rPr>
              <w:instrText>FORMCHECKBOX</w:instrText>
            </w:r>
            <w:r w:rsidR="0041184D" w:rsidRPr="00D94C9A">
              <w:rPr>
                <w:rFonts w:cs="Arial"/>
                <w:noProof/>
                <w:lang w:eastAsia="en-US"/>
              </w:rPr>
              <w:instrText xml:space="preserve"> </w:instrText>
            </w:r>
            <w:r w:rsidRPr="00D94C9A">
              <w:rPr>
                <w:rFonts w:cs="Arial"/>
                <w:noProof/>
                <w:lang w:eastAsia="en-US"/>
              </w:rPr>
            </w:r>
            <w:r w:rsidRPr="00D94C9A">
              <w:rPr>
                <w:rFonts w:cs="Arial"/>
                <w:noProof/>
                <w:lang w:eastAsia="en-US"/>
              </w:rPr>
              <w:fldChar w:fldCharType="separate"/>
            </w:r>
            <w:r w:rsidRPr="00D94C9A">
              <w:rPr>
                <w:rFonts w:cs="Arial"/>
                <w:noProof/>
                <w:lang w:eastAsia="en-US"/>
              </w:rPr>
              <w:fldChar w:fldCharType="end"/>
            </w:r>
            <w:bookmarkEnd w:id="12"/>
          </w:p>
        </w:tc>
        <w:tc>
          <w:tcPr>
            <w:tcW w:w="1259" w:type="pct"/>
            <w:tcBorders>
              <w:left w:val="nil"/>
            </w:tcBorders>
          </w:tcPr>
          <w:p w14:paraId="339A811B" w14:textId="77777777" w:rsidR="0041184D" w:rsidRPr="00D94C9A" w:rsidRDefault="0041184D" w:rsidP="0041184D">
            <w:pPr>
              <w:spacing w:before="40" w:after="40"/>
              <w:ind w:left="357"/>
              <w:rPr>
                <w:rFonts w:cs="Arial"/>
                <w:noProof/>
                <w:lang w:eastAsia="en-US"/>
              </w:rPr>
            </w:pPr>
            <w:r w:rsidRPr="00D94C9A">
              <w:rPr>
                <w:rFonts w:cs="Arial"/>
                <w:noProof/>
                <w:lang w:eastAsia="en-US"/>
              </w:rPr>
              <w:t>KTQ</w:t>
            </w:r>
          </w:p>
        </w:tc>
      </w:tr>
      <w:tr w:rsidR="0041184D" w:rsidRPr="00D94C9A" w14:paraId="63D4B37A" w14:textId="77777777" w:rsidTr="002A5177">
        <w:trPr>
          <w:cantSplit/>
        </w:trPr>
        <w:tc>
          <w:tcPr>
            <w:tcW w:w="1643" w:type="pct"/>
          </w:tcPr>
          <w:p w14:paraId="4637F2F6" w14:textId="77777777" w:rsidR="0041184D" w:rsidRPr="00D94C9A" w:rsidRDefault="0041184D" w:rsidP="0041184D">
            <w:pPr>
              <w:spacing w:before="120" w:after="40"/>
              <w:rPr>
                <w:rFonts w:cs="Arial"/>
                <w:noProof/>
                <w:lang w:eastAsia="en-US"/>
              </w:rPr>
            </w:pPr>
          </w:p>
        </w:tc>
        <w:tc>
          <w:tcPr>
            <w:tcW w:w="210" w:type="pct"/>
          </w:tcPr>
          <w:p w14:paraId="6B70991D" w14:textId="77777777" w:rsidR="0041184D" w:rsidRPr="00D94C9A" w:rsidRDefault="00A261E0" w:rsidP="0041184D">
            <w:pPr>
              <w:spacing w:before="120" w:after="40"/>
              <w:rPr>
                <w:rFonts w:cs="Arial"/>
                <w:noProof/>
                <w:lang w:eastAsia="en-US"/>
              </w:rPr>
            </w:pPr>
            <w:r w:rsidRPr="00D94C9A">
              <w:rPr>
                <w:rFonts w:cs="Arial"/>
                <w:noProof/>
                <w:lang w:eastAsia="en-US"/>
              </w:rPr>
              <w:fldChar w:fldCharType="begin">
                <w:ffData>
                  <w:name w:val="Kontrollkästchen5"/>
                  <w:enabled/>
                  <w:calcOnExit w:val="0"/>
                  <w:checkBox>
                    <w:sizeAuto/>
                    <w:default w:val="0"/>
                  </w:checkBox>
                </w:ffData>
              </w:fldChar>
            </w:r>
            <w:r w:rsidR="0041184D" w:rsidRPr="00D94C9A">
              <w:rPr>
                <w:rFonts w:cs="Arial"/>
                <w:noProof/>
                <w:lang w:eastAsia="en-US"/>
              </w:rPr>
              <w:instrText xml:space="preserve"> </w:instrText>
            </w:r>
            <w:r w:rsidR="00605BCA" w:rsidRPr="00D94C9A">
              <w:rPr>
                <w:rFonts w:cs="Arial"/>
                <w:noProof/>
                <w:lang w:eastAsia="en-US"/>
              </w:rPr>
              <w:instrText>FORMCHECKBOX</w:instrText>
            </w:r>
            <w:r w:rsidR="0041184D" w:rsidRPr="00D94C9A">
              <w:rPr>
                <w:rFonts w:cs="Arial"/>
                <w:noProof/>
                <w:lang w:eastAsia="en-US"/>
              </w:rPr>
              <w:instrText xml:space="preserve"> </w:instrText>
            </w:r>
            <w:r w:rsidRPr="00D94C9A">
              <w:rPr>
                <w:rFonts w:cs="Arial"/>
                <w:noProof/>
                <w:lang w:eastAsia="en-US"/>
              </w:rPr>
            </w:r>
            <w:r w:rsidRPr="00D94C9A">
              <w:rPr>
                <w:rFonts w:cs="Arial"/>
                <w:noProof/>
                <w:lang w:eastAsia="en-US"/>
              </w:rPr>
              <w:fldChar w:fldCharType="separate"/>
            </w:r>
            <w:r w:rsidRPr="00D94C9A">
              <w:rPr>
                <w:rFonts w:cs="Arial"/>
                <w:noProof/>
                <w:lang w:eastAsia="en-US"/>
              </w:rPr>
              <w:fldChar w:fldCharType="end"/>
            </w:r>
          </w:p>
        </w:tc>
        <w:tc>
          <w:tcPr>
            <w:tcW w:w="769" w:type="pct"/>
          </w:tcPr>
          <w:p w14:paraId="59AECDE4" w14:textId="77777777" w:rsidR="0041184D" w:rsidRPr="00D94C9A" w:rsidRDefault="0041184D" w:rsidP="0041184D">
            <w:pPr>
              <w:spacing w:before="120" w:after="40"/>
              <w:ind w:left="357"/>
              <w:rPr>
                <w:rFonts w:cs="Arial"/>
                <w:noProof/>
                <w:lang w:eastAsia="en-US"/>
              </w:rPr>
            </w:pPr>
            <w:r w:rsidRPr="00D94C9A">
              <w:rPr>
                <w:rFonts w:cs="Arial"/>
                <w:noProof/>
                <w:lang w:eastAsia="en-US"/>
              </w:rPr>
              <w:t>weitere</w:t>
            </w:r>
          </w:p>
        </w:tc>
        <w:tc>
          <w:tcPr>
            <w:tcW w:w="2378" w:type="pct"/>
            <w:gridSpan w:val="4"/>
            <w:tcBorders>
              <w:bottom w:val="single" w:sz="4" w:space="0" w:color="auto"/>
            </w:tcBorders>
          </w:tcPr>
          <w:p w14:paraId="221D9473" w14:textId="77777777" w:rsidR="0041184D" w:rsidRPr="00D94C9A" w:rsidRDefault="00A261E0" w:rsidP="0041184D">
            <w:pPr>
              <w:spacing w:before="120" w:after="40"/>
              <w:rPr>
                <w:rFonts w:cs="Arial"/>
                <w:noProof/>
                <w:lang w:eastAsia="en-US"/>
              </w:rPr>
            </w:pPr>
            <w:r w:rsidRPr="00D94C9A">
              <w:rPr>
                <w:rFonts w:cs="Arial"/>
                <w:noProof/>
                <w:lang w:eastAsia="en-US"/>
              </w:rPr>
              <w:fldChar w:fldCharType="begin">
                <w:ffData>
                  <w:name w:val="Text11"/>
                  <w:enabled/>
                  <w:calcOnExit w:val="0"/>
                  <w:textInput/>
                </w:ffData>
              </w:fldChar>
            </w:r>
            <w:bookmarkStart w:id="13" w:name="Text11"/>
            <w:r w:rsidR="0041184D" w:rsidRPr="00D94C9A">
              <w:rPr>
                <w:rFonts w:cs="Arial"/>
                <w:noProof/>
                <w:lang w:eastAsia="en-US"/>
              </w:rPr>
              <w:instrText xml:space="preserve"> </w:instrText>
            </w:r>
            <w:r w:rsidR="00605BCA" w:rsidRPr="00D94C9A">
              <w:rPr>
                <w:rFonts w:cs="Arial"/>
                <w:noProof/>
                <w:lang w:eastAsia="en-US"/>
              </w:rPr>
              <w:instrText>FORMTEXT</w:instrText>
            </w:r>
            <w:r w:rsidR="0041184D" w:rsidRPr="00D94C9A">
              <w:rPr>
                <w:rFonts w:cs="Arial"/>
                <w:noProof/>
                <w:lang w:eastAsia="en-US"/>
              </w:rPr>
              <w:instrText xml:space="preserve"> </w:instrText>
            </w:r>
            <w:r w:rsidRPr="00D94C9A">
              <w:rPr>
                <w:rFonts w:cs="Arial"/>
                <w:noProof/>
                <w:lang w:eastAsia="en-US"/>
              </w:rPr>
            </w:r>
            <w:r w:rsidRPr="00D94C9A">
              <w:rPr>
                <w:rFonts w:cs="Arial"/>
                <w:noProof/>
                <w:lang w:eastAsia="en-US"/>
              </w:rPr>
              <w:fldChar w:fldCharType="separate"/>
            </w:r>
            <w:r w:rsidR="0041184D" w:rsidRPr="00D94C9A">
              <w:rPr>
                <w:rFonts w:cs="Arial"/>
                <w:noProof/>
                <w:lang w:eastAsia="en-US"/>
              </w:rPr>
              <w:t> </w:t>
            </w:r>
            <w:r w:rsidR="0041184D" w:rsidRPr="00D94C9A">
              <w:rPr>
                <w:rFonts w:cs="Arial"/>
                <w:noProof/>
                <w:lang w:eastAsia="en-US"/>
              </w:rPr>
              <w:t> </w:t>
            </w:r>
            <w:r w:rsidR="0041184D" w:rsidRPr="00D94C9A">
              <w:rPr>
                <w:rFonts w:cs="Arial"/>
                <w:noProof/>
                <w:lang w:eastAsia="en-US"/>
              </w:rPr>
              <w:t> </w:t>
            </w:r>
            <w:r w:rsidR="0041184D" w:rsidRPr="00D94C9A">
              <w:rPr>
                <w:rFonts w:cs="Arial"/>
                <w:noProof/>
                <w:lang w:eastAsia="en-US"/>
              </w:rPr>
              <w:t> </w:t>
            </w:r>
            <w:r w:rsidR="0041184D" w:rsidRPr="00D94C9A">
              <w:rPr>
                <w:rFonts w:cs="Arial"/>
                <w:noProof/>
                <w:lang w:eastAsia="en-US"/>
              </w:rPr>
              <w:t> </w:t>
            </w:r>
            <w:r w:rsidRPr="00D94C9A">
              <w:rPr>
                <w:rFonts w:cs="Arial"/>
                <w:noProof/>
                <w:lang w:eastAsia="en-US"/>
              </w:rPr>
              <w:fldChar w:fldCharType="end"/>
            </w:r>
            <w:bookmarkEnd w:id="13"/>
          </w:p>
        </w:tc>
      </w:tr>
    </w:tbl>
    <w:p w14:paraId="71F635E5" w14:textId="77777777" w:rsidR="0041184D" w:rsidRPr="00D94C9A" w:rsidRDefault="0041184D" w:rsidP="0041184D">
      <w:pPr>
        <w:rPr>
          <w:rFonts w:cs="Arial"/>
          <w:noProof/>
          <w:lang w:eastAsia="en-US"/>
        </w:rPr>
      </w:pPr>
    </w:p>
    <w:tbl>
      <w:tblPr>
        <w:tblW w:w="5000" w:type="pct"/>
        <w:tblCellMar>
          <w:left w:w="70" w:type="dxa"/>
          <w:right w:w="70" w:type="dxa"/>
        </w:tblCellMar>
        <w:tblLook w:val="0000" w:firstRow="0" w:lastRow="0" w:firstColumn="0" w:lastColumn="0" w:noHBand="0" w:noVBand="0"/>
      </w:tblPr>
      <w:tblGrid>
        <w:gridCol w:w="3169"/>
        <w:gridCol w:w="6497"/>
      </w:tblGrid>
      <w:tr w:rsidR="0041184D" w:rsidRPr="00D94C9A" w14:paraId="699C53DE" w14:textId="77777777" w:rsidTr="002A5177">
        <w:tc>
          <w:tcPr>
            <w:tcW w:w="1639" w:type="pct"/>
          </w:tcPr>
          <w:p w14:paraId="0D7E8596" w14:textId="77777777" w:rsidR="0041184D" w:rsidRPr="00D94C9A" w:rsidRDefault="0041184D" w:rsidP="0041184D">
            <w:pPr>
              <w:spacing w:before="120" w:after="60"/>
              <w:rPr>
                <w:rFonts w:cs="Arial"/>
                <w:noProof/>
                <w:lang w:eastAsia="en-US"/>
              </w:rPr>
            </w:pPr>
            <w:r w:rsidRPr="00D94C9A">
              <w:rPr>
                <w:rFonts w:cs="Arial"/>
                <w:noProof/>
                <w:lang w:eastAsia="en-US"/>
              </w:rPr>
              <w:t>Zertifizierungsstelle QM</w:t>
            </w:r>
          </w:p>
        </w:tc>
        <w:tc>
          <w:tcPr>
            <w:tcW w:w="3361" w:type="pct"/>
            <w:tcBorders>
              <w:bottom w:val="single" w:sz="4" w:space="0" w:color="auto"/>
            </w:tcBorders>
          </w:tcPr>
          <w:p w14:paraId="49D7747A" w14:textId="77777777" w:rsidR="0041184D" w:rsidRPr="00D94C9A" w:rsidRDefault="00A261E0" w:rsidP="0041184D">
            <w:pPr>
              <w:spacing w:before="120" w:after="60"/>
              <w:rPr>
                <w:rFonts w:cs="Arial"/>
                <w:noProof/>
                <w:lang w:eastAsia="en-US"/>
              </w:rPr>
            </w:pPr>
            <w:r w:rsidRPr="00D94C9A">
              <w:rPr>
                <w:rFonts w:cs="Arial"/>
                <w:noProof/>
                <w:lang w:eastAsia="en-US"/>
              </w:rPr>
              <w:fldChar w:fldCharType="begin">
                <w:ffData>
                  <w:name w:val="Text2"/>
                  <w:enabled/>
                  <w:calcOnExit w:val="0"/>
                  <w:textInput/>
                </w:ffData>
              </w:fldChar>
            </w:r>
            <w:r w:rsidR="0041184D" w:rsidRPr="00D94C9A">
              <w:rPr>
                <w:rFonts w:cs="Arial"/>
                <w:noProof/>
                <w:lang w:eastAsia="en-US"/>
              </w:rPr>
              <w:instrText xml:space="preserve"> </w:instrText>
            </w:r>
            <w:r w:rsidR="00605BCA" w:rsidRPr="00D94C9A">
              <w:rPr>
                <w:rFonts w:cs="Arial"/>
                <w:noProof/>
                <w:lang w:eastAsia="en-US"/>
              </w:rPr>
              <w:instrText>FORMTEXT</w:instrText>
            </w:r>
            <w:r w:rsidR="0041184D" w:rsidRPr="00D94C9A">
              <w:rPr>
                <w:rFonts w:cs="Arial"/>
                <w:noProof/>
                <w:lang w:eastAsia="en-US"/>
              </w:rPr>
              <w:instrText xml:space="preserve"> </w:instrText>
            </w:r>
            <w:r w:rsidRPr="00D94C9A">
              <w:rPr>
                <w:rFonts w:cs="Arial"/>
                <w:noProof/>
                <w:lang w:eastAsia="en-US"/>
              </w:rPr>
            </w:r>
            <w:r w:rsidRPr="00D94C9A">
              <w:rPr>
                <w:rFonts w:cs="Arial"/>
                <w:noProof/>
                <w:lang w:eastAsia="en-US"/>
              </w:rPr>
              <w:fldChar w:fldCharType="separate"/>
            </w:r>
            <w:r w:rsidR="0041184D" w:rsidRPr="00D94C9A">
              <w:rPr>
                <w:rFonts w:cs="Arial"/>
                <w:noProof/>
                <w:lang w:eastAsia="en-US"/>
              </w:rPr>
              <w:t> </w:t>
            </w:r>
            <w:r w:rsidR="0041184D" w:rsidRPr="00D94C9A">
              <w:rPr>
                <w:rFonts w:cs="Arial"/>
                <w:noProof/>
                <w:lang w:eastAsia="en-US"/>
              </w:rPr>
              <w:t> </w:t>
            </w:r>
            <w:r w:rsidR="0041184D" w:rsidRPr="00D94C9A">
              <w:rPr>
                <w:rFonts w:cs="Arial"/>
                <w:noProof/>
                <w:lang w:eastAsia="en-US"/>
              </w:rPr>
              <w:t> </w:t>
            </w:r>
            <w:r w:rsidR="0041184D" w:rsidRPr="00D94C9A">
              <w:rPr>
                <w:rFonts w:cs="Arial"/>
                <w:noProof/>
                <w:lang w:eastAsia="en-US"/>
              </w:rPr>
              <w:t> </w:t>
            </w:r>
            <w:r w:rsidR="0041184D" w:rsidRPr="00D94C9A">
              <w:rPr>
                <w:rFonts w:cs="Arial"/>
                <w:noProof/>
                <w:lang w:eastAsia="en-US"/>
              </w:rPr>
              <w:t> </w:t>
            </w:r>
            <w:r w:rsidRPr="00D94C9A">
              <w:rPr>
                <w:rFonts w:cs="Arial"/>
                <w:noProof/>
                <w:lang w:eastAsia="en-US"/>
              </w:rPr>
              <w:fldChar w:fldCharType="end"/>
            </w:r>
          </w:p>
        </w:tc>
      </w:tr>
    </w:tbl>
    <w:p w14:paraId="2D4A6CE7" w14:textId="77777777" w:rsidR="0041184D" w:rsidRPr="00D94C9A" w:rsidRDefault="0041184D" w:rsidP="0041184D">
      <w:pPr>
        <w:rPr>
          <w:rFonts w:cs="Arial"/>
          <w:noProof/>
          <w:lang w:eastAsia="en-US"/>
        </w:rPr>
      </w:pPr>
    </w:p>
    <w:p w14:paraId="6BD30D3C" w14:textId="77777777" w:rsidR="00F86FF4" w:rsidRPr="00D94C9A" w:rsidRDefault="00F86FF4" w:rsidP="0041184D">
      <w:pPr>
        <w:rPr>
          <w:rFonts w:cs="Arial"/>
          <w:noProof/>
          <w:highlight w:val="yellow"/>
          <w:lang w:eastAsia="en-US"/>
        </w:rPr>
      </w:pPr>
    </w:p>
    <w:p w14:paraId="354CF2B9" w14:textId="0A5D5CBC" w:rsidR="00AF5E48" w:rsidRPr="00D94C9A" w:rsidRDefault="00D444D3" w:rsidP="0041184D">
      <w:pPr>
        <w:rPr>
          <w:rFonts w:cs="Arial"/>
          <w:b/>
          <w:noProof/>
          <w:lang w:eastAsia="en-US"/>
        </w:rPr>
      </w:pPr>
      <w:r>
        <w:rPr>
          <w:rFonts w:cs="Arial"/>
          <w:b/>
          <w:noProof/>
          <w:lang w:eastAsia="en-US"/>
        </w:rPr>
        <w:t>Kooperationspartner</w:t>
      </w:r>
      <w:r w:rsidR="00AF5E48" w:rsidRPr="00D94C9A">
        <w:rPr>
          <w:rFonts w:cs="Arial"/>
          <w:b/>
          <w:noProof/>
          <w:lang w:eastAsia="en-US"/>
        </w:rPr>
        <w:t xml:space="preserve"> </w:t>
      </w:r>
      <w:r w:rsidR="005053EE" w:rsidRPr="00D94C9A">
        <w:rPr>
          <w:rFonts w:cs="Arial"/>
          <w:b/>
          <w:noProof/>
          <w:lang w:eastAsia="en-US"/>
        </w:rPr>
        <w:t>eines</w:t>
      </w:r>
      <w:r w:rsidR="00AF5E48" w:rsidRPr="00D94C9A">
        <w:rPr>
          <w:rFonts w:cs="Arial"/>
          <w:b/>
          <w:noProof/>
          <w:lang w:eastAsia="en-US"/>
        </w:rPr>
        <w:t xml:space="preserve"> Onkologischen Zentrums</w:t>
      </w:r>
    </w:p>
    <w:p w14:paraId="5C24597F" w14:textId="77777777" w:rsidR="00F86FF4" w:rsidRPr="00D94C9A" w:rsidRDefault="00F86FF4" w:rsidP="0041184D">
      <w:pPr>
        <w:rPr>
          <w:rFonts w:cs="Arial"/>
          <w:noProof/>
          <w:lang w:eastAsia="en-US"/>
        </w:rPr>
      </w:pPr>
    </w:p>
    <w:tbl>
      <w:tblPr>
        <w:tblW w:w="5000" w:type="pct"/>
        <w:tblLayout w:type="fixed"/>
        <w:tblCellMar>
          <w:left w:w="70" w:type="dxa"/>
          <w:right w:w="70" w:type="dxa"/>
        </w:tblCellMar>
        <w:tblLook w:val="0000" w:firstRow="0" w:lastRow="0" w:firstColumn="0" w:lastColumn="0" w:noHBand="0" w:noVBand="0"/>
      </w:tblPr>
      <w:tblGrid>
        <w:gridCol w:w="3118"/>
        <w:gridCol w:w="851"/>
        <w:gridCol w:w="5697"/>
      </w:tblGrid>
      <w:tr w:rsidR="00687938" w:rsidRPr="00D94C9A" w14:paraId="08E2B933" w14:textId="77777777" w:rsidTr="00687938">
        <w:trPr>
          <w:cantSplit/>
        </w:trPr>
        <w:tc>
          <w:tcPr>
            <w:tcW w:w="1613" w:type="pct"/>
          </w:tcPr>
          <w:p w14:paraId="7EF402AC" w14:textId="3ABB6014" w:rsidR="00AF5E48" w:rsidRPr="00D94C9A" w:rsidRDefault="00D444D3" w:rsidP="00F86FF4">
            <w:pPr>
              <w:spacing w:before="120" w:after="40"/>
              <w:rPr>
                <w:rFonts w:cs="Arial"/>
                <w:noProof/>
                <w:lang w:eastAsia="en-US"/>
              </w:rPr>
            </w:pPr>
            <w:r>
              <w:rPr>
                <w:rFonts w:cs="Arial"/>
                <w:noProof/>
                <w:lang w:eastAsia="en-US"/>
              </w:rPr>
              <w:t>Kooperationspartner</w:t>
            </w:r>
            <w:r w:rsidR="00BD0100" w:rsidRPr="00D94C9A">
              <w:rPr>
                <w:rFonts w:cs="Arial"/>
                <w:noProof/>
                <w:lang w:eastAsia="en-US"/>
              </w:rPr>
              <w:t xml:space="preserve"> eines Onkologischen Zentrums</w:t>
            </w:r>
          </w:p>
        </w:tc>
        <w:tc>
          <w:tcPr>
            <w:tcW w:w="440" w:type="pct"/>
            <w:vAlign w:val="center"/>
          </w:tcPr>
          <w:p w14:paraId="72178900" w14:textId="0F86AF6D" w:rsidR="00AF5E48" w:rsidRPr="00D94C9A" w:rsidRDefault="00AF5E48" w:rsidP="00687938">
            <w:pPr>
              <w:spacing w:before="120" w:after="40"/>
              <w:rPr>
                <w:rFonts w:cs="Arial"/>
                <w:noProof/>
                <w:lang w:eastAsia="en-US"/>
              </w:rPr>
            </w:pPr>
            <w:r w:rsidRPr="00D94C9A">
              <w:rPr>
                <w:rFonts w:cs="Arial"/>
                <w:noProof/>
                <w:lang w:eastAsia="en-US"/>
              </w:rPr>
              <w:fldChar w:fldCharType="begin">
                <w:ffData>
                  <w:name w:val="Kontrollkästchen5"/>
                  <w:enabled/>
                  <w:calcOnExit w:val="0"/>
                  <w:checkBox>
                    <w:sizeAuto/>
                    <w:default w:val="0"/>
                  </w:checkBox>
                </w:ffData>
              </w:fldChar>
            </w:r>
            <w:r w:rsidRPr="00D94C9A">
              <w:rPr>
                <w:rFonts w:cs="Arial"/>
                <w:noProof/>
                <w:lang w:eastAsia="en-US"/>
              </w:rPr>
              <w:instrText xml:space="preserve"> FORMCHECKBOX </w:instrText>
            </w:r>
            <w:r w:rsidRPr="00D94C9A">
              <w:rPr>
                <w:rFonts w:cs="Arial"/>
                <w:noProof/>
                <w:lang w:eastAsia="en-US"/>
              </w:rPr>
            </w:r>
            <w:r w:rsidRPr="00D94C9A">
              <w:rPr>
                <w:rFonts w:cs="Arial"/>
                <w:noProof/>
                <w:lang w:eastAsia="en-US"/>
              </w:rPr>
              <w:fldChar w:fldCharType="separate"/>
            </w:r>
            <w:r w:rsidRPr="00D94C9A">
              <w:rPr>
                <w:rFonts w:cs="Arial"/>
                <w:noProof/>
                <w:lang w:eastAsia="en-US"/>
              </w:rPr>
              <w:fldChar w:fldCharType="end"/>
            </w:r>
            <w:r w:rsidR="00687938" w:rsidRPr="00D94C9A">
              <w:rPr>
                <w:rFonts w:cs="Arial"/>
                <w:noProof/>
                <w:lang w:eastAsia="en-US"/>
              </w:rPr>
              <w:t xml:space="preserve"> ja</w:t>
            </w:r>
            <w:r w:rsidR="005F5174" w:rsidRPr="00D94C9A">
              <w:rPr>
                <w:rFonts w:cs="Arial"/>
                <w:noProof/>
                <w:lang w:eastAsia="en-US"/>
              </w:rPr>
              <w:t>*</w:t>
            </w:r>
          </w:p>
        </w:tc>
        <w:tc>
          <w:tcPr>
            <w:tcW w:w="2947" w:type="pct"/>
            <w:tcBorders>
              <w:bottom w:val="single" w:sz="4" w:space="0" w:color="auto"/>
            </w:tcBorders>
            <w:vAlign w:val="center"/>
          </w:tcPr>
          <w:p w14:paraId="082830BF" w14:textId="04D47669" w:rsidR="00AF5E48" w:rsidRPr="00D94C9A" w:rsidRDefault="00AF5E48" w:rsidP="005053EE">
            <w:pPr>
              <w:spacing w:before="120" w:after="40"/>
              <w:rPr>
                <w:rFonts w:cs="Arial"/>
                <w:noProof/>
                <w:lang w:eastAsia="en-US"/>
              </w:rPr>
            </w:pPr>
            <w:r w:rsidRPr="00D94C9A">
              <w:rPr>
                <w:rFonts w:cs="Arial"/>
                <w:noProof/>
                <w:lang w:eastAsia="en-US"/>
              </w:rPr>
              <w:fldChar w:fldCharType="begin">
                <w:ffData>
                  <w:name w:val="Text11"/>
                  <w:enabled/>
                  <w:calcOnExit w:val="0"/>
                  <w:textInput/>
                </w:ffData>
              </w:fldChar>
            </w:r>
            <w:r w:rsidRPr="00D94C9A">
              <w:rPr>
                <w:rFonts w:cs="Arial"/>
                <w:noProof/>
                <w:lang w:eastAsia="en-US"/>
              </w:rPr>
              <w:instrText xml:space="preserve"> FORMTEXT </w:instrText>
            </w:r>
            <w:r w:rsidRPr="00D94C9A">
              <w:rPr>
                <w:rFonts w:cs="Arial"/>
                <w:noProof/>
                <w:lang w:eastAsia="en-US"/>
              </w:rPr>
            </w:r>
            <w:r w:rsidRPr="00D94C9A">
              <w:rPr>
                <w:rFonts w:cs="Arial"/>
                <w:noProof/>
                <w:lang w:eastAsia="en-US"/>
              </w:rPr>
              <w:fldChar w:fldCharType="separate"/>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fldChar w:fldCharType="end"/>
            </w:r>
          </w:p>
        </w:tc>
      </w:tr>
      <w:tr w:rsidR="00687938" w:rsidRPr="00D94C9A" w14:paraId="3697CCAF" w14:textId="77777777" w:rsidTr="00687938">
        <w:trPr>
          <w:cantSplit/>
        </w:trPr>
        <w:tc>
          <w:tcPr>
            <w:tcW w:w="1613" w:type="pct"/>
          </w:tcPr>
          <w:p w14:paraId="23A7883F" w14:textId="77777777" w:rsidR="00687938" w:rsidRPr="00D94C9A" w:rsidRDefault="00687938" w:rsidP="00F86FF4">
            <w:pPr>
              <w:spacing w:before="120" w:after="40"/>
              <w:rPr>
                <w:rFonts w:cs="Arial"/>
                <w:noProof/>
                <w:lang w:eastAsia="en-US"/>
              </w:rPr>
            </w:pPr>
          </w:p>
        </w:tc>
        <w:tc>
          <w:tcPr>
            <w:tcW w:w="440" w:type="pct"/>
            <w:vAlign w:val="center"/>
          </w:tcPr>
          <w:p w14:paraId="6D22AC21" w14:textId="19DAEDB5" w:rsidR="00687938" w:rsidRPr="00D94C9A" w:rsidRDefault="00687938" w:rsidP="00687938">
            <w:pPr>
              <w:spacing w:before="120" w:after="40"/>
              <w:rPr>
                <w:rFonts w:cs="Arial"/>
                <w:noProof/>
                <w:lang w:eastAsia="en-US"/>
              </w:rPr>
            </w:pPr>
            <w:r w:rsidRPr="00D94C9A">
              <w:rPr>
                <w:rFonts w:cs="Arial"/>
                <w:noProof/>
                <w:lang w:eastAsia="en-US"/>
              </w:rPr>
              <w:fldChar w:fldCharType="begin">
                <w:ffData>
                  <w:name w:val="Kontrollkästchen5"/>
                  <w:enabled/>
                  <w:calcOnExit w:val="0"/>
                  <w:checkBox>
                    <w:sizeAuto/>
                    <w:default w:val="0"/>
                  </w:checkBox>
                </w:ffData>
              </w:fldChar>
            </w:r>
            <w:r w:rsidRPr="00D94C9A">
              <w:rPr>
                <w:rFonts w:cs="Arial"/>
                <w:noProof/>
                <w:lang w:eastAsia="en-US"/>
              </w:rPr>
              <w:instrText xml:space="preserve"> FORMCHECKBOX </w:instrText>
            </w:r>
            <w:r w:rsidRPr="00D94C9A">
              <w:rPr>
                <w:rFonts w:cs="Arial"/>
                <w:noProof/>
                <w:lang w:eastAsia="en-US"/>
              </w:rPr>
            </w:r>
            <w:r w:rsidRPr="00D94C9A">
              <w:rPr>
                <w:rFonts w:cs="Arial"/>
                <w:noProof/>
                <w:lang w:eastAsia="en-US"/>
              </w:rPr>
              <w:fldChar w:fldCharType="separate"/>
            </w:r>
            <w:r w:rsidRPr="00D94C9A">
              <w:rPr>
                <w:rFonts w:cs="Arial"/>
                <w:noProof/>
                <w:lang w:eastAsia="en-US"/>
              </w:rPr>
              <w:fldChar w:fldCharType="end"/>
            </w:r>
            <w:r w:rsidRPr="00D94C9A">
              <w:rPr>
                <w:rFonts w:cs="Arial"/>
                <w:noProof/>
                <w:lang w:eastAsia="en-US"/>
              </w:rPr>
              <w:t xml:space="preserve"> nein</w:t>
            </w:r>
          </w:p>
        </w:tc>
        <w:tc>
          <w:tcPr>
            <w:tcW w:w="2947" w:type="pct"/>
            <w:tcBorders>
              <w:top w:val="single" w:sz="4" w:space="0" w:color="auto"/>
            </w:tcBorders>
            <w:vAlign w:val="center"/>
          </w:tcPr>
          <w:p w14:paraId="6632669F" w14:textId="77777777" w:rsidR="00687938" w:rsidRPr="00D94C9A" w:rsidRDefault="00687938" w:rsidP="005053EE">
            <w:pPr>
              <w:spacing w:before="120" w:after="40"/>
              <w:rPr>
                <w:rFonts w:cs="Arial"/>
                <w:noProof/>
                <w:lang w:eastAsia="en-US"/>
              </w:rPr>
            </w:pPr>
          </w:p>
        </w:tc>
      </w:tr>
    </w:tbl>
    <w:p w14:paraId="10F4F0DA" w14:textId="5A532318" w:rsidR="002D3C22" w:rsidRPr="00D94C9A" w:rsidRDefault="005F5174">
      <w:pPr>
        <w:rPr>
          <w:rFonts w:cs="Arial"/>
          <w:noProof/>
          <w:sz w:val="14"/>
          <w:szCs w:val="14"/>
          <w:lang w:eastAsia="en-US"/>
        </w:rPr>
      </w:pPr>
      <w:r w:rsidRPr="00D94C9A">
        <w:rPr>
          <w:rFonts w:cs="Arial"/>
          <w:b/>
          <w:noProof/>
          <w:sz w:val="14"/>
          <w:szCs w:val="14"/>
          <w:lang w:eastAsia="en-US"/>
        </w:rPr>
        <w:t xml:space="preserve">* </w:t>
      </w:r>
      <w:r w:rsidRPr="00D94C9A">
        <w:rPr>
          <w:rFonts w:cs="Arial"/>
          <w:noProof/>
          <w:sz w:val="14"/>
          <w:szCs w:val="14"/>
          <w:lang w:eastAsia="en-US"/>
        </w:rPr>
        <w:t>Bitte Benennung des Onkologischen Zentrums im Freitextfeld</w:t>
      </w:r>
    </w:p>
    <w:p w14:paraId="63261C1C" w14:textId="7ABAA4B1" w:rsidR="002A5177" w:rsidRPr="00D94C9A" w:rsidRDefault="002A5177">
      <w:pPr>
        <w:rPr>
          <w:rFonts w:cs="Arial"/>
          <w:b/>
          <w:noProof/>
          <w:lang w:eastAsia="en-US"/>
        </w:rPr>
      </w:pPr>
    </w:p>
    <w:p w14:paraId="015B9499" w14:textId="6F7A4662" w:rsidR="0041184D" w:rsidRPr="00D94C9A" w:rsidRDefault="0041184D" w:rsidP="0041184D">
      <w:pPr>
        <w:rPr>
          <w:rFonts w:cs="Arial"/>
          <w:b/>
          <w:noProof/>
          <w:lang w:eastAsia="en-US"/>
        </w:rPr>
      </w:pPr>
      <w:r w:rsidRPr="00D94C9A">
        <w:rPr>
          <w:rFonts w:cs="Arial"/>
          <w:b/>
          <w:noProof/>
          <w:lang w:eastAsia="en-US"/>
        </w:rPr>
        <w:t>Erstellung /</w:t>
      </w:r>
      <w:r w:rsidR="00336EBA" w:rsidRPr="00D94C9A">
        <w:rPr>
          <w:rFonts w:cs="Arial"/>
          <w:b/>
          <w:noProof/>
          <w:lang w:eastAsia="en-US"/>
        </w:rPr>
        <w:t xml:space="preserve"> </w:t>
      </w:r>
      <w:r w:rsidRPr="00D94C9A">
        <w:rPr>
          <w:rFonts w:cs="Arial"/>
          <w:b/>
          <w:noProof/>
          <w:lang w:eastAsia="en-US"/>
        </w:rPr>
        <w:t>Aktualisierung</w:t>
      </w:r>
    </w:p>
    <w:p w14:paraId="316057DF" w14:textId="77777777" w:rsidR="0041184D" w:rsidRPr="00D94C9A" w:rsidRDefault="0041184D" w:rsidP="0041184D">
      <w:pPr>
        <w:rPr>
          <w:rFonts w:cs="Arial"/>
          <w:noProof/>
          <w:lang w:eastAsia="en-US"/>
        </w:rPr>
      </w:pPr>
    </w:p>
    <w:p w14:paraId="5817D8E2" w14:textId="333B56F5" w:rsidR="0041184D" w:rsidRPr="00D94C9A" w:rsidRDefault="0041184D" w:rsidP="00AB61A7">
      <w:pPr>
        <w:jc w:val="both"/>
        <w:rPr>
          <w:rFonts w:cs="Arial"/>
          <w:noProof/>
          <w:lang w:eastAsia="en-US"/>
        </w:rPr>
      </w:pPr>
      <w:r w:rsidRPr="00D94C9A">
        <w:rPr>
          <w:rFonts w:cs="Arial"/>
          <w:noProof/>
          <w:lang w:eastAsia="en-US"/>
        </w:rPr>
        <w:t xml:space="preserve">Der elektronisch erstellte Erhebungsbogen dient als Grundlage für die Zertifizierung </w:t>
      </w:r>
      <w:r w:rsidR="00336EBA" w:rsidRPr="00D94C9A">
        <w:rPr>
          <w:rFonts w:cs="Arial"/>
          <w:noProof/>
          <w:lang w:eastAsia="en-US"/>
        </w:rPr>
        <w:t>der Palliativstation gemäß der Zertifizierungsanforderungen</w:t>
      </w:r>
      <w:r w:rsidR="004A0F97">
        <w:rPr>
          <w:rFonts w:cs="Arial"/>
          <w:noProof/>
          <w:lang w:eastAsia="en-US"/>
        </w:rPr>
        <w:t xml:space="preserve"> der</w:t>
      </w:r>
      <w:r w:rsidR="00336EBA" w:rsidRPr="00D94C9A">
        <w:rPr>
          <w:rFonts w:cs="Arial"/>
          <w:noProof/>
          <w:lang w:eastAsia="en-US"/>
        </w:rPr>
        <w:t xml:space="preserve"> DGP</w:t>
      </w:r>
      <w:r w:rsidRPr="00D94C9A">
        <w:rPr>
          <w:rFonts w:cs="Arial"/>
          <w:noProof/>
          <w:lang w:eastAsia="en-US"/>
        </w:rPr>
        <w:t xml:space="preserve">. Die hier gemachten Angaben wurden hinsichtlich Korrektheit und Vollständigkeit überprüft. </w:t>
      </w:r>
    </w:p>
    <w:p w14:paraId="25E83766" w14:textId="77777777" w:rsidR="0041184D" w:rsidRPr="00D94C9A" w:rsidRDefault="0041184D" w:rsidP="0041184D">
      <w:pPr>
        <w:rPr>
          <w:rFonts w:cs="Arial"/>
          <w:noProof/>
          <w:lang w:eastAsia="en-US"/>
        </w:rPr>
      </w:pPr>
    </w:p>
    <w:p w14:paraId="6F79CEC5" w14:textId="77777777" w:rsidR="002A5177" w:rsidRPr="00D94C9A" w:rsidRDefault="002A5177" w:rsidP="0041184D">
      <w:pPr>
        <w:rPr>
          <w:rFonts w:cs="Arial"/>
          <w:noProof/>
          <w:lang w:eastAsia="en-US"/>
        </w:rPr>
      </w:pPr>
    </w:p>
    <w:tbl>
      <w:tblPr>
        <w:tblW w:w="5000" w:type="pct"/>
        <w:tblCellMar>
          <w:left w:w="70" w:type="dxa"/>
          <w:right w:w="70" w:type="dxa"/>
        </w:tblCellMar>
        <w:tblLook w:val="01E0" w:firstRow="1" w:lastRow="1" w:firstColumn="1" w:lastColumn="1" w:noHBand="0" w:noVBand="0"/>
      </w:tblPr>
      <w:tblGrid>
        <w:gridCol w:w="8102"/>
        <w:gridCol w:w="1564"/>
      </w:tblGrid>
      <w:tr w:rsidR="004A6311" w:rsidRPr="00D94C9A" w14:paraId="76870A3D" w14:textId="77777777" w:rsidTr="002A5177">
        <w:tc>
          <w:tcPr>
            <w:tcW w:w="4191" w:type="pct"/>
          </w:tcPr>
          <w:p w14:paraId="22433B1A" w14:textId="62A89D88" w:rsidR="004A6311" w:rsidRPr="00D94C9A" w:rsidRDefault="004A6311" w:rsidP="007679C4">
            <w:pPr>
              <w:spacing w:before="60" w:after="60"/>
              <w:rPr>
                <w:rFonts w:cs="Arial"/>
                <w:b/>
                <w:noProof/>
                <w:lang w:eastAsia="en-US"/>
              </w:rPr>
            </w:pPr>
            <w:r w:rsidRPr="00D94C9A">
              <w:rPr>
                <w:rFonts w:cs="Arial"/>
                <w:b/>
                <w:noProof/>
                <w:lang w:eastAsia="en-US"/>
              </w:rPr>
              <w:t xml:space="preserve">Eingabe durch </w:t>
            </w:r>
            <w:r w:rsidR="00336EBA" w:rsidRPr="00D94C9A">
              <w:rPr>
                <w:rFonts w:cs="Arial"/>
                <w:b/>
                <w:noProof/>
                <w:lang w:eastAsia="en-US"/>
              </w:rPr>
              <w:t>Station</w:t>
            </w:r>
          </w:p>
        </w:tc>
        <w:tc>
          <w:tcPr>
            <w:tcW w:w="809" w:type="pct"/>
            <w:tcBorders>
              <w:bottom w:val="single" w:sz="4" w:space="0" w:color="auto"/>
            </w:tcBorders>
          </w:tcPr>
          <w:p w14:paraId="083F114A" w14:textId="77777777" w:rsidR="004A6311" w:rsidRPr="00D94C9A" w:rsidRDefault="004A6311" w:rsidP="006122BA">
            <w:pPr>
              <w:spacing w:before="60" w:after="60"/>
              <w:jc w:val="center"/>
              <w:rPr>
                <w:rFonts w:cs="Arial"/>
                <w:noProof/>
                <w:lang w:eastAsia="en-US"/>
              </w:rPr>
            </w:pPr>
          </w:p>
        </w:tc>
      </w:tr>
      <w:tr w:rsidR="0041184D" w:rsidRPr="00D94C9A" w14:paraId="0819D46E" w14:textId="77777777" w:rsidTr="002A5177">
        <w:tc>
          <w:tcPr>
            <w:tcW w:w="4191" w:type="pct"/>
            <w:tcBorders>
              <w:right w:val="single" w:sz="4" w:space="0" w:color="auto"/>
            </w:tcBorders>
          </w:tcPr>
          <w:p w14:paraId="58A20564" w14:textId="10409A0E" w:rsidR="0041184D" w:rsidRPr="00D94C9A" w:rsidRDefault="004E7FDE" w:rsidP="009B53FF">
            <w:pPr>
              <w:spacing w:before="60" w:after="60"/>
              <w:ind w:left="427"/>
              <w:rPr>
                <w:rFonts w:cs="Arial"/>
                <w:noProof/>
                <w:lang w:eastAsia="en-US"/>
              </w:rPr>
            </w:pPr>
            <w:r w:rsidRPr="00D94C9A">
              <w:rPr>
                <w:rFonts w:cs="Arial"/>
                <w:noProof/>
                <w:lang w:eastAsia="en-US"/>
              </w:rPr>
              <w:t xml:space="preserve">Die </w:t>
            </w:r>
            <w:r w:rsidR="009B53FF" w:rsidRPr="00D94C9A">
              <w:rPr>
                <w:rFonts w:cs="Arial"/>
                <w:noProof/>
                <w:lang w:eastAsia="en-US"/>
              </w:rPr>
              <w:t xml:space="preserve">eingegebenen </w:t>
            </w:r>
            <w:r w:rsidRPr="00D94C9A">
              <w:rPr>
                <w:rFonts w:cs="Arial"/>
                <w:noProof/>
                <w:lang w:eastAsia="en-US"/>
              </w:rPr>
              <w:t xml:space="preserve">Daten </w:t>
            </w:r>
            <w:r w:rsidR="0041184D" w:rsidRPr="00D94C9A">
              <w:rPr>
                <w:rFonts w:cs="Arial"/>
                <w:noProof/>
                <w:lang w:eastAsia="en-US"/>
              </w:rPr>
              <w:t xml:space="preserve">beziehen sich auf das Kalenderjahr </w:t>
            </w:r>
          </w:p>
        </w:tc>
        <w:bookmarkStart w:id="14" w:name="Text10"/>
        <w:tc>
          <w:tcPr>
            <w:tcW w:w="809" w:type="pct"/>
            <w:tcBorders>
              <w:top w:val="single" w:sz="4" w:space="0" w:color="auto"/>
              <w:left w:val="single" w:sz="4" w:space="0" w:color="auto"/>
              <w:bottom w:val="single" w:sz="4" w:space="0" w:color="auto"/>
              <w:right w:val="single" w:sz="4" w:space="0" w:color="auto"/>
            </w:tcBorders>
          </w:tcPr>
          <w:p w14:paraId="5AB5B627" w14:textId="77777777" w:rsidR="0041184D" w:rsidRPr="00D94C9A" w:rsidRDefault="00A261E0" w:rsidP="0041184D">
            <w:pPr>
              <w:spacing w:before="60" w:after="60"/>
              <w:jc w:val="center"/>
              <w:rPr>
                <w:rFonts w:cs="Arial"/>
                <w:noProof/>
                <w:lang w:eastAsia="en-US"/>
              </w:rPr>
            </w:pPr>
            <w:r w:rsidRPr="00D94C9A">
              <w:rPr>
                <w:rFonts w:cs="Arial"/>
                <w:noProof/>
                <w:lang w:eastAsia="en-US"/>
              </w:rPr>
              <w:fldChar w:fldCharType="begin">
                <w:ffData>
                  <w:name w:val="Text10"/>
                  <w:enabled/>
                  <w:calcOnExit w:val="0"/>
                  <w:textInput>
                    <w:type w:val="number"/>
                  </w:textInput>
                </w:ffData>
              </w:fldChar>
            </w:r>
            <w:r w:rsidR="0041184D" w:rsidRPr="00D94C9A">
              <w:rPr>
                <w:rFonts w:cs="Arial"/>
                <w:noProof/>
                <w:lang w:eastAsia="en-US"/>
              </w:rPr>
              <w:instrText xml:space="preserve"> </w:instrText>
            </w:r>
            <w:r w:rsidR="00605BCA" w:rsidRPr="00D94C9A">
              <w:rPr>
                <w:rFonts w:cs="Arial"/>
                <w:noProof/>
                <w:lang w:eastAsia="en-US"/>
              </w:rPr>
              <w:instrText>FORMTEXT</w:instrText>
            </w:r>
            <w:r w:rsidR="0041184D" w:rsidRPr="00D94C9A">
              <w:rPr>
                <w:rFonts w:cs="Arial"/>
                <w:noProof/>
                <w:lang w:eastAsia="en-US"/>
              </w:rPr>
              <w:instrText xml:space="preserve"> </w:instrText>
            </w:r>
            <w:r w:rsidRPr="00D94C9A">
              <w:rPr>
                <w:rFonts w:cs="Arial"/>
                <w:noProof/>
                <w:lang w:eastAsia="en-US"/>
              </w:rPr>
            </w:r>
            <w:r w:rsidRPr="00D94C9A">
              <w:rPr>
                <w:rFonts w:cs="Arial"/>
                <w:noProof/>
                <w:lang w:eastAsia="en-US"/>
              </w:rPr>
              <w:fldChar w:fldCharType="separate"/>
            </w:r>
            <w:r w:rsidR="0041184D" w:rsidRPr="00D94C9A">
              <w:rPr>
                <w:rFonts w:cs="Arial"/>
                <w:noProof/>
                <w:lang w:eastAsia="en-US"/>
              </w:rPr>
              <w:t> </w:t>
            </w:r>
            <w:r w:rsidR="0041184D" w:rsidRPr="00D94C9A">
              <w:rPr>
                <w:rFonts w:cs="Arial"/>
                <w:noProof/>
                <w:lang w:eastAsia="en-US"/>
              </w:rPr>
              <w:t> </w:t>
            </w:r>
            <w:r w:rsidR="0041184D" w:rsidRPr="00D94C9A">
              <w:rPr>
                <w:rFonts w:cs="Arial"/>
                <w:noProof/>
                <w:lang w:eastAsia="en-US"/>
              </w:rPr>
              <w:t> </w:t>
            </w:r>
            <w:r w:rsidR="0041184D" w:rsidRPr="00D94C9A">
              <w:rPr>
                <w:rFonts w:cs="Arial"/>
                <w:noProof/>
                <w:lang w:eastAsia="en-US"/>
              </w:rPr>
              <w:t> </w:t>
            </w:r>
            <w:r w:rsidR="0041184D" w:rsidRPr="00D94C9A">
              <w:rPr>
                <w:rFonts w:cs="Arial"/>
                <w:noProof/>
                <w:lang w:eastAsia="en-US"/>
              </w:rPr>
              <w:t> </w:t>
            </w:r>
            <w:r w:rsidRPr="00D94C9A">
              <w:rPr>
                <w:rFonts w:cs="Arial"/>
                <w:noProof/>
                <w:lang w:eastAsia="en-US"/>
              </w:rPr>
              <w:fldChar w:fldCharType="end"/>
            </w:r>
            <w:bookmarkEnd w:id="14"/>
          </w:p>
        </w:tc>
      </w:tr>
      <w:tr w:rsidR="004A6311" w:rsidRPr="00D94C9A" w14:paraId="7BA1A1F0" w14:textId="77777777" w:rsidTr="002A5177">
        <w:tc>
          <w:tcPr>
            <w:tcW w:w="4191" w:type="pct"/>
            <w:tcBorders>
              <w:right w:val="single" w:sz="4" w:space="0" w:color="auto"/>
            </w:tcBorders>
          </w:tcPr>
          <w:p w14:paraId="593FB6E9" w14:textId="5A1CBBF7" w:rsidR="004A6311" w:rsidRPr="00D94C9A" w:rsidRDefault="004A6311" w:rsidP="004A6311">
            <w:pPr>
              <w:spacing w:before="60" w:after="60"/>
              <w:ind w:left="427"/>
              <w:rPr>
                <w:rFonts w:cs="Arial"/>
                <w:noProof/>
                <w:lang w:eastAsia="en-US"/>
              </w:rPr>
            </w:pPr>
            <w:r w:rsidRPr="00D94C9A">
              <w:rPr>
                <w:rFonts w:cs="Arial"/>
                <w:noProof/>
                <w:lang w:eastAsia="en-US"/>
              </w:rPr>
              <w:t>Erstellungsdatum des Erhebungsbogens</w:t>
            </w:r>
          </w:p>
        </w:tc>
        <w:tc>
          <w:tcPr>
            <w:tcW w:w="809" w:type="pct"/>
            <w:tcBorders>
              <w:top w:val="single" w:sz="4" w:space="0" w:color="auto"/>
              <w:left w:val="single" w:sz="4" w:space="0" w:color="auto"/>
              <w:bottom w:val="single" w:sz="4" w:space="0" w:color="auto"/>
              <w:right w:val="single" w:sz="4" w:space="0" w:color="auto"/>
            </w:tcBorders>
          </w:tcPr>
          <w:p w14:paraId="7C58F450" w14:textId="62ED3DB2" w:rsidR="004A6311" w:rsidRPr="00D94C9A" w:rsidRDefault="004A6311" w:rsidP="0041184D">
            <w:pPr>
              <w:spacing w:before="60" w:after="60"/>
              <w:jc w:val="center"/>
              <w:rPr>
                <w:rFonts w:cs="Arial"/>
                <w:noProof/>
                <w:lang w:eastAsia="en-US"/>
              </w:rPr>
            </w:pPr>
            <w:r w:rsidRPr="00D94C9A">
              <w:rPr>
                <w:rFonts w:cs="Arial"/>
                <w:noProof/>
                <w:lang w:eastAsia="en-US"/>
              </w:rPr>
              <w:fldChar w:fldCharType="begin">
                <w:ffData>
                  <w:name w:val=""/>
                  <w:enabled/>
                  <w:calcOnExit w:val="0"/>
                  <w:statusText w:type="text" w:val="Datum eintragen"/>
                  <w:textInput>
                    <w:type w:val="date"/>
                  </w:textInput>
                </w:ffData>
              </w:fldChar>
            </w:r>
            <w:r w:rsidRPr="00D94C9A">
              <w:rPr>
                <w:rFonts w:cs="Arial"/>
                <w:noProof/>
                <w:lang w:eastAsia="en-US"/>
              </w:rPr>
              <w:instrText xml:space="preserve"> FORMTEXT </w:instrText>
            </w:r>
            <w:r w:rsidRPr="00D94C9A">
              <w:rPr>
                <w:rFonts w:cs="Arial"/>
                <w:noProof/>
                <w:lang w:eastAsia="en-US"/>
              </w:rPr>
            </w:r>
            <w:r w:rsidRPr="00D94C9A">
              <w:rPr>
                <w:rFonts w:cs="Arial"/>
                <w:noProof/>
                <w:lang w:eastAsia="en-US"/>
              </w:rPr>
              <w:fldChar w:fldCharType="separate"/>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fldChar w:fldCharType="end"/>
            </w:r>
          </w:p>
        </w:tc>
      </w:tr>
    </w:tbl>
    <w:p w14:paraId="61F746C4" w14:textId="77777777" w:rsidR="0041184D" w:rsidRPr="00D94C9A" w:rsidRDefault="0041184D" w:rsidP="0041184D">
      <w:pPr>
        <w:rPr>
          <w:rFonts w:cs="Arial"/>
          <w:noProof/>
          <w:lang w:eastAsia="en-US"/>
        </w:rPr>
      </w:pPr>
    </w:p>
    <w:tbl>
      <w:tblPr>
        <w:tblStyle w:val="Tabellenrast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70"/>
        <w:gridCol w:w="3596"/>
      </w:tblGrid>
      <w:tr w:rsidR="00641D84" w:rsidRPr="00D94C9A" w14:paraId="063189AE" w14:textId="77777777" w:rsidTr="002A5177">
        <w:tc>
          <w:tcPr>
            <w:tcW w:w="3140" w:type="pct"/>
          </w:tcPr>
          <w:p w14:paraId="4A8A37B6" w14:textId="7C22F0C4" w:rsidR="00641D84" w:rsidRPr="00D94C9A" w:rsidRDefault="00185F97" w:rsidP="007679C4">
            <w:pPr>
              <w:rPr>
                <w:rFonts w:cs="Arial"/>
                <w:noProof/>
                <w:lang w:eastAsia="en-US"/>
              </w:rPr>
            </w:pPr>
            <w:r w:rsidRPr="00D94C9A">
              <w:rPr>
                <w:rFonts w:cs="Arial"/>
                <w:noProof/>
                <w:lang w:eastAsia="en-US"/>
              </w:rPr>
              <w:t>Die Leitung</w:t>
            </w:r>
            <w:r w:rsidR="00641D84" w:rsidRPr="00D94C9A">
              <w:rPr>
                <w:rFonts w:cs="Arial"/>
                <w:noProof/>
                <w:lang w:eastAsia="en-US"/>
              </w:rPr>
              <w:t xml:space="preserve"> </w:t>
            </w:r>
            <w:r w:rsidR="00336EBA" w:rsidRPr="00D94C9A">
              <w:rPr>
                <w:rFonts w:cs="Arial"/>
                <w:noProof/>
                <w:lang w:eastAsia="en-US"/>
              </w:rPr>
              <w:t>der Station</w:t>
            </w:r>
            <w:r w:rsidR="00641D84" w:rsidRPr="00D94C9A">
              <w:rPr>
                <w:rFonts w:cs="Arial"/>
                <w:noProof/>
                <w:lang w:eastAsia="en-US"/>
              </w:rPr>
              <w:t xml:space="preserve"> bestätigt die Richtigkeit der Daten. Das Dokument wurde elektronisch erstellt und ist ohne Unterschrift gültig.</w:t>
            </w:r>
          </w:p>
        </w:tc>
        <w:tc>
          <w:tcPr>
            <w:tcW w:w="1860" w:type="pct"/>
          </w:tcPr>
          <w:p w14:paraId="1B62B107" w14:textId="77777777" w:rsidR="00641D84" w:rsidRPr="00D94C9A" w:rsidRDefault="00641D84" w:rsidP="0041184D">
            <w:pPr>
              <w:rPr>
                <w:rFonts w:cs="Arial"/>
                <w:noProof/>
                <w:lang w:eastAsia="en-US"/>
              </w:rPr>
            </w:pPr>
          </w:p>
          <w:tbl>
            <w:tblPr>
              <w:tblStyle w:val="Tabellenraster"/>
              <w:tblW w:w="6093" w:type="dxa"/>
              <w:tblBorders>
                <w:top w:val="none" w:sz="0" w:space="0" w:color="auto"/>
                <w:left w:val="none" w:sz="0" w:space="0" w:color="auto"/>
                <w:right w:val="none" w:sz="0" w:space="0" w:color="auto"/>
                <w:insideH w:val="none" w:sz="0" w:space="0" w:color="auto"/>
                <w:insideV w:val="none" w:sz="0" w:space="0" w:color="auto"/>
              </w:tblBorders>
              <w:tblLayout w:type="fixed"/>
              <w:tblCellMar>
                <w:top w:w="57" w:type="dxa"/>
                <w:bottom w:w="57" w:type="dxa"/>
              </w:tblCellMar>
              <w:tblLook w:val="04A0" w:firstRow="1" w:lastRow="0" w:firstColumn="1" w:lastColumn="0" w:noHBand="0" w:noVBand="1"/>
            </w:tblPr>
            <w:tblGrid>
              <w:gridCol w:w="6093"/>
            </w:tblGrid>
            <w:tr w:rsidR="00641D84" w:rsidRPr="00D94C9A" w14:paraId="4770CBAC" w14:textId="77777777" w:rsidTr="002A5177">
              <w:tc>
                <w:tcPr>
                  <w:tcW w:w="6093" w:type="dxa"/>
                </w:tcPr>
                <w:p w14:paraId="2637D846" w14:textId="052C39D6" w:rsidR="00641D84" w:rsidRPr="00D94C9A" w:rsidRDefault="00C30394" w:rsidP="0041184D">
                  <w:pPr>
                    <w:rPr>
                      <w:rFonts w:cs="Arial"/>
                      <w:noProof/>
                      <w:lang w:eastAsia="en-US"/>
                    </w:rPr>
                  </w:pPr>
                  <w:r w:rsidRPr="00D94C9A">
                    <w:rPr>
                      <w:rFonts w:cs="Arial"/>
                      <w:noProof/>
                      <w:lang w:eastAsia="en-US"/>
                    </w:rPr>
                    <w:fldChar w:fldCharType="begin">
                      <w:ffData>
                        <w:name w:val="Text11"/>
                        <w:enabled/>
                        <w:calcOnExit w:val="0"/>
                        <w:textInput/>
                      </w:ffData>
                    </w:fldChar>
                  </w:r>
                  <w:r w:rsidRPr="00D94C9A">
                    <w:rPr>
                      <w:rFonts w:cs="Arial"/>
                      <w:noProof/>
                      <w:lang w:eastAsia="en-US"/>
                    </w:rPr>
                    <w:instrText xml:space="preserve"> FORMTEXT </w:instrText>
                  </w:r>
                  <w:r w:rsidRPr="00D94C9A">
                    <w:rPr>
                      <w:rFonts w:cs="Arial"/>
                      <w:noProof/>
                      <w:lang w:eastAsia="en-US"/>
                    </w:rPr>
                  </w:r>
                  <w:r w:rsidRPr="00D94C9A">
                    <w:rPr>
                      <w:rFonts w:cs="Arial"/>
                      <w:noProof/>
                      <w:lang w:eastAsia="en-US"/>
                    </w:rPr>
                    <w:fldChar w:fldCharType="separate"/>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t> </w:t>
                  </w:r>
                  <w:r w:rsidRPr="00D94C9A">
                    <w:rPr>
                      <w:rFonts w:cs="Arial"/>
                      <w:noProof/>
                      <w:lang w:eastAsia="en-US"/>
                    </w:rPr>
                    <w:fldChar w:fldCharType="end"/>
                  </w:r>
                </w:p>
              </w:tc>
            </w:tr>
          </w:tbl>
          <w:p w14:paraId="33881244" w14:textId="066E2CCA" w:rsidR="00641D84" w:rsidRPr="00D94C9A" w:rsidRDefault="00641D84" w:rsidP="002D3C22">
            <w:pPr>
              <w:rPr>
                <w:rFonts w:cs="Arial"/>
                <w:noProof/>
                <w:lang w:eastAsia="en-US"/>
              </w:rPr>
            </w:pPr>
            <w:r w:rsidRPr="00D94C9A">
              <w:rPr>
                <w:rFonts w:cs="Arial"/>
                <w:noProof/>
                <w:sz w:val="16"/>
                <w:lang w:eastAsia="en-US"/>
              </w:rPr>
              <w:t xml:space="preserve">Gez.: </w:t>
            </w:r>
            <w:r w:rsidR="00185F97" w:rsidRPr="00D94C9A">
              <w:rPr>
                <w:rFonts w:cs="Arial"/>
                <w:noProof/>
                <w:sz w:val="16"/>
                <w:lang w:eastAsia="en-US"/>
              </w:rPr>
              <w:t>Leitung</w:t>
            </w:r>
            <w:r w:rsidRPr="00D94C9A">
              <w:rPr>
                <w:rFonts w:cs="Arial"/>
                <w:noProof/>
                <w:sz w:val="16"/>
                <w:lang w:eastAsia="en-US"/>
              </w:rPr>
              <w:t xml:space="preserve"> </w:t>
            </w:r>
            <w:r w:rsidR="002D3C22" w:rsidRPr="00D94C9A">
              <w:rPr>
                <w:rFonts w:cs="Arial"/>
                <w:noProof/>
                <w:sz w:val="16"/>
                <w:lang w:eastAsia="en-US"/>
              </w:rPr>
              <w:t>der Einrichtung</w:t>
            </w:r>
          </w:p>
        </w:tc>
      </w:tr>
    </w:tbl>
    <w:p w14:paraId="5FE0E270" w14:textId="77777777" w:rsidR="006122BA" w:rsidRPr="00D94C9A" w:rsidRDefault="006122BA" w:rsidP="0041184D">
      <w:pPr>
        <w:rPr>
          <w:rFonts w:cs="Arial"/>
          <w:noProof/>
          <w:lang w:eastAsia="en-US"/>
        </w:rPr>
      </w:pPr>
    </w:p>
    <w:p w14:paraId="515BDE65" w14:textId="77777777" w:rsidR="006122BA" w:rsidRPr="00D94C9A" w:rsidRDefault="006122BA" w:rsidP="0041184D">
      <w:pPr>
        <w:rPr>
          <w:rFonts w:cs="Arial"/>
          <w:noProof/>
          <w:lang w:eastAsia="en-US"/>
        </w:rPr>
      </w:pPr>
    </w:p>
    <w:p w14:paraId="4AABDBE3" w14:textId="475D509D" w:rsidR="007679C4" w:rsidRDefault="007679C4" w:rsidP="0041184D">
      <w:pPr>
        <w:pStyle w:val="Kopfzeile"/>
        <w:tabs>
          <w:tab w:val="clear" w:pos="4536"/>
          <w:tab w:val="clear" w:pos="9072"/>
        </w:tabs>
        <w:rPr>
          <w:rFonts w:cs="Arial"/>
          <w:noProof/>
          <w:szCs w:val="24"/>
        </w:rPr>
      </w:pPr>
    </w:p>
    <w:p w14:paraId="61EA83D4" w14:textId="77777777" w:rsidR="00EF4C90" w:rsidRPr="00D94C9A" w:rsidRDefault="00EF4C90" w:rsidP="0041184D">
      <w:pPr>
        <w:pStyle w:val="Kopfzeile"/>
        <w:tabs>
          <w:tab w:val="clear" w:pos="4536"/>
          <w:tab w:val="clear" w:pos="9072"/>
        </w:tabs>
        <w:rPr>
          <w:rFonts w:cs="Arial"/>
          <w:noProof/>
          <w:szCs w:val="24"/>
        </w:rPr>
      </w:pPr>
    </w:p>
    <w:p w14:paraId="2EDF4B6D" w14:textId="7CD05253" w:rsidR="00C30394" w:rsidRPr="00D94C9A" w:rsidRDefault="00EF4C90" w:rsidP="00EF4C90">
      <w:pPr>
        <w:rPr>
          <w:noProof/>
          <w:lang w:bidi="he-IL"/>
        </w:rPr>
      </w:pPr>
      <w:r>
        <w:rPr>
          <w:noProof/>
          <w:lang w:bidi="he-IL"/>
        </w:rPr>
        <w:br w:type="page"/>
      </w:r>
    </w:p>
    <w:p w14:paraId="63FFD2E7" w14:textId="42214804" w:rsidR="00DD01FE" w:rsidRPr="00D94C9A" w:rsidRDefault="00DD01FE" w:rsidP="0041184D">
      <w:pPr>
        <w:pStyle w:val="Kopfzeile"/>
        <w:tabs>
          <w:tab w:val="clear" w:pos="4536"/>
          <w:tab w:val="clear" w:pos="9072"/>
        </w:tabs>
        <w:rPr>
          <w:rFonts w:cs="Arial"/>
          <w:b/>
          <w:noProof/>
          <w:sz w:val="24"/>
          <w:szCs w:val="24"/>
          <w:u w:val="single"/>
        </w:rPr>
      </w:pPr>
      <w:r w:rsidRPr="00D94C9A">
        <w:rPr>
          <w:rFonts w:cs="Arial"/>
          <w:b/>
          <w:noProof/>
          <w:sz w:val="24"/>
          <w:szCs w:val="24"/>
          <w:u w:val="single"/>
        </w:rPr>
        <w:lastRenderedPageBreak/>
        <w:t>Inhaltsverzeichnis</w:t>
      </w:r>
    </w:p>
    <w:p w14:paraId="7489A79D" w14:textId="77777777" w:rsidR="00445EF6" w:rsidRPr="00D94C9A" w:rsidRDefault="00445EF6" w:rsidP="0041184D">
      <w:pPr>
        <w:rPr>
          <w:rFonts w:cs="Arial"/>
          <w:noProof/>
          <w:sz w:val="12"/>
          <w:lang w:eastAsia="en-US"/>
        </w:rPr>
      </w:pPr>
    </w:p>
    <w:p w14:paraId="3359D3F2" w14:textId="158192ED" w:rsidR="00ED1DC8" w:rsidRPr="00ED1DC8" w:rsidRDefault="00EF6D33">
      <w:pPr>
        <w:pStyle w:val="Verzeichnis1"/>
        <w:tabs>
          <w:tab w:val="right" w:leader="dot" w:pos="9656"/>
        </w:tabs>
        <w:rPr>
          <w:rFonts w:asciiTheme="minorHAnsi" w:eastAsiaTheme="minorEastAsia" w:hAnsiTheme="minorHAnsi" w:cstheme="minorBidi"/>
          <w:bCs w:val="0"/>
          <w:noProof/>
          <w:kern w:val="2"/>
          <w:sz w:val="22"/>
          <w:szCs w:val="22"/>
          <w14:ligatures w14:val="standardContextual"/>
        </w:rPr>
      </w:pPr>
      <w:r w:rsidRPr="00ED1DC8">
        <w:rPr>
          <w:rFonts w:cs="Calibri"/>
          <w:b/>
          <w:bCs w:val="0"/>
          <w:caps/>
          <w:noProof/>
          <w:sz w:val="18"/>
          <w:szCs w:val="18"/>
        </w:rPr>
        <w:fldChar w:fldCharType="begin"/>
      </w:r>
      <w:r w:rsidRPr="00ED1DC8">
        <w:rPr>
          <w:rFonts w:cs="Calibri"/>
          <w:b/>
          <w:bCs w:val="0"/>
          <w:caps/>
          <w:noProof/>
          <w:sz w:val="18"/>
          <w:szCs w:val="18"/>
        </w:rPr>
        <w:instrText xml:space="preserve"> TOC \o "1-2" \h \z \t "Formatvorlage1;3" </w:instrText>
      </w:r>
      <w:r w:rsidRPr="00ED1DC8">
        <w:rPr>
          <w:rFonts w:cs="Calibri"/>
          <w:b/>
          <w:bCs w:val="0"/>
          <w:caps/>
          <w:noProof/>
          <w:sz w:val="18"/>
          <w:szCs w:val="18"/>
        </w:rPr>
        <w:fldChar w:fldCharType="separate"/>
      </w:r>
      <w:hyperlink w:anchor="_Toc157691299" w:history="1">
        <w:r w:rsidR="00ED1DC8" w:rsidRPr="00ED1DC8">
          <w:rPr>
            <w:rStyle w:val="Hyperlink"/>
            <w:noProof/>
          </w:rPr>
          <w:t>Präambel</w:t>
        </w:r>
        <w:r w:rsidR="00ED1DC8" w:rsidRPr="00ED1DC8">
          <w:rPr>
            <w:noProof/>
            <w:webHidden/>
          </w:rPr>
          <w:tab/>
        </w:r>
        <w:r w:rsidR="00ED1DC8" w:rsidRPr="00ED1DC8">
          <w:rPr>
            <w:noProof/>
            <w:webHidden/>
          </w:rPr>
          <w:fldChar w:fldCharType="begin"/>
        </w:r>
        <w:r w:rsidR="00ED1DC8" w:rsidRPr="00ED1DC8">
          <w:rPr>
            <w:noProof/>
            <w:webHidden/>
          </w:rPr>
          <w:instrText xml:space="preserve"> PAGEREF _Toc157691299 \h </w:instrText>
        </w:r>
        <w:r w:rsidR="00ED1DC8" w:rsidRPr="00ED1DC8">
          <w:rPr>
            <w:noProof/>
            <w:webHidden/>
          </w:rPr>
        </w:r>
        <w:r w:rsidR="00ED1DC8" w:rsidRPr="00ED1DC8">
          <w:rPr>
            <w:noProof/>
            <w:webHidden/>
          </w:rPr>
          <w:fldChar w:fldCharType="separate"/>
        </w:r>
        <w:r w:rsidR="001C62E9">
          <w:rPr>
            <w:noProof/>
            <w:webHidden/>
          </w:rPr>
          <w:t>5</w:t>
        </w:r>
        <w:r w:rsidR="00ED1DC8" w:rsidRPr="00ED1DC8">
          <w:rPr>
            <w:noProof/>
            <w:webHidden/>
          </w:rPr>
          <w:fldChar w:fldCharType="end"/>
        </w:r>
      </w:hyperlink>
    </w:p>
    <w:p w14:paraId="1824AFA0" w14:textId="48504C27" w:rsidR="00ED1DC8" w:rsidRPr="00ED1DC8" w:rsidRDefault="00ED1DC8">
      <w:pPr>
        <w:pStyle w:val="Verzeichnis1"/>
        <w:tabs>
          <w:tab w:val="left" w:pos="400"/>
          <w:tab w:val="right" w:leader="dot" w:pos="9656"/>
        </w:tabs>
        <w:rPr>
          <w:rFonts w:asciiTheme="minorHAnsi" w:eastAsiaTheme="minorEastAsia" w:hAnsiTheme="minorHAnsi" w:cstheme="minorBidi"/>
          <w:bCs w:val="0"/>
          <w:noProof/>
          <w:kern w:val="2"/>
          <w:sz w:val="22"/>
          <w:szCs w:val="22"/>
          <w14:ligatures w14:val="standardContextual"/>
        </w:rPr>
      </w:pPr>
      <w:hyperlink w:anchor="_Toc157691300" w:history="1">
        <w:r w:rsidRPr="00ED1DC8">
          <w:rPr>
            <w:rStyle w:val="Hyperlink"/>
            <w:rFonts w:cs="Arial"/>
            <w:noProof/>
          </w:rPr>
          <w:t>1.</w:t>
        </w:r>
        <w:r w:rsidRPr="00ED1DC8">
          <w:rPr>
            <w:rFonts w:asciiTheme="minorHAnsi" w:eastAsiaTheme="minorEastAsia" w:hAnsiTheme="minorHAnsi" w:cstheme="minorBidi"/>
            <w:bCs w:val="0"/>
            <w:noProof/>
            <w:kern w:val="2"/>
            <w:sz w:val="22"/>
            <w:szCs w:val="22"/>
            <w14:ligatures w14:val="standardContextual"/>
          </w:rPr>
          <w:tab/>
        </w:r>
        <w:r w:rsidRPr="00ED1DC8">
          <w:rPr>
            <w:rStyle w:val="Hyperlink"/>
            <w:rFonts w:cs="Arial"/>
            <w:noProof/>
          </w:rPr>
          <w:t>Allgemeine Angaben</w:t>
        </w:r>
        <w:r w:rsidRPr="00ED1DC8">
          <w:rPr>
            <w:noProof/>
            <w:webHidden/>
          </w:rPr>
          <w:tab/>
        </w:r>
        <w:r w:rsidRPr="00ED1DC8">
          <w:rPr>
            <w:noProof/>
            <w:webHidden/>
          </w:rPr>
          <w:fldChar w:fldCharType="begin"/>
        </w:r>
        <w:r w:rsidRPr="00ED1DC8">
          <w:rPr>
            <w:noProof/>
            <w:webHidden/>
          </w:rPr>
          <w:instrText xml:space="preserve"> PAGEREF _Toc157691300 \h </w:instrText>
        </w:r>
        <w:r w:rsidRPr="00ED1DC8">
          <w:rPr>
            <w:noProof/>
            <w:webHidden/>
          </w:rPr>
        </w:r>
        <w:r w:rsidRPr="00ED1DC8">
          <w:rPr>
            <w:noProof/>
            <w:webHidden/>
          </w:rPr>
          <w:fldChar w:fldCharType="separate"/>
        </w:r>
        <w:r w:rsidR="001C62E9">
          <w:rPr>
            <w:noProof/>
            <w:webHidden/>
          </w:rPr>
          <w:t>6</w:t>
        </w:r>
        <w:r w:rsidRPr="00ED1DC8">
          <w:rPr>
            <w:noProof/>
            <w:webHidden/>
          </w:rPr>
          <w:fldChar w:fldCharType="end"/>
        </w:r>
      </w:hyperlink>
    </w:p>
    <w:p w14:paraId="52725641" w14:textId="2D316272" w:rsidR="00ED1DC8" w:rsidRPr="00ED1DC8" w:rsidRDefault="00ED1DC8">
      <w:pPr>
        <w:pStyle w:val="Verzeichnis2"/>
        <w:tabs>
          <w:tab w:val="left" w:pos="600"/>
          <w:tab w:val="right" w:leader="dot" w:pos="9656"/>
        </w:tabs>
        <w:rPr>
          <w:rFonts w:asciiTheme="minorHAnsi" w:eastAsiaTheme="minorEastAsia" w:hAnsiTheme="minorHAnsi" w:cstheme="minorBidi"/>
          <w:bCs w:val="0"/>
          <w:i w:val="0"/>
          <w:noProof/>
          <w:kern w:val="2"/>
          <w:sz w:val="22"/>
          <w:szCs w:val="22"/>
          <w14:ligatures w14:val="standardContextual"/>
        </w:rPr>
      </w:pPr>
      <w:hyperlink w:anchor="_Toc157691301" w:history="1">
        <w:r w:rsidRPr="00ED1DC8">
          <w:rPr>
            <w:rStyle w:val="Hyperlink"/>
            <w:i w:val="0"/>
            <w:noProof/>
          </w:rPr>
          <w:t>1.1</w:t>
        </w:r>
        <w:r w:rsidRPr="00ED1DC8">
          <w:rPr>
            <w:rFonts w:asciiTheme="minorHAnsi" w:eastAsiaTheme="minorEastAsia" w:hAnsiTheme="minorHAnsi" w:cstheme="minorBidi"/>
            <w:bCs w:val="0"/>
            <w:i w:val="0"/>
            <w:noProof/>
            <w:kern w:val="2"/>
            <w:sz w:val="22"/>
            <w:szCs w:val="22"/>
            <w14:ligatures w14:val="standardContextual"/>
          </w:rPr>
          <w:tab/>
        </w:r>
        <w:r w:rsidRPr="00ED1DC8">
          <w:rPr>
            <w:rStyle w:val="Hyperlink"/>
            <w:i w:val="0"/>
            <w:noProof/>
          </w:rPr>
          <w:t>Versorgungsstruktur (räumlich, personell, apparativ)</w:t>
        </w:r>
        <w:r w:rsidRPr="00ED1DC8">
          <w:rPr>
            <w:i w:val="0"/>
            <w:noProof/>
            <w:webHidden/>
          </w:rPr>
          <w:tab/>
        </w:r>
        <w:r w:rsidRPr="00ED1DC8">
          <w:rPr>
            <w:i w:val="0"/>
            <w:noProof/>
            <w:webHidden/>
          </w:rPr>
          <w:fldChar w:fldCharType="begin"/>
        </w:r>
        <w:r w:rsidRPr="00ED1DC8">
          <w:rPr>
            <w:i w:val="0"/>
            <w:noProof/>
            <w:webHidden/>
          </w:rPr>
          <w:instrText xml:space="preserve"> PAGEREF _Toc157691301 \h </w:instrText>
        </w:r>
        <w:r w:rsidRPr="00ED1DC8">
          <w:rPr>
            <w:i w:val="0"/>
            <w:noProof/>
            <w:webHidden/>
          </w:rPr>
        </w:r>
        <w:r w:rsidRPr="00ED1DC8">
          <w:rPr>
            <w:i w:val="0"/>
            <w:noProof/>
            <w:webHidden/>
          </w:rPr>
          <w:fldChar w:fldCharType="separate"/>
        </w:r>
        <w:r w:rsidR="001C62E9">
          <w:rPr>
            <w:i w:val="0"/>
            <w:noProof/>
            <w:webHidden/>
          </w:rPr>
          <w:t>6</w:t>
        </w:r>
        <w:r w:rsidRPr="00ED1DC8">
          <w:rPr>
            <w:i w:val="0"/>
            <w:noProof/>
            <w:webHidden/>
          </w:rPr>
          <w:fldChar w:fldCharType="end"/>
        </w:r>
      </w:hyperlink>
    </w:p>
    <w:p w14:paraId="0763E03F" w14:textId="6D806197" w:rsidR="00ED1DC8" w:rsidRPr="00ED1DC8" w:rsidRDefault="00ED1DC8" w:rsidP="00ED1DC8">
      <w:pPr>
        <w:pStyle w:val="Verzeichnis3"/>
        <w:rPr>
          <w:rFonts w:asciiTheme="minorHAnsi" w:eastAsiaTheme="minorEastAsia" w:hAnsiTheme="minorHAnsi" w:cstheme="minorBidi"/>
          <w:kern w:val="2"/>
          <w:sz w:val="22"/>
          <w:szCs w:val="22"/>
          <w14:ligatures w14:val="standardContextual"/>
        </w:rPr>
      </w:pPr>
      <w:hyperlink w:anchor="_Toc157691302" w:history="1">
        <w:r w:rsidRPr="00ED1DC8">
          <w:rPr>
            <w:rStyle w:val="Hyperlink"/>
          </w:rPr>
          <w:t>1.1.1</w:t>
        </w:r>
        <w:r w:rsidRPr="00ED1DC8">
          <w:rPr>
            <w:rFonts w:asciiTheme="minorHAnsi" w:eastAsiaTheme="minorEastAsia" w:hAnsiTheme="minorHAnsi" w:cstheme="minorBidi"/>
            <w:kern w:val="2"/>
            <w:sz w:val="22"/>
            <w:szCs w:val="22"/>
            <w14:ligatures w14:val="standardContextual"/>
          </w:rPr>
          <w:tab/>
        </w:r>
        <w:r w:rsidRPr="00ED1DC8">
          <w:rPr>
            <w:rStyle w:val="Hyperlink"/>
          </w:rPr>
          <w:t>Teammitglieder und palliatives Netzwerk</w:t>
        </w:r>
        <w:r w:rsidRPr="00ED1DC8">
          <w:rPr>
            <w:webHidden/>
          </w:rPr>
          <w:tab/>
        </w:r>
        <w:r w:rsidRPr="00ED1DC8">
          <w:rPr>
            <w:webHidden/>
          </w:rPr>
          <w:fldChar w:fldCharType="begin"/>
        </w:r>
        <w:r w:rsidRPr="00ED1DC8">
          <w:rPr>
            <w:webHidden/>
          </w:rPr>
          <w:instrText xml:space="preserve"> PAGEREF _Toc157691302 \h </w:instrText>
        </w:r>
        <w:r w:rsidRPr="00ED1DC8">
          <w:rPr>
            <w:webHidden/>
          </w:rPr>
        </w:r>
        <w:r w:rsidRPr="00ED1DC8">
          <w:rPr>
            <w:webHidden/>
          </w:rPr>
          <w:fldChar w:fldCharType="separate"/>
        </w:r>
        <w:r w:rsidR="001C62E9">
          <w:rPr>
            <w:webHidden/>
          </w:rPr>
          <w:t>6</w:t>
        </w:r>
        <w:r w:rsidRPr="00ED1DC8">
          <w:rPr>
            <w:webHidden/>
          </w:rPr>
          <w:fldChar w:fldCharType="end"/>
        </w:r>
      </w:hyperlink>
    </w:p>
    <w:p w14:paraId="1D9E8231" w14:textId="6C9F11C4" w:rsidR="00ED1DC8" w:rsidRPr="00ED1DC8" w:rsidRDefault="00ED1DC8" w:rsidP="00ED1DC8">
      <w:pPr>
        <w:pStyle w:val="Verzeichnis3"/>
        <w:rPr>
          <w:rFonts w:asciiTheme="minorHAnsi" w:eastAsiaTheme="minorEastAsia" w:hAnsiTheme="minorHAnsi" w:cstheme="minorBidi"/>
          <w:kern w:val="2"/>
          <w:sz w:val="22"/>
          <w:szCs w:val="22"/>
          <w14:ligatures w14:val="standardContextual"/>
        </w:rPr>
      </w:pPr>
      <w:hyperlink w:anchor="_Toc157691303" w:history="1">
        <w:r w:rsidRPr="00ED1DC8">
          <w:rPr>
            <w:rStyle w:val="Hyperlink"/>
          </w:rPr>
          <w:t>1.1.2</w:t>
        </w:r>
        <w:r w:rsidRPr="00ED1DC8">
          <w:rPr>
            <w:rFonts w:asciiTheme="minorHAnsi" w:eastAsiaTheme="minorEastAsia" w:hAnsiTheme="minorHAnsi" w:cstheme="minorBidi"/>
            <w:kern w:val="2"/>
            <w:sz w:val="22"/>
            <w:szCs w:val="22"/>
            <w14:ligatures w14:val="standardContextual"/>
          </w:rPr>
          <w:tab/>
        </w:r>
        <w:r w:rsidRPr="00ED1DC8">
          <w:rPr>
            <w:rStyle w:val="Hyperlink"/>
          </w:rPr>
          <w:t>Infrastruktur</w:t>
        </w:r>
        <w:r w:rsidRPr="00ED1DC8">
          <w:rPr>
            <w:webHidden/>
          </w:rPr>
          <w:tab/>
        </w:r>
        <w:r w:rsidRPr="00ED1DC8">
          <w:rPr>
            <w:webHidden/>
          </w:rPr>
          <w:fldChar w:fldCharType="begin"/>
        </w:r>
        <w:r w:rsidRPr="00ED1DC8">
          <w:rPr>
            <w:webHidden/>
          </w:rPr>
          <w:instrText xml:space="preserve"> PAGEREF _Toc157691303 \h </w:instrText>
        </w:r>
        <w:r w:rsidRPr="00ED1DC8">
          <w:rPr>
            <w:webHidden/>
          </w:rPr>
        </w:r>
        <w:r w:rsidRPr="00ED1DC8">
          <w:rPr>
            <w:webHidden/>
          </w:rPr>
          <w:fldChar w:fldCharType="separate"/>
        </w:r>
        <w:r w:rsidR="001C62E9">
          <w:rPr>
            <w:webHidden/>
          </w:rPr>
          <w:t>6</w:t>
        </w:r>
        <w:r w:rsidRPr="00ED1DC8">
          <w:rPr>
            <w:webHidden/>
          </w:rPr>
          <w:fldChar w:fldCharType="end"/>
        </w:r>
      </w:hyperlink>
    </w:p>
    <w:p w14:paraId="64F55935" w14:textId="6B17A846" w:rsidR="00ED1DC8" w:rsidRPr="00ED1DC8" w:rsidRDefault="00ED1DC8" w:rsidP="00ED1DC8">
      <w:pPr>
        <w:pStyle w:val="Verzeichnis3"/>
        <w:rPr>
          <w:rFonts w:asciiTheme="minorHAnsi" w:eastAsiaTheme="minorEastAsia" w:hAnsiTheme="minorHAnsi" w:cstheme="minorBidi"/>
          <w:kern w:val="2"/>
          <w:sz w:val="22"/>
          <w:szCs w:val="22"/>
          <w14:ligatures w14:val="standardContextual"/>
        </w:rPr>
      </w:pPr>
      <w:hyperlink w:anchor="_Toc157691304" w:history="1">
        <w:r w:rsidRPr="00ED1DC8">
          <w:rPr>
            <w:rStyle w:val="Hyperlink"/>
          </w:rPr>
          <w:t>1.1.3</w:t>
        </w:r>
        <w:r w:rsidRPr="00ED1DC8">
          <w:rPr>
            <w:rFonts w:asciiTheme="minorHAnsi" w:eastAsiaTheme="minorEastAsia" w:hAnsiTheme="minorHAnsi" w:cstheme="minorBidi"/>
            <w:kern w:val="2"/>
            <w:sz w:val="22"/>
            <w:szCs w:val="22"/>
            <w14:ligatures w14:val="standardContextual"/>
          </w:rPr>
          <w:tab/>
        </w:r>
        <w:r w:rsidRPr="00ED1DC8">
          <w:rPr>
            <w:rStyle w:val="Hyperlink"/>
          </w:rPr>
          <w:t>Ärztliche Versorgung</w:t>
        </w:r>
        <w:r w:rsidRPr="00ED1DC8">
          <w:rPr>
            <w:webHidden/>
          </w:rPr>
          <w:tab/>
        </w:r>
        <w:r w:rsidRPr="00ED1DC8">
          <w:rPr>
            <w:webHidden/>
          </w:rPr>
          <w:fldChar w:fldCharType="begin"/>
        </w:r>
        <w:r w:rsidRPr="00ED1DC8">
          <w:rPr>
            <w:webHidden/>
          </w:rPr>
          <w:instrText xml:space="preserve"> PAGEREF _Toc157691304 \h </w:instrText>
        </w:r>
        <w:r w:rsidRPr="00ED1DC8">
          <w:rPr>
            <w:webHidden/>
          </w:rPr>
        </w:r>
        <w:r w:rsidRPr="00ED1DC8">
          <w:rPr>
            <w:webHidden/>
          </w:rPr>
          <w:fldChar w:fldCharType="separate"/>
        </w:r>
        <w:r w:rsidR="001C62E9">
          <w:rPr>
            <w:webHidden/>
          </w:rPr>
          <w:t>7</w:t>
        </w:r>
        <w:r w:rsidRPr="00ED1DC8">
          <w:rPr>
            <w:webHidden/>
          </w:rPr>
          <w:fldChar w:fldCharType="end"/>
        </w:r>
      </w:hyperlink>
    </w:p>
    <w:p w14:paraId="336C2411" w14:textId="5950667A" w:rsidR="00ED1DC8" w:rsidRPr="00ED1DC8" w:rsidRDefault="00ED1DC8" w:rsidP="00ED1DC8">
      <w:pPr>
        <w:pStyle w:val="Verzeichnis3"/>
        <w:rPr>
          <w:rFonts w:asciiTheme="minorHAnsi" w:eastAsiaTheme="minorEastAsia" w:hAnsiTheme="minorHAnsi" w:cstheme="minorBidi"/>
          <w:kern w:val="2"/>
          <w:sz w:val="22"/>
          <w:szCs w:val="22"/>
          <w14:ligatures w14:val="standardContextual"/>
        </w:rPr>
      </w:pPr>
      <w:hyperlink w:anchor="_Toc157691305" w:history="1">
        <w:r w:rsidRPr="00ED1DC8">
          <w:rPr>
            <w:rStyle w:val="Hyperlink"/>
          </w:rPr>
          <w:t>1.1.4</w:t>
        </w:r>
        <w:r w:rsidRPr="00ED1DC8">
          <w:rPr>
            <w:rFonts w:asciiTheme="minorHAnsi" w:eastAsiaTheme="minorEastAsia" w:hAnsiTheme="minorHAnsi" w:cstheme="minorBidi"/>
            <w:kern w:val="2"/>
            <w:sz w:val="22"/>
            <w:szCs w:val="22"/>
            <w14:ligatures w14:val="standardContextual"/>
          </w:rPr>
          <w:tab/>
        </w:r>
        <w:r w:rsidRPr="00ED1DC8">
          <w:rPr>
            <w:rStyle w:val="Hyperlink"/>
          </w:rPr>
          <w:t>Pflegerische Versorgung</w:t>
        </w:r>
        <w:r w:rsidRPr="00ED1DC8">
          <w:rPr>
            <w:webHidden/>
          </w:rPr>
          <w:tab/>
        </w:r>
        <w:r w:rsidRPr="00ED1DC8">
          <w:rPr>
            <w:webHidden/>
          </w:rPr>
          <w:fldChar w:fldCharType="begin"/>
        </w:r>
        <w:r w:rsidRPr="00ED1DC8">
          <w:rPr>
            <w:webHidden/>
          </w:rPr>
          <w:instrText xml:space="preserve"> PAGEREF _Toc157691305 \h </w:instrText>
        </w:r>
        <w:r w:rsidRPr="00ED1DC8">
          <w:rPr>
            <w:webHidden/>
          </w:rPr>
        </w:r>
        <w:r w:rsidRPr="00ED1DC8">
          <w:rPr>
            <w:webHidden/>
          </w:rPr>
          <w:fldChar w:fldCharType="separate"/>
        </w:r>
        <w:r w:rsidR="001C62E9">
          <w:rPr>
            <w:webHidden/>
          </w:rPr>
          <w:t>8</w:t>
        </w:r>
        <w:r w:rsidRPr="00ED1DC8">
          <w:rPr>
            <w:webHidden/>
          </w:rPr>
          <w:fldChar w:fldCharType="end"/>
        </w:r>
      </w:hyperlink>
    </w:p>
    <w:p w14:paraId="56B06389" w14:textId="6EE79ECB" w:rsidR="00ED1DC8" w:rsidRPr="00ED1DC8" w:rsidRDefault="00ED1DC8" w:rsidP="00ED1DC8">
      <w:pPr>
        <w:pStyle w:val="Verzeichnis3"/>
        <w:rPr>
          <w:rFonts w:asciiTheme="minorHAnsi" w:eastAsiaTheme="minorEastAsia" w:hAnsiTheme="minorHAnsi" w:cstheme="minorBidi"/>
          <w:kern w:val="2"/>
          <w:sz w:val="22"/>
          <w:szCs w:val="22"/>
          <w14:ligatures w14:val="standardContextual"/>
        </w:rPr>
      </w:pPr>
      <w:hyperlink w:anchor="_Toc157691306" w:history="1">
        <w:r w:rsidRPr="00ED1DC8">
          <w:rPr>
            <w:rStyle w:val="Hyperlink"/>
          </w:rPr>
          <w:t>1.1.5</w:t>
        </w:r>
        <w:r w:rsidRPr="00ED1DC8">
          <w:rPr>
            <w:rFonts w:asciiTheme="minorHAnsi" w:eastAsiaTheme="minorEastAsia" w:hAnsiTheme="minorHAnsi" w:cstheme="minorBidi"/>
            <w:kern w:val="2"/>
            <w:sz w:val="22"/>
            <w:szCs w:val="22"/>
            <w14:ligatures w14:val="standardContextual"/>
          </w:rPr>
          <w:tab/>
        </w:r>
        <w:r w:rsidRPr="00ED1DC8">
          <w:rPr>
            <w:rStyle w:val="Hyperlink"/>
          </w:rPr>
          <w:t>Psychosoziale Versorgung und sonstige Therapieverfahren</w:t>
        </w:r>
        <w:r w:rsidRPr="00ED1DC8">
          <w:rPr>
            <w:webHidden/>
          </w:rPr>
          <w:tab/>
        </w:r>
        <w:r w:rsidRPr="00ED1DC8">
          <w:rPr>
            <w:webHidden/>
          </w:rPr>
          <w:fldChar w:fldCharType="begin"/>
        </w:r>
        <w:r w:rsidRPr="00ED1DC8">
          <w:rPr>
            <w:webHidden/>
          </w:rPr>
          <w:instrText xml:space="preserve"> PAGEREF _Toc157691306 \h </w:instrText>
        </w:r>
        <w:r w:rsidRPr="00ED1DC8">
          <w:rPr>
            <w:webHidden/>
          </w:rPr>
        </w:r>
        <w:r w:rsidRPr="00ED1DC8">
          <w:rPr>
            <w:webHidden/>
          </w:rPr>
          <w:fldChar w:fldCharType="separate"/>
        </w:r>
        <w:r w:rsidR="001C62E9">
          <w:rPr>
            <w:webHidden/>
          </w:rPr>
          <w:t>9</w:t>
        </w:r>
        <w:r w:rsidRPr="00ED1DC8">
          <w:rPr>
            <w:webHidden/>
          </w:rPr>
          <w:fldChar w:fldCharType="end"/>
        </w:r>
      </w:hyperlink>
    </w:p>
    <w:p w14:paraId="47E763EC" w14:textId="182E37A5" w:rsidR="00ED1DC8" w:rsidRPr="00ED1DC8" w:rsidRDefault="00ED1DC8" w:rsidP="00ED1DC8">
      <w:pPr>
        <w:pStyle w:val="Verzeichnis3"/>
        <w:rPr>
          <w:rFonts w:asciiTheme="minorHAnsi" w:eastAsiaTheme="minorEastAsia" w:hAnsiTheme="minorHAnsi" w:cstheme="minorBidi"/>
          <w:kern w:val="2"/>
          <w:sz w:val="22"/>
          <w:szCs w:val="22"/>
          <w14:ligatures w14:val="standardContextual"/>
        </w:rPr>
      </w:pPr>
      <w:hyperlink w:anchor="_Toc157691307" w:history="1">
        <w:r w:rsidRPr="00ED1DC8">
          <w:rPr>
            <w:rStyle w:val="Hyperlink"/>
          </w:rPr>
          <w:t>1.1.6</w:t>
        </w:r>
        <w:r w:rsidRPr="00ED1DC8">
          <w:rPr>
            <w:rFonts w:asciiTheme="minorHAnsi" w:eastAsiaTheme="minorEastAsia" w:hAnsiTheme="minorHAnsi" w:cstheme="minorBidi"/>
            <w:kern w:val="2"/>
            <w:sz w:val="22"/>
            <w:szCs w:val="22"/>
            <w14:ligatures w14:val="standardContextual"/>
          </w:rPr>
          <w:tab/>
        </w:r>
        <w:r w:rsidRPr="00ED1DC8">
          <w:rPr>
            <w:rStyle w:val="Hyperlink"/>
          </w:rPr>
          <w:t>Systematiche Einarbeitung von neuen Mitarbeitenden</w:t>
        </w:r>
        <w:r w:rsidRPr="00ED1DC8">
          <w:rPr>
            <w:webHidden/>
          </w:rPr>
          <w:tab/>
        </w:r>
        <w:r w:rsidRPr="00ED1DC8">
          <w:rPr>
            <w:webHidden/>
          </w:rPr>
          <w:fldChar w:fldCharType="begin"/>
        </w:r>
        <w:r w:rsidRPr="00ED1DC8">
          <w:rPr>
            <w:webHidden/>
          </w:rPr>
          <w:instrText xml:space="preserve"> PAGEREF _Toc157691307 \h </w:instrText>
        </w:r>
        <w:r w:rsidRPr="00ED1DC8">
          <w:rPr>
            <w:webHidden/>
          </w:rPr>
        </w:r>
        <w:r w:rsidRPr="00ED1DC8">
          <w:rPr>
            <w:webHidden/>
          </w:rPr>
          <w:fldChar w:fldCharType="separate"/>
        </w:r>
        <w:r w:rsidR="001C62E9">
          <w:rPr>
            <w:webHidden/>
          </w:rPr>
          <w:t>11</w:t>
        </w:r>
        <w:r w:rsidRPr="00ED1DC8">
          <w:rPr>
            <w:webHidden/>
          </w:rPr>
          <w:fldChar w:fldCharType="end"/>
        </w:r>
      </w:hyperlink>
    </w:p>
    <w:p w14:paraId="12F136D2" w14:textId="0B7E7D58" w:rsidR="00ED1DC8" w:rsidRPr="00ED1DC8" w:rsidRDefault="00ED1DC8" w:rsidP="00ED1DC8">
      <w:pPr>
        <w:pStyle w:val="Verzeichnis3"/>
        <w:rPr>
          <w:rFonts w:asciiTheme="minorHAnsi" w:eastAsiaTheme="minorEastAsia" w:hAnsiTheme="minorHAnsi" w:cstheme="minorBidi"/>
          <w:kern w:val="2"/>
          <w:sz w:val="22"/>
          <w:szCs w:val="22"/>
          <w14:ligatures w14:val="standardContextual"/>
        </w:rPr>
      </w:pPr>
      <w:hyperlink w:anchor="_Toc157691308" w:history="1">
        <w:r w:rsidRPr="00ED1DC8">
          <w:rPr>
            <w:rStyle w:val="Hyperlink"/>
          </w:rPr>
          <w:t>1.1.7</w:t>
        </w:r>
        <w:r w:rsidRPr="00ED1DC8">
          <w:rPr>
            <w:rFonts w:asciiTheme="minorHAnsi" w:eastAsiaTheme="minorEastAsia" w:hAnsiTheme="minorHAnsi" w:cstheme="minorBidi"/>
            <w:kern w:val="2"/>
            <w:sz w:val="22"/>
            <w:szCs w:val="22"/>
            <w14:ligatures w14:val="standardContextual"/>
          </w:rPr>
          <w:tab/>
        </w:r>
        <w:r w:rsidRPr="00ED1DC8">
          <w:rPr>
            <w:rStyle w:val="Hyperlink"/>
          </w:rPr>
          <w:t>Angemessene apparative Ausstattung</w:t>
        </w:r>
        <w:r w:rsidRPr="00ED1DC8">
          <w:rPr>
            <w:webHidden/>
          </w:rPr>
          <w:tab/>
        </w:r>
        <w:r w:rsidRPr="00ED1DC8">
          <w:rPr>
            <w:webHidden/>
          </w:rPr>
          <w:fldChar w:fldCharType="begin"/>
        </w:r>
        <w:r w:rsidRPr="00ED1DC8">
          <w:rPr>
            <w:webHidden/>
          </w:rPr>
          <w:instrText xml:space="preserve"> PAGEREF _Toc157691308 \h </w:instrText>
        </w:r>
        <w:r w:rsidRPr="00ED1DC8">
          <w:rPr>
            <w:webHidden/>
          </w:rPr>
        </w:r>
        <w:r w:rsidRPr="00ED1DC8">
          <w:rPr>
            <w:webHidden/>
          </w:rPr>
          <w:fldChar w:fldCharType="separate"/>
        </w:r>
        <w:r w:rsidR="001C62E9">
          <w:rPr>
            <w:webHidden/>
          </w:rPr>
          <w:t>12</w:t>
        </w:r>
        <w:r w:rsidRPr="00ED1DC8">
          <w:rPr>
            <w:webHidden/>
          </w:rPr>
          <w:fldChar w:fldCharType="end"/>
        </w:r>
      </w:hyperlink>
    </w:p>
    <w:p w14:paraId="4AD0C0D9" w14:textId="3322801D" w:rsidR="00ED1DC8" w:rsidRPr="00ED1DC8" w:rsidRDefault="00ED1DC8">
      <w:pPr>
        <w:pStyle w:val="Verzeichnis2"/>
        <w:tabs>
          <w:tab w:val="left" w:pos="600"/>
          <w:tab w:val="right" w:leader="dot" w:pos="9656"/>
        </w:tabs>
        <w:rPr>
          <w:rFonts w:asciiTheme="minorHAnsi" w:eastAsiaTheme="minorEastAsia" w:hAnsiTheme="minorHAnsi" w:cstheme="minorBidi"/>
          <w:bCs w:val="0"/>
          <w:i w:val="0"/>
          <w:noProof/>
          <w:kern w:val="2"/>
          <w:sz w:val="22"/>
          <w:szCs w:val="22"/>
          <w14:ligatures w14:val="standardContextual"/>
        </w:rPr>
      </w:pPr>
      <w:hyperlink w:anchor="_Toc157691309" w:history="1">
        <w:r w:rsidRPr="00ED1DC8">
          <w:rPr>
            <w:rStyle w:val="Hyperlink"/>
            <w:i w:val="0"/>
            <w:noProof/>
          </w:rPr>
          <w:t>1.2</w:t>
        </w:r>
        <w:r w:rsidRPr="00ED1DC8">
          <w:rPr>
            <w:rFonts w:asciiTheme="minorHAnsi" w:eastAsiaTheme="minorEastAsia" w:hAnsiTheme="minorHAnsi" w:cstheme="minorBidi"/>
            <w:bCs w:val="0"/>
            <w:i w:val="0"/>
            <w:noProof/>
            <w:kern w:val="2"/>
            <w:sz w:val="22"/>
            <w:szCs w:val="22"/>
            <w14:ligatures w14:val="standardContextual"/>
          </w:rPr>
          <w:tab/>
        </w:r>
        <w:r w:rsidRPr="00ED1DC8">
          <w:rPr>
            <w:rStyle w:val="Hyperlink"/>
            <w:i w:val="0"/>
            <w:noProof/>
          </w:rPr>
          <w:t>Multiprofessionelle und interdisziplinäre Zusammenarbeit</w:t>
        </w:r>
        <w:r w:rsidRPr="00ED1DC8">
          <w:rPr>
            <w:i w:val="0"/>
            <w:noProof/>
            <w:webHidden/>
          </w:rPr>
          <w:tab/>
        </w:r>
        <w:r w:rsidRPr="00ED1DC8">
          <w:rPr>
            <w:i w:val="0"/>
            <w:noProof/>
            <w:webHidden/>
          </w:rPr>
          <w:fldChar w:fldCharType="begin"/>
        </w:r>
        <w:r w:rsidRPr="00ED1DC8">
          <w:rPr>
            <w:i w:val="0"/>
            <w:noProof/>
            <w:webHidden/>
          </w:rPr>
          <w:instrText xml:space="preserve"> PAGEREF _Toc157691309 \h </w:instrText>
        </w:r>
        <w:r w:rsidRPr="00ED1DC8">
          <w:rPr>
            <w:i w:val="0"/>
            <w:noProof/>
            <w:webHidden/>
          </w:rPr>
        </w:r>
        <w:r w:rsidRPr="00ED1DC8">
          <w:rPr>
            <w:i w:val="0"/>
            <w:noProof/>
            <w:webHidden/>
          </w:rPr>
          <w:fldChar w:fldCharType="separate"/>
        </w:r>
        <w:r w:rsidR="001C62E9">
          <w:rPr>
            <w:i w:val="0"/>
            <w:noProof/>
            <w:webHidden/>
          </w:rPr>
          <w:t>12</w:t>
        </w:r>
        <w:r w:rsidRPr="00ED1DC8">
          <w:rPr>
            <w:i w:val="0"/>
            <w:noProof/>
            <w:webHidden/>
          </w:rPr>
          <w:fldChar w:fldCharType="end"/>
        </w:r>
      </w:hyperlink>
    </w:p>
    <w:p w14:paraId="45832544" w14:textId="0B2A9161" w:rsidR="00ED1DC8" w:rsidRPr="00ED1DC8" w:rsidRDefault="00ED1DC8" w:rsidP="00ED1DC8">
      <w:pPr>
        <w:pStyle w:val="Verzeichnis3"/>
        <w:rPr>
          <w:rFonts w:asciiTheme="minorHAnsi" w:eastAsiaTheme="minorEastAsia" w:hAnsiTheme="minorHAnsi" w:cstheme="minorBidi"/>
          <w:kern w:val="2"/>
          <w:sz w:val="22"/>
          <w:szCs w:val="22"/>
          <w14:ligatures w14:val="standardContextual"/>
        </w:rPr>
      </w:pPr>
      <w:hyperlink w:anchor="_Toc157691310" w:history="1">
        <w:r w:rsidRPr="00ED1DC8">
          <w:rPr>
            <w:rStyle w:val="Hyperlink"/>
          </w:rPr>
          <w:t>1.2.1</w:t>
        </w:r>
        <w:r w:rsidRPr="00ED1DC8">
          <w:rPr>
            <w:rFonts w:asciiTheme="minorHAnsi" w:eastAsiaTheme="minorEastAsia" w:hAnsiTheme="minorHAnsi" w:cstheme="minorBidi"/>
            <w:kern w:val="2"/>
            <w:sz w:val="22"/>
            <w:szCs w:val="22"/>
            <w14:ligatures w14:val="standardContextual"/>
          </w:rPr>
          <w:tab/>
        </w:r>
        <w:r w:rsidRPr="00ED1DC8">
          <w:rPr>
            <w:rStyle w:val="Hyperlink"/>
          </w:rPr>
          <w:t>Werktägliche multiprofessionelle Fallbesprechungen mit Ergebnisdokumentation</w:t>
        </w:r>
        <w:r w:rsidRPr="00ED1DC8">
          <w:rPr>
            <w:webHidden/>
          </w:rPr>
          <w:tab/>
        </w:r>
        <w:r w:rsidRPr="00ED1DC8">
          <w:rPr>
            <w:webHidden/>
          </w:rPr>
          <w:fldChar w:fldCharType="begin"/>
        </w:r>
        <w:r w:rsidRPr="00ED1DC8">
          <w:rPr>
            <w:webHidden/>
          </w:rPr>
          <w:instrText xml:space="preserve"> PAGEREF _Toc157691310 \h </w:instrText>
        </w:r>
        <w:r w:rsidRPr="00ED1DC8">
          <w:rPr>
            <w:webHidden/>
          </w:rPr>
        </w:r>
        <w:r w:rsidRPr="00ED1DC8">
          <w:rPr>
            <w:webHidden/>
          </w:rPr>
          <w:fldChar w:fldCharType="separate"/>
        </w:r>
        <w:r w:rsidR="001C62E9">
          <w:rPr>
            <w:webHidden/>
          </w:rPr>
          <w:t>12</w:t>
        </w:r>
        <w:r w:rsidRPr="00ED1DC8">
          <w:rPr>
            <w:webHidden/>
          </w:rPr>
          <w:fldChar w:fldCharType="end"/>
        </w:r>
      </w:hyperlink>
    </w:p>
    <w:p w14:paraId="533972C6" w14:textId="3FEDAE89" w:rsidR="00ED1DC8" w:rsidRPr="00ED1DC8" w:rsidRDefault="00ED1DC8" w:rsidP="00ED1DC8">
      <w:pPr>
        <w:pStyle w:val="Verzeichnis3"/>
        <w:rPr>
          <w:rFonts w:asciiTheme="minorHAnsi" w:eastAsiaTheme="minorEastAsia" w:hAnsiTheme="minorHAnsi" w:cstheme="minorBidi"/>
          <w:kern w:val="2"/>
          <w:sz w:val="22"/>
          <w:szCs w:val="22"/>
          <w14:ligatures w14:val="standardContextual"/>
        </w:rPr>
      </w:pPr>
      <w:hyperlink w:anchor="_Toc157691311" w:history="1">
        <w:r w:rsidRPr="00ED1DC8">
          <w:rPr>
            <w:rStyle w:val="Hyperlink"/>
          </w:rPr>
          <w:t>1.2.2</w:t>
        </w:r>
        <w:r w:rsidRPr="00ED1DC8">
          <w:rPr>
            <w:rFonts w:asciiTheme="minorHAnsi" w:eastAsiaTheme="minorEastAsia" w:hAnsiTheme="minorHAnsi" w:cstheme="minorBidi"/>
            <w:kern w:val="2"/>
            <w:sz w:val="22"/>
            <w:szCs w:val="22"/>
            <w14:ligatures w14:val="standardContextual"/>
          </w:rPr>
          <w:tab/>
        </w:r>
        <w:r w:rsidRPr="00ED1DC8">
          <w:rPr>
            <w:rStyle w:val="Hyperlink"/>
          </w:rPr>
          <w:t>Wöchentliche multidisziplinäre und interprofessionelle Teambesprechungen</w:t>
        </w:r>
        <w:r w:rsidRPr="00ED1DC8">
          <w:rPr>
            <w:webHidden/>
          </w:rPr>
          <w:tab/>
        </w:r>
        <w:r w:rsidRPr="00ED1DC8">
          <w:rPr>
            <w:webHidden/>
          </w:rPr>
          <w:fldChar w:fldCharType="begin"/>
        </w:r>
        <w:r w:rsidRPr="00ED1DC8">
          <w:rPr>
            <w:webHidden/>
          </w:rPr>
          <w:instrText xml:space="preserve"> PAGEREF _Toc157691311 \h </w:instrText>
        </w:r>
        <w:r w:rsidRPr="00ED1DC8">
          <w:rPr>
            <w:webHidden/>
          </w:rPr>
        </w:r>
        <w:r w:rsidRPr="00ED1DC8">
          <w:rPr>
            <w:webHidden/>
          </w:rPr>
          <w:fldChar w:fldCharType="separate"/>
        </w:r>
        <w:r w:rsidR="001C62E9">
          <w:rPr>
            <w:webHidden/>
          </w:rPr>
          <w:t>12</w:t>
        </w:r>
        <w:r w:rsidRPr="00ED1DC8">
          <w:rPr>
            <w:webHidden/>
          </w:rPr>
          <w:fldChar w:fldCharType="end"/>
        </w:r>
      </w:hyperlink>
    </w:p>
    <w:p w14:paraId="5DF5044C" w14:textId="08981E8E" w:rsidR="00ED1DC8" w:rsidRPr="00ED1DC8" w:rsidRDefault="00ED1DC8" w:rsidP="00ED1DC8">
      <w:pPr>
        <w:pStyle w:val="Verzeichnis3"/>
        <w:rPr>
          <w:rFonts w:asciiTheme="minorHAnsi" w:eastAsiaTheme="minorEastAsia" w:hAnsiTheme="minorHAnsi" w:cstheme="minorBidi"/>
          <w:kern w:val="2"/>
          <w:sz w:val="22"/>
          <w:szCs w:val="22"/>
          <w14:ligatures w14:val="standardContextual"/>
        </w:rPr>
      </w:pPr>
      <w:hyperlink w:anchor="_Toc157691312" w:history="1">
        <w:r w:rsidRPr="00ED1DC8">
          <w:rPr>
            <w:rStyle w:val="Hyperlink"/>
          </w:rPr>
          <w:t>1.2.3</w:t>
        </w:r>
        <w:r w:rsidRPr="00ED1DC8">
          <w:rPr>
            <w:rFonts w:asciiTheme="minorHAnsi" w:eastAsiaTheme="minorEastAsia" w:hAnsiTheme="minorHAnsi" w:cstheme="minorBidi"/>
            <w:kern w:val="2"/>
            <w:sz w:val="22"/>
            <w:szCs w:val="22"/>
            <w14:ligatures w14:val="standardContextual"/>
          </w:rPr>
          <w:tab/>
        </w:r>
        <w:r w:rsidRPr="00ED1DC8">
          <w:rPr>
            <w:rStyle w:val="Hyperlink"/>
          </w:rPr>
          <w:t>Maßnahmen zur Stabilisierung und Reflexion der beruflichen Arbeit</w:t>
        </w:r>
        <w:r w:rsidRPr="00ED1DC8">
          <w:rPr>
            <w:webHidden/>
          </w:rPr>
          <w:tab/>
        </w:r>
        <w:r w:rsidRPr="00ED1DC8">
          <w:rPr>
            <w:webHidden/>
          </w:rPr>
          <w:fldChar w:fldCharType="begin"/>
        </w:r>
        <w:r w:rsidRPr="00ED1DC8">
          <w:rPr>
            <w:webHidden/>
          </w:rPr>
          <w:instrText xml:space="preserve"> PAGEREF _Toc157691312 \h </w:instrText>
        </w:r>
        <w:r w:rsidRPr="00ED1DC8">
          <w:rPr>
            <w:webHidden/>
          </w:rPr>
        </w:r>
        <w:r w:rsidRPr="00ED1DC8">
          <w:rPr>
            <w:webHidden/>
          </w:rPr>
          <w:fldChar w:fldCharType="separate"/>
        </w:r>
        <w:r w:rsidR="001C62E9">
          <w:rPr>
            <w:webHidden/>
          </w:rPr>
          <w:t>13</w:t>
        </w:r>
        <w:r w:rsidRPr="00ED1DC8">
          <w:rPr>
            <w:webHidden/>
          </w:rPr>
          <w:fldChar w:fldCharType="end"/>
        </w:r>
      </w:hyperlink>
    </w:p>
    <w:p w14:paraId="1BB2C6CE" w14:textId="04A888A9" w:rsidR="00ED1DC8" w:rsidRPr="00ED1DC8" w:rsidRDefault="00ED1DC8" w:rsidP="00ED1DC8">
      <w:pPr>
        <w:pStyle w:val="Verzeichnis3"/>
        <w:rPr>
          <w:rFonts w:asciiTheme="minorHAnsi" w:eastAsiaTheme="minorEastAsia" w:hAnsiTheme="minorHAnsi" w:cstheme="minorBidi"/>
          <w:kern w:val="2"/>
          <w:sz w:val="22"/>
          <w:szCs w:val="22"/>
          <w14:ligatures w14:val="standardContextual"/>
        </w:rPr>
      </w:pPr>
      <w:hyperlink w:anchor="_Toc157691313" w:history="1">
        <w:r w:rsidRPr="00ED1DC8">
          <w:rPr>
            <w:rStyle w:val="Hyperlink"/>
          </w:rPr>
          <w:t>1.2.4</w:t>
        </w:r>
        <w:r w:rsidRPr="00ED1DC8">
          <w:rPr>
            <w:rFonts w:asciiTheme="minorHAnsi" w:eastAsiaTheme="minorEastAsia" w:hAnsiTheme="minorHAnsi" w:cstheme="minorBidi"/>
            <w:kern w:val="2"/>
            <w:sz w:val="22"/>
            <w:szCs w:val="22"/>
            <w14:ligatures w14:val="standardContextual"/>
          </w:rPr>
          <w:tab/>
        </w:r>
        <w:r w:rsidRPr="00ED1DC8">
          <w:rPr>
            <w:rStyle w:val="Hyperlink"/>
          </w:rPr>
          <w:t>Ethische Fallbesprechungen</w:t>
        </w:r>
        <w:r w:rsidRPr="00ED1DC8">
          <w:rPr>
            <w:webHidden/>
          </w:rPr>
          <w:tab/>
        </w:r>
        <w:r w:rsidRPr="00ED1DC8">
          <w:rPr>
            <w:webHidden/>
          </w:rPr>
          <w:fldChar w:fldCharType="begin"/>
        </w:r>
        <w:r w:rsidRPr="00ED1DC8">
          <w:rPr>
            <w:webHidden/>
          </w:rPr>
          <w:instrText xml:space="preserve"> PAGEREF _Toc157691313 \h </w:instrText>
        </w:r>
        <w:r w:rsidRPr="00ED1DC8">
          <w:rPr>
            <w:webHidden/>
          </w:rPr>
        </w:r>
        <w:r w:rsidRPr="00ED1DC8">
          <w:rPr>
            <w:webHidden/>
          </w:rPr>
          <w:fldChar w:fldCharType="separate"/>
        </w:r>
        <w:r w:rsidR="001C62E9">
          <w:rPr>
            <w:webHidden/>
          </w:rPr>
          <w:t>13</w:t>
        </w:r>
        <w:r w:rsidRPr="00ED1DC8">
          <w:rPr>
            <w:webHidden/>
          </w:rPr>
          <w:fldChar w:fldCharType="end"/>
        </w:r>
      </w:hyperlink>
    </w:p>
    <w:p w14:paraId="34819598" w14:textId="2E765C51" w:rsidR="00ED1DC8" w:rsidRPr="00ED1DC8" w:rsidRDefault="00ED1DC8" w:rsidP="00ED1DC8">
      <w:pPr>
        <w:pStyle w:val="Verzeichnis3"/>
        <w:rPr>
          <w:rFonts w:asciiTheme="minorHAnsi" w:eastAsiaTheme="minorEastAsia" w:hAnsiTheme="minorHAnsi" w:cstheme="minorBidi"/>
          <w:kern w:val="2"/>
          <w:sz w:val="22"/>
          <w:szCs w:val="22"/>
          <w14:ligatures w14:val="standardContextual"/>
        </w:rPr>
      </w:pPr>
      <w:hyperlink w:anchor="_Toc157691314" w:history="1">
        <w:r w:rsidRPr="00ED1DC8">
          <w:rPr>
            <w:rStyle w:val="Hyperlink"/>
          </w:rPr>
          <w:t>1.2.5</w:t>
        </w:r>
        <w:r w:rsidRPr="00ED1DC8">
          <w:rPr>
            <w:rFonts w:asciiTheme="minorHAnsi" w:eastAsiaTheme="minorEastAsia" w:hAnsiTheme="minorHAnsi" w:cstheme="minorBidi"/>
            <w:kern w:val="2"/>
            <w:sz w:val="22"/>
            <w:szCs w:val="22"/>
            <w14:ligatures w14:val="standardContextual"/>
          </w:rPr>
          <w:tab/>
        </w:r>
        <w:r w:rsidRPr="00ED1DC8">
          <w:rPr>
            <w:rStyle w:val="Hyperlink"/>
          </w:rPr>
          <w:t>Qualitätszirkel mit allen Netzwerkpartnern</w:t>
        </w:r>
        <w:r w:rsidRPr="00ED1DC8">
          <w:rPr>
            <w:webHidden/>
          </w:rPr>
          <w:tab/>
        </w:r>
        <w:r w:rsidRPr="00ED1DC8">
          <w:rPr>
            <w:webHidden/>
          </w:rPr>
          <w:fldChar w:fldCharType="begin"/>
        </w:r>
        <w:r w:rsidRPr="00ED1DC8">
          <w:rPr>
            <w:webHidden/>
          </w:rPr>
          <w:instrText xml:space="preserve"> PAGEREF _Toc157691314 \h </w:instrText>
        </w:r>
        <w:r w:rsidRPr="00ED1DC8">
          <w:rPr>
            <w:webHidden/>
          </w:rPr>
        </w:r>
        <w:r w:rsidRPr="00ED1DC8">
          <w:rPr>
            <w:webHidden/>
          </w:rPr>
          <w:fldChar w:fldCharType="separate"/>
        </w:r>
        <w:r w:rsidR="001C62E9">
          <w:rPr>
            <w:webHidden/>
          </w:rPr>
          <w:t>14</w:t>
        </w:r>
        <w:r w:rsidRPr="00ED1DC8">
          <w:rPr>
            <w:webHidden/>
          </w:rPr>
          <w:fldChar w:fldCharType="end"/>
        </w:r>
      </w:hyperlink>
    </w:p>
    <w:p w14:paraId="6A54AA01" w14:textId="5D175263" w:rsidR="00ED1DC8" w:rsidRPr="00ED1DC8" w:rsidRDefault="00ED1DC8" w:rsidP="00ED1DC8">
      <w:pPr>
        <w:pStyle w:val="Verzeichnis3"/>
        <w:rPr>
          <w:rFonts w:asciiTheme="minorHAnsi" w:eastAsiaTheme="minorEastAsia" w:hAnsiTheme="minorHAnsi" w:cstheme="minorBidi"/>
          <w:kern w:val="2"/>
          <w:sz w:val="22"/>
          <w:szCs w:val="22"/>
          <w14:ligatures w14:val="standardContextual"/>
        </w:rPr>
      </w:pPr>
      <w:hyperlink w:anchor="_Toc157691315" w:history="1">
        <w:r w:rsidRPr="00ED1DC8">
          <w:rPr>
            <w:rStyle w:val="Hyperlink"/>
          </w:rPr>
          <w:t>1.2.6</w:t>
        </w:r>
        <w:r w:rsidRPr="00ED1DC8">
          <w:rPr>
            <w:rFonts w:asciiTheme="minorHAnsi" w:eastAsiaTheme="minorEastAsia" w:hAnsiTheme="minorHAnsi" w:cstheme="minorBidi"/>
            <w:kern w:val="2"/>
            <w:sz w:val="22"/>
            <w:szCs w:val="22"/>
            <w14:ligatures w14:val="standardContextual"/>
          </w:rPr>
          <w:tab/>
        </w:r>
        <w:r w:rsidRPr="00ED1DC8">
          <w:rPr>
            <w:rStyle w:val="Hyperlink"/>
          </w:rPr>
          <w:t>Zufriedenheit der Netzwerkpartner</w:t>
        </w:r>
        <w:r w:rsidRPr="00ED1DC8">
          <w:rPr>
            <w:webHidden/>
          </w:rPr>
          <w:tab/>
        </w:r>
        <w:r w:rsidRPr="00ED1DC8">
          <w:rPr>
            <w:webHidden/>
          </w:rPr>
          <w:fldChar w:fldCharType="begin"/>
        </w:r>
        <w:r w:rsidRPr="00ED1DC8">
          <w:rPr>
            <w:webHidden/>
          </w:rPr>
          <w:instrText xml:space="preserve"> PAGEREF _Toc157691315 \h </w:instrText>
        </w:r>
        <w:r w:rsidRPr="00ED1DC8">
          <w:rPr>
            <w:webHidden/>
          </w:rPr>
        </w:r>
        <w:r w:rsidRPr="00ED1DC8">
          <w:rPr>
            <w:webHidden/>
          </w:rPr>
          <w:fldChar w:fldCharType="separate"/>
        </w:r>
        <w:r w:rsidR="001C62E9">
          <w:rPr>
            <w:webHidden/>
          </w:rPr>
          <w:t>14</w:t>
        </w:r>
        <w:r w:rsidRPr="00ED1DC8">
          <w:rPr>
            <w:webHidden/>
          </w:rPr>
          <w:fldChar w:fldCharType="end"/>
        </w:r>
      </w:hyperlink>
    </w:p>
    <w:p w14:paraId="4D0AD4A2" w14:textId="344413FB" w:rsidR="00ED1DC8" w:rsidRPr="00ED1DC8" w:rsidRDefault="00ED1DC8">
      <w:pPr>
        <w:pStyle w:val="Verzeichnis2"/>
        <w:tabs>
          <w:tab w:val="left" w:pos="600"/>
          <w:tab w:val="right" w:leader="dot" w:pos="9656"/>
        </w:tabs>
        <w:rPr>
          <w:rFonts w:asciiTheme="minorHAnsi" w:eastAsiaTheme="minorEastAsia" w:hAnsiTheme="minorHAnsi" w:cstheme="minorBidi"/>
          <w:bCs w:val="0"/>
          <w:i w:val="0"/>
          <w:noProof/>
          <w:kern w:val="2"/>
          <w:sz w:val="22"/>
          <w:szCs w:val="22"/>
          <w14:ligatures w14:val="standardContextual"/>
        </w:rPr>
      </w:pPr>
      <w:hyperlink w:anchor="_Toc157691316" w:history="1">
        <w:r w:rsidRPr="00ED1DC8">
          <w:rPr>
            <w:rStyle w:val="Hyperlink"/>
            <w:i w:val="0"/>
            <w:noProof/>
          </w:rPr>
          <w:t>1.3</w:t>
        </w:r>
        <w:r w:rsidRPr="00ED1DC8">
          <w:rPr>
            <w:rFonts w:asciiTheme="minorHAnsi" w:eastAsiaTheme="minorEastAsia" w:hAnsiTheme="minorHAnsi" w:cstheme="minorBidi"/>
            <w:bCs w:val="0"/>
            <w:i w:val="0"/>
            <w:noProof/>
            <w:kern w:val="2"/>
            <w:sz w:val="22"/>
            <w:szCs w:val="22"/>
            <w14:ligatures w14:val="standardContextual"/>
          </w:rPr>
          <w:tab/>
        </w:r>
        <w:r w:rsidRPr="00ED1DC8">
          <w:rPr>
            <w:rStyle w:val="Hyperlink"/>
            <w:i w:val="0"/>
            <w:noProof/>
          </w:rPr>
          <w:t>Patienten- und Angehörigenbeteiligung</w:t>
        </w:r>
        <w:r w:rsidRPr="00ED1DC8">
          <w:rPr>
            <w:i w:val="0"/>
            <w:noProof/>
            <w:webHidden/>
          </w:rPr>
          <w:tab/>
        </w:r>
        <w:r w:rsidRPr="00ED1DC8">
          <w:rPr>
            <w:i w:val="0"/>
            <w:noProof/>
            <w:webHidden/>
          </w:rPr>
          <w:fldChar w:fldCharType="begin"/>
        </w:r>
        <w:r w:rsidRPr="00ED1DC8">
          <w:rPr>
            <w:i w:val="0"/>
            <w:noProof/>
            <w:webHidden/>
          </w:rPr>
          <w:instrText xml:space="preserve"> PAGEREF _Toc157691316 \h </w:instrText>
        </w:r>
        <w:r w:rsidRPr="00ED1DC8">
          <w:rPr>
            <w:i w:val="0"/>
            <w:noProof/>
            <w:webHidden/>
          </w:rPr>
        </w:r>
        <w:r w:rsidRPr="00ED1DC8">
          <w:rPr>
            <w:i w:val="0"/>
            <w:noProof/>
            <w:webHidden/>
          </w:rPr>
          <w:fldChar w:fldCharType="separate"/>
        </w:r>
        <w:r w:rsidR="001C62E9">
          <w:rPr>
            <w:i w:val="0"/>
            <w:noProof/>
            <w:webHidden/>
          </w:rPr>
          <w:t>14</w:t>
        </w:r>
        <w:r w:rsidRPr="00ED1DC8">
          <w:rPr>
            <w:i w:val="0"/>
            <w:noProof/>
            <w:webHidden/>
          </w:rPr>
          <w:fldChar w:fldCharType="end"/>
        </w:r>
      </w:hyperlink>
    </w:p>
    <w:p w14:paraId="338C36C0" w14:textId="4D547597" w:rsidR="00ED1DC8" w:rsidRPr="00ED1DC8" w:rsidRDefault="00ED1DC8" w:rsidP="00ED1DC8">
      <w:pPr>
        <w:pStyle w:val="Verzeichnis3"/>
        <w:rPr>
          <w:rFonts w:asciiTheme="minorHAnsi" w:eastAsiaTheme="minorEastAsia" w:hAnsiTheme="minorHAnsi" w:cstheme="minorBidi"/>
          <w:kern w:val="2"/>
          <w:sz w:val="22"/>
          <w:szCs w:val="22"/>
          <w14:ligatures w14:val="standardContextual"/>
        </w:rPr>
      </w:pPr>
      <w:hyperlink w:anchor="_Toc157691317" w:history="1">
        <w:r w:rsidRPr="00ED1DC8">
          <w:rPr>
            <w:rStyle w:val="Hyperlink"/>
          </w:rPr>
          <w:t>1.3.1</w:t>
        </w:r>
        <w:r w:rsidRPr="00ED1DC8">
          <w:rPr>
            <w:rFonts w:asciiTheme="minorHAnsi" w:eastAsiaTheme="minorEastAsia" w:hAnsiTheme="minorHAnsi" w:cstheme="minorBidi"/>
            <w:kern w:val="2"/>
            <w:sz w:val="22"/>
            <w:szCs w:val="22"/>
            <w14:ligatures w14:val="standardContextual"/>
          </w:rPr>
          <w:tab/>
        </w:r>
        <w:r w:rsidRPr="00ED1DC8">
          <w:rPr>
            <w:rStyle w:val="Hyperlink"/>
          </w:rPr>
          <w:t>Angebot von Patienten-, Angehörigen- und Familiengesprächen</w:t>
        </w:r>
        <w:r w:rsidRPr="00ED1DC8">
          <w:rPr>
            <w:webHidden/>
          </w:rPr>
          <w:tab/>
        </w:r>
        <w:r w:rsidRPr="00ED1DC8">
          <w:rPr>
            <w:webHidden/>
          </w:rPr>
          <w:fldChar w:fldCharType="begin"/>
        </w:r>
        <w:r w:rsidRPr="00ED1DC8">
          <w:rPr>
            <w:webHidden/>
          </w:rPr>
          <w:instrText xml:space="preserve"> PAGEREF _Toc157691317 \h </w:instrText>
        </w:r>
        <w:r w:rsidRPr="00ED1DC8">
          <w:rPr>
            <w:webHidden/>
          </w:rPr>
        </w:r>
        <w:r w:rsidRPr="00ED1DC8">
          <w:rPr>
            <w:webHidden/>
          </w:rPr>
          <w:fldChar w:fldCharType="separate"/>
        </w:r>
        <w:r w:rsidR="001C62E9">
          <w:rPr>
            <w:webHidden/>
          </w:rPr>
          <w:t>14</w:t>
        </w:r>
        <w:r w:rsidRPr="00ED1DC8">
          <w:rPr>
            <w:webHidden/>
          </w:rPr>
          <w:fldChar w:fldCharType="end"/>
        </w:r>
      </w:hyperlink>
    </w:p>
    <w:p w14:paraId="251D2CCF" w14:textId="25EE5408" w:rsidR="00ED1DC8" w:rsidRPr="00ED1DC8" w:rsidRDefault="00ED1DC8" w:rsidP="00ED1DC8">
      <w:pPr>
        <w:pStyle w:val="Verzeichnis3"/>
        <w:rPr>
          <w:rFonts w:asciiTheme="minorHAnsi" w:eastAsiaTheme="minorEastAsia" w:hAnsiTheme="minorHAnsi" w:cstheme="minorBidi"/>
          <w:kern w:val="2"/>
          <w:sz w:val="22"/>
          <w:szCs w:val="22"/>
          <w14:ligatures w14:val="standardContextual"/>
        </w:rPr>
      </w:pPr>
      <w:hyperlink w:anchor="_Toc157691318" w:history="1">
        <w:r w:rsidRPr="00ED1DC8">
          <w:rPr>
            <w:rStyle w:val="Hyperlink"/>
          </w:rPr>
          <w:t>1.3.2</w:t>
        </w:r>
        <w:r w:rsidRPr="00ED1DC8">
          <w:rPr>
            <w:rFonts w:asciiTheme="minorHAnsi" w:eastAsiaTheme="minorEastAsia" w:hAnsiTheme="minorHAnsi" w:cstheme="minorBidi"/>
            <w:kern w:val="2"/>
            <w:sz w:val="22"/>
            <w:szCs w:val="22"/>
            <w14:ligatures w14:val="standardContextual"/>
          </w:rPr>
          <w:tab/>
        </w:r>
        <w:r w:rsidRPr="00ED1DC8">
          <w:rPr>
            <w:rStyle w:val="Hyperlink"/>
          </w:rPr>
          <w:t>Bedarfsgerechte Vermittlung für Angehörige</w:t>
        </w:r>
        <w:r w:rsidRPr="00ED1DC8">
          <w:rPr>
            <w:webHidden/>
          </w:rPr>
          <w:tab/>
        </w:r>
        <w:r w:rsidRPr="00ED1DC8">
          <w:rPr>
            <w:webHidden/>
          </w:rPr>
          <w:fldChar w:fldCharType="begin"/>
        </w:r>
        <w:r w:rsidRPr="00ED1DC8">
          <w:rPr>
            <w:webHidden/>
          </w:rPr>
          <w:instrText xml:space="preserve"> PAGEREF _Toc157691318 \h </w:instrText>
        </w:r>
        <w:r w:rsidRPr="00ED1DC8">
          <w:rPr>
            <w:webHidden/>
          </w:rPr>
        </w:r>
        <w:r w:rsidRPr="00ED1DC8">
          <w:rPr>
            <w:webHidden/>
          </w:rPr>
          <w:fldChar w:fldCharType="separate"/>
        </w:r>
        <w:r w:rsidR="001C62E9">
          <w:rPr>
            <w:webHidden/>
          </w:rPr>
          <w:t>15</w:t>
        </w:r>
        <w:r w:rsidRPr="00ED1DC8">
          <w:rPr>
            <w:webHidden/>
          </w:rPr>
          <w:fldChar w:fldCharType="end"/>
        </w:r>
      </w:hyperlink>
    </w:p>
    <w:p w14:paraId="6B4CB87E" w14:textId="5E64F321" w:rsidR="00ED1DC8" w:rsidRPr="00ED1DC8" w:rsidRDefault="00ED1DC8" w:rsidP="00ED1DC8">
      <w:pPr>
        <w:pStyle w:val="Verzeichnis3"/>
        <w:rPr>
          <w:rFonts w:asciiTheme="minorHAnsi" w:eastAsiaTheme="minorEastAsia" w:hAnsiTheme="minorHAnsi" w:cstheme="minorBidi"/>
          <w:kern w:val="2"/>
          <w:sz w:val="22"/>
          <w:szCs w:val="22"/>
          <w14:ligatures w14:val="standardContextual"/>
        </w:rPr>
      </w:pPr>
      <w:hyperlink w:anchor="_Toc157691319" w:history="1">
        <w:r w:rsidRPr="00ED1DC8">
          <w:rPr>
            <w:rStyle w:val="Hyperlink"/>
          </w:rPr>
          <w:t>1.3.3</w:t>
        </w:r>
        <w:r w:rsidRPr="00ED1DC8">
          <w:rPr>
            <w:rFonts w:asciiTheme="minorHAnsi" w:eastAsiaTheme="minorEastAsia" w:hAnsiTheme="minorHAnsi" w:cstheme="minorBidi"/>
            <w:kern w:val="2"/>
            <w:sz w:val="22"/>
            <w:szCs w:val="22"/>
            <w14:ligatures w14:val="standardContextual"/>
          </w:rPr>
          <w:tab/>
        </w:r>
        <w:r w:rsidRPr="00ED1DC8">
          <w:rPr>
            <w:rStyle w:val="Hyperlink"/>
          </w:rPr>
          <w:t>Zufriedenheits-, Lob- und Beschwerdemanagement</w:t>
        </w:r>
        <w:r w:rsidRPr="00ED1DC8">
          <w:rPr>
            <w:webHidden/>
          </w:rPr>
          <w:tab/>
        </w:r>
        <w:r w:rsidRPr="00ED1DC8">
          <w:rPr>
            <w:webHidden/>
          </w:rPr>
          <w:fldChar w:fldCharType="begin"/>
        </w:r>
        <w:r w:rsidRPr="00ED1DC8">
          <w:rPr>
            <w:webHidden/>
          </w:rPr>
          <w:instrText xml:space="preserve"> PAGEREF _Toc157691319 \h </w:instrText>
        </w:r>
        <w:r w:rsidRPr="00ED1DC8">
          <w:rPr>
            <w:webHidden/>
          </w:rPr>
        </w:r>
        <w:r w:rsidRPr="00ED1DC8">
          <w:rPr>
            <w:webHidden/>
          </w:rPr>
          <w:fldChar w:fldCharType="separate"/>
        </w:r>
        <w:r w:rsidR="001C62E9">
          <w:rPr>
            <w:webHidden/>
          </w:rPr>
          <w:t>15</w:t>
        </w:r>
        <w:r w:rsidRPr="00ED1DC8">
          <w:rPr>
            <w:webHidden/>
          </w:rPr>
          <w:fldChar w:fldCharType="end"/>
        </w:r>
      </w:hyperlink>
    </w:p>
    <w:p w14:paraId="794EBBEC" w14:textId="38CA4922" w:rsidR="00ED1DC8" w:rsidRPr="00ED1DC8" w:rsidRDefault="00ED1DC8" w:rsidP="00ED1DC8">
      <w:pPr>
        <w:pStyle w:val="Verzeichnis3"/>
        <w:rPr>
          <w:rFonts w:asciiTheme="minorHAnsi" w:eastAsiaTheme="minorEastAsia" w:hAnsiTheme="minorHAnsi" w:cstheme="minorBidi"/>
          <w:kern w:val="2"/>
          <w:sz w:val="22"/>
          <w:szCs w:val="22"/>
          <w14:ligatures w14:val="standardContextual"/>
        </w:rPr>
      </w:pPr>
      <w:hyperlink w:anchor="_Toc157691320" w:history="1">
        <w:r w:rsidRPr="00ED1DC8">
          <w:rPr>
            <w:rStyle w:val="Hyperlink"/>
          </w:rPr>
          <w:t>1.3.4</w:t>
        </w:r>
        <w:r w:rsidRPr="00ED1DC8">
          <w:rPr>
            <w:rFonts w:asciiTheme="minorHAnsi" w:eastAsiaTheme="minorEastAsia" w:hAnsiTheme="minorHAnsi" w:cstheme="minorBidi"/>
            <w:kern w:val="2"/>
            <w:sz w:val="22"/>
            <w:szCs w:val="22"/>
            <w14:ligatures w14:val="standardContextual"/>
          </w:rPr>
          <w:tab/>
        </w:r>
        <w:r w:rsidRPr="00ED1DC8">
          <w:rPr>
            <w:rStyle w:val="Hyperlink"/>
          </w:rPr>
          <w:t>Information der (Fach-) Öffentlichkeit</w:t>
        </w:r>
        <w:r w:rsidRPr="00ED1DC8">
          <w:rPr>
            <w:webHidden/>
          </w:rPr>
          <w:tab/>
        </w:r>
        <w:r w:rsidRPr="00ED1DC8">
          <w:rPr>
            <w:webHidden/>
          </w:rPr>
          <w:fldChar w:fldCharType="begin"/>
        </w:r>
        <w:r w:rsidRPr="00ED1DC8">
          <w:rPr>
            <w:webHidden/>
          </w:rPr>
          <w:instrText xml:space="preserve"> PAGEREF _Toc157691320 \h </w:instrText>
        </w:r>
        <w:r w:rsidRPr="00ED1DC8">
          <w:rPr>
            <w:webHidden/>
          </w:rPr>
        </w:r>
        <w:r w:rsidRPr="00ED1DC8">
          <w:rPr>
            <w:webHidden/>
          </w:rPr>
          <w:fldChar w:fldCharType="separate"/>
        </w:r>
        <w:r w:rsidR="001C62E9">
          <w:rPr>
            <w:webHidden/>
          </w:rPr>
          <w:t>16</w:t>
        </w:r>
        <w:r w:rsidRPr="00ED1DC8">
          <w:rPr>
            <w:webHidden/>
          </w:rPr>
          <w:fldChar w:fldCharType="end"/>
        </w:r>
      </w:hyperlink>
    </w:p>
    <w:p w14:paraId="5C8C3A34" w14:textId="12A21E2E" w:rsidR="00ED1DC8" w:rsidRPr="00ED1DC8" w:rsidRDefault="00ED1DC8">
      <w:pPr>
        <w:pStyle w:val="Verzeichnis1"/>
        <w:tabs>
          <w:tab w:val="left" w:pos="400"/>
          <w:tab w:val="right" w:leader="dot" w:pos="9656"/>
        </w:tabs>
        <w:rPr>
          <w:rFonts w:asciiTheme="minorHAnsi" w:eastAsiaTheme="minorEastAsia" w:hAnsiTheme="minorHAnsi" w:cstheme="minorBidi"/>
          <w:bCs w:val="0"/>
          <w:noProof/>
          <w:kern w:val="2"/>
          <w:sz w:val="22"/>
          <w:szCs w:val="22"/>
          <w14:ligatures w14:val="standardContextual"/>
        </w:rPr>
      </w:pPr>
      <w:hyperlink w:anchor="_Toc157691321" w:history="1">
        <w:r w:rsidRPr="00ED1DC8">
          <w:rPr>
            <w:rStyle w:val="Hyperlink"/>
            <w:rFonts w:cs="Arial"/>
            <w:noProof/>
          </w:rPr>
          <w:t>2.</w:t>
        </w:r>
        <w:r w:rsidRPr="00ED1DC8">
          <w:rPr>
            <w:rFonts w:asciiTheme="minorHAnsi" w:eastAsiaTheme="minorEastAsia" w:hAnsiTheme="minorHAnsi" w:cstheme="minorBidi"/>
            <w:bCs w:val="0"/>
            <w:noProof/>
            <w:kern w:val="2"/>
            <w:sz w:val="22"/>
            <w:szCs w:val="22"/>
            <w14:ligatures w14:val="standardContextual"/>
          </w:rPr>
          <w:tab/>
        </w:r>
        <w:r w:rsidRPr="00ED1DC8">
          <w:rPr>
            <w:rStyle w:val="Hyperlink"/>
            <w:rFonts w:cs="Arial"/>
            <w:noProof/>
          </w:rPr>
          <w:t>Prozesse der palliativmedizinischen Versorgung</w:t>
        </w:r>
        <w:r w:rsidRPr="00ED1DC8">
          <w:rPr>
            <w:noProof/>
            <w:webHidden/>
          </w:rPr>
          <w:tab/>
        </w:r>
        <w:r w:rsidRPr="00ED1DC8">
          <w:rPr>
            <w:noProof/>
            <w:webHidden/>
          </w:rPr>
          <w:fldChar w:fldCharType="begin"/>
        </w:r>
        <w:r w:rsidRPr="00ED1DC8">
          <w:rPr>
            <w:noProof/>
            <w:webHidden/>
          </w:rPr>
          <w:instrText xml:space="preserve"> PAGEREF _Toc157691321 \h </w:instrText>
        </w:r>
        <w:r w:rsidRPr="00ED1DC8">
          <w:rPr>
            <w:noProof/>
            <w:webHidden/>
          </w:rPr>
        </w:r>
        <w:r w:rsidRPr="00ED1DC8">
          <w:rPr>
            <w:noProof/>
            <w:webHidden/>
          </w:rPr>
          <w:fldChar w:fldCharType="separate"/>
        </w:r>
        <w:r w:rsidR="001C62E9">
          <w:rPr>
            <w:noProof/>
            <w:webHidden/>
          </w:rPr>
          <w:t>17</w:t>
        </w:r>
        <w:r w:rsidRPr="00ED1DC8">
          <w:rPr>
            <w:noProof/>
            <w:webHidden/>
          </w:rPr>
          <w:fldChar w:fldCharType="end"/>
        </w:r>
      </w:hyperlink>
    </w:p>
    <w:p w14:paraId="0AA1C545" w14:textId="18D9E2A7" w:rsidR="00ED1DC8" w:rsidRPr="00ED1DC8" w:rsidRDefault="00ED1DC8">
      <w:pPr>
        <w:pStyle w:val="Verzeichnis2"/>
        <w:tabs>
          <w:tab w:val="left" w:pos="600"/>
          <w:tab w:val="right" w:leader="dot" w:pos="9656"/>
        </w:tabs>
        <w:rPr>
          <w:rFonts w:asciiTheme="minorHAnsi" w:eastAsiaTheme="minorEastAsia" w:hAnsiTheme="minorHAnsi" w:cstheme="minorBidi"/>
          <w:bCs w:val="0"/>
          <w:i w:val="0"/>
          <w:noProof/>
          <w:kern w:val="2"/>
          <w:sz w:val="22"/>
          <w:szCs w:val="22"/>
          <w14:ligatures w14:val="standardContextual"/>
        </w:rPr>
      </w:pPr>
      <w:hyperlink w:anchor="_Toc157691322" w:history="1">
        <w:r w:rsidRPr="00ED1DC8">
          <w:rPr>
            <w:rStyle w:val="Hyperlink"/>
            <w:i w:val="0"/>
            <w:noProof/>
          </w:rPr>
          <w:t>2.1</w:t>
        </w:r>
        <w:r w:rsidRPr="00ED1DC8">
          <w:rPr>
            <w:rFonts w:asciiTheme="minorHAnsi" w:eastAsiaTheme="minorEastAsia" w:hAnsiTheme="minorHAnsi" w:cstheme="minorBidi"/>
            <w:bCs w:val="0"/>
            <w:i w:val="0"/>
            <w:noProof/>
            <w:kern w:val="2"/>
            <w:sz w:val="22"/>
            <w:szCs w:val="22"/>
            <w14:ligatures w14:val="standardContextual"/>
          </w:rPr>
          <w:tab/>
        </w:r>
        <w:r w:rsidRPr="00ED1DC8">
          <w:rPr>
            <w:rStyle w:val="Hyperlink"/>
            <w:i w:val="0"/>
            <w:noProof/>
          </w:rPr>
          <w:t>Kernprozesse</w:t>
        </w:r>
        <w:r w:rsidRPr="00ED1DC8">
          <w:rPr>
            <w:i w:val="0"/>
            <w:noProof/>
            <w:webHidden/>
          </w:rPr>
          <w:tab/>
        </w:r>
        <w:r w:rsidRPr="00ED1DC8">
          <w:rPr>
            <w:i w:val="0"/>
            <w:noProof/>
            <w:webHidden/>
          </w:rPr>
          <w:fldChar w:fldCharType="begin"/>
        </w:r>
        <w:r w:rsidRPr="00ED1DC8">
          <w:rPr>
            <w:i w:val="0"/>
            <w:noProof/>
            <w:webHidden/>
          </w:rPr>
          <w:instrText xml:space="preserve"> PAGEREF _Toc157691322 \h </w:instrText>
        </w:r>
        <w:r w:rsidRPr="00ED1DC8">
          <w:rPr>
            <w:i w:val="0"/>
            <w:noProof/>
            <w:webHidden/>
          </w:rPr>
        </w:r>
        <w:r w:rsidRPr="00ED1DC8">
          <w:rPr>
            <w:i w:val="0"/>
            <w:noProof/>
            <w:webHidden/>
          </w:rPr>
          <w:fldChar w:fldCharType="separate"/>
        </w:r>
        <w:r w:rsidR="001C62E9">
          <w:rPr>
            <w:i w:val="0"/>
            <w:noProof/>
            <w:webHidden/>
          </w:rPr>
          <w:t>17</w:t>
        </w:r>
        <w:r w:rsidRPr="00ED1DC8">
          <w:rPr>
            <w:i w:val="0"/>
            <w:noProof/>
            <w:webHidden/>
          </w:rPr>
          <w:fldChar w:fldCharType="end"/>
        </w:r>
      </w:hyperlink>
    </w:p>
    <w:p w14:paraId="7B199C83" w14:textId="3CEFC0C4" w:rsidR="00ED1DC8" w:rsidRPr="00ED1DC8" w:rsidRDefault="00ED1DC8" w:rsidP="00ED1DC8">
      <w:pPr>
        <w:pStyle w:val="Verzeichnis3"/>
        <w:rPr>
          <w:rFonts w:asciiTheme="minorHAnsi" w:eastAsiaTheme="minorEastAsia" w:hAnsiTheme="minorHAnsi" w:cstheme="minorBidi"/>
          <w:kern w:val="2"/>
          <w:sz w:val="22"/>
          <w:szCs w:val="22"/>
          <w14:ligatures w14:val="standardContextual"/>
        </w:rPr>
      </w:pPr>
      <w:hyperlink w:anchor="_Toc157691323" w:history="1">
        <w:r w:rsidRPr="00ED1DC8">
          <w:rPr>
            <w:rStyle w:val="Hyperlink"/>
          </w:rPr>
          <w:t>2.1.1</w:t>
        </w:r>
        <w:r w:rsidRPr="00ED1DC8">
          <w:rPr>
            <w:rFonts w:asciiTheme="minorHAnsi" w:eastAsiaTheme="minorEastAsia" w:hAnsiTheme="minorHAnsi" w:cstheme="minorBidi"/>
            <w:kern w:val="2"/>
            <w:sz w:val="22"/>
            <w:szCs w:val="22"/>
            <w14:ligatures w14:val="standardContextual"/>
          </w:rPr>
          <w:tab/>
        </w:r>
        <w:r w:rsidRPr="00ED1DC8">
          <w:rPr>
            <w:rStyle w:val="Hyperlink"/>
          </w:rPr>
          <w:t>Kontaktaufnahme bis Aufnahme</w:t>
        </w:r>
        <w:r w:rsidRPr="00ED1DC8">
          <w:rPr>
            <w:webHidden/>
          </w:rPr>
          <w:tab/>
        </w:r>
        <w:r w:rsidRPr="00ED1DC8">
          <w:rPr>
            <w:webHidden/>
          </w:rPr>
          <w:fldChar w:fldCharType="begin"/>
        </w:r>
        <w:r w:rsidRPr="00ED1DC8">
          <w:rPr>
            <w:webHidden/>
          </w:rPr>
          <w:instrText xml:space="preserve"> PAGEREF _Toc157691323 \h </w:instrText>
        </w:r>
        <w:r w:rsidRPr="00ED1DC8">
          <w:rPr>
            <w:webHidden/>
          </w:rPr>
        </w:r>
        <w:r w:rsidRPr="00ED1DC8">
          <w:rPr>
            <w:webHidden/>
          </w:rPr>
          <w:fldChar w:fldCharType="separate"/>
        </w:r>
        <w:r w:rsidR="001C62E9">
          <w:rPr>
            <w:webHidden/>
          </w:rPr>
          <w:t>17</w:t>
        </w:r>
        <w:r w:rsidRPr="00ED1DC8">
          <w:rPr>
            <w:webHidden/>
          </w:rPr>
          <w:fldChar w:fldCharType="end"/>
        </w:r>
      </w:hyperlink>
    </w:p>
    <w:p w14:paraId="2096537D" w14:textId="44493406" w:rsidR="00ED1DC8" w:rsidRPr="00ED1DC8" w:rsidRDefault="00ED1DC8" w:rsidP="00ED1DC8">
      <w:pPr>
        <w:pStyle w:val="Verzeichnis3"/>
        <w:rPr>
          <w:rFonts w:asciiTheme="minorHAnsi" w:eastAsiaTheme="minorEastAsia" w:hAnsiTheme="minorHAnsi" w:cstheme="minorBidi"/>
          <w:kern w:val="2"/>
          <w:sz w:val="22"/>
          <w:szCs w:val="22"/>
          <w14:ligatures w14:val="standardContextual"/>
        </w:rPr>
      </w:pPr>
      <w:hyperlink w:anchor="_Toc157691324" w:history="1">
        <w:r w:rsidRPr="00ED1DC8">
          <w:rPr>
            <w:rStyle w:val="Hyperlink"/>
          </w:rPr>
          <w:t>2.1.2</w:t>
        </w:r>
        <w:r w:rsidRPr="00ED1DC8">
          <w:rPr>
            <w:rFonts w:asciiTheme="minorHAnsi" w:eastAsiaTheme="minorEastAsia" w:hAnsiTheme="minorHAnsi" w:cstheme="minorBidi"/>
            <w:kern w:val="2"/>
            <w:sz w:val="22"/>
            <w:szCs w:val="22"/>
            <w14:ligatures w14:val="standardContextual"/>
          </w:rPr>
          <w:tab/>
        </w:r>
        <w:r w:rsidRPr="00ED1DC8">
          <w:rPr>
            <w:rStyle w:val="Hyperlink"/>
          </w:rPr>
          <w:t>Therapiezielplanung und -evaluation</w:t>
        </w:r>
        <w:r w:rsidRPr="00ED1DC8">
          <w:rPr>
            <w:webHidden/>
          </w:rPr>
          <w:tab/>
        </w:r>
        <w:r w:rsidRPr="00ED1DC8">
          <w:rPr>
            <w:webHidden/>
          </w:rPr>
          <w:fldChar w:fldCharType="begin"/>
        </w:r>
        <w:r w:rsidRPr="00ED1DC8">
          <w:rPr>
            <w:webHidden/>
          </w:rPr>
          <w:instrText xml:space="preserve"> PAGEREF _Toc157691324 \h </w:instrText>
        </w:r>
        <w:r w:rsidRPr="00ED1DC8">
          <w:rPr>
            <w:webHidden/>
          </w:rPr>
        </w:r>
        <w:r w:rsidRPr="00ED1DC8">
          <w:rPr>
            <w:webHidden/>
          </w:rPr>
          <w:fldChar w:fldCharType="separate"/>
        </w:r>
        <w:r w:rsidR="001C62E9">
          <w:rPr>
            <w:webHidden/>
          </w:rPr>
          <w:t>17</w:t>
        </w:r>
        <w:r w:rsidRPr="00ED1DC8">
          <w:rPr>
            <w:webHidden/>
          </w:rPr>
          <w:fldChar w:fldCharType="end"/>
        </w:r>
      </w:hyperlink>
    </w:p>
    <w:p w14:paraId="420DACAA" w14:textId="1E97154E" w:rsidR="00ED1DC8" w:rsidRPr="00ED1DC8" w:rsidRDefault="00ED1DC8" w:rsidP="00ED1DC8">
      <w:pPr>
        <w:pStyle w:val="Verzeichnis3"/>
        <w:rPr>
          <w:rFonts w:asciiTheme="minorHAnsi" w:eastAsiaTheme="minorEastAsia" w:hAnsiTheme="minorHAnsi" w:cstheme="minorBidi"/>
          <w:kern w:val="2"/>
          <w:sz w:val="22"/>
          <w:szCs w:val="22"/>
          <w14:ligatures w14:val="standardContextual"/>
        </w:rPr>
      </w:pPr>
      <w:hyperlink w:anchor="_Toc157691325" w:history="1">
        <w:r w:rsidRPr="00ED1DC8">
          <w:rPr>
            <w:rStyle w:val="Hyperlink"/>
          </w:rPr>
          <w:t>2.1.3</w:t>
        </w:r>
        <w:r w:rsidRPr="00ED1DC8">
          <w:rPr>
            <w:rFonts w:asciiTheme="minorHAnsi" w:eastAsiaTheme="minorEastAsia" w:hAnsiTheme="minorHAnsi" w:cstheme="minorBidi"/>
            <w:kern w:val="2"/>
            <w:sz w:val="22"/>
            <w:szCs w:val="22"/>
            <w14:ligatures w14:val="standardContextual"/>
          </w:rPr>
          <w:tab/>
        </w:r>
        <w:r w:rsidRPr="00ED1DC8">
          <w:rPr>
            <w:rStyle w:val="Hyperlink"/>
          </w:rPr>
          <w:t>Aufenthalt</w:t>
        </w:r>
        <w:r w:rsidRPr="00ED1DC8">
          <w:rPr>
            <w:webHidden/>
          </w:rPr>
          <w:tab/>
        </w:r>
        <w:r w:rsidRPr="00ED1DC8">
          <w:rPr>
            <w:webHidden/>
          </w:rPr>
          <w:fldChar w:fldCharType="begin"/>
        </w:r>
        <w:r w:rsidRPr="00ED1DC8">
          <w:rPr>
            <w:webHidden/>
          </w:rPr>
          <w:instrText xml:space="preserve"> PAGEREF _Toc157691325 \h </w:instrText>
        </w:r>
        <w:r w:rsidRPr="00ED1DC8">
          <w:rPr>
            <w:webHidden/>
          </w:rPr>
        </w:r>
        <w:r w:rsidRPr="00ED1DC8">
          <w:rPr>
            <w:webHidden/>
          </w:rPr>
          <w:fldChar w:fldCharType="separate"/>
        </w:r>
        <w:r w:rsidR="001C62E9">
          <w:rPr>
            <w:webHidden/>
          </w:rPr>
          <w:t>18</w:t>
        </w:r>
        <w:r w:rsidRPr="00ED1DC8">
          <w:rPr>
            <w:webHidden/>
          </w:rPr>
          <w:fldChar w:fldCharType="end"/>
        </w:r>
      </w:hyperlink>
    </w:p>
    <w:p w14:paraId="21A5CFD3" w14:textId="17F42F43" w:rsidR="00ED1DC8" w:rsidRPr="00ED1DC8" w:rsidRDefault="00ED1DC8" w:rsidP="00ED1DC8">
      <w:pPr>
        <w:pStyle w:val="Verzeichnis3"/>
        <w:rPr>
          <w:rFonts w:asciiTheme="minorHAnsi" w:eastAsiaTheme="minorEastAsia" w:hAnsiTheme="minorHAnsi" w:cstheme="minorBidi"/>
          <w:kern w:val="2"/>
          <w:sz w:val="22"/>
          <w:szCs w:val="22"/>
          <w14:ligatures w14:val="standardContextual"/>
        </w:rPr>
      </w:pPr>
      <w:hyperlink w:anchor="_Toc157691326" w:history="1">
        <w:r w:rsidRPr="00ED1DC8">
          <w:rPr>
            <w:rStyle w:val="Hyperlink"/>
          </w:rPr>
          <w:t>2.1.4</w:t>
        </w:r>
        <w:r w:rsidRPr="00ED1DC8">
          <w:rPr>
            <w:rFonts w:asciiTheme="minorHAnsi" w:eastAsiaTheme="minorEastAsia" w:hAnsiTheme="minorHAnsi" w:cstheme="minorBidi"/>
            <w:kern w:val="2"/>
            <w:sz w:val="22"/>
            <w:szCs w:val="22"/>
            <w14:ligatures w14:val="standardContextual"/>
          </w:rPr>
          <w:tab/>
        </w:r>
        <w:r w:rsidRPr="00ED1DC8">
          <w:rPr>
            <w:rStyle w:val="Hyperlink"/>
          </w:rPr>
          <w:t>Entlassung mit Organisation eines supportiven Netzwerkes</w:t>
        </w:r>
        <w:r w:rsidRPr="00ED1DC8">
          <w:rPr>
            <w:webHidden/>
          </w:rPr>
          <w:tab/>
        </w:r>
        <w:r w:rsidRPr="00ED1DC8">
          <w:rPr>
            <w:webHidden/>
          </w:rPr>
          <w:fldChar w:fldCharType="begin"/>
        </w:r>
        <w:r w:rsidRPr="00ED1DC8">
          <w:rPr>
            <w:webHidden/>
          </w:rPr>
          <w:instrText xml:space="preserve"> PAGEREF _Toc157691326 \h </w:instrText>
        </w:r>
        <w:r w:rsidRPr="00ED1DC8">
          <w:rPr>
            <w:webHidden/>
          </w:rPr>
        </w:r>
        <w:r w:rsidRPr="00ED1DC8">
          <w:rPr>
            <w:webHidden/>
          </w:rPr>
          <w:fldChar w:fldCharType="separate"/>
        </w:r>
        <w:r w:rsidR="001C62E9">
          <w:rPr>
            <w:webHidden/>
          </w:rPr>
          <w:t>18</w:t>
        </w:r>
        <w:r w:rsidRPr="00ED1DC8">
          <w:rPr>
            <w:webHidden/>
          </w:rPr>
          <w:fldChar w:fldCharType="end"/>
        </w:r>
      </w:hyperlink>
    </w:p>
    <w:p w14:paraId="712291DD" w14:textId="5FA3FCEF" w:rsidR="00ED1DC8" w:rsidRPr="00ED1DC8" w:rsidRDefault="00ED1DC8" w:rsidP="00ED1DC8">
      <w:pPr>
        <w:pStyle w:val="Verzeichnis3"/>
        <w:rPr>
          <w:rFonts w:asciiTheme="minorHAnsi" w:eastAsiaTheme="minorEastAsia" w:hAnsiTheme="minorHAnsi" w:cstheme="minorBidi"/>
          <w:kern w:val="2"/>
          <w:sz w:val="22"/>
          <w:szCs w:val="22"/>
          <w14:ligatures w14:val="standardContextual"/>
        </w:rPr>
      </w:pPr>
      <w:hyperlink w:anchor="_Toc157691327" w:history="1">
        <w:r w:rsidRPr="00ED1DC8">
          <w:rPr>
            <w:rStyle w:val="Hyperlink"/>
          </w:rPr>
          <w:t>2.1.5</w:t>
        </w:r>
        <w:r w:rsidRPr="00ED1DC8">
          <w:rPr>
            <w:rFonts w:asciiTheme="minorHAnsi" w:eastAsiaTheme="minorEastAsia" w:hAnsiTheme="minorHAnsi" w:cstheme="minorBidi"/>
            <w:kern w:val="2"/>
            <w:sz w:val="22"/>
            <w:szCs w:val="22"/>
            <w14:ligatures w14:val="standardContextual"/>
          </w:rPr>
          <w:tab/>
        </w:r>
        <w:r w:rsidRPr="00ED1DC8">
          <w:rPr>
            <w:rStyle w:val="Hyperlink"/>
          </w:rPr>
          <w:t>Rituale des Abschiednehmens, der Nachsorge und Trauerbegleitung</w:t>
        </w:r>
        <w:r w:rsidRPr="00ED1DC8">
          <w:rPr>
            <w:webHidden/>
          </w:rPr>
          <w:tab/>
        </w:r>
        <w:r w:rsidRPr="00ED1DC8">
          <w:rPr>
            <w:webHidden/>
          </w:rPr>
          <w:fldChar w:fldCharType="begin"/>
        </w:r>
        <w:r w:rsidRPr="00ED1DC8">
          <w:rPr>
            <w:webHidden/>
          </w:rPr>
          <w:instrText xml:space="preserve"> PAGEREF _Toc157691327 \h </w:instrText>
        </w:r>
        <w:r w:rsidRPr="00ED1DC8">
          <w:rPr>
            <w:webHidden/>
          </w:rPr>
        </w:r>
        <w:r w:rsidRPr="00ED1DC8">
          <w:rPr>
            <w:webHidden/>
          </w:rPr>
          <w:fldChar w:fldCharType="separate"/>
        </w:r>
        <w:r w:rsidR="001C62E9">
          <w:rPr>
            <w:webHidden/>
          </w:rPr>
          <w:t>19</w:t>
        </w:r>
        <w:r w:rsidRPr="00ED1DC8">
          <w:rPr>
            <w:webHidden/>
          </w:rPr>
          <w:fldChar w:fldCharType="end"/>
        </w:r>
      </w:hyperlink>
    </w:p>
    <w:p w14:paraId="5642BEAC" w14:textId="5DDC00A0" w:rsidR="00ED1DC8" w:rsidRPr="00ED1DC8" w:rsidRDefault="00ED1DC8">
      <w:pPr>
        <w:pStyle w:val="Verzeichnis2"/>
        <w:tabs>
          <w:tab w:val="left" w:pos="600"/>
          <w:tab w:val="right" w:leader="dot" w:pos="9656"/>
        </w:tabs>
        <w:rPr>
          <w:rFonts w:asciiTheme="minorHAnsi" w:eastAsiaTheme="minorEastAsia" w:hAnsiTheme="minorHAnsi" w:cstheme="minorBidi"/>
          <w:bCs w:val="0"/>
          <w:i w:val="0"/>
          <w:noProof/>
          <w:kern w:val="2"/>
          <w:sz w:val="22"/>
          <w:szCs w:val="22"/>
          <w14:ligatures w14:val="standardContextual"/>
        </w:rPr>
      </w:pPr>
      <w:hyperlink w:anchor="_Toc157691328" w:history="1">
        <w:r w:rsidRPr="00ED1DC8">
          <w:rPr>
            <w:rStyle w:val="Hyperlink"/>
            <w:i w:val="0"/>
            <w:noProof/>
          </w:rPr>
          <w:t>2.2</w:t>
        </w:r>
        <w:r w:rsidRPr="00ED1DC8">
          <w:rPr>
            <w:rFonts w:asciiTheme="minorHAnsi" w:eastAsiaTheme="minorEastAsia" w:hAnsiTheme="minorHAnsi" w:cstheme="minorBidi"/>
            <w:bCs w:val="0"/>
            <w:i w:val="0"/>
            <w:noProof/>
            <w:kern w:val="2"/>
            <w:sz w:val="22"/>
            <w:szCs w:val="22"/>
            <w14:ligatures w14:val="standardContextual"/>
          </w:rPr>
          <w:tab/>
        </w:r>
        <w:r w:rsidRPr="00ED1DC8">
          <w:rPr>
            <w:rStyle w:val="Hyperlink"/>
            <w:i w:val="0"/>
            <w:noProof/>
          </w:rPr>
          <w:t>Führungsprozesse</w:t>
        </w:r>
        <w:r w:rsidRPr="00ED1DC8">
          <w:rPr>
            <w:i w:val="0"/>
            <w:noProof/>
            <w:webHidden/>
          </w:rPr>
          <w:tab/>
        </w:r>
        <w:r w:rsidRPr="00ED1DC8">
          <w:rPr>
            <w:i w:val="0"/>
            <w:noProof/>
            <w:webHidden/>
          </w:rPr>
          <w:fldChar w:fldCharType="begin"/>
        </w:r>
        <w:r w:rsidRPr="00ED1DC8">
          <w:rPr>
            <w:i w:val="0"/>
            <w:noProof/>
            <w:webHidden/>
          </w:rPr>
          <w:instrText xml:space="preserve"> PAGEREF _Toc157691328 \h </w:instrText>
        </w:r>
        <w:r w:rsidRPr="00ED1DC8">
          <w:rPr>
            <w:i w:val="0"/>
            <w:noProof/>
            <w:webHidden/>
          </w:rPr>
        </w:r>
        <w:r w:rsidRPr="00ED1DC8">
          <w:rPr>
            <w:i w:val="0"/>
            <w:noProof/>
            <w:webHidden/>
          </w:rPr>
          <w:fldChar w:fldCharType="separate"/>
        </w:r>
        <w:r w:rsidR="001C62E9">
          <w:rPr>
            <w:i w:val="0"/>
            <w:noProof/>
            <w:webHidden/>
          </w:rPr>
          <w:t>20</w:t>
        </w:r>
        <w:r w:rsidRPr="00ED1DC8">
          <w:rPr>
            <w:i w:val="0"/>
            <w:noProof/>
            <w:webHidden/>
          </w:rPr>
          <w:fldChar w:fldCharType="end"/>
        </w:r>
      </w:hyperlink>
    </w:p>
    <w:p w14:paraId="5999C232" w14:textId="0BF75EBF" w:rsidR="00ED1DC8" w:rsidRPr="00ED1DC8" w:rsidRDefault="00ED1DC8" w:rsidP="00ED1DC8">
      <w:pPr>
        <w:pStyle w:val="Verzeichnis3"/>
        <w:rPr>
          <w:rFonts w:asciiTheme="minorHAnsi" w:eastAsiaTheme="minorEastAsia" w:hAnsiTheme="minorHAnsi" w:cstheme="minorBidi"/>
          <w:kern w:val="2"/>
          <w:sz w:val="22"/>
          <w:szCs w:val="22"/>
          <w14:ligatures w14:val="standardContextual"/>
        </w:rPr>
      </w:pPr>
      <w:hyperlink w:anchor="_Toc157691329" w:history="1">
        <w:r w:rsidRPr="00ED1DC8">
          <w:rPr>
            <w:rStyle w:val="Hyperlink"/>
          </w:rPr>
          <w:t>2.2.1</w:t>
        </w:r>
        <w:r w:rsidRPr="00ED1DC8">
          <w:rPr>
            <w:rFonts w:asciiTheme="minorHAnsi" w:eastAsiaTheme="minorEastAsia" w:hAnsiTheme="minorHAnsi" w:cstheme="minorBidi"/>
            <w:kern w:val="2"/>
            <w:sz w:val="22"/>
            <w:szCs w:val="22"/>
            <w14:ligatures w14:val="standardContextual"/>
          </w:rPr>
          <w:tab/>
        </w:r>
        <w:r w:rsidRPr="00ED1DC8">
          <w:rPr>
            <w:rStyle w:val="Hyperlink"/>
          </w:rPr>
          <w:t>Ressourcenbereitstellung</w:t>
        </w:r>
        <w:r w:rsidRPr="00ED1DC8">
          <w:rPr>
            <w:webHidden/>
          </w:rPr>
          <w:tab/>
        </w:r>
        <w:r w:rsidRPr="00ED1DC8">
          <w:rPr>
            <w:webHidden/>
          </w:rPr>
          <w:fldChar w:fldCharType="begin"/>
        </w:r>
        <w:r w:rsidRPr="00ED1DC8">
          <w:rPr>
            <w:webHidden/>
          </w:rPr>
          <w:instrText xml:space="preserve"> PAGEREF _Toc157691329 \h </w:instrText>
        </w:r>
        <w:r w:rsidRPr="00ED1DC8">
          <w:rPr>
            <w:webHidden/>
          </w:rPr>
        </w:r>
        <w:r w:rsidRPr="00ED1DC8">
          <w:rPr>
            <w:webHidden/>
          </w:rPr>
          <w:fldChar w:fldCharType="separate"/>
        </w:r>
        <w:r w:rsidR="001C62E9">
          <w:rPr>
            <w:webHidden/>
          </w:rPr>
          <w:t>20</w:t>
        </w:r>
        <w:r w:rsidRPr="00ED1DC8">
          <w:rPr>
            <w:webHidden/>
          </w:rPr>
          <w:fldChar w:fldCharType="end"/>
        </w:r>
      </w:hyperlink>
    </w:p>
    <w:p w14:paraId="7ABBDFB6" w14:textId="5B4577D3" w:rsidR="00ED1DC8" w:rsidRPr="00ED1DC8" w:rsidRDefault="00ED1DC8" w:rsidP="00ED1DC8">
      <w:pPr>
        <w:pStyle w:val="Verzeichnis3"/>
        <w:rPr>
          <w:rFonts w:asciiTheme="minorHAnsi" w:eastAsiaTheme="minorEastAsia" w:hAnsiTheme="minorHAnsi" w:cstheme="minorBidi"/>
          <w:kern w:val="2"/>
          <w:sz w:val="22"/>
          <w:szCs w:val="22"/>
          <w14:ligatures w14:val="standardContextual"/>
        </w:rPr>
      </w:pPr>
      <w:hyperlink w:anchor="_Toc157691330" w:history="1">
        <w:r w:rsidRPr="00ED1DC8">
          <w:rPr>
            <w:rStyle w:val="Hyperlink"/>
          </w:rPr>
          <w:t>2.2.2</w:t>
        </w:r>
        <w:r w:rsidRPr="00ED1DC8">
          <w:rPr>
            <w:rFonts w:asciiTheme="minorHAnsi" w:eastAsiaTheme="minorEastAsia" w:hAnsiTheme="minorHAnsi" w:cstheme="minorBidi"/>
            <w:kern w:val="2"/>
            <w:sz w:val="22"/>
            <w:szCs w:val="22"/>
            <w14:ligatures w14:val="standardContextual"/>
          </w:rPr>
          <w:tab/>
        </w:r>
        <w:r w:rsidRPr="00ED1DC8">
          <w:rPr>
            <w:rStyle w:val="Hyperlink"/>
          </w:rPr>
          <w:t>Qualitätspolitik und Qualitätsziele</w:t>
        </w:r>
        <w:r w:rsidRPr="00ED1DC8">
          <w:rPr>
            <w:webHidden/>
          </w:rPr>
          <w:tab/>
        </w:r>
        <w:r w:rsidRPr="00ED1DC8">
          <w:rPr>
            <w:webHidden/>
          </w:rPr>
          <w:fldChar w:fldCharType="begin"/>
        </w:r>
        <w:r w:rsidRPr="00ED1DC8">
          <w:rPr>
            <w:webHidden/>
          </w:rPr>
          <w:instrText xml:space="preserve"> PAGEREF _Toc157691330 \h </w:instrText>
        </w:r>
        <w:r w:rsidRPr="00ED1DC8">
          <w:rPr>
            <w:webHidden/>
          </w:rPr>
        </w:r>
        <w:r w:rsidRPr="00ED1DC8">
          <w:rPr>
            <w:webHidden/>
          </w:rPr>
          <w:fldChar w:fldCharType="separate"/>
        </w:r>
        <w:r w:rsidR="001C62E9">
          <w:rPr>
            <w:webHidden/>
          </w:rPr>
          <w:t>20</w:t>
        </w:r>
        <w:r w:rsidRPr="00ED1DC8">
          <w:rPr>
            <w:webHidden/>
          </w:rPr>
          <w:fldChar w:fldCharType="end"/>
        </w:r>
      </w:hyperlink>
    </w:p>
    <w:p w14:paraId="14824A5F" w14:textId="03ABA28A" w:rsidR="00ED1DC8" w:rsidRPr="00ED1DC8" w:rsidRDefault="00ED1DC8" w:rsidP="00ED1DC8">
      <w:pPr>
        <w:pStyle w:val="Verzeichnis3"/>
        <w:rPr>
          <w:rFonts w:asciiTheme="minorHAnsi" w:eastAsiaTheme="minorEastAsia" w:hAnsiTheme="minorHAnsi" w:cstheme="minorBidi"/>
          <w:kern w:val="2"/>
          <w:sz w:val="22"/>
          <w:szCs w:val="22"/>
          <w14:ligatures w14:val="standardContextual"/>
        </w:rPr>
      </w:pPr>
      <w:hyperlink w:anchor="_Toc157691331" w:history="1">
        <w:r w:rsidRPr="00ED1DC8">
          <w:rPr>
            <w:rStyle w:val="Hyperlink"/>
          </w:rPr>
          <w:t>2.2.3</w:t>
        </w:r>
        <w:r w:rsidRPr="00ED1DC8">
          <w:rPr>
            <w:rFonts w:asciiTheme="minorHAnsi" w:eastAsiaTheme="minorEastAsia" w:hAnsiTheme="minorHAnsi" w:cstheme="minorBidi"/>
            <w:kern w:val="2"/>
            <w:sz w:val="22"/>
            <w:szCs w:val="22"/>
            <w14:ligatures w14:val="standardContextual"/>
          </w:rPr>
          <w:tab/>
        </w:r>
        <w:r w:rsidRPr="00ED1DC8">
          <w:rPr>
            <w:rStyle w:val="Hyperlink"/>
          </w:rPr>
          <w:t>Verantwortung und Befugnis</w:t>
        </w:r>
        <w:r w:rsidRPr="00ED1DC8">
          <w:rPr>
            <w:webHidden/>
          </w:rPr>
          <w:tab/>
        </w:r>
        <w:r w:rsidRPr="00ED1DC8">
          <w:rPr>
            <w:webHidden/>
          </w:rPr>
          <w:fldChar w:fldCharType="begin"/>
        </w:r>
        <w:r w:rsidRPr="00ED1DC8">
          <w:rPr>
            <w:webHidden/>
          </w:rPr>
          <w:instrText xml:space="preserve"> PAGEREF _Toc157691331 \h </w:instrText>
        </w:r>
        <w:r w:rsidRPr="00ED1DC8">
          <w:rPr>
            <w:webHidden/>
          </w:rPr>
        </w:r>
        <w:r w:rsidRPr="00ED1DC8">
          <w:rPr>
            <w:webHidden/>
          </w:rPr>
          <w:fldChar w:fldCharType="separate"/>
        </w:r>
        <w:r w:rsidR="001C62E9">
          <w:rPr>
            <w:webHidden/>
          </w:rPr>
          <w:t>20</w:t>
        </w:r>
        <w:r w:rsidRPr="00ED1DC8">
          <w:rPr>
            <w:webHidden/>
          </w:rPr>
          <w:fldChar w:fldCharType="end"/>
        </w:r>
      </w:hyperlink>
    </w:p>
    <w:p w14:paraId="656BDEB9" w14:textId="078405AB" w:rsidR="00ED1DC8" w:rsidRPr="00ED1DC8" w:rsidRDefault="00ED1DC8" w:rsidP="00ED1DC8">
      <w:pPr>
        <w:pStyle w:val="Verzeichnis3"/>
        <w:rPr>
          <w:rFonts w:asciiTheme="minorHAnsi" w:eastAsiaTheme="minorEastAsia" w:hAnsiTheme="minorHAnsi" w:cstheme="minorBidi"/>
          <w:kern w:val="2"/>
          <w:sz w:val="22"/>
          <w:szCs w:val="22"/>
          <w14:ligatures w14:val="standardContextual"/>
        </w:rPr>
      </w:pPr>
      <w:hyperlink w:anchor="_Toc157691332" w:history="1">
        <w:r w:rsidRPr="00ED1DC8">
          <w:rPr>
            <w:rStyle w:val="Hyperlink"/>
          </w:rPr>
          <w:t>2.2.4</w:t>
        </w:r>
        <w:r w:rsidRPr="00ED1DC8">
          <w:rPr>
            <w:rFonts w:asciiTheme="minorHAnsi" w:eastAsiaTheme="minorEastAsia" w:hAnsiTheme="minorHAnsi" w:cstheme="minorBidi"/>
            <w:kern w:val="2"/>
            <w:sz w:val="22"/>
            <w:szCs w:val="22"/>
            <w14:ligatures w14:val="standardContextual"/>
          </w:rPr>
          <w:tab/>
        </w:r>
        <w:r w:rsidRPr="00ED1DC8">
          <w:rPr>
            <w:rStyle w:val="Hyperlink"/>
          </w:rPr>
          <w:t>Risikomanagement</w:t>
        </w:r>
        <w:r w:rsidRPr="00ED1DC8">
          <w:rPr>
            <w:webHidden/>
          </w:rPr>
          <w:tab/>
        </w:r>
        <w:r w:rsidRPr="00ED1DC8">
          <w:rPr>
            <w:webHidden/>
          </w:rPr>
          <w:fldChar w:fldCharType="begin"/>
        </w:r>
        <w:r w:rsidRPr="00ED1DC8">
          <w:rPr>
            <w:webHidden/>
          </w:rPr>
          <w:instrText xml:space="preserve"> PAGEREF _Toc157691332 \h </w:instrText>
        </w:r>
        <w:r w:rsidRPr="00ED1DC8">
          <w:rPr>
            <w:webHidden/>
          </w:rPr>
        </w:r>
        <w:r w:rsidRPr="00ED1DC8">
          <w:rPr>
            <w:webHidden/>
          </w:rPr>
          <w:fldChar w:fldCharType="separate"/>
        </w:r>
        <w:r w:rsidR="001C62E9">
          <w:rPr>
            <w:webHidden/>
          </w:rPr>
          <w:t>20</w:t>
        </w:r>
        <w:r w:rsidRPr="00ED1DC8">
          <w:rPr>
            <w:webHidden/>
          </w:rPr>
          <w:fldChar w:fldCharType="end"/>
        </w:r>
      </w:hyperlink>
    </w:p>
    <w:p w14:paraId="764C5298" w14:textId="46467200" w:rsidR="00ED1DC8" w:rsidRPr="00ED1DC8" w:rsidRDefault="00ED1DC8" w:rsidP="00ED1DC8">
      <w:pPr>
        <w:pStyle w:val="Verzeichnis3"/>
        <w:rPr>
          <w:rFonts w:asciiTheme="minorHAnsi" w:eastAsiaTheme="minorEastAsia" w:hAnsiTheme="minorHAnsi" w:cstheme="minorBidi"/>
          <w:kern w:val="2"/>
          <w:sz w:val="22"/>
          <w:szCs w:val="22"/>
          <w14:ligatures w14:val="standardContextual"/>
        </w:rPr>
      </w:pPr>
      <w:hyperlink w:anchor="_Toc157691333" w:history="1">
        <w:r w:rsidRPr="00ED1DC8">
          <w:rPr>
            <w:rStyle w:val="Hyperlink"/>
          </w:rPr>
          <w:t>2.2.5</w:t>
        </w:r>
        <w:r w:rsidRPr="00ED1DC8">
          <w:rPr>
            <w:rFonts w:asciiTheme="minorHAnsi" w:eastAsiaTheme="minorEastAsia" w:hAnsiTheme="minorHAnsi" w:cstheme="minorBidi"/>
            <w:kern w:val="2"/>
            <w:sz w:val="22"/>
            <w:szCs w:val="22"/>
            <w14:ligatures w14:val="standardContextual"/>
          </w:rPr>
          <w:tab/>
        </w:r>
        <w:r w:rsidRPr="00ED1DC8">
          <w:rPr>
            <w:rStyle w:val="Hyperlink"/>
          </w:rPr>
          <w:t>Internes Reporting</w:t>
        </w:r>
        <w:r w:rsidRPr="00ED1DC8">
          <w:rPr>
            <w:webHidden/>
          </w:rPr>
          <w:tab/>
        </w:r>
        <w:r w:rsidRPr="00ED1DC8">
          <w:rPr>
            <w:webHidden/>
          </w:rPr>
          <w:fldChar w:fldCharType="begin"/>
        </w:r>
        <w:r w:rsidRPr="00ED1DC8">
          <w:rPr>
            <w:webHidden/>
          </w:rPr>
          <w:instrText xml:space="preserve"> PAGEREF _Toc157691333 \h </w:instrText>
        </w:r>
        <w:r w:rsidRPr="00ED1DC8">
          <w:rPr>
            <w:webHidden/>
          </w:rPr>
        </w:r>
        <w:r w:rsidRPr="00ED1DC8">
          <w:rPr>
            <w:webHidden/>
          </w:rPr>
          <w:fldChar w:fldCharType="separate"/>
        </w:r>
        <w:r w:rsidR="001C62E9">
          <w:rPr>
            <w:webHidden/>
          </w:rPr>
          <w:t>21</w:t>
        </w:r>
        <w:r w:rsidRPr="00ED1DC8">
          <w:rPr>
            <w:webHidden/>
          </w:rPr>
          <w:fldChar w:fldCharType="end"/>
        </w:r>
      </w:hyperlink>
    </w:p>
    <w:p w14:paraId="690986EE" w14:textId="05F75FDF" w:rsidR="00ED1DC8" w:rsidRPr="00ED1DC8" w:rsidRDefault="00ED1DC8" w:rsidP="00ED1DC8">
      <w:pPr>
        <w:pStyle w:val="Verzeichnis3"/>
        <w:rPr>
          <w:rFonts w:asciiTheme="minorHAnsi" w:eastAsiaTheme="minorEastAsia" w:hAnsiTheme="minorHAnsi" w:cstheme="minorBidi"/>
          <w:kern w:val="2"/>
          <w:sz w:val="22"/>
          <w:szCs w:val="22"/>
          <w14:ligatures w14:val="standardContextual"/>
        </w:rPr>
      </w:pPr>
      <w:hyperlink w:anchor="_Toc157691334" w:history="1">
        <w:r w:rsidRPr="00ED1DC8">
          <w:rPr>
            <w:rStyle w:val="Hyperlink"/>
          </w:rPr>
          <w:t>2.2.6</w:t>
        </w:r>
        <w:r w:rsidRPr="00ED1DC8">
          <w:rPr>
            <w:rFonts w:asciiTheme="minorHAnsi" w:eastAsiaTheme="minorEastAsia" w:hAnsiTheme="minorHAnsi" w:cstheme="minorBidi"/>
            <w:kern w:val="2"/>
            <w:sz w:val="22"/>
            <w:szCs w:val="22"/>
            <w14:ligatures w14:val="standardContextual"/>
          </w:rPr>
          <w:tab/>
        </w:r>
        <w:r w:rsidRPr="00ED1DC8">
          <w:rPr>
            <w:rStyle w:val="Hyperlink"/>
          </w:rPr>
          <w:t>Gesetzliche und behördliche Anforderung</w:t>
        </w:r>
        <w:r w:rsidRPr="00ED1DC8">
          <w:rPr>
            <w:webHidden/>
          </w:rPr>
          <w:tab/>
        </w:r>
        <w:r w:rsidRPr="00ED1DC8">
          <w:rPr>
            <w:webHidden/>
          </w:rPr>
          <w:fldChar w:fldCharType="begin"/>
        </w:r>
        <w:r w:rsidRPr="00ED1DC8">
          <w:rPr>
            <w:webHidden/>
          </w:rPr>
          <w:instrText xml:space="preserve"> PAGEREF _Toc157691334 \h </w:instrText>
        </w:r>
        <w:r w:rsidRPr="00ED1DC8">
          <w:rPr>
            <w:webHidden/>
          </w:rPr>
        </w:r>
        <w:r w:rsidRPr="00ED1DC8">
          <w:rPr>
            <w:webHidden/>
          </w:rPr>
          <w:fldChar w:fldCharType="separate"/>
        </w:r>
        <w:r w:rsidR="001C62E9">
          <w:rPr>
            <w:webHidden/>
          </w:rPr>
          <w:t>21</w:t>
        </w:r>
        <w:r w:rsidRPr="00ED1DC8">
          <w:rPr>
            <w:webHidden/>
          </w:rPr>
          <w:fldChar w:fldCharType="end"/>
        </w:r>
      </w:hyperlink>
    </w:p>
    <w:p w14:paraId="2D8A4017" w14:textId="5C79258C" w:rsidR="00ED1DC8" w:rsidRPr="00ED1DC8" w:rsidRDefault="00ED1DC8">
      <w:pPr>
        <w:pStyle w:val="Verzeichnis2"/>
        <w:tabs>
          <w:tab w:val="left" w:pos="600"/>
          <w:tab w:val="right" w:leader="dot" w:pos="9656"/>
        </w:tabs>
        <w:rPr>
          <w:rFonts w:asciiTheme="minorHAnsi" w:eastAsiaTheme="minorEastAsia" w:hAnsiTheme="minorHAnsi" w:cstheme="minorBidi"/>
          <w:bCs w:val="0"/>
          <w:i w:val="0"/>
          <w:noProof/>
          <w:kern w:val="2"/>
          <w:sz w:val="22"/>
          <w:szCs w:val="22"/>
          <w14:ligatures w14:val="standardContextual"/>
        </w:rPr>
      </w:pPr>
      <w:hyperlink w:anchor="_Toc157691335" w:history="1">
        <w:r w:rsidRPr="00ED1DC8">
          <w:rPr>
            <w:rStyle w:val="Hyperlink"/>
            <w:i w:val="0"/>
            <w:noProof/>
          </w:rPr>
          <w:t>2.3</w:t>
        </w:r>
        <w:r w:rsidRPr="00ED1DC8">
          <w:rPr>
            <w:rFonts w:asciiTheme="minorHAnsi" w:eastAsiaTheme="minorEastAsia" w:hAnsiTheme="minorHAnsi" w:cstheme="minorBidi"/>
            <w:bCs w:val="0"/>
            <w:i w:val="0"/>
            <w:noProof/>
            <w:kern w:val="2"/>
            <w:sz w:val="22"/>
            <w:szCs w:val="22"/>
            <w14:ligatures w14:val="standardContextual"/>
          </w:rPr>
          <w:tab/>
        </w:r>
        <w:r w:rsidRPr="00ED1DC8">
          <w:rPr>
            <w:rStyle w:val="Hyperlink"/>
            <w:i w:val="0"/>
            <w:noProof/>
          </w:rPr>
          <w:t>Unterstützende Prozesse</w:t>
        </w:r>
        <w:r w:rsidRPr="00ED1DC8">
          <w:rPr>
            <w:i w:val="0"/>
            <w:noProof/>
            <w:webHidden/>
          </w:rPr>
          <w:tab/>
        </w:r>
        <w:r w:rsidRPr="00ED1DC8">
          <w:rPr>
            <w:i w:val="0"/>
            <w:noProof/>
            <w:webHidden/>
          </w:rPr>
          <w:fldChar w:fldCharType="begin"/>
        </w:r>
        <w:r w:rsidRPr="00ED1DC8">
          <w:rPr>
            <w:i w:val="0"/>
            <w:noProof/>
            <w:webHidden/>
          </w:rPr>
          <w:instrText xml:space="preserve"> PAGEREF _Toc157691335 \h </w:instrText>
        </w:r>
        <w:r w:rsidRPr="00ED1DC8">
          <w:rPr>
            <w:i w:val="0"/>
            <w:noProof/>
            <w:webHidden/>
          </w:rPr>
        </w:r>
        <w:r w:rsidRPr="00ED1DC8">
          <w:rPr>
            <w:i w:val="0"/>
            <w:noProof/>
            <w:webHidden/>
          </w:rPr>
          <w:fldChar w:fldCharType="separate"/>
        </w:r>
        <w:r w:rsidR="001C62E9">
          <w:rPr>
            <w:i w:val="0"/>
            <w:noProof/>
            <w:webHidden/>
          </w:rPr>
          <w:t>21</w:t>
        </w:r>
        <w:r w:rsidRPr="00ED1DC8">
          <w:rPr>
            <w:i w:val="0"/>
            <w:noProof/>
            <w:webHidden/>
          </w:rPr>
          <w:fldChar w:fldCharType="end"/>
        </w:r>
      </w:hyperlink>
    </w:p>
    <w:p w14:paraId="2BC96DDA" w14:textId="5ED64FBA" w:rsidR="00ED1DC8" w:rsidRPr="00ED1DC8" w:rsidRDefault="00ED1DC8">
      <w:pPr>
        <w:pStyle w:val="Verzeichnis1"/>
        <w:tabs>
          <w:tab w:val="left" w:pos="400"/>
          <w:tab w:val="right" w:leader="dot" w:pos="9656"/>
        </w:tabs>
        <w:rPr>
          <w:rFonts w:asciiTheme="minorHAnsi" w:eastAsiaTheme="minorEastAsia" w:hAnsiTheme="minorHAnsi" w:cstheme="minorBidi"/>
          <w:bCs w:val="0"/>
          <w:noProof/>
          <w:kern w:val="2"/>
          <w:sz w:val="22"/>
          <w:szCs w:val="22"/>
          <w14:ligatures w14:val="standardContextual"/>
        </w:rPr>
      </w:pPr>
      <w:hyperlink w:anchor="_Toc157691336" w:history="1">
        <w:r w:rsidRPr="00ED1DC8">
          <w:rPr>
            <w:rStyle w:val="Hyperlink"/>
            <w:rFonts w:cs="Arial"/>
            <w:noProof/>
          </w:rPr>
          <w:t>3.</w:t>
        </w:r>
        <w:r w:rsidRPr="00ED1DC8">
          <w:rPr>
            <w:rFonts w:asciiTheme="minorHAnsi" w:eastAsiaTheme="minorEastAsia" w:hAnsiTheme="minorHAnsi" w:cstheme="minorBidi"/>
            <w:bCs w:val="0"/>
            <w:noProof/>
            <w:kern w:val="2"/>
            <w:sz w:val="22"/>
            <w:szCs w:val="22"/>
            <w14:ligatures w14:val="standardContextual"/>
          </w:rPr>
          <w:tab/>
        </w:r>
        <w:r w:rsidRPr="00ED1DC8">
          <w:rPr>
            <w:rStyle w:val="Hyperlink"/>
            <w:rFonts w:cs="Arial"/>
            <w:noProof/>
          </w:rPr>
          <w:t>Qualitätssicherung</w:t>
        </w:r>
        <w:r w:rsidRPr="00ED1DC8">
          <w:rPr>
            <w:noProof/>
            <w:webHidden/>
          </w:rPr>
          <w:tab/>
        </w:r>
        <w:r w:rsidRPr="00ED1DC8">
          <w:rPr>
            <w:noProof/>
            <w:webHidden/>
          </w:rPr>
          <w:fldChar w:fldCharType="begin"/>
        </w:r>
        <w:r w:rsidRPr="00ED1DC8">
          <w:rPr>
            <w:noProof/>
            <w:webHidden/>
          </w:rPr>
          <w:instrText xml:space="preserve"> PAGEREF _Toc157691336 \h </w:instrText>
        </w:r>
        <w:r w:rsidRPr="00ED1DC8">
          <w:rPr>
            <w:noProof/>
            <w:webHidden/>
          </w:rPr>
        </w:r>
        <w:r w:rsidRPr="00ED1DC8">
          <w:rPr>
            <w:noProof/>
            <w:webHidden/>
          </w:rPr>
          <w:fldChar w:fldCharType="separate"/>
        </w:r>
        <w:r w:rsidR="001C62E9">
          <w:rPr>
            <w:noProof/>
            <w:webHidden/>
          </w:rPr>
          <w:t>23</w:t>
        </w:r>
        <w:r w:rsidRPr="00ED1DC8">
          <w:rPr>
            <w:noProof/>
            <w:webHidden/>
          </w:rPr>
          <w:fldChar w:fldCharType="end"/>
        </w:r>
      </w:hyperlink>
    </w:p>
    <w:p w14:paraId="69880036" w14:textId="02CF8219" w:rsidR="00ED1DC8" w:rsidRPr="00ED1DC8" w:rsidRDefault="00ED1DC8">
      <w:pPr>
        <w:pStyle w:val="Verzeichnis1"/>
        <w:tabs>
          <w:tab w:val="right" w:leader="dot" w:pos="9656"/>
        </w:tabs>
        <w:rPr>
          <w:rFonts w:asciiTheme="minorHAnsi" w:eastAsiaTheme="minorEastAsia" w:hAnsiTheme="minorHAnsi" w:cstheme="minorBidi"/>
          <w:bCs w:val="0"/>
          <w:noProof/>
          <w:kern w:val="2"/>
          <w:sz w:val="22"/>
          <w:szCs w:val="22"/>
          <w14:ligatures w14:val="standardContextual"/>
        </w:rPr>
      </w:pPr>
      <w:hyperlink w:anchor="_Toc157691337" w:history="1">
        <w:r w:rsidRPr="00ED1DC8">
          <w:rPr>
            <w:rStyle w:val="Hyperlink"/>
            <w:rFonts w:cs="Arial"/>
            <w:noProof/>
          </w:rPr>
          <w:t>Erläuterungen und Ausfüllhinweise</w:t>
        </w:r>
        <w:r w:rsidRPr="00ED1DC8">
          <w:rPr>
            <w:noProof/>
            <w:webHidden/>
          </w:rPr>
          <w:tab/>
        </w:r>
        <w:r w:rsidRPr="00ED1DC8">
          <w:rPr>
            <w:noProof/>
            <w:webHidden/>
          </w:rPr>
          <w:fldChar w:fldCharType="begin"/>
        </w:r>
        <w:r w:rsidRPr="00ED1DC8">
          <w:rPr>
            <w:noProof/>
            <w:webHidden/>
          </w:rPr>
          <w:instrText xml:space="preserve"> PAGEREF _Toc157691337 \h </w:instrText>
        </w:r>
        <w:r w:rsidRPr="00ED1DC8">
          <w:rPr>
            <w:noProof/>
            <w:webHidden/>
          </w:rPr>
        </w:r>
        <w:r w:rsidRPr="00ED1DC8">
          <w:rPr>
            <w:noProof/>
            <w:webHidden/>
          </w:rPr>
          <w:fldChar w:fldCharType="separate"/>
        </w:r>
        <w:r w:rsidR="001C62E9">
          <w:rPr>
            <w:noProof/>
            <w:webHidden/>
          </w:rPr>
          <w:t>24</w:t>
        </w:r>
        <w:r w:rsidRPr="00ED1DC8">
          <w:rPr>
            <w:noProof/>
            <w:webHidden/>
          </w:rPr>
          <w:fldChar w:fldCharType="end"/>
        </w:r>
      </w:hyperlink>
    </w:p>
    <w:p w14:paraId="217D046A" w14:textId="06AFE4E3" w:rsidR="00ED1DC8" w:rsidRPr="00ED1DC8" w:rsidRDefault="00ED1DC8">
      <w:pPr>
        <w:pStyle w:val="Verzeichnis1"/>
        <w:tabs>
          <w:tab w:val="right" w:leader="dot" w:pos="9656"/>
        </w:tabs>
        <w:rPr>
          <w:rFonts w:asciiTheme="minorHAnsi" w:eastAsiaTheme="minorEastAsia" w:hAnsiTheme="minorHAnsi" w:cstheme="minorBidi"/>
          <w:bCs w:val="0"/>
          <w:noProof/>
          <w:kern w:val="2"/>
          <w:sz w:val="22"/>
          <w:szCs w:val="22"/>
          <w14:ligatures w14:val="standardContextual"/>
        </w:rPr>
      </w:pPr>
      <w:hyperlink w:anchor="_Toc157691338" w:history="1">
        <w:r w:rsidRPr="00ED1DC8">
          <w:rPr>
            <w:rStyle w:val="Hyperlink"/>
            <w:rFonts w:cs="Arial"/>
            <w:noProof/>
          </w:rPr>
          <w:t>Begriffserläuterungen</w:t>
        </w:r>
        <w:r w:rsidRPr="00ED1DC8">
          <w:rPr>
            <w:noProof/>
            <w:webHidden/>
          </w:rPr>
          <w:tab/>
        </w:r>
        <w:r w:rsidRPr="00ED1DC8">
          <w:rPr>
            <w:noProof/>
            <w:webHidden/>
          </w:rPr>
          <w:fldChar w:fldCharType="begin"/>
        </w:r>
        <w:r w:rsidRPr="00ED1DC8">
          <w:rPr>
            <w:noProof/>
            <w:webHidden/>
          </w:rPr>
          <w:instrText xml:space="preserve"> PAGEREF _Toc157691338 \h </w:instrText>
        </w:r>
        <w:r w:rsidRPr="00ED1DC8">
          <w:rPr>
            <w:noProof/>
            <w:webHidden/>
          </w:rPr>
        </w:r>
        <w:r w:rsidRPr="00ED1DC8">
          <w:rPr>
            <w:noProof/>
            <w:webHidden/>
          </w:rPr>
          <w:fldChar w:fldCharType="separate"/>
        </w:r>
        <w:r w:rsidR="001C62E9">
          <w:rPr>
            <w:noProof/>
            <w:webHidden/>
          </w:rPr>
          <w:t>25</w:t>
        </w:r>
        <w:r w:rsidRPr="00ED1DC8">
          <w:rPr>
            <w:noProof/>
            <w:webHidden/>
          </w:rPr>
          <w:fldChar w:fldCharType="end"/>
        </w:r>
      </w:hyperlink>
    </w:p>
    <w:p w14:paraId="227AA8E3" w14:textId="541F2675" w:rsidR="005A24C2" w:rsidRPr="00D94C9A" w:rsidRDefault="00EF6D33" w:rsidP="005A24C2">
      <w:pPr>
        <w:spacing w:line="220" w:lineRule="exact"/>
        <w:rPr>
          <w:rFonts w:cs="Arial"/>
          <w:noProof/>
          <w:sz w:val="18"/>
          <w:szCs w:val="18"/>
        </w:rPr>
      </w:pPr>
      <w:r w:rsidRPr="00ED1DC8">
        <w:rPr>
          <w:rFonts w:cs="Calibri"/>
          <w:b/>
          <w:bCs/>
          <w:caps/>
          <w:noProof/>
          <w:sz w:val="18"/>
          <w:szCs w:val="18"/>
        </w:rPr>
        <w:fldChar w:fldCharType="end"/>
      </w:r>
      <w:r w:rsidR="005A24C2" w:rsidRPr="00D94C9A">
        <w:rPr>
          <w:rFonts w:cs="Arial"/>
          <w:noProof/>
          <w:sz w:val="18"/>
          <w:szCs w:val="18"/>
        </w:rPr>
        <w:br w:type="page"/>
      </w:r>
    </w:p>
    <w:p w14:paraId="64BDB093" w14:textId="70F4198B" w:rsidR="009C1D28" w:rsidRPr="00D94C9A" w:rsidDel="00B0586D" w:rsidRDefault="009076DB" w:rsidP="009076DB">
      <w:pPr>
        <w:pStyle w:val="berschrift1"/>
        <w:rPr>
          <w:noProof/>
        </w:rPr>
      </w:pPr>
      <w:bookmarkStart w:id="15" w:name="_Toc448765389"/>
      <w:bookmarkStart w:id="16" w:name="_Toc448820854"/>
      <w:bookmarkStart w:id="17" w:name="_Toc448830425"/>
      <w:bookmarkStart w:id="18" w:name="_Toc448830939"/>
      <w:bookmarkStart w:id="19" w:name="_Toc448765390"/>
      <w:bookmarkStart w:id="20" w:name="_Toc448820855"/>
      <w:bookmarkStart w:id="21" w:name="_Toc448830426"/>
      <w:bookmarkStart w:id="22" w:name="_Toc448830940"/>
      <w:bookmarkStart w:id="23" w:name="_Toc448765391"/>
      <w:bookmarkStart w:id="24" w:name="_Toc448820856"/>
      <w:bookmarkStart w:id="25" w:name="_Toc448830427"/>
      <w:bookmarkStart w:id="26" w:name="_Toc448830941"/>
      <w:bookmarkStart w:id="27" w:name="_Toc448765392"/>
      <w:bookmarkStart w:id="28" w:name="_Toc448820857"/>
      <w:bookmarkStart w:id="29" w:name="_Toc448830428"/>
      <w:bookmarkStart w:id="30" w:name="_Toc448830942"/>
      <w:bookmarkStart w:id="31" w:name="_Toc448765393"/>
      <w:bookmarkStart w:id="32" w:name="_Toc448820858"/>
      <w:bookmarkStart w:id="33" w:name="_Toc448830429"/>
      <w:bookmarkStart w:id="34" w:name="_Toc448830943"/>
      <w:bookmarkStart w:id="35" w:name="_Toc448765394"/>
      <w:bookmarkStart w:id="36" w:name="_Toc448820859"/>
      <w:bookmarkStart w:id="37" w:name="_Toc448830430"/>
      <w:bookmarkStart w:id="38" w:name="_Toc448830944"/>
      <w:bookmarkStart w:id="39" w:name="_Toc448765395"/>
      <w:bookmarkStart w:id="40" w:name="_Toc448820860"/>
      <w:bookmarkStart w:id="41" w:name="_Toc448830431"/>
      <w:bookmarkStart w:id="42" w:name="_Toc448830945"/>
      <w:bookmarkStart w:id="43" w:name="_Toc448765396"/>
      <w:bookmarkStart w:id="44" w:name="_Toc448820861"/>
      <w:bookmarkStart w:id="45" w:name="_Toc448830432"/>
      <w:bookmarkStart w:id="46" w:name="_Toc448830946"/>
      <w:bookmarkStart w:id="47" w:name="_Toc448765397"/>
      <w:bookmarkStart w:id="48" w:name="_Toc448820862"/>
      <w:bookmarkStart w:id="49" w:name="_Toc448830433"/>
      <w:bookmarkStart w:id="50" w:name="_Toc448830947"/>
      <w:bookmarkStart w:id="51" w:name="_Toc448765398"/>
      <w:bookmarkStart w:id="52" w:name="_Toc448820863"/>
      <w:bookmarkStart w:id="53" w:name="_Toc448830434"/>
      <w:bookmarkStart w:id="54" w:name="_Toc448830948"/>
      <w:bookmarkStart w:id="55" w:name="_Toc448765399"/>
      <w:bookmarkStart w:id="56" w:name="_Toc448820864"/>
      <w:bookmarkStart w:id="57" w:name="_Toc448830435"/>
      <w:bookmarkStart w:id="58" w:name="_Toc448830949"/>
      <w:bookmarkStart w:id="59" w:name="_Toc448765400"/>
      <w:bookmarkStart w:id="60" w:name="_Toc448820865"/>
      <w:bookmarkStart w:id="61" w:name="_Toc448830436"/>
      <w:bookmarkStart w:id="62" w:name="_Toc448830950"/>
      <w:bookmarkStart w:id="63" w:name="_Toc448765401"/>
      <w:bookmarkStart w:id="64" w:name="_Toc448820866"/>
      <w:bookmarkStart w:id="65" w:name="_Toc448830437"/>
      <w:bookmarkStart w:id="66" w:name="_Toc448830951"/>
      <w:bookmarkStart w:id="67" w:name="_Toc448765402"/>
      <w:bookmarkStart w:id="68" w:name="_Toc448820867"/>
      <w:bookmarkStart w:id="69" w:name="_Toc448830438"/>
      <w:bookmarkStart w:id="70" w:name="_Toc448830952"/>
      <w:bookmarkStart w:id="71" w:name="_Toc448765403"/>
      <w:bookmarkStart w:id="72" w:name="_Toc448820868"/>
      <w:bookmarkStart w:id="73" w:name="_Toc448830439"/>
      <w:bookmarkStart w:id="74" w:name="_Toc448830953"/>
      <w:bookmarkStart w:id="75" w:name="_Toc448765404"/>
      <w:bookmarkStart w:id="76" w:name="_Toc448820869"/>
      <w:bookmarkStart w:id="77" w:name="_Toc448830440"/>
      <w:bookmarkStart w:id="78" w:name="_Toc448830954"/>
      <w:bookmarkStart w:id="79" w:name="_Toc448765405"/>
      <w:bookmarkStart w:id="80" w:name="_Toc448820870"/>
      <w:bookmarkStart w:id="81" w:name="_Toc448830441"/>
      <w:bookmarkStart w:id="82" w:name="_Toc448830955"/>
      <w:bookmarkStart w:id="83" w:name="_Toc448765406"/>
      <w:bookmarkStart w:id="84" w:name="_Toc448820871"/>
      <w:bookmarkStart w:id="85" w:name="_Toc448830442"/>
      <w:bookmarkStart w:id="86" w:name="_Toc448830956"/>
      <w:bookmarkStart w:id="87" w:name="_Toc448765407"/>
      <w:bookmarkStart w:id="88" w:name="_Toc448820872"/>
      <w:bookmarkStart w:id="89" w:name="_Toc448830443"/>
      <w:bookmarkStart w:id="90" w:name="_Toc448830957"/>
      <w:bookmarkStart w:id="91" w:name="_Toc448765408"/>
      <w:bookmarkStart w:id="92" w:name="_Toc448820873"/>
      <w:bookmarkStart w:id="93" w:name="_Toc448830444"/>
      <w:bookmarkStart w:id="94" w:name="_Toc448830958"/>
      <w:bookmarkStart w:id="95" w:name="_Toc448765409"/>
      <w:bookmarkStart w:id="96" w:name="_Toc448820874"/>
      <w:bookmarkStart w:id="97" w:name="_Toc448830445"/>
      <w:bookmarkStart w:id="98" w:name="_Toc448830959"/>
      <w:bookmarkStart w:id="99" w:name="_Toc448765410"/>
      <w:bookmarkStart w:id="100" w:name="_Toc448820875"/>
      <w:bookmarkStart w:id="101" w:name="_Toc448830446"/>
      <w:bookmarkStart w:id="102" w:name="_Toc448830960"/>
      <w:bookmarkStart w:id="103" w:name="_Toc448765411"/>
      <w:bookmarkStart w:id="104" w:name="_Toc448820876"/>
      <w:bookmarkStart w:id="105" w:name="_Toc448830447"/>
      <w:bookmarkStart w:id="106" w:name="_Toc448830961"/>
      <w:bookmarkStart w:id="107" w:name="_Toc448765412"/>
      <w:bookmarkStart w:id="108" w:name="_Toc448820877"/>
      <w:bookmarkStart w:id="109" w:name="_Toc448830448"/>
      <w:bookmarkStart w:id="110" w:name="_Toc448830962"/>
      <w:bookmarkStart w:id="111" w:name="_Toc448765413"/>
      <w:bookmarkStart w:id="112" w:name="_Toc448820878"/>
      <w:bookmarkStart w:id="113" w:name="_Toc448830449"/>
      <w:bookmarkStart w:id="114" w:name="_Toc448830963"/>
      <w:bookmarkStart w:id="115" w:name="_Toc448765414"/>
      <w:bookmarkStart w:id="116" w:name="_Toc448820879"/>
      <w:bookmarkStart w:id="117" w:name="_Toc448830450"/>
      <w:bookmarkStart w:id="118" w:name="_Toc448830964"/>
      <w:bookmarkStart w:id="119" w:name="_Toc448765415"/>
      <w:bookmarkStart w:id="120" w:name="_Toc448820880"/>
      <w:bookmarkStart w:id="121" w:name="_Toc448830451"/>
      <w:bookmarkStart w:id="122" w:name="_Toc448830965"/>
      <w:bookmarkStart w:id="123" w:name="_Toc448765416"/>
      <w:bookmarkStart w:id="124" w:name="_Toc448820881"/>
      <w:bookmarkStart w:id="125" w:name="_Toc448830452"/>
      <w:bookmarkStart w:id="126" w:name="_Toc448830966"/>
      <w:bookmarkStart w:id="127" w:name="_Toc448765417"/>
      <w:bookmarkStart w:id="128" w:name="_Toc448820882"/>
      <w:bookmarkStart w:id="129" w:name="_Toc448830453"/>
      <w:bookmarkStart w:id="130" w:name="_Toc448830967"/>
      <w:bookmarkStart w:id="131" w:name="_Toc448765418"/>
      <w:bookmarkStart w:id="132" w:name="_Toc448820883"/>
      <w:bookmarkStart w:id="133" w:name="_Toc448830454"/>
      <w:bookmarkStart w:id="134" w:name="_Toc448830968"/>
      <w:bookmarkStart w:id="135" w:name="_Toc448765419"/>
      <w:bookmarkStart w:id="136" w:name="_Toc448820884"/>
      <w:bookmarkStart w:id="137" w:name="_Toc448830455"/>
      <w:bookmarkStart w:id="138" w:name="_Toc448830969"/>
      <w:bookmarkStart w:id="139" w:name="_Toc448765420"/>
      <w:bookmarkStart w:id="140" w:name="_Toc448820885"/>
      <w:bookmarkStart w:id="141" w:name="_Toc448830456"/>
      <w:bookmarkStart w:id="142" w:name="_Toc448830970"/>
      <w:bookmarkStart w:id="143" w:name="_Toc448765421"/>
      <w:bookmarkStart w:id="144" w:name="_Toc448820886"/>
      <w:bookmarkStart w:id="145" w:name="_Toc448830457"/>
      <w:bookmarkStart w:id="146" w:name="_Toc448830971"/>
      <w:bookmarkStart w:id="147" w:name="_Toc448765422"/>
      <w:bookmarkStart w:id="148" w:name="_Toc448820887"/>
      <w:bookmarkStart w:id="149" w:name="_Toc448830458"/>
      <w:bookmarkStart w:id="150" w:name="_Toc448830972"/>
      <w:bookmarkStart w:id="151" w:name="_Toc448765423"/>
      <w:bookmarkStart w:id="152" w:name="_Toc448820888"/>
      <w:bookmarkStart w:id="153" w:name="_Toc448830459"/>
      <w:bookmarkStart w:id="154" w:name="_Toc448830973"/>
      <w:bookmarkStart w:id="155" w:name="_Toc448765424"/>
      <w:bookmarkStart w:id="156" w:name="_Toc448820889"/>
      <w:bookmarkStart w:id="157" w:name="_Toc448830460"/>
      <w:bookmarkStart w:id="158" w:name="_Toc448830974"/>
      <w:bookmarkStart w:id="159" w:name="_Toc448765425"/>
      <w:bookmarkStart w:id="160" w:name="_Toc448820890"/>
      <w:bookmarkStart w:id="161" w:name="_Toc448830461"/>
      <w:bookmarkStart w:id="162" w:name="_Toc448830975"/>
      <w:bookmarkStart w:id="163" w:name="_Toc448765426"/>
      <w:bookmarkStart w:id="164" w:name="_Toc448820891"/>
      <w:bookmarkStart w:id="165" w:name="_Toc448830462"/>
      <w:bookmarkStart w:id="166" w:name="_Toc448830976"/>
      <w:bookmarkStart w:id="167" w:name="_Toc448765427"/>
      <w:bookmarkStart w:id="168" w:name="_Toc448820892"/>
      <w:bookmarkStart w:id="169" w:name="_Toc448830463"/>
      <w:bookmarkStart w:id="170" w:name="_Toc448830977"/>
      <w:bookmarkStart w:id="171" w:name="_Toc448765428"/>
      <w:bookmarkStart w:id="172" w:name="_Toc448820893"/>
      <w:bookmarkStart w:id="173" w:name="_Toc448830464"/>
      <w:bookmarkStart w:id="174" w:name="_Toc448830978"/>
      <w:bookmarkStart w:id="175" w:name="_Toc448765429"/>
      <w:bookmarkStart w:id="176" w:name="_Toc448820894"/>
      <w:bookmarkStart w:id="177" w:name="_Toc448830465"/>
      <w:bookmarkStart w:id="178" w:name="_Toc448830979"/>
      <w:bookmarkStart w:id="179" w:name="_Toc448765430"/>
      <w:bookmarkStart w:id="180" w:name="_Toc448820895"/>
      <w:bookmarkStart w:id="181" w:name="_Toc448830466"/>
      <w:bookmarkStart w:id="182" w:name="_Toc448830980"/>
      <w:bookmarkStart w:id="183" w:name="_Toc448765431"/>
      <w:bookmarkStart w:id="184" w:name="_Toc448820896"/>
      <w:bookmarkStart w:id="185" w:name="_Toc448830467"/>
      <w:bookmarkStart w:id="186" w:name="_Toc448830981"/>
      <w:bookmarkStart w:id="187" w:name="_Toc448765432"/>
      <w:bookmarkStart w:id="188" w:name="_Toc448820897"/>
      <w:bookmarkStart w:id="189" w:name="_Toc448830468"/>
      <w:bookmarkStart w:id="190" w:name="_Toc448830982"/>
      <w:bookmarkStart w:id="191" w:name="_Toc448765433"/>
      <w:bookmarkStart w:id="192" w:name="_Toc448820898"/>
      <w:bookmarkStart w:id="193" w:name="_Toc448830469"/>
      <w:bookmarkStart w:id="194" w:name="_Toc448830983"/>
      <w:bookmarkStart w:id="195" w:name="_Toc448765434"/>
      <w:bookmarkStart w:id="196" w:name="_Toc448820899"/>
      <w:bookmarkStart w:id="197" w:name="_Toc448830470"/>
      <w:bookmarkStart w:id="198" w:name="_Toc448830984"/>
      <w:bookmarkStart w:id="199" w:name="_Toc448765435"/>
      <w:bookmarkStart w:id="200" w:name="_Toc448820900"/>
      <w:bookmarkStart w:id="201" w:name="_Toc448830471"/>
      <w:bookmarkStart w:id="202" w:name="_Toc448830985"/>
      <w:bookmarkStart w:id="203" w:name="_Toc448765436"/>
      <w:bookmarkStart w:id="204" w:name="_Toc448820901"/>
      <w:bookmarkStart w:id="205" w:name="_Toc448830472"/>
      <w:bookmarkStart w:id="206" w:name="_Toc448830986"/>
      <w:bookmarkStart w:id="207" w:name="_Toc448765437"/>
      <w:bookmarkStart w:id="208" w:name="_Toc448820902"/>
      <w:bookmarkStart w:id="209" w:name="_Toc448830473"/>
      <w:bookmarkStart w:id="210" w:name="_Toc448830987"/>
      <w:bookmarkStart w:id="211" w:name="_Toc448765438"/>
      <w:bookmarkStart w:id="212" w:name="_Toc448820903"/>
      <w:bookmarkStart w:id="213" w:name="_Toc448830474"/>
      <w:bookmarkStart w:id="214" w:name="_Toc448830988"/>
      <w:bookmarkStart w:id="215" w:name="_Toc448765439"/>
      <w:bookmarkStart w:id="216" w:name="_Toc448820904"/>
      <w:bookmarkStart w:id="217" w:name="_Toc448830475"/>
      <w:bookmarkStart w:id="218" w:name="_Toc448830989"/>
      <w:bookmarkStart w:id="219" w:name="_Toc448765440"/>
      <w:bookmarkStart w:id="220" w:name="_Toc448820905"/>
      <w:bookmarkStart w:id="221" w:name="_Toc448830476"/>
      <w:bookmarkStart w:id="222" w:name="_Toc448830990"/>
      <w:bookmarkStart w:id="223" w:name="_Toc448765441"/>
      <w:bookmarkStart w:id="224" w:name="_Toc448820906"/>
      <w:bookmarkStart w:id="225" w:name="_Toc448830477"/>
      <w:bookmarkStart w:id="226" w:name="_Toc448830991"/>
      <w:bookmarkStart w:id="227" w:name="_Toc448765442"/>
      <w:bookmarkStart w:id="228" w:name="_Toc448820907"/>
      <w:bookmarkStart w:id="229" w:name="_Toc448830478"/>
      <w:bookmarkStart w:id="230" w:name="_Toc448830992"/>
      <w:bookmarkStart w:id="231" w:name="_Toc448765443"/>
      <w:bookmarkStart w:id="232" w:name="_Toc448820908"/>
      <w:bookmarkStart w:id="233" w:name="_Toc448830479"/>
      <w:bookmarkStart w:id="234" w:name="_Toc448830993"/>
      <w:bookmarkStart w:id="235" w:name="_Toc448765444"/>
      <w:bookmarkStart w:id="236" w:name="_Toc448820909"/>
      <w:bookmarkStart w:id="237" w:name="_Toc448830480"/>
      <w:bookmarkStart w:id="238" w:name="_Toc448830994"/>
      <w:bookmarkStart w:id="239" w:name="_Toc448765445"/>
      <w:bookmarkStart w:id="240" w:name="_Toc448820910"/>
      <w:bookmarkStart w:id="241" w:name="_Toc448830481"/>
      <w:bookmarkStart w:id="242" w:name="_Toc448830995"/>
      <w:bookmarkStart w:id="243" w:name="_Toc448765446"/>
      <w:bookmarkStart w:id="244" w:name="_Toc448820911"/>
      <w:bookmarkStart w:id="245" w:name="_Toc448830482"/>
      <w:bookmarkStart w:id="246" w:name="_Toc448830996"/>
      <w:bookmarkStart w:id="247" w:name="_Toc448765447"/>
      <w:bookmarkStart w:id="248" w:name="_Toc448820912"/>
      <w:bookmarkStart w:id="249" w:name="_Toc448830483"/>
      <w:bookmarkStart w:id="250" w:name="_Toc448830997"/>
      <w:bookmarkStart w:id="251" w:name="_Toc448765448"/>
      <w:bookmarkStart w:id="252" w:name="_Toc448820913"/>
      <w:bookmarkStart w:id="253" w:name="_Toc448830484"/>
      <w:bookmarkStart w:id="254" w:name="_Toc448830998"/>
      <w:bookmarkStart w:id="255" w:name="_Toc157691299"/>
      <w:bookmarkStart w:id="256" w:name="_Toc275190297"/>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r w:rsidRPr="00D94C9A">
        <w:rPr>
          <w:noProof/>
        </w:rPr>
        <w:t>Präambel</w:t>
      </w:r>
      <w:bookmarkEnd w:id="255"/>
    </w:p>
    <w:p w14:paraId="5C2BE206" w14:textId="0D68E2C6" w:rsidR="009C1D28" w:rsidRPr="00D94C9A" w:rsidDel="00B0586D" w:rsidRDefault="009C1D28" w:rsidP="009C1D28">
      <w:pPr>
        <w:autoSpaceDE w:val="0"/>
        <w:autoSpaceDN w:val="0"/>
        <w:adjustRightInd w:val="0"/>
        <w:jc w:val="both"/>
        <w:rPr>
          <w:rFonts w:cs="Arial"/>
          <w:noProof/>
          <w:sz w:val="16"/>
          <w:szCs w:val="16"/>
        </w:rPr>
      </w:pPr>
      <w:bookmarkStart w:id="257" w:name="_Toc448765449"/>
      <w:bookmarkStart w:id="258" w:name="_Toc448820914"/>
      <w:bookmarkStart w:id="259" w:name="_Toc448830485"/>
      <w:bookmarkStart w:id="260" w:name="_Toc448830999"/>
      <w:bookmarkEnd w:id="257"/>
      <w:bookmarkEnd w:id="258"/>
      <w:bookmarkEnd w:id="259"/>
      <w:bookmarkEnd w:id="260"/>
    </w:p>
    <w:p w14:paraId="17CD760E" w14:textId="77777777" w:rsidR="005066EA" w:rsidRPr="00D94C9A" w:rsidRDefault="005066EA" w:rsidP="004A0F97">
      <w:pPr>
        <w:spacing w:after="120" w:line="276" w:lineRule="auto"/>
        <w:jc w:val="both"/>
        <w:rPr>
          <w:noProof/>
        </w:rPr>
      </w:pPr>
      <w:bookmarkStart w:id="261" w:name="_Toc448765450"/>
      <w:bookmarkStart w:id="262" w:name="_Toc448820915"/>
      <w:bookmarkStart w:id="263" w:name="_Toc448830486"/>
      <w:bookmarkStart w:id="264" w:name="_Toc448831000"/>
      <w:bookmarkStart w:id="265" w:name="_Toc448765468"/>
      <w:bookmarkStart w:id="266" w:name="_Toc448820933"/>
      <w:bookmarkStart w:id="267" w:name="_Toc448830504"/>
      <w:bookmarkStart w:id="268" w:name="_Toc448831018"/>
      <w:bookmarkEnd w:id="261"/>
      <w:bookmarkEnd w:id="262"/>
      <w:bookmarkEnd w:id="263"/>
      <w:bookmarkEnd w:id="264"/>
      <w:bookmarkEnd w:id="265"/>
      <w:bookmarkEnd w:id="266"/>
      <w:bookmarkEnd w:id="267"/>
      <w:bookmarkEnd w:id="268"/>
      <w:r w:rsidRPr="00D94C9A">
        <w:rPr>
          <w:noProof/>
        </w:rPr>
        <w:t xml:space="preserve">Mit dem kontinuierlichen Auf- und Ausbau der Palliativversorgung in Deutschland ist auch die Zahl der Palliativstationen an Krankenhäusern stetig angestiegen: Mittlerweile sind mehr als 300 Palliativstationen im „Wegweiser Hospiz- und Palliativversorgung Deutschland“ der DGP gemeldet. Mit dem Hospiz- und Palliativgesetz (HPG) vom Dezember 2015 wurden Impulse für den weiteren Ausbau gesetzt und mit der wachsenden Anzahl von Einrichtungen nimmt auch die Qualitätssicherung der Versorgung an Bedeutung zu. Die Vereinfachung in der Anerkennung als besondere Einrichtung im Hospiz- und Palliativgesetz könnte sogar dazu führen, dass die Strukturqualität in einem Teil der Palliativstationen wieder abnimmt. </w:t>
      </w:r>
    </w:p>
    <w:p w14:paraId="4036B0C8" w14:textId="1BEFD6F2" w:rsidR="005066EA" w:rsidRPr="00D94C9A" w:rsidRDefault="005066EA" w:rsidP="004A0F97">
      <w:pPr>
        <w:spacing w:after="120" w:line="276" w:lineRule="auto"/>
        <w:jc w:val="both"/>
        <w:rPr>
          <w:noProof/>
        </w:rPr>
      </w:pPr>
      <w:r w:rsidRPr="00D94C9A">
        <w:rPr>
          <w:noProof/>
        </w:rPr>
        <w:t xml:space="preserve">Aus diesen Gründen ist es unumgänglich, dass die Deutsche Gesellschaft für Palliativmedizin (DGP) als maßgebliche Fachgesellschaft ein eigenes Zertifizierungsverfahren etabliert: Zertifizierungen und die damit verbundene Überprüfung von Struktur-, Prozess- und Ergebnisqualität sind unstrittige und positive Errungenschaften im Gesundheitswesen. Die DGP-Zertifizierung erfüllt alle Anforderungen an ein Zertifizierungsverfahren, </w:t>
      </w:r>
      <w:r w:rsidR="00343CB2" w:rsidRPr="00D94C9A">
        <w:rPr>
          <w:noProof/>
        </w:rPr>
        <w:t>z. B.</w:t>
      </w:r>
      <w:r w:rsidRPr="00D94C9A">
        <w:rPr>
          <w:noProof/>
        </w:rPr>
        <w:t xml:space="preserve"> die strikte Trennung der normgebenden Institution (die DGP als Fachgesellschaft) von der diese Norm überprüfenden Institution (ClarCert als Zertifizierungsgesellschaft). </w:t>
      </w:r>
    </w:p>
    <w:p w14:paraId="0D28BD41" w14:textId="7E32B28F" w:rsidR="005066EA" w:rsidRPr="00D94C9A" w:rsidRDefault="005066EA" w:rsidP="004A0F97">
      <w:pPr>
        <w:spacing w:after="120" w:line="276" w:lineRule="auto"/>
        <w:jc w:val="both"/>
        <w:rPr>
          <w:noProof/>
        </w:rPr>
      </w:pPr>
      <w:r w:rsidRPr="00D94C9A">
        <w:rPr>
          <w:noProof/>
        </w:rPr>
        <w:t>Die DGP-Zertifizierung bietet Palliativstationen den Nachweis, dass sie in der Lage sind, die Versorgung ihrer Patienten nach spezifizierten und normierten Vorgaben zu erbringen. Diese Vorgaben berücksichtigen unter anderem die Anforderungen der S3-Leitlinie „</w:t>
      </w:r>
      <w:r w:rsidRPr="00D94C9A">
        <w:rPr>
          <w:bCs/>
          <w:noProof/>
        </w:rPr>
        <w:t xml:space="preserve">Palliativmedizin für Patienten mit einer nicht heilbaren Krebserkrankung“ und </w:t>
      </w:r>
      <w:r w:rsidRPr="00D94C9A">
        <w:rPr>
          <w:noProof/>
        </w:rPr>
        <w:t>sind eng mit den Zertifizierungskriterien der Deutschen Krebsgesellschaft (DKG) f</w:t>
      </w:r>
      <w:r w:rsidR="00437EBA" w:rsidRPr="00D94C9A">
        <w:rPr>
          <w:noProof/>
        </w:rPr>
        <w:t>ür die Palliativversorgung in O</w:t>
      </w:r>
      <w:r w:rsidRPr="00D94C9A">
        <w:rPr>
          <w:noProof/>
        </w:rPr>
        <w:t>nkologischen Zentren abgestimmt. Die Mehrzahl der Palliativs</w:t>
      </w:r>
      <w:r w:rsidR="00437EBA" w:rsidRPr="00D94C9A">
        <w:rPr>
          <w:noProof/>
        </w:rPr>
        <w:t>tationen ist aber nicht an ein O</w:t>
      </w:r>
      <w:r w:rsidRPr="00D94C9A">
        <w:rPr>
          <w:noProof/>
        </w:rPr>
        <w:t>nkologisches Zentrum angeschlossen und es finden zunehmend auch Patient</w:t>
      </w:r>
      <w:r w:rsidR="00D444D3">
        <w:rPr>
          <w:noProof/>
        </w:rPr>
        <w:t>inn</w:t>
      </w:r>
      <w:r w:rsidRPr="00D94C9A">
        <w:rPr>
          <w:noProof/>
        </w:rPr>
        <w:t>en</w:t>
      </w:r>
      <w:r w:rsidR="00D444D3">
        <w:rPr>
          <w:noProof/>
        </w:rPr>
        <w:t xml:space="preserve"> und Patienten</w:t>
      </w:r>
      <w:r w:rsidRPr="00D94C9A">
        <w:rPr>
          <w:noProof/>
        </w:rPr>
        <w:t xml:space="preserve"> mit anderen als onkologischen Erkrankungen Zugang zur Palliativversorgung. </w:t>
      </w:r>
    </w:p>
    <w:p w14:paraId="6EF11CDC" w14:textId="418C1F49" w:rsidR="005066EA" w:rsidRPr="00D94C9A" w:rsidRDefault="005066EA" w:rsidP="004A0F97">
      <w:pPr>
        <w:spacing w:after="120" w:line="276" w:lineRule="auto"/>
        <w:jc w:val="both"/>
        <w:rPr>
          <w:noProof/>
        </w:rPr>
      </w:pPr>
      <w:r w:rsidRPr="00D94C9A">
        <w:rPr>
          <w:noProof/>
        </w:rPr>
        <w:t xml:space="preserve">Palliativstationen können deshalb eine DGP-Zertifizierung beantragen und werden dann auf der Grundlage des Erhebungsbogens und in einem Audit von </w:t>
      </w:r>
      <w:r w:rsidR="00F4381E" w:rsidRPr="00D94C9A">
        <w:rPr>
          <w:noProof/>
        </w:rPr>
        <w:t>Fachprüferinnen und Fachprüfer</w:t>
      </w:r>
      <w:r w:rsidR="0049028A" w:rsidRPr="00D94C9A">
        <w:rPr>
          <w:noProof/>
        </w:rPr>
        <w:t>n</w:t>
      </w:r>
      <w:r w:rsidRPr="00D94C9A">
        <w:rPr>
          <w:noProof/>
        </w:rPr>
        <w:t xml:space="preserve"> mit ausgewiesener Expertise in der Palliativversorgung bewertet. </w:t>
      </w:r>
    </w:p>
    <w:p w14:paraId="32ED113E" w14:textId="3F63B9C4" w:rsidR="005066EA" w:rsidRPr="00D94C9A" w:rsidRDefault="005066EA" w:rsidP="004A0F97">
      <w:pPr>
        <w:spacing w:after="120" w:line="276" w:lineRule="auto"/>
        <w:jc w:val="both"/>
        <w:rPr>
          <w:noProof/>
        </w:rPr>
      </w:pPr>
      <w:r w:rsidRPr="00D94C9A">
        <w:rPr>
          <w:noProof/>
        </w:rPr>
        <w:t>Palliativstation</w:t>
      </w:r>
      <w:r w:rsidR="00493952" w:rsidRPr="00D94C9A">
        <w:rPr>
          <w:noProof/>
        </w:rPr>
        <w:t>en, die bereits als Teil eines O</w:t>
      </w:r>
      <w:r w:rsidRPr="00D94C9A">
        <w:rPr>
          <w:noProof/>
        </w:rPr>
        <w:t xml:space="preserve">nkologischen Zentrums zertifiziert worden sind, haben damit einen Qualitätsnachweis erbracht und können die Anerkennung unter Vorlage des Zertifikates erhalten. </w:t>
      </w:r>
    </w:p>
    <w:p w14:paraId="4BBB51F6" w14:textId="755D8339" w:rsidR="005066EA" w:rsidRPr="00D94C9A" w:rsidRDefault="005066EA" w:rsidP="004A0F97">
      <w:pPr>
        <w:spacing w:after="120" w:line="276" w:lineRule="auto"/>
        <w:jc w:val="both"/>
        <w:rPr>
          <w:noProof/>
        </w:rPr>
      </w:pPr>
      <w:r w:rsidRPr="00D94C9A">
        <w:rPr>
          <w:noProof/>
        </w:rPr>
        <w:t>Die DGP-Zertifizierung ist ein wesentlicher Schritt in der Qualitätssicherung der Hospiz- und Palliativversorgung. Die Zertifizierung von Palliativstationen ist dabei nur ein erster Schritt</w:t>
      </w:r>
      <w:r w:rsidR="003D2F0C" w:rsidRPr="00D94C9A">
        <w:rPr>
          <w:noProof/>
        </w:rPr>
        <w:t>. Z</w:t>
      </w:r>
      <w:r w:rsidRPr="00D94C9A">
        <w:rPr>
          <w:noProof/>
        </w:rPr>
        <w:t>u einem späteren Zeitpunkt ist die Ausweitung auf die Zertifizierung von anderen Einrichtungen der spezialisierten Palliativversorgung geplant. Nur so können wir garantieren, dass schwerstkranke und sterbende Patient</w:t>
      </w:r>
      <w:r w:rsidR="00D444D3">
        <w:rPr>
          <w:noProof/>
        </w:rPr>
        <w:t>inn</w:t>
      </w:r>
      <w:r w:rsidRPr="00D94C9A">
        <w:rPr>
          <w:noProof/>
        </w:rPr>
        <w:t>en</w:t>
      </w:r>
      <w:r w:rsidR="00D444D3">
        <w:rPr>
          <w:noProof/>
        </w:rPr>
        <w:t xml:space="preserve"> und Patienten</w:t>
      </w:r>
      <w:r w:rsidRPr="00D94C9A">
        <w:rPr>
          <w:noProof/>
        </w:rPr>
        <w:t xml:space="preserve"> die bestmögliche Palliativversorgung erhalten!</w:t>
      </w:r>
    </w:p>
    <w:p w14:paraId="76C306DF" w14:textId="22E25FB8" w:rsidR="00A22ACE" w:rsidRPr="00F77B5F" w:rsidRDefault="005066EA" w:rsidP="00F77B5F">
      <w:pPr>
        <w:ind w:left="6372"/>
        <w:rPr>
          <w:rFonts w:cs="Arial"/>
          <w:i/>
          <w:iCs/>
          <w:noProof/>
          <w:sz w:val="16"/>
          <w:szCs w:val="16"/>
        </w:rPr>
      </w:pPr>
      <w:r w:rsidRPr="00D94C9A">
        <w:rPr>
          <w:noProof/>
        </w:rPr>
        <w:br/>
      </w:r>
      <w:r w:rsidR="00F77B5F">
        <w:rPr>
          <w:rFonts w:cs="Arial"/>
          <w:i/>
          <w:iCs/>
          <w:noProof/>
          <w:sz w:val="16"/>
          <w:szCs w:val="16"/>
        </w:rPr>
        <w:t xml:space="preserve">            </w:t>
      </w:r>
      <w:r w:rsidR="00F77B5F" w:rsidRPr="00F77B5F">
        <w:rPr>
          <w:rFonts w:cs="Arial"/>
          <w:i/>
          <w:iCs/>
          <w:noProof/>
          <w:sz w:val="16"/>
          <w:szCs w:val="16"/>
        </w:rPr>
        <w:t>Autor: Prof. Dr. med. Lukas Radbruch</w:t>
      </w:r>
    </w:p>
    <w:p w14:paraId="2B1CF10A" w14:textId="77777777" w:rsidR="009076DB" w:rsidRPr="00D94C9A" w:rsidRDefault="009076DB">
      <w:pPr>
        <w:rPr>
          <w:rFonts w:cs="Arial"/>
          <w:b/>
          <w:bCs/>
          <w:noProof/>
          <w:sz w:val="24"/>
        </w:rPr>
      </w:pPr>
    </w:p>
    <w:p w14:paraId="6FED5380" w14:textId="5EF33316" w:rsidR="009076DB" w:rsidRPr="00D94C9A" w:rsidDel="00B0586D" w:rsidRDefault="009076DB">
      <w:pPr>
        <w:rPr>
          <w:rFonts w:cs="Arial"/>
          <w:b/>
          <w:bCs/>
          <w:noProof/>
          <w:sz w:val="24"/>
        </w:rPr>
      </w:pPr>
      <w:r w:rsidRPr="00D94C9A">
        <w:rPr>
          <w:rFonts w:cs="Arial"/>
          <w:b/>
          <w:bCs/>
          <w:noProof/>
          <w:sz w:val="24"/>
        </w:rPr>
        <w:br w:type="page"/>
      </w:r>
    </w:p>
    <w:p w14:paraId="04E36683" w14:textId="2C2CC1C9" w:rsidR="00A22ACE" w:rsidRPr="00D94C9A" w:rsidRDefault="00A22ACE" w:rsidP="007679C4">
      <w:pPr>
        <w:pStyle w:val="berschrift1"/>
        <w:numPr>
          <w:ilvl w:val="0"/>
          <w:numId w:val="2"/>
        </w:numPr>
        <w:tabs>
          <w:tab w:val="left" w:pos="720"/>
        </w:tabs>
        <w:rPr>
          <w:rFonts w:cs="Arial"/>
          <w:noProof/>
        </w:rPr>
      </w:pPr>
      <w:bookmarkStart w:id="269" w:name="_Toc157691300"/>
      <w:r w:rsidRPr="00D94C9A">
        <w:rPr>
          <w:rFonts w:cs="Arial"/>
          <w:noProof/>
        </w:rPr>
        <w:t>Allgemeine Angaben</w:t>
      </w:r>
      <w:bookmarkEnd w:id="269"/>
    </w:p>
    <w:p w14:paraId="673552E4" w14:textId="77777777" w:rsidR="00AB3D05" w:rsidRPr="00D94C9A" w:rsidRDefault="00AB3D05" w:rsidP="00AB3D05">
      <w:pPr>
        <w:rPr>
          <w:rFonts w:cs="Arial"/>
          <w:noProof/>
        </w:rPr>
      </w:pPr>
    </w:p>
    <w:p w14:paraId="3ED92B76" w14:textId="48311502" w:rsidR="007679C4" w:rsidRPr="00D94C9A" w:rsidRDefault="00336EBA" w:rsidP="00B1066D">
      <w:pPr>
        <w:pStyle w:val="berschrift2"/>
        <w:rPr>
          <w:noProof/>
        </w:rPr>
      </w:pPr>
      <w:bookmarkStart w:id="270" w:name="_Toc442287331"/>
      <w:bookmarkStart w:id="271" w:name="_Toc157691301"/>
      <w:r w:rsidRPr="00D94C9A">
        <w:rPr>
          <w:noProof/>
        </w:rPr>
        <w:t>Versorgungsstruktur (räumlich, personell, apparativ)</w:t>
      </w:r>
      <w:bookmarkEnd w:id="270"/>
      <w:bookmarkEnd w:id="271"/>
    </w:p>
    <w:p w14:paraId="7493BBD8" w14:textId="3F694D10" w:rsidR="00AB3D05" w:rsidRPr="00D94C9A" w:rsidRDefault="00AB3D05" w:rsidP="00BB4D35">
      <w:pPr>
        <w:pStyle w:val="Formatvorlage1"/>
        <w:rPr>
          <w:noProof/>
          <w:lang w:val="de-DE"/>
        </w:rPr>
      </w:pPr>
      <w:bookmarkStart w:id="272" w:name="_Toc157691302"/>
      <w:r w:rsidRPr="00D94C9A">
        <w:rPr>
          <w:noProof/>
          <w:lang w:val="de-DE"/>
        </w:rPr>
        <w:t>Teammitglieder und palliatives Netzwerk</w:t>
      </w:r>
      <w:bookmarkEnd w:id="272"/>
      <w:r w:rsidRPr="00D94C9A">
        <w:rPr>
          <w:noProof/>
          <w:lang w:val="de-DE"/>
        </w:rPr>
        <w:t xml:space="preserve"> </w:t>
      </w:r>
    </w:p>
    <w:p w14:paraId="22E05881" w14:textId="77777777" w:rsidR="00A22ACE" w:rsidRPr="00D94C9A" w:rsidRDefault="00A22ACE" w:rsidP="00A22ACE">
      <w:pPr>
        <w:rPr>
          <w:rFonts w:cs="Arial"/>
          <w:noProof/>
        </w:rPr>
      </w:pPr>
    </w:p>
    <w:tbl>
      <w:tblPr>
        <w:tblW w:w="491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70" w:type="dxa"/>
          <w:bottom w:w="28" w:type="dxa"/>
          <w:right w:w="70" w:type="dxa"/>
        </w:tblCellMar>
        <w:tblLook w:val="0000" w:firstRow="0" w:lastRow="0" w:firstColumn="0" w:lastColumn="0" w:noHBand="0" w:noVBand="0"/>
      </w:tblPr>
      <w:tblGrid>
        <w:gridCol w:w="5807"/>
        <w:gridCol w:w="350"/>
        <w:gridCol w:w="3337"/>
      </w:tblGrid>
      <w:tr w:rsidR="00276727" w:rsidRPr="00D94C9A" w14:paraId="630C8FA3" w14:textId="30876686" w:rsidTr="00A0029C">
        <w:trPr>
          <w:trHeight w:val="284"/>
          <w:tblHeader/>
        </w:trPr>
        <w:tc>
          <w:tcPr>
            <w:tcW w:w="5807" w:type="dxa"/>
            <w:tcBorders>
              <w:top w:val="single" w:sz="4" w:space="0" w:color="auto"/>
            </w:tcBorders>
            <w:shd w:val="clear" w:color="auto" w:fill="BFBFBF" w:themeFill="background1" w:themeFillShade="BF"/>
            <w:tcMar>
              <w:top w:w="57" w:type="dxa"/>
              <w:bottom w:w="57" w:type="dxa"/>
            </w:tcMar>
            <w:vAlign w:val="center"/>
          </w:tcPr>
          <w:p w14:paraId="77619322" w14:textId="77777777" w:rsidR="00276727" w:rsidRDefault="00276727" w:rsidP="00301894">
            <w:pPr>
              <w:rPr>
                <w:rFonts w:cs="Arial"/>
                <w:b/>
                <w:noProof/>
              </w:rPr>
            </w:pPr>
            <w:r w:rsidRPr="00D94C9A">
              <w:rPr>
                <w:rFonts w:cs="Arial"/>
                <w:b/>
                <w:noProof/>
              </w:rPr>
              <w:t>Anforderung zur Zertifizierung nach DGP</w:t>
            </w:r>
          </w:p>
          <w:p w14:paraId="2BD0890C" w14:textId="05777BCC" w:rsidR="00712373" w:rsidRPr="00B66C6C" w:rsidRDefault="00D133CC" w:rsidP="00301894">
            <w:pPr>
              <w:rPr>
                <w:rFonts w:cs="Arial"/>
                <w:bCs/>
                <w:noProof/>
              </w:rPr>
            </w:pPr>
            <w:r w:rsidRPr="00B66C6C">
              <w:rPr>
                <w:rFonts w:cs="Arial"/>
                <w:bCs/>
                <w:noProof/>
              </w:rPr>
              <w:t xml:space="preserve">„X“ = verpflichtende Anforderung </w:t>
            </w:r>
          </w:p>
        </w:tc>
        <w:tc>
          <w:tcPr>
            <w:tcW w:w="350" w:type="dxa"/>
            <w:tcBorders>
              <w:top w:val="single" w:sz="4" w:space="0" w:color="auto"/>
            </w:tcBorders>
            <w:shd w:val="clear" w:color="auto" w:fill="AFDC7E"/>
            <w:vAlign w:val="center"/>
          </w:tcPr>
          <w:p w14:paraId="786F040F" w14:textId="51E81514" w:rsidR="00276727" w:rsidRPr="00D94C9A" w:rsidRDefault="00276727" w:rsidP="007679C4">
            <w:pPr>
              <w:jc w:val="center"/>
              <w:rPr>
                <w:rFonts w:cs="Arial"/>
                <w:b/>
                <w:noProof/>
              </w:rPr>
            </w:pPr>
            <w:r w:rsidRPr="00D94C9A">
              <w:rPr>
                <w:rFonts w:cs="Arial"/>
                <w:b/>
                <w:noProof/>
              </w:rPr>
              <w:t>X</w:t>
            </w:r>
          </w:p>
        </w:tc>
        <w:tc>
          <w:tcPr>
            <w:tcW w:w="3337" w:type="dxa"/>
            <w:tcBorders>
              <w:top w:val="single" w:sz="4" w:space="0" w:color="auto"/>
            </w:tcBorders>
            <w:shd w:val="clear" w:color="auto" w:fill="BFBFBF" w:themeFill="background1" w:themeFillShade="BF"/>
            <w:vAlign w:val="center"/>
          </w:tcPr>
          <w:p w14:paraId="758A8A47" w14:textId="1E11E57E" w:rsidR="00276727" w:rsidRPr="00D94C9A" w:rsidRDefault="00276727" w:rsidP="0038003E">
            <w:pPr>
              <w:jc w:val="center"/>
              <w:rPr>
                <w:rFonts w:cs="Arial"/>
                <w:b/>
                <w:noProof/>
              </w:rPr>
            </w:pPr>
            <w:r w:rsidRPr="00D94C9A">
              <w:rPr>
                <w:rFonts w:cs="Arial"/>
                <w:b/>
                <w:noProof/>
              </w:rPr>
              <w:t>Erläuterung durch die</w:t>
            </w:r>
          </w:p>
          <w:p w14:paraId="5574E3CB" w14:textId="6D647A05" w:rsidR="00276727" w:rsidRPr="00D94C9A" w:rsidRDefault="00276727" w:rsidP="0038003E">
            <w:pPr>
              <w:keepNext/>
              <w:jc w:val="center"/>
              <w:outlineLvl w:val="5"/>
              <w:rPr>
                <w:rFonts w:cs="Arial"/>
                <w:b/>
                <w:noProof/>
                <w:sz w:val="18"/>
                <w:szCs w:val="18"/>
              </w:rPr>
            </w:pPr>
            <w:r w:rsidRPr="00D94C9A">
              <w:rPr>
                <w:rFonts w:cs="Arial"/>
                <w:b/>
                <w:noProof/>
              </w:rPr>
              <w:t>Einrichtung</w:t>
            </w:r>
          </w:p>
        </w:tc>
      </w:tr>
      <w:tr w:rsidR="005A68CF" w:rsidRPr="00D94C9A" w14:paraId="21A5952E" w14:textId="77777777" w:rsidTr="00F30739">
        <w:trPr>
          <w:trHeight w:val="227"/>
        </w:trPr>
        <w:tc>
          <w:tcPr>
            <w:tcW w:w="9494" w:type="dxa"/>
            <w:gridSpan w:val="3"/>
            <w:tcBorders>
              <w:top w:val="single" w:sz="4" w:space="0" w:color="BFBFBF" w:themeColor="background1" w:themeShade="BF"/>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7F4F5610" w14:textId="2A6C869A" w:rsidR="005A68CF" w:rsidRPr="00D94C9A" w:rsidRDefault="005A68CF" w:rsidP="002748A0">
            <w:pPr>
              <w:jc w:val="both"/>
              <w:rPr>
                <w:rFonts w:cs="Arial"/>
                <w:noProof/>
              </w:rPr>
            </w:pPr>
            <w:r w:rsidRPr="00D94C9A">
              <w:rPr>
                <w:rFonts w:cs="Arial"/>
                <w:noProof/>
              </w:rPr>
              <w:t>Die Teammitglieder (krankenhausintern) der Palliativstation sind:</w:t>
            </w:r>
          </w:p>
        </w:tc>
      </w:tr>
      <w:tr w:rsidR="00276727" w:rsidRPr="00D94C9A" w14:paraId="105BEF57" w14:textId="77777777" w:rsidTr="00A0029C">
        <w:trPr>
          <w:trHeight w:val="227"/>
        </w:trPr>
        <w:tc>
          <w:tcPr>
            <w:tcW w:w="5807" w:type="dxa"/>
            <w:tcBorders>
              <w:top w:val="single" w:sz="4" w:space="0" w:color="auto"/>
              <w:left w:val="single" w:sz="4" w:space="0" w:color="auto"/>
              <w:bottom w:val="single" w:sz="4" w:space="0" w:color="auto"/>
              <w:right w:val="single" w:sz="4" w:space="0" w:color="BFBFBF" w:themeColor="background1" w:themeShade="BF"/>
            </w:tcBorders>
            <w:shd w:val="clear" w:color="auto" w:fill="D9D9D9" w:themeFill="background1" w:themeFillShade="D9"/>
            <w:tcMar>
              <w:top w:w="57" w:type="dxa"/>
              <w:bottom w:w="57" w:type="dxa"/>
            </w:tcMar>
            <w:vAlign w:val="center"/>
          </w:tcPr>
          <w:p w14:paraId="38CA47F5" w14:textId="710AA1B0" w:rsidR="00276727" w:rsidRPr="00D94C9A" w:rsidRDefault="00276727" w:rsidP="003A3886">
            <w:pPr>
              <w:ind w:left="708"/>
              <w:rPr>
                <w:rFonts w:cs="Arial"/>
                <w:noProof/>
              </w:rPr>
            </w:pPr>
            <w:r w:rsidRPr="00D94C9A">
              <w:rPr>
                <w:rFonts w:cs="Arial"/>
                <w:noProof/>
              </w:rPr>
              <w:t>Palliativmedizin und Palliativpflege</w:t>
            </w:r>
          </w:p>
        </w:tc>
        <w:tc>
          <w:tcPr>
            <w:tcW w:w="350" w:type="dxa"/>
            <w:tcBorders>
              <w:top w:val="single" w:sz="4" w:space="0" w:color="auto"/>
              <w:left w:val="single" w:sz="4" w:space="0" w:color="auto"/>
              <w:bottom w:val="single" w:sz="4" w:space="0" w:color="auto"/>
              <w:right w:val="single" w:sz="4" w:space="0" w:color="BFBFBF" w:themeColor="background1" w:themeShade="BF"/>
            </w:tcBorders>
            <w:shd w:val="clear" w:color="auto" w:fill="AFDC7E"/>
            <w:vAlign w:val="center"/>
          </w:tcPr>
          <w:p w14:paraId="65BF03DC" w14:textId="77777777" w:rsidR="00276727" w:rsidRPr="00D94C9A" w:rsidRDefault="00276727" w:rsidP="002748A0">
            <w:pPr>
              <w:jc w:val="center"/>
              <w:rPr>
                <w:rFonts w:cs="Arial"/>
                <w:noProof/>
              </w:rPr>
            </w:pPr>
            <w:r w:rsidRPr="00D94C9A">
              <w:rPr>
                <w:rFonts w:cs="Arial"/>
                <w:b/>
                <w:noProof/>
              </w:rPr>
              <w:t>X</w:t>
            </w:r>
          </w:p>
          <w:p w14:paraId="7EB78855" w14:textId="6C040C80" w:rsidR="00276727" w:rsidRPr="00D94C9A" w:rsidRDefault="00276727" w:rsidP="002748A0">
            <w:pPr>
              <w:jc w:val="center"/>
              <w:rPr>
                <w:rFonts w:cs="Arial"/>
                <w:noProof/>
              </w:rPr>
            </w:pPr>
          </w:p>
        </w:tc>
        <w:tc>
          <w:tcPr>
            <w:tcW w:w="3337" w:type="dxa"/>
            <w:tcBorders>
              <w:top w:val="single" w:sz="4" w:space="0" w:color="auto"/>
              <w:left w:val="single" w:sz="4" w:space="0" w:color="auto"/>
              <w:bottom w:val="single" w:sz="4" w:space="0" w:color="auto"/>
              <w:right w:val="single" w:sz="4" w:space="0" w:color="auto"/>
            </w:tcBorders>
            <w:shd w:val="clear" w:color="auto" w:fill="auto"/>
          </w:tcPr>
          <w:p w14:paraId="5397E864" w14:textId="2BBAC3C5" w:rsidR="00276727" w:rsidRPr="00D94C9A" w:rsidRDefault="00276727" w:rsidP="00660961">
            <w:pPr>
              <w:keepNext/>
              <w:outlineLvl w:val="5"/>
              <w:rPr>
                <w:rFonts w:cs="Arial"/>
                <w:noProof/>
                <w:sz w:val="18"/>
                <w:szCs w:val="18"/>
              </w:rPr>
            </w:pPr>
            <w:r w:rsidRPr="00D94C9A">
              <w:rPr>
                <w:rFonts w:cs="Arial"/>
                <w:noProof/>
                <w:sz w:val="18"/>
                <w:szCs w:val="18"/>
              </w:rPr>
              <w:fldChar w:fldCharType="begin">
                <w:ffData>
                  <w:name w:val="Kontrollkästchen1"/>
                  <w:enabled/>
                  <w:calcOnExit w:val="0"/>
                  <w:checkBox>
                    <w:sizeAuto/>
                    <w:default w:val="0"/>
                  </w:checkBox>
                </w:ffData>
              </w:fldChar>
            </w:r>
            <w:bookmarkStart w:id="273" w:name="Kontrollkästchen1"/>
            <w:r w:rsidRPr="00D94C9A">
              <w:rPr>
                <w:rFonts w:cs="Arial"/>
                <w:noProof/>
                <w:sz w:val="18"/>
                <w:szCs w:val="18"/>
              </w:rPr>
              <w:instrText xml:space="preserve"> FORMCHECKBOX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fldChar w:fldCharType="end"/>
            </w:r>
            <w:bookmarkEnd w:id="273"/>
            <w:r w:rsidRPr="00D94C9A">
              <w:rPr>
                <w:rFonts w:cs="Arial"/>
                <w:noProof/>
                <w:sz w:val="18"/>
                <w:szCs w:val="18"/>
              </w:rPr>
              <w:t xml:space="preserve"> ja</w:t>
            </w:r>
          </w:p>
          <w:p w14:paraId="7F7A42A7" w14:textId="080ACD05" w:rsidR="00276727" w:rsidRPr="00D94C9A" w:rsidRDefault="00276727" w:rsidP="000633DC">
            <w:pPr>
              <w:rPr>
                <w:rFonts w:cs="Arial"/>
                <w:noProof/>
                <w:sz w:val="18"/>
                <w:szCs w:val="18"/>
              </w:rPr>
            </w:pPr>
            <w:r w:rsidRPr="00D94C9A">
              <w:rPr>
                <w:rFonts w:cs="Arial"/>
                <w:noProof/>
                <w:sz w:val="18"/>
                <w:szCs w:val="18"/>
              </w:rPr>
              <w:fldChar w:fldCharType="begin">
                <w:ffData>
                  <w:name w:val="Kontrollkästchen2"/>
                  <w:enabled/>
                  <w:calcOnExit w:val="0"/>
                  <w:checkBox>
                    <w:sizeAuto/>
                    <w:default w:val="0"/>
                    <w:checked w:val="0"/>
                  </w:checkBox>
                </w:ffData>
              </w:fldChar>
            </w:r>
            <w:r w:rsidRPr="00D94C9A">
              <w:rPr>
                <w:rFonts w:cs="Arial"/>
                <w:noProof/>
                <w:sz w:val="18"/>
                <w:szCs w:val="18"/>
              </w:rPr>
              <w:instrText xml:space="preserve"> FORMCHECKBOX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fldChar w:fldCharType="end"/>
            </w:r>
            <w:r w:rsidRPr="00D94C9A">
              <w:rPr>
                <w:rFonts w:cs="Arial"/>
                <w:noProof/>
                <w:sz w:val="18"/>
                <w:szCs w:val="18"/>
              </w:rPr>
              <w:t xml:space="preserve"> nein</w:t>
            </w:r>
          </w:p>
        </w:tc>
      </w:tr>
      <w:tr w:rsidR="00276727" w:rsidRPr="00D94C9A" w14:paraId="1EF99267" w14:textId="77777777" w:rsidTr="00A0029C">
        <w:trPr>
          <w:trHeight w:val="227"/>
        </w:trPr>
        <w:tc>
          <w:tcPr>
            <w:tcW w:w="5807" w:type="dxa"/>
            <w:tcBorders>
              <w:top w:val="single" w:sz="4" w:space="0" w:color="auto"/>
              <w:left w:val="single" w:sz="4" w:space="0" w:color="auto"/>
              <w:bottom w:val="single" w:sz="4" w:space="0" w:color="auto"/>
              <w:right w:val="single" w:sz="4" w:space="0" w:color="BFBFBF" w:themeColor="background1" w:themeShade="BF"/>
            </w:tcBorders>
            <w:shd w:val="clear" w:color="auto" w:fill="D9D9D9" w:themeFill="background1" w:themeFillShade="D9"/>
            <w:tcMar>
              <w:top w:w="57" w:type="dxa"/>
              <w:bottom w:w="57" w:type="dxa"/>
            </w:tcMar>
            <w:vAlign w:val="center"/>
          </w:tcPr>
          <w:p w14:paraId="0F871CDA" w14:textId="3B75EB2E" w:rsidR="00276727" w:rsidRPr="00D94C9A" w:rsidRDefault="00276727" w:rsidP="003A3886">
            <w:pPr>
              <w:ind w:left="708"/>
              <w:rPr>
                <w:rFonts w:cs="Arial"/>
                <w:noProof/>
              </w:rPr>
            </w:pPr>
            <w:r w:rsidRPr="00D94C9A">
              <w:rPr>
                <w:rFonts w:cs="Arial"/>
                <w:noProof/>
              </w:rPr>
              <w:t>Soziale Arbeit / Sozialpädagogik</w:t>
            </w:r>
          </w:p>
        </w:tc>
        <w:tc>
          <w:tcPr>
            <w:tcW w:w="350" w:type="dxa"/>
            <w:tcBorders>
              <w:top w:val="single" w:sz="4" w:space="0" w:color="auto"/>
              <w:left w:val="single" w:sz="4" w:space="0" w:color="auto"/>
              <w:bottom w:val="single" w:sz="4" w:space="0" w:color="auto"/>
              <w:right w:val="single" w:sz="4" w:space="0" w:color="BFBFBF" w:themeColor="background1" w:themeShade="BF"/>
            </w:tcBorders>
            <w:shd w:val="clear" w:color="auto" w:fill="AFDC7E"/>
            <w:vAlign w:val="center"/>
          </w:tcPr>
          <w:p w14:paraId="4D6A9742" w14:textId="3C51F359" w:rsidR="00276727" w:rsidRPr="00D94C9A" w:rsidRDefault="00276727" w:rsidP="000D4365">
            <w:pPr>
              <w:jc w:val="center"/>
              <w:rPr>
                <w:rFonts w:cs="Arial"/>
                <w:noProof/>
              </w:rPr>
            </w:pPr>
            <w:r w:rsidRPr="00D94C9A">
              <w:rPr>
                <w:rFonts w:cs="Arial"/>
                <w:b/>
                <w:noProof/>
              </w:rPr>
              <w:t>X</w:t>
            </w:r>
          </w:p>
        </w:tc>
        <w:tc>
          <w:tcPr>
            <w:tcW w:w="3337" w:type="dxa"/>
            <w:tcBorders>
              <w:top w:val="single" w:sz="4" w:space="0" w:color="auto"/>
              <w:left w:val="single" w:sz="4" w:space="0" w:color="auto"/>
              <w:bottom w:val="single" w:sz="4" w:space="0" w:color="auto"/>
              <w:right w:val="single" w:sz="4" w:space="0" w:color="auto"/>
            </w:tcBorders>
            <w:shd w:val="clear" w:color="auto" w:fill="auto"/>
          </w:tcPr>
          <w:p w14:paraId="72187ACD" w14:textId="776EAE60" w:rsidR="00276727" w:rsidRPr="00D94C9A" w:rsidRDefault="00276727" w:rsidP="001C49D8">
            <w:pPr>
              <w:rPr>
                <w:rFonts w:cs="Arial"/>
                <w:noProof/>
                <w:sz w:val="18"/>
                <w:szCs w:val="18"/>
              </w:rPr>
            </w:pPr>
            <w:r w:rsidRPr="00D94C9A">
              <w:rPr>
                <w:rFonts w:cs="Arial"/>
                <w:noProof/>
                <w:sz w:val="18"/>
                <w:szCs w:val="18"/>
              </w:rPr>
              <w:fldChar w:fldCharType="begin">
                <w:ffData>
                  <w:name w:val=""/>
                  <w:enabled/>
                  <w:calcOnExit w:val="0"/>
                  <w:checkBox>
                    <w:sizeAuto/>
                    <w:default w:val="0"/>
                    <w:checked w:val="0"/>
                  </w:checkBox>
                </w:ffData>
              </w:fldChar>
            </w:r>
            <w:r w:rsidRPr="00D94C9A">
              <w:rPr>
                <w:rFonts w:cs="Arial"/>
                <w:noProof/>
                <w:sz w:val="18"/>
                <w:szCs w:val="18"/>
              </w:rPr>
              <w:instrText xml:space="preserve"> FORMCHECKBOX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fldChar w:fldCharType="end"/>
            </w:r>
            <w:r w:rsidRPr="00D94C9A">
              <w:rPr>
                <w:rFonts w:cs="Arial"/>
                <w:noProof/>
                <w:sz w:val="18"/>
                <w:szCs w:val="18"/>
              </w:rPr>
              <w:t xml:space="preserve"> ja</w:t>
            </w:r>
          </w:p>
          <w:p w14:paraId="4FBCF46B" w14:textId="1856CC94" w:rsidR="00276727" w:rsidRPr="00D94C9A" w:rsidRDefault="00276727" w:rsidP="000D4365">
            <w:pPr>
              <w:keepNext/>
              <w:jc w:val="both"/>
              <w:outlineLvl w:val="5"/>
              <w:rPr>
                <w:rFonts w:cs="Arial"/>
                <w:noProof/>
                <w:sz w:val="18"/>
                <w:szCs w:val="18"/>
              </w:rPr>
            </w:pPr>
            <w:r w:rsidRPr="00D94C9A">
              <w:rPr>
                <w:rFonts w:cs="Arial"/>
                <w:noProof/>
                <w:sz w:val="18"/>
                <w:szCs w:val="18"/>
              </w:rPr>
              <w:fldChar w:fldCharType="begin">
                <w:ffData>
                  <w:name w:val="Kontrollkästchen2"/>
                  <w:enabled/>
                  <w:calcOnExit w:val="0"/>
                  <w:checkBox>
                    <w:sizeAuto/>
                    <w:default w:val="0"/>
                    <w:checked w:val="0"/>
                  </w:checkBox>
                </w:ffData>
              </w:fldChar>
            </w:r>
            <w:r w:rsidRPr="00D94C9A">
              <w:rPr>
                <w:rFonts w:cs="Arial"/>
                <w:noProof/>
                <w:sz w:val="18"/>
                <w:szCs w:val="18"/>
              </w:rPr>
              <w:instrText xml:space="preserve"> FORMCHECKBOX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fldChar w:fldCharType="end"/>
            </w:r>
            <w:r w:rsidRPr="00D94C9A">
              <w:rPr>
                <w:rFonts w:cs="Arial"/>
                <w:noProof/>
                <w:sz w:val="18"/>
                <w:szCs w:val="18"/>
              </w:rPr>
              <w:t xml:space="preserve"> nein</w:t>
            </w:r>
            <w:r w:rsidRPr="00D94C9A" w:rsidDel="00644567">
              <w:rPr>
                <w:rFonts w:cs="Arial"/>
                <w:noProof/>
                <w:sz w:val="18"/>
                <w:szCs w:val="18"/>
              </w:rPr>
              <w:t xml:space="preserve"> </w:t>
            </w:r>
          </w:p>
        </w:tc>
      </w:tr>
      <w:tr w:rsidR="00276727" w:rsidRPr="00D94C9A" w14:paraId="74CDECC9" w14:textId="77777777" w:rsidTr="00A0029C">
        <w:trPr>
          <w:trHeight w:val="227"/>
        </w:trPr>
        <w:tc>
          <w:tcPr>
            <w:tcW w:w="5807" w:type="dxa"/>
            <w:tcBorders>
              <w:top w:val="single" w:sz="4" w:space="0" w:color="auto"/>
              <w:left w:val="single" w:sz="4" w:space="0" w:color="auto"/>
              <w:bottom w:val="single" w:sz="4" w:space="0" w:color="auto"/>
              <w:right w:val="single" w:sz="4" w:space="0" w:color="BFBFBF" w:themeColor="background1" w:themeShade="BF"/>
            </w:tcBorders>
            <w:shd w:val="clear" w:color="auto" w:fill="D9D9D9" w:themeFill="background1" w:themeFillShade="D9"/>
            <w:tcMar>
              <w:top w:w="57" w:type="dxa"/>
              <w:bottom w:w="57" w:type="dxa"/>
            </w:tcMar>
            <w:vAlign w:val="center"/>
          </w:tcPr>
          <w:p w14:paraId="09CFE8A3" w14:textId="77777777" w:rsidR="00276727" w:rsidRPr="00D94C9A" w:rsidRDefault="00276727" w:rsidP="003A3886">
            <w:pPr>
              <w:ind w:left="708"/>
              <w:rPr>
                <w:rFonts w:cs="Arial"/>
                <w:noProof/>
              </w:rPr>
            </w:pPr>
            <w:r w:rsidRPr="00D94C9A">
              <w:rPr>
                <w:rFonts w:cs="Arial"/>
                <w:noProof/>
              </w:rPr>
              <w:t>Physiotherapie</w:t>
            </w:r>
          </w:p>
        </w:tc>
        <w:tc>
          <w:tcPr>
            <w:tcW w:w="350" w:type="dxa"/>
            <w:tcBorders>
              <w:top w:val="single" w:sz="4" w:space="0" w:color="auto"/>
              <w:left w:val="single" w:sz="4" w:space="0" w:color="auto"/>
              <w:bottom w:val="single" w:sz="4" w:space="0" w:color="auto"/>
              <w:right w:val="single" w:sz="4" w:space="0" w:color="BFBFBF" w:themeColor="background1" w:themeShade="BF"/>
            </w:tcBorders>
            <w:shd w:val="clear" w:color="auto" w:fill="AFDC7E"/>
            <w:vAlign w:val="center"/>
          </w:tcPr>
          <w:p w14:paraId="081C5A88" w14:textId="2822FA19" w:rsidR="00276727" w:rsidRPr="00D94C9A" w:rsidRDefault="00276727" w:rsidP="00276727">
            <w:pPr>
              <w:jc w:val="center"/>
              <w:rPr>
                <w:rFonts w:cs="Arial"/>
                <w:noProof/>
              </w:rPr>
            </w:pPr>
            <w:r w:rsidRPr="00D94C9A">
              <w:rPr>
                <w:rFonts w:cs="Arial"/>
                <w:b/>
                <w:noProof/>
              </w:rPr>
              <w:t>X</w:t>
            </w:r>
          </w:p>
        </w:tc>
        <w:tc>
          <w:tcPr>
            <w:tcW w:w="3337" w:type="dxa"/>
            <w:tcBorders>
              <w:top w:val="single" w:sz="4" w:space="0" w:color="auto"/>
              <w:left w:val="single" w:sz="4" w:space="0" w:color="auto"/>
              <w:bottom w:val="single" w:sz="4" w:space="0" w:color="auto"/>
              <w:right w:val="single" w:sz="4" w:space="0" w:color="auto"/>
            </w:tcBorders>
            <w:shd w:val="clear" w:color="auto" w:fill="auto"/>
          </w:tcPr>
          <w:p w14:paraId="1E513F7A" w14:textId="77777777" w:rsidR="00276727" w:rsidRPr="00D94C9A" w:rsidRDefault="00276727" w:rsidP="001C49D8">
            <w:pPr>
              <w:rPr>
                <w:rFonts w:cs="Arial"/>
                <w:noProof/>
                <w:sz w:val="18"/>
                <w:szCs w:val="18"/>
              </w:rPr>
            </w:pPr>
            <w:r w:rsidRPr="00D94C9A">
              <w:rPr>
                <w:rFonts w:cs="Arial"/>
                <w:noProof/>
                <w:sz w:val="18"/>
                <w:szCs w:val="18"/>
              </w:rPr>
              <w:fldChar w:fldCharType="begin">
                <w:ffData>
                  <w:name w:val="Kontrollkästchen1"/>
                  <w:enabled/>
                  <w:calcOnExit w:val="0"/>
                  <w:checkBox>
                    <w:sizeAuto/>
                    <w:default w:val="0"/>
                  </w:checkBox>
                </w:ffData>
              </w:fldChar>
            </w:r>
            <w:r w:rsidRPr="00D94C9A">
              <w:rPr>
                <w:rFonts w:cs="Arial"/>
                <w:noProof/>
                <w:sz w:val="18"/>
                <w:szCs w:val="18"/>
              </w:rPr>
              <w:instrText xml:space="preserve"> FORMCHECKBOX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fldChar w:fldCharType="end"/>
            </w:r>
            <w:r w:rsidRPr="00D94C9A">
              <w:rPr>
                <w:rFonts w:cs="Arial"/>
                <w:noProof/>
                <w:sz w:val="18"/>
                <w:szCs w:val="18"/>
              </w:rPr>
              <w:t xml:space="preserve"> ja</w:t>
            </w:r>
          </w:p>
          <w:p w14:paraId="22E636B8" w14:textId="50FFB78D" w:rsidR="00276727" w:rsidRPr="00D94C9A" w:rsidRDefault="00276727" w:rsidP="000D4365">
            <w:pPr>
              <w:keepNext/>
              <w:jc w:val="both"/>
              <w:outlineLvl w:val="5"/>
              <w:rPr>
                <w:rFonts w:cs="Arial"/>
                <w:noProof/>
                <w:sz w:val="18"/>
                <w:szCs w:val="18"/>
              </w:rPr>
            </w:pPr>
            <w:r w:rsidRPr="00D94C9A">
              <w:rPr>
                <w:rFonts w:cs="Arial"/>
                <w:noProof/>
                <w:sz w:val="18"/>
                <w:szCs w:val="18"/>
              </w:rPr>
              <w:fldChar w:fldCharType="begin">
                <w:ffData>
                  <w:name w:val="Kontrollkästchen2"/>
                  <w:enabled/>
                  <w:calcOnExit w:val="0"/>
                  <w:checkBox>
                    <w:sizeAuto/>
                    <w:default w:val="0"/>
                  </w:checkBox>
                </w:ffData>
              </w:fldChar>
            </w:r>
            <w:r w:rsidRPr="00D94C9A">
              <w:rPr>
                <w:rFonts w:cs="Arial"/>
                <w:noProof/>
                <w:sz w:val="18"/>
                <w:szCs w:val="18"/>
              </w:rPr>
              <w:instrText xml:space="preserve"> FORMCHECKBOX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fldChar w:fldCharType="end"/>
            </w:r>
            <w:r w:rsidRPr="00D94C9A">
              <w:rPr>
                <w:rFonts w:cs="Arial"/>
                <w:noProof/>
                <w:sz w:val="18"/>
                <w:szCs w:val="18"/>
              </w:rPr>
              <w:t xml:space="preserve"> nein</w:t>
            </w:r>
            <w:r w:rsidRPr="00D94C9A" w:rsidDel="004536DD">
              <w:rPr>
                <w:rFonts w:cs="Arial"/>
                <w:noProof/>
                <w:sz w:val="18"/>
                <w:szCs w:val="18"/>
              </w:rPr>
              <w:t xml:space="preserve"> </w:t>
            </w:r>
          </w:p>
        </w:tc>
      </w:tr>
      <w:tr w:rsidR="00276727" w:rsidRPr="00D94C9A" w14:paraId="74DB07FB" w14:textId="77777777" w:rsidTr="00A0029C">
        <w:trPr>
          <w:trHeight w:val="227"/>
        </w:trPr>
        <w:tc>
          <w:tcPr>
            <w:tcW w:w="5807" w:type="dxa"/>
            <w:tcBorders>
              <w:top w:val="single" w:sz="4" w:space="0" w:color="auto"/>
              <w:left w:val="single" w:sz="4" w:space="0" w:color="auto"/>
              <w:bottom w:val="single" w:sz="4" w:space="0" w:color="auto"/>
              <w:right w:val="single" w:sz="4" w:space="0" w:color="BFBFBF" w:themeColor="background1" w:themeShade="BF"/>
            </w:tcBorders>
            <w:shd w:val="clear" w:color="auto" w:fill="D9D9D9" w:themeFill="background1" w:themeFillShade="D9"/>
            <w:tcMar>
              <w:top w:w="57" w:type="dxa"/>
              <w:bottom w:w="57" w:type="dxa"/>
            </w:tcMar>
            <w:vAlign w:val="center"/>
          </w:tcPr>
          <w:p w14:paraId="1D4C3457" w14:textId="77777777" w:rsidR="00276727" w:rsidRPr="00D94C9A" w:rsidRDefault="00276727" w:rsidP="003A3886">
            <w:pPr>
              <w:ind w:left="708"/>
              <w:rPr>
                <w:rFonts w:cs="Arial"/>
                <w:noProof/>
              </w:rPr>
            </w:pPr>
            <w:r w:rsidRPr="00D94C9A">
              <w:rPr>
                <w:rFonts w:cs="Arial"/>
                <w:noProof/>
              </w:rPr>
              <w:t>Seelsorge</w:t>
            </w:r>
          </w:p>
        </w:tc>
        <w:tc>
          <w:tcPr>
            <w:tcW w:w="350" w:type="dxa"/>
            <w:tcBorders>
              <w:top w:val="single" w:sz="4" w:space="0" w:color="auto"/>
              <w:left w:val="single" w:sz="4" w:space="0" w:color="auto"/>
              <w:bottom w:val="single" w:sz="4" w:space="0" w:color="auto"/>
              <w:right w:val="single" w:sz="4" w:space="0" w:color="BFBFBF" w:themeColor="background1" w:themeShade="BF"/>
            </w:tcBorders>
            <w:shd w:val="clear" w:color="auto" w:fill="AFDC7E"/>
            <w:vAlign w:val="center"/>
          </w:tcPr>
          <w:p w14:paraId="0F80B876" w14:textId="379AFC6D" w:rsidR="00276727" w:rsidRPr="00D94C9A" w:rsidRDefault="00276727" w:rsidP="00276727">
            <w:pPr>
              <w:jc w:val="center"/>
              <w:rPr>
                <w:rFonts w:cs="Arial"/>
                <w:noProof/>
              </w:rPr>
            </w:pPr>
            <w:r w:rsidRPr="00D94C9A">
              <w:rPr>
                <w:rFonts w:cs="Arial"/>
                <w:b/>
                <w:noProof/>
              </w:rPr>
              <w:t>X</w:t>
            </w:r>
          </w:p>
        </w:tc>
        <w:tc>
          <w:tcPr>
            <w:tcW w:w="3337" w:type="dxa"/>
            <w:tcBorders>
              <w:top w:val="single" w:sz="4" w:space="0" w:color="auto"/>
              <w:left w:val="single" w:sz="4" w:space="0" w:color="auto"/>
              <w:bottom w:val="single" w:sz="4" w:space="0" w:color="auto"/>
              <w:right w:val="single" w:sz="4" w:space="0" w:color="auto"/>
            </w:tcBorders>
            <w:shd w:val="clear" w:color="auto" w:fill="auto"/>
          </w:tcPr>
          <w:p w14:paraId="0A7C2991" w14:textId="77777777" w:rsidR="00276727" w:rsidRPr="00D94C9A" w:rsidRDefault="00276727" w:rsidP="001C49D8">
            <w:pPr>
              <w:rPr>
                <w:rFonts w:cs="Arial"/>
                <w:noProof/>
                <w:sz w:val="18"/>
                <w:szCs w:val="18"/>
              </w:rPr>
            </w:pPr>
            <w:r w:rsidRPr="00D94C9A">
              <w:rPr>
                <w:rFonts w:cs="Arial"/>
                <w:noProof/>
                <w:sz w:val="18"/>
                <w:szCs w:val="18"/>
              </w:rPr>
              <w:fldChar w:fldCharType="begin">
                <w:ffData>
                  <w:name w:val="Kontrollkästchen1"/>
                  <w:enabled/>
                  <w:calcOnExit w:val="0"/>
                  <w:checkBox>
                    <w:sizeAuto/>
                    <w:default w:val="0"/>
                  </w:checkBox>
                </w:ffData>
              </w:fldChar>
            </w:r>
            <w:r w:rsidRPr="00D94C9A">
              <w:rPr>
                <w:rFonts w:cs="Arial"/>
                <w:noProof/>
                <w:sz w:val="18"/>
                <w:szCs w:val="18"/>
              </w:rPr>
              <w:instrText xml:space="preserve"> FORMCHECKBOX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fldChar w:fldCharType="end"/>
            </w:r>
            <w:r w:rsidRPr="00D94C9A">
              <w:rPr>
                <w:rFonts w:cs="Arial"/>
                <w:noProof/>
                <w:sz w:val="18"/>
                <w:szCs w:val="18"/>
              </w:rPr>
              <w:t xml:space="preserve"> ja</w:t>
            </w:r>
          </w:p>
          <w:p w14:paraId="2D5018FA" w14:textId="22D4FA6B" w:rsidR="00276727" w:rsidRPr="00D94C9A" w:rsidRDefault="00276727" w:rsidP="000D4365">
            <w:pPr>
              <w:keepNext/>
              <w:jc w:val="both"/>
              <w:outlineLvl w:val="5"/>
              <w:rPr>
                <w:rFonts w:cs="Arial"/>
                <w:noProof/>
                <w:sz w:val="18"/>
                <w:szCs w:val="18"/>
              </w:rPr>
            </w:pPr>
            <w:r w:rsidRPr="00D94C9A">
              <w:rPr>
                <w:rFonts w:cs="Arial"/>
                <w:noProof/>
                <w:sz w:val="18"/>
                <w:szCs w:val="18"/>
              </w:rPr>
              <w:fldChar w:fldCharType="begin">
                <w:ffData>
                  <w:name w:val="Kontrollkästchen2"/>
                  <w:enabled/>
                  <w:calcOnExit w:val="0"/>
                  <w:checkBox>
                    <w:sizeAuto/>
                    <w:default w:val="0"/>
                  </w:checkBox>
                </w:ffData>
              </w:fldChar>
            </w:r>
            <w:r w:rsidRPr="00D94C9A">
              <w:rPr>
                <w:rFonts w:cs="Arial"/>
                <w:noProof/>
                <w:sz w:val="18"/>
                <w:szCs w:val="18"/>
              </w:rPr>
              <w:instrText xml:space="preserve"> FORMCHECKBOX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fldChar w:fldCharType="end"/>
            </w:r>
            <w:r w:rsidRPr="00D94C9A">
              <w:rPr>
                <w:rFonts w:cs="Arial"/>
                <w:noProof/>
                <w:sz w:val="18"/>
                <w:szCs w:val="18"/>
              </w:rPr>
              <w:t xml:space="preserve"> nein</w:t>
            </w:r>
            <w:r w:rsidRPr="00D94C9A" w:rsidDel="00114EE1">
              <w:rPr>
                <w:rFonts w:cs="Arial"/>
                <w:noProof/>
                <w:sz w:val="18"/>
                <w:szCs w:val="18"/>
              </w:rPr>
              <w:t xml:space="preserve"> </w:t>
            </w:r>
          </w:p>
        </w:tc>
      </w:tr>
      <w:tr w:rsidR="00276727" w:rsidRPr="00D94C9A" w14:paraId="2ED77CF3" w14:textId="77777777" w:rsidTr="00A0029C">
        <w:trPr>
          <w:trHeight w:val="227"/>
        </w:trPr>
        <w:tc>
          <w:tcPr>
            <w:tcW w:w="5807" w:type="dxa"/>
            <w:tcBorders>
              <w:top w:val="single" w:sz="4" w:space="0" w:color="auto"/>
              <w:left w:val="single" w:sz="4" w:space="0" w:color="auto"/>
              <w:bottom w:val="single" w:sz="4" w:space="0" w:color="auto"/>
              <w:right w:val="single" w:sz="4" w:space="0" w:color="BFBFBF" w:themeColor="background1" w:themeShade="BF"/>
            </w:tcBorders>
            <w:shd w:val="clear" w:color="auto" w:fill="D9D9D9" w:themeFill="background1" w:themeFillShade="D9"/>
            <w:tcMar>
              <w:top w:w="57" w:type="dxa"/>
              <w:bottom w:w="57" w:type="dxa"/>
            </w:tcMar>
            <w:vAlign w:val="center"/>
          </w:tcPr>
          <w:p w14:paraId="1F77037D" w14:textId="77777777" w:rsidR="00276727" w:rsidRPr="00D94C9A" w:rsidRDefault="00276727" w:rsidP="003A3886">
            <w:pPr>
              <w:ind w:left="708"/>
              <w:rPr>
                <w:rFonts w:cs="Arial"/>
                <w:noProof/>
              </w:rPr>
            </w:pPr>
            <w:r w:rsidRPr="00D94C9A">
              <w:rPr>
                <w:rFonts w:cs="Arial"/>
                <w:noProof/>
              </w:rPr>
              <w:t>Psychologie, Psychoonkologie</w:t>
            </w:r>
          </w:p>
        </w:tc>
        <w:tc>
          <w:tcPr>
            <w:tcW w:w="350" w:type="dxa"/>
            <w:tcBorders>
              <w:top w:val="single" w:sz="4" w:space="0" w:color="auto"/>
              <w:left w:val="single" w:sz="4" w:space="0" w:color="auto"/>
              <w:bottom w:val="single" w:sz="4" w:space="0" w:color="auto"/>
              <w:right w:val="single" w:sz="4" w:space="0" w:color="BFBFBF" w:themeColor="background1" w:themeShade="BF"/>
            </w:tcBorders>
            <w:shd w:val="clear" w:color="auto" w:fill="AFDC7E"/>
            <w:vAlign w:val="center"/>
          </w:tcPr>
          <w:p w14:paraId="33CD9F23" w14:textId="64F8AB9B" w:rsidR="00276727" w:rsidRPr="00D94C9A" w:rsidRDefault="00276727" w:rsidP="000D4365">
            <w:pPr>
              <w:jc w:val="center"/>
              <w:rPr>
                <w:rFonts w:cs="Arial"/>
                <w:noProof/>
              </w:rPr>
            </w:pPr>
            <w:r w:rsidRPr="00D94C9A">
              <w:rPr>
                <w:rFonts w:cs="Arial"/>
                <w:b/>
                <w:noProof/>
              </w:rPr>
              <w:t>X</w:t>
            </w:r>
          </w:p>
        </w:tc>
        <w:tc>
          <w:tcPr>
            <w:tcW w:w="3337" w:type="dxa"/>
            <w:tcBorders>
              <w:top w:val="single" w:sz="4" w:space="0" w:color="auto"/>
              <w:left w:val="single" w:sz="4" w:space="0" w:color="auto"/>
              <w:bottom w:val="single" w:sz="4" w:space="0" w:color="auto"/>
              <w:right w:val="single" w:sz="4" w:space="0" w:color="auto"/>
            </w:tcBorders>
            <w:shd w:val="clear" w:color="auto" w:fill="auto"/>
          </w:tcPr>
          <w:p w14:paraId="04E8C0F3" w14:textId="5F116DFC" w:rsidR="00276727" w:rsidRPr="00D94C9A" w:rsidRDefault="00276727" w:rsidP="001C49D8">
            <w:pPr>
              <w:rPr>
                <w:rFonts w:cs="Arial"/>
                <w:noProof/>
                <w:sz w:val="18"/>
                <w:szCs w:val="18"/>
              </w:rPr>
            </w:pPr>
            <w:r w:rsidRPr="00D94C9A">
              <w:rPr>
                <w:rFonts w:cs="Arial"/>
                <w:noProof/>
                <w:sz w:val="18"/>
                <w:szCs w:val="18"/>
              </w:rPr>
              <w:fldChar w:fldCharType="begin">
                <w:ffData>
                  <w:name w:val="Kontrollkästchen1"/>
                  <w:enabled/>
                  <w:calcOnExit w:val="0"/>
                  <w:checkBox>
                    <w:sizeAuto/>
                    <w:default w:val="0"/>
                    <w:checked w:val="0"/>
                  </w:checkBox>
                </w:ffData>
              </w:fldChar>
            </w:r>
            <w:r w:rsidRPr="00D94C9A">
              <w:rPr>
                <w:rFonts w:cs="Arial"/>
                <w:noProof/>
                <w:sz w:val="18"/>
                <w:szCs w:val="18"/>
              </w:rPr>
              <w:instrText xml:space="preserve"> FORMCHECKBOX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fldChar w:fldCharType="end"/>
            </w:r>
            <w:r w:rsidRPr="00D94C9A">
              <w:rPr>
                <w:rFonts w:cs="Arial"/>
                <w:noProof/>
                <w:sz w:val="18"/>
                <w:szCs w:val="18"/>
              </w:rPr>
              <w:t xml:space="preserve"> ja</w:t>
            </w:r>
          </w:p>
          <w:p w14:paraId="2DD065A0" w14:textId="3CA35974" w:rsidR="00276727" w:rsidRPr="00D94C9A" w:rsidRDefault="00276727" w:rsidP="000D4365">
            <w:pPr>
              <w:keepNext/>
              <w:jc w:val="both"/>
              <w:outlineLvl w:val="5"/>
              <w:rPr>
                <w:rFonts w:cs="Arial"/>
                <w:noProof/>
                <w:sz w:val="18"/>
                <w:szCs w:val="18"/>
              </w:rPr>
            </w:pPr>
            <w:r w:rsidRPr="00D94C9A">
              <w:rPr>
                <w:rFonts w:cs="Arial"/>
                <w:noProof/>
                <w:sz w:val="18"/>
                <w:szCs w:val="18"/>
              </w:rPr>
              <w:fldChar w:fldCharType="begin">
                <w:ffData>
                  <w:name w:val="Kontrollkästchen2"/>
                  <w:enabled/>
                  <w:calcOnExit w:val="0"/>
                  <w:checkBox>
                    <w:sizeAuto/>
                    <w:default w:val="0"/>
                  </w:checkBox>
                </w:ffData>
              </w:fldChar>
            </w:r>
            <w:r w:rsidRPr="00D94C9A">
              <w:rPr>
                <w:rFonts w:cs="Arial"/>
                <w:noProof/>
                <w:sz w:val="18"/>
                <w:szCs w:val="18"/>
              </w:rPr>
              <w:instrText xml:space="preserve"> FORMCHECKBOX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fldChar w:fldCharType="end"/>
            </w:r>
            <w:r w:rsidRPr="00D94C9A">
              <w:rPr>
                <w:rFonts w:cs="Arial"/>
                <w:noProof/>
                <w:sz w:val="18"/>
                <w:szCs w:val="18"/>
              </w:rPr>
              <w:t xml:space="preserve"> nein</w:t>
            </w:r>
            <w:r w:rsidRPr="00D94C9A" w:rsidDel="00E705A8">
              <w:rPr>
                <w:rFonts w:cs="Arial"/>
                <w:noProof/>
                <w:sz w:val="18"/>
                <w:szCs w:val="18"/>
              </w:rPr>
              <w:t xml:space="preserve"> </w:t>
            </w:r>
          </w:p>
        </w:tc>
      </w:tr>
      <w:tr w:rsidR="00276727" w:rsidRPr="00D94C9A" w14:paraId="4191026D" w14:textId="77777777" w:rsidTr="00A0029C">
        <w:trPr>
          <w:trHeight w:val="227"/>
        </w:trPr>
        <w:tc>
          <w:tcPr>
            <w:tcW w:w="580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vAlign w:val="center"/>
          </w:tcPr>
          <w:p w14:paraId="60E5F0E8" w14:textId="3B31A329" w:rsidR="00276727" w:rsidRPr="00D94C9A" w:rsidRDefault="00276727" w:rsidP="003A3886">
            <w:pPr>
              <w:ind w:left="708"/>
              <w:rPr>
                <w:rFonts w:cs="Arial"/>
                <w:noProof/>
              </w:rPr>
            </w:pPr>
            <w:r w:rsidRPr="00D94C9A">
              <w:rPr>
                <w:rFonts w:cs="Arial"/>
                <w:noProof/>
              </w:rPr>
              <w:t>andere</w:t>
            </w:r>
          </w:p>
        </w:tc>
        <w:tc>
          <w:tcPr>
            <w:tcW w:w="350" w:type="dxa"/>
            <w:tcBorders>
              <w:top w:val="single" w:sz="4" w:space="0" w:color="auto"/>
              <w:left w:val="single" w:sz="4" w:space="0" w:color="auto"/>
              <w:bottom w:val="single" w:sz="4" w:space="0" w:color="auto"/>
              <w:right w:val="single" w:sz="4" w:space="0" w:color="auto"/>
            </w:tcBorders>
            <w:shd w:val="clear" w:color="auto" w:fill="AFDC7E"/>
            <w:vAlign w:val="center"/>
          </w:tcPr>
          <w:p w14:paraId="7582564C" w14:textId="77777777" w:rsidR="00276727" w:rsidRPr="00D94C9A" w:rsidRDefault="00276727" w:rsidP="007679C4">
            <w:pPr>
              <w:jc w:val="center"/>
              <w:rPr>
                <w:rFonts w:cs="Arial"/>
                <w:b/>
                <w:noProof/>
              </w:rPr>
            </w:pPr>
          </w:p>
        </w:tc>
        <w:tc>
          <w:tcPr>
            <w:tcW w:w="3337" w:type="dxa"/>
            <w:tcBorders>
              <w:top w:val="single" w:sz="4" w:space="0" w:color="auto"/>
              <w:left w:val="single" w:sz="4" w:space="0" w:color="auto"/>
              <w:bottom w:val="single" w:sz="4" w:space="0" w:color="auto"/>
              <w:right w:val="single" w:sz="4" w:space="0" w:color="auto"/>
            </w:tcBorders>
            <w:shd w:val="clear" w:color="auto" w:fill="auto"/>
          </w:tcPr>
          <w:p w14:paraId="63CB60D8" w14:textId="677548D8" w:rsidR="00276727" w:rsidRPr="00D94C9A" w:rsidRDefault="00276727" w:rsidP="000B1FD3">
            <w:pPr>
              <w:rPr>
                <w:rFonts w:cs="Arial"/>
                <w:noProof/>
                <w:sz w:val="18"/>
                <w:szCs w:val="18"/>
              </w:rPr>
            </w:pPr>
            <w:r w:rsidRPr="00D94C9A">
              <w:rPr>
                <w:rFonts w:cs="Arial"/>
                <w:noProof/>
                <w:sz w:val="18"/>
                <w:szCs w:val="18"/>
              </w:rPr>
              <w:fldChar w:fldCharType="begin">
                <w:ffData>
                  <w:name w:val="Kontrollkästchen1"/>
                  <w:enabled/>
                  <w:calcOnExit w:val="0"/>
                  <w:checkBox>
                    <w:sizeAuto/>
                    <w:default w:val="0"/>
                  </w:checkBox>
                </w:ffData>
              </w:fldChar>
            </w:r>
            <w:r w:rsidRPr="00D94C9A">
              <w:rPr>
                <w:rFonts w:cs="Arial"/>
                <w:noProof/>
                <w:sz w:val="18"/>
                <w:szCs w:val="18"/>
              </w:rPr>
              <w:instrText xml:space="preserve"> FORMCHECKBOX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fldChar w:fldCharType="end"/>
            </w:r>
            <w:r w:rsidRPr="00D94C9A">
              <w:rPr>
                <w:rFonts w:cs="Arial"/>
                <w:noProof/>
                <w:sz w:val="18"/>
                <w:szCs w:val="18"/>
              </w:rPr>
              <w:t xml:space="preserve"> ja:    </w:t>
            </w:r>
            <w:r w:rsidRPr="00D94C9A">
              <w:rPr>
                <w:rFonts w:cs="Arial"/>
                <w:noProof/>
                <w:sz w:val="18"/>
                <w:szCs w:val="18"/>
              </w:rPr>
              <w:fldChar w:fldCharType="begin">
                <w:ffData>
                  <w:name w:val="Text2"/>
                  <w:enabled/>
                  <w:calcOnExit w:val="0"/>
                  <w:textInput/>
                </w:ffData>
              </w:fldChar>
            </w:r>
            <w:r w:rsidRPr="00D94C9A">
              <w:rPr>
                <w:rFonts w:cs="Arial"/>
                <w:noProof/>
                <w:sz w:val="18"/>
                <w:szCs w:val="18"/>
              </w:rPr>
              <w:instrText xml:space="preserve"> FORMTEXT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fldChar w:fldCharType="end"/>
            </w:r>
          </w:p>
          <w:p w14:paraId="5D8E9257" w14:textId="6750DE56" w:rsidR="00276727" w:rsidRPr="00D94C9A" w:rsidRDefault="00276727" w:rsidP="000D4365">
            <w:pPr>
              <w:keepNext/>
              <w:jc w:val="both"/>
              <w:outlineLvl w:val="5"/>
              <w:rPr>
                <w:rFonts w:cs="Arial"/>
                <w:noProof/>
                <w:sz w:val="18"/>
                <w:szCs w:val="18"/>
              </w:rPr>
            </w:pPr>
            <w:r w:rsidRPr="00D94C9A">
              <w:rPr>
                <w:rFonts w:cs="Arial"/>
                <w:noProof/>
                <w:sz w:val="18"/>
                <w:szCs w:val="18"/>
              </w:rPr>
              <w:fldChar w:fldCharType="begin">
                <w:ffData>
                  <w:name w:val="Kontrollkästchen2"/>
                  <w:enabled/>
                  <w:calcOnExit w:val="0"/>
                  <w:checkBox>
                    <w:sizeAuto/>
                    <w:default w:val="0"/>
                  </w:checkBox>
                </w:ffData>
              </w:fldChar>
            </w:r>
            <w:r w:rsidRPr="00D94C9A">
              <w:rPr>
                <w:rFonts w:cs="Arial"/>
                <w:noProof/>
                <w:sz w:val="18"/>
                <w:szCs w:val="18"/>
              </w:rPr>
              <w:instrText xml:space="preserve"> FORMCHECKBOX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fldChar w:fldCharType="end"/>
            </w:r>
            <w:r w:rsidRPr="00D94C9A">
              <w:rPr>
                <w:rFonts w:cs="Arial"/>
                <w:noProof/>
                <w:sz w:val="18"/>
                <w:szCs w:val="18"/>
              </w:rPr>
              <w:t xml:space="preserve"> nein</w:t>
            </w:r>
            <w:r w:rsidRPr="00D94C9A" w:rsidDel="00E705A8">
              <w:rPr>
                <w:rFonts w:cs="Arial"/>
                <w:noProof/>
                <w:sz w:val="18"/>
                <w:szCs w:val="18"/>
              </w:rPr>
              <w:t xml:space="preserve"> </w:t>
            </w:r>
          </w:p>
        </w:tc>
      </w:tr>
      <w:tr w:rsidR="00A63103" w:rsidRPr="00D94C9A" w14:paraId="1FDEFDDA" w14:textId="77777777" w:rsidTr="00F30739">
        <w:trPr>
          <w:trHeight w:val="227"/>
        </w:trPr>
        <w:tc>
          <w:tcPr>
            <w:tcW w:w="9494"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vAlign w:val="center"/>
          </w:tcPr>
          <w:p w14:paraId="4A5AFE6A" w14:textId="432276A3" w:rsidR="00A63103" w:rsidRPr="00D94C9A" w:rsidRDefault="00A63103" w:rsidP="00A63103">
            <w:pPr>
              <w:jc w:val="both"/>
              <w:rPr>
                <w:rFonts w:cs="Arial"/>
                <w:noProof/>
              </w:rPr>
            </w:pPr>
            <w:r w:rsidRPr="00D94C9A">
              <w:rPr>
                <w:rFonts w:cs="Arial"/>
                <w:noProof/>
              </w:rPr>
              <w:t xml:space="preserve">Die </w:t>
            </w:r>
            <w:r w:rsidR="0094357C">
              <w:rPr>
                <w:rFonts w:cs="Arial"/>
                <w:noProof/>
              </w:rPr>
              <w:t>Netzwerkpartner</w:t>
            </w:r>
            <w:r w:rsidRPr="00D94C9A">
              <w:rPr>
                <w:rFonts w:cs="Arial"/>
                <w:noProof/>
              </w:rPr>
              <w:t xml:space="preserve"> (krankenhausextern) der Palliativstation sind:</w:t>
            </w:r>
          </w:p>
        </w:tc>
      </w:tr>
      <w:tr w:rsidR="00276727" w:rsidRPr="00D94C9A" w14:paraId="2D954425" w14:textId="77777777" w:rsidTr="00A0029C">
        <w:trPr>
          <w:trHeight w:val="227"/>
        </w:trPr>
        <w:tc>
          <w:tcPr>
            <w:tcW w:w="580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vAlign w:val="center"/>
          </w:tcPr>
          <w:p w14:paraId="13AB9031" w14:textId="1315672A" w:rsidR="00276727" w:rsidRPr="00D94C9A" w:rsidRDefault="00276727" w:rsidP="003A3886">
            <w:pPr>
              <w:ind w:left="708"/>
              <w:rPr>
                <w:rFonts w:cs="Arial"/>
                <w:noProof/>
              </w:rPr>
            </w:pPr>
            <w:r w:rsidRPr="00D94C9A">
              <w:rPr>
                <w:rFonts w:cs="Arial"/>
                <w:noProof/>
              </w:rPr>
              <w:t>Ambulanter Hospizdienst</w:t>
            </w:r>
          </w:p>
        </w:tc>
        <w:tc>
          <w:tcPr>
            <w:tcW w:w="350" w:type="dxa"/>
            <w:tcBorders>
              <w:top w:val="single" w:sz="4" w:space="0" w:color="auto"/>
              <w:left w:val="single" w:sz="4" w:space="0" w:color="auto"/>
              <w:right w:val="single" w:sz="4" w:space="0" w:color="auto"/>
            </w:tcBorders>
            <w:shd w:val="clear" w:color="auto" w:fill="AFDC7E"/>
            <w:vAlign w:val="center"/>
          </w:tcPr>
          <w:p w14:paraId="37C75C7A" w14:textId="5259365B" w:rsidR="00276727" w:rsidRPr="00D94C9A" w:rsidRDefault="00276727" w:rsidP="00276727">
            <w:pPr>
              <w:jc w:val="center"/>
              <w:rPr>
                <w:rFonts w:cs="Arial"/>
                <w:noProof/>
              </w:rPr>
            </w:pPr>
            <w:r w:rsidRPr="00D94C9A">
              <w:rPr>
                <w:rFonts w:cs="Arial"/>
                <w:b/>
                <w:noProof/>
              </w:rPr>
              <w:t>X</w:t>
            </w:r>
          </w:p>
        </w:tc>
        <w:tc>
          <w:tcPr>
            <w:tcW w:w="3337" w:type="dxa"/>
            <w:tcBorders>
              <w:top w:val="single" w:sz="4" w:space="0" w:color="auto"/>
              <w:left w:val="single" w:sz="4" w:space="0" w:color="auto"/>
              <w:right w:val="single" w:sz="4" w:space="0" w:color="auto"/>
            </w:tcBorders>
            <w:shd w:val="clear" w:color="auto" w:fill="auto"/>
          </w:tcPr>
          <w:p w14:paraId="2397329A" w14:textId="77777777" w:rsidR="00276727" w:rsidRPr="00D94C9A" w:rsidRDefault="00276727" w:rsidP="000B1FD3">
            <w:pPr>
              <w:rPr>
                <w:rFonts w:cs="Arial"/>
                <w:noProof/>
                <w:sz w:val="18"/>
                <w:szCs w:val="18"/>
              </w:rPr>
            </w:pPr>
            <w:r w:rsidRPr="00D94C9A">
              <w:rPr>
                <w:rFonts w:cs="Arial"/>
                <w:noProof/>
                <w:sz w:val="18"/>
                <w:szCs w:val="18"/>
              </w:rPr>
              <w:fldChar w:fldCharType="begin">
                <w:ffData>
                  <w:name w:val="Kontrollkästchen1"/>
                  <w:enabled/>
                  <w:calcOnExit w:val="0"/>
                  <w:checkBox>
                    <w:sizeAuto/>
                    <w:default w:val="0"/>
                  </w:checkBox>
                </w:ffData>
              </w:fldChar>
            </w:r>
            <w:r w:rsidRPr="00D94C9A">
              <w:rPr>
                <w:rFonts w:cs="Arial"/>
                <w:noProof/>
                <w:sz w:val="18"/>
                <w:szCs w:val="18"/>
              </w:rPr>
              <w:instrText xml:space="preserve"> FORMCHECKBOX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fldChar w:fldCharType="end"/>
            </w:r>
            <w:r w:rsidRPr="00D94C9A">
              <w:rPr>
                <w:rFonts w:cs="Arial"/>
                <w:noProof/>
                <w:sz w:val="18"/>
                <w:szCs w:val="18"/>
              </w:rPr>
              <w:t xml:space="preserve"> ja</w:t>
            </w:r>
          </w:p>
          <w:p w14:paraId="15B721B8" w14:textId="7324191B" w:rsidR="00276727" w:rsidRPr="00D94C9A" w:rsidRDefault="00276727" w:rsidP="000D4365">
            <w:pPr>
              <w:keepNext/>
              <w:jc w:val="both"/>
              <w:outlineLvl w:val="5"/>
              <w:rPr>
                <w:rFonts w:cs="Arial"/>
                <w:noProof/>
                <w:sz w:val="18"/>
                <w:szCs w:val="18"/>
              </w:rPr>
            </w:pPr>
            <w:r w:rsidRPr="00D94C9A">
              <w:rPr>
                <w:rFonts w:cs="Arial"/>
                <w:noProof/>
                <w:sz w:val="18"/>
                <w:szCs w:val="18"/>
              </w:rPr>
              <w:fldChar w:fldCharType="begin">
                <w:ffData>
                  <w:name w:val="Kontrollkästchen2"/>
                  <w:enabled/>
                  <w:calcOnExit w:val="0"/>
                  <w:checkBox>
                    <w:sizeAuto/>
                    <w:default w:val="0"/>
                  </w:checkBox>
                </w:ffData>
              </w:fldChar>
            </w:r>
            <w:r w:rsidRPr="00D94C9A">
              <w:rPr>
                <w:rFonts w:cs="Arial"/>
                <w:noProof/>
                <w:sz w:val="18"/>
                <w:szCs w:val="18"/>
              </w:rPr>
              <w:instrText xml:space="preserve"> FORMCHECKBOX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fldChar w:fldCharType="end"/>
            </w:r>
            <w:r w:rsidRPr="00D94C9A">
              <w:rPr>
                <w:rFonts w:cs="Arial"/>
                <w:noProof/>
                <w:sz w:val="18"/>
                <w:szCs w:val="18"/>
              </w:rPr>
              <w:t xml:space="preserve"> nein</w:t>
            </w:r>
            <w:r w:rsidRPr="00D94C9A" w:rsidDel="00E705A8">
              <w:rPr>
                <w:rFonts w:cs="Arial"/>
                <w:noProof/>
                <w:sz w:val="18"/>
                <w:szCs w:val="18"/>
              </w:rPr>
              <w:t xml:space="preserve"> </w:t>
            </w:r>
          </w:p>
        </w:tc>
      </w:tr>
      <w:tr w:rsidR="00276727" w:rsidRPr="00D94C9A" w14:paraId="22B2484B" w14:textId="77777777" w:rsidTr="00A0029C">
        <w:trPr>
          <w:trHeight w:val="227"/>
        </w:trPr>
        <w:tc>
          <w:tcPr>
            <w:tcW w:w="580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vAlign w:val="center"/>
          </w:tcPr>
          <w:p w14:paraId="1318D9F8" w14:textId="77777777" w:rsidR="00276727" w:rsidRPr="00D94C9A" w:rsidRDefault="00276727" w:rsidP="003A3886">
            <w:pPr>
              <w:ind w:left="708"/>
              <w:rPr>
                <w:rFonts w:cs="Arial"/>
                <w:noProof/>
              </w:rPr>
            </w:pPr>
            <w:r w:rsidRPr="00D94C9A">
              <w:rPr>
                <w:rFonts w:cs="Arial"/>
                <w:noProof/>
              </w:rPr>
              <w:t>SAPV</w:t>
            </w:r>
          </w:p>
        </w:tc>
        <w:tc>
          <w:tcPr>
            <w:tcW w:w="350" w:type="dxa"/>
            <w:tcBorders>
              <w:left w:val="single" w:sz="4" w:space="0" w:color="auto"/>
              <w:right w:val="single" w:sz="4" w:space="0" w:color="auto"/>
            </w:tcBorders>
            <w:shd w:val="clear" w:color="auto" w:fill="AFDC7E"/>
            <w:vAlign w:val="center"/>
          </w:tcPr>
          <w:p w14:paraId="3B6EAE86" w14:textId="2B369A10" w:rsidR="00276727" w:rsidRPr="00D94C9A" w:rsidRDefault="00276727" w:rsidP="00276727">
            <w:pPr>
              <w:jc w:val="center"/>
              <w:rPr>
                <w:rFonts w:cs="Arial"/>
                <w:noProof/>
              </w:rPr>
            </w:pPr>
            <w:r w:rsidRPr="00D94C9A">
              <w:rPr>
                <w:rFonts w:cs="Arial"/>
                <w:b/>
                <w:noProof/>
              </w:rPr>
              <w:t>X</w:t>
            </w:r>
          </w:p>
        </w:tc>
        <w:tc>
          <w:tcPr>
            <w:tcW w:w="3337" w:type="dxa"/>
            <w:tcBorders>
              <w:left w:val="single" w:sz="4" w:space="0" w:color="auto"/>
              <w:right w:val="single" w:sz="4" w:space="0" w:color="auto"/>
            </w:tcBorders>
            <w:shd w:val="clear" w:color="auto" w:fill="auto"/>
          </w:tcPr>
          <w:p w14:paraId="269CCA07" w14:textId="77777777" w:rsidR="00276727" w:rsidRPr="00D94C9A" w:rsidRDefault="00276727" w:rsidP="000B1FD3">
            <w:pPr>
              <w:rPr>
                <w:rFonts w:cs="Arial"/>
                <w:noProof/>
                <w:sz w:val="18"/>
                <w:szCs w:val="18"/>
              </w:rPr>
            </w:pPr>
            <w:r w:rsidRPr="00D94C9A">
              <w:rPr>
                <w:rFonts w:cs="Arial"/>
                <w:noProof/>
                <w:sz w:val="18"/>
                <w:szCs w:val="18"/>
              </w:rPr>
              <w:fldChar w:fldCharType="begin">
                <w:ffData>
                  <w:name w:val="Kontrollkästchen1"/>
                  <w:enabled/>
                  <w:calcOnExit w:val="0"/>
                  <w:checkBox>
                    <w:sizeAuto/>
                    <w:default w:val="0"/>
                  </w:checkBox>
                </w:ffData>
              </w:fldChar>
            </w:r>
            <w:r w:rsidRPr="00D94C9A">
              <w:rPr>
                <w:rFonts w:cs="Arial"/>
                <w:noProof/>
                <w:sz w:val="18"/>
                <w:szCs w:val="18"/>
              </w:rPr>
              <w:instrText xml:space="preserve"> FORMCHECKBOX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fldChar w:fldCharType="end"/>
            </w:r>
            <w:r w:rsidRPr="00D94C9A">
              <w:rPr>
                <w:rFonts w:cs="Arial"/>
                <w:noProof/>
                <w:sz w:val="18"/>
                <w:szCs w:val="18"/>
              </w:rPr>
              <w:t xml:space="preserve"> ja</w:t>
            </w:r>
          </w:p>
          <w:p w14:paraId="33140937" w14:textId="67FF3F63" w:rsidR="00276727" w:rsidRPr="00D94C9A" w:rsidRDefault="00276727" w:rsidP="000B1FD3">
            <w:pPr>
              <w:keepNext/>
              <w:jc w:val="both"/>
              <w:outlineLvl w:val="5"/>
              <w:rPr>
                <w:rFonts w:cs="Arial"/>
                <w:noProof/>
                <w:sz w:val="18"/>
                <w:szCs w:val="18"/>
              </w:rPr>
            </w:pPr>
            <w:r w:rsidRPr="00D94C9A">
              <w:rPr>
                <w:rFonts w:cs="Arial"/>
                <w:noProof/>
                <w:sz w:val="18"/>
                <w:szCs w:val="18"/>
              </w:rPr>
              <w:fldChar w:fldCharType="begin">
                <w:ffData>
                  <w:name w:val="Kontrollkästchen2"/>
                  <w:enabled/>
                  <w:calcOnExit w:val="0"/>
                  <w:checkBox>
                    <w:sizeAuto/>
                    <w:default w:val="0"/>
                  </w:checkBox>
                </w:ffData>
              </w:fldChar>
            </w:r>
            <w:r w:rsidRPr="00D94C9A">
              <w:rPr>
                <w:rFonts w:cs="Arial"/>
                <w:noProof/>
                <w:sz w:val="18"/>
                <w:szCs w:val="18"/>
              </w:rPr>
              <w:instrText xml:space="preserve"> FORMCHECKBOX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fldChar w:fldCharType="end"/>
            </w:r>
            <w:r w:rsidRPr="00D94C9A">
              <w:rPr>
                <w:rFonts w:cs="Arial"/>
                <w:noProof/>
                <w:sz w:val="18"/>
                <w:szCs w:val="18"/>
              </w:rPr>
              <w:t xml:space="preserve"> nein</w:t>
            </w:r>
          </w:p>
        </w:tc>
      </w:tr>
      <w:tr w:rsidR="00276727" w:rsidRPr="00D94C9A" w14:paraId="54FAFBA9" w14:textId="77777777" w:rsidTr="00A0029C">
        <w:trPr>
          <w:trHeight w:val="227"/>
        </w:trPr>
        <w:tc>
          <w:tcPr>
            <w:tcW w:w="580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vAlign w:val="center"/>
          </w:tcPr>
          <w:p w14:paraId="6EB8221D" w14:textId="407A6411" w:rsidR="00276727" w:rsidRPr="00D94C9A" w:rsidRDefault="00276727" w:rsidP="003A3886">
            <w:pPr>
              <w:ind w:left="708"/>
              <w:rPr>
                <w:rFonts w:cs="Arial"/>
                <w:noProof/>
              </w:rPr>
            </w:pPr>
            <w:r w:rsidRPr="00D94C9A">
              <w:rPr>
                <w:rFonts w:cs="Arial"/>
                <w:noProof/>
              </w:rPr>
              <w:t>Therape</w:t>
            </w:r>
            <w:r>
              <w:rPr>
                <w:rFonts w:cs="Arial"/>
                <w:noProof/>
              </w:rPr>
              <w:t>utinnen / Therapeuten</w:t>
            </w:r>
            <w:r w:rsidRPr="00D94C9A">
              <w:rPr>
                <w:rFonts w:cs="Arial"/>
                <w:noProof/>
              </w:rPr>
              <w:t>, wenn nicht krankenhausintern vorhanden</w:t>
            </w:r>
          </w:p>
        </w:tc>
        <w:tc>
          <w:tcPr>
            <w:tcW w:w="350" w:type="dxa"/>
            <w:tcBorders>
              <w:left w:val="single" w:sz="4" w:space="0" w:color="auto"/>
              <w:right w:val="single" w:sz="4" w:space="0" w:color="auto"/>
            </w:tcBorders>
            <w:shd w:val="clear" w:color="auto" w:fill="AFDC7E"/>
            <w:vAlign w:val="center"/>
          </w:tcPr>
          <w:p w14:paraId="2901997D" w14:textId="0F44B43C" w:rsidR="00276727" w:rsidRPr="00D94C9A" w:rsidRDefault="00276727" w:rsidP="00276727">
            <w:pPr>
              <w:jc w:val="center"/>
              <w:rPr>
                <w:rFonts w:cs="Arial"/>
                <w:noProof/>
              </w:rPr>
            </w:pPr>
            <w:r w:rsidRPr="00D94C9A">
              <w:rPr>
                <w:rFonts w:cs="Arial"/>
                <w:b/>
                <w:noProof/>
              </w:rPr>
              <w:t>X</w:t>
            </w:r>
          </w:p>
        </w:tc>
        <w:tc>
          <w:tcPr>
            <w:tcW w:w="3337" w:type="dxa"/>
            <w:tcBorders>
              <w:left w:val="single" w:sz="4" w:space="0" w:color="auto"/>
              <w:right w:val="single" w:sz="4" w:space="0" w:color="auto"/>
            </w:tcBorders>
            <w:shd w:val="clear" w:color="auto" w:fill="auto"/>
          </w:tcPr>
          <w:p w14:paraId="462FB8CB" w14:textId="77777777" w:rsidR="00276727" w:rsidRPr="00D94C9A" w:rsidRDefault="00276727" w:rsidP="000B1FD3">
            <w:pPr>
              <w:rPr>
                <w:rFonts w:cs="Arial"/>
                <w:noProof/>
                <w:sz w:val="18"/>
                <w:szCs w:val="18"/>
              </w:rPr>
            </w:pPr>
            <w:r w:rsidRPr="00D94C9A">
              <w:rPr>
                <w:rFonts w:cs="Arial"/>
                <w:noProof/>
                <w:sz w:val="18"/>
                <w:szCs w:val="18"/>
              </w:rPr>
              <w:fldChar w:fldCharType="begin">
                <w:ffData>
                  <w:name w:val="Kontrollkästchen1"/>
                  <w:enabled/>
                  <w:calcOnExit w:val="0"/>
                  <w:checkBox>
                    <w:sizeAuto/>
                    <w:default w:val="0"/>
                  </w:checkBox>
                </w:ffData>
              </w:fldChar>
            </w:r>
            <w:r w:rsidRPr="00D94C9A">
              <w:rPr>
                <w:rFonts w:cs="Arial"/>
                <w:noProof/>
                <w:sz w:val="18"/>
                <w:szCs w:val="18"/>
              </w:rPr>
              <w:instrText xml:space="preserve"> FORMCHECKBOX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fldChar w:fldCharType="end"/>
            </w:r>
            <w:r w:rsidRPr="00D94C9A">
              <w:rPr>
                <w:rFonts w:cs="Arial"/>
                <w:noProof/>
                <w:sz w:val="18"/>
                <w:szCs w:val="18"/>
              </w:rPr>
              <w:t xml:space="preserve"> ja</w:t>
            </w:r>
          </w:p>
          <w:p w14:paraId="65BE6A25" w14:textId="2FD118F1" w:rsidR="00276727" w:rsidRPr="00D94C9A" w:rsidRDefault="00276727" w:rsidP="000B1FD3">
            <w:pPr>
              <w:keepNext/>
              <w:jc w:val="both"/>
              <w:outlineLvl w:val="5"/>
              <w:rPr>
                <w:rFonts w:cs="Arial"/>
                <w:noProof/>
                <w:sz w:val="18"/>
                <w:szCs w:val="18"/>
              </w:rPr>
            </w:pPr>
            <w:r w:rsidRPr="00D94C9A">
              <w:rPr>
                <w:rFonts w:cs="Arial"/>
                <w:noProof/>
                <w:sz w:val="18"/>
                <w:szCs w:val="18"/>
              </w:rPr>
              <w:fldChar w:fldCharType="begin">
                <w:ffData>
                  <w:name w:val="Kontrollkästchen2"/>
                  <w:enabled/>
                  <w:calcOnExit w:val="0"/>
                  <w:checkBox>
                    <w:sizeAuto/>
                    <w:default w:val="0"/>
                  </w:checkBox>
                </w:ffData>
              </w:fldChar>
            </w:r>
            <w:r w:rsidRPr="00D94C9A">
              <w:rPr>
                <w:rFonts w:cs="Arial"/>
                <w:noProof/>
                <w:sz w:val="18"/>
                <w:szCs w:val="18"/>
              </w:rPr>
              <w:instrText xml:space="preserve"> FORMCHECKBOX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fldChar w:fldCharType="end"/>
            </w:r>
            <w:r w:rsidRPr="00D94C9A">
              <w:rPr>
                <w:rFonts w:cs="Arial"/>
                <w:noProof/>
                <w:sz w:val="18"/>
                <w:szCs w:val="18"/>
              </w:rPr>
              <w:t xml:space="preserve"> nein</w:t>
            </w:r>
          </w:p>
        </w:tc>
      </w:tr>
      <w:tr w:rsidR="00276727" w:rsidRPr="00D94C9A" w14:paraId="679425D3" w14:textId="77777777" w:rsidTr="00A0029C">
        <w:trPr>
          <w:trHeight w:val="227"/>
        </w:trPr>
        <w:tc>
          <w:tcPr>
            <w:tcW w:w="580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vAlign w:val="center"/>
          </w:tcPr>
          <w:p w14:paraId="31757D44" w14:textId="7364D633" w:rsidR="00276727" w:rsidRPr="00D94C9A" w:rsidRDefault="00276727" w:rsidP="003A3886">
            <w:pPr>
              <w:ind w:left="708"/>
              <w:rPr>
                <w:rFonts w:cs="Arial"/>
                <w:noProof/>
              </w:rPr>
            </w:pPr>
            <w:r w:rsidRPr="00D94C9A">
              <w:rPr>
                <w:rFonts w:cs="Arial"/>
                <w:noProof/>
              </w:rPr>
              <w:t xml:space="preserve">Stationäres Hospiz </w:t>
            </w:r>
          </w:p>
        </w:tc>
        <w:tc>
          <w:tcPr>
            <w:tcW w:w="350" w:type="dxa"/>
            <w:tcBorders>
              <w:left w:val="single" w:sz="4" w:space="0" w:color="auto"/>
              <w:right w:val="single" w:sz="4" w:space="0" w:color="auto"/>
            </w:tcBorders>
            <w:shd w:val="clear" w:color="auto" w:fill="AFDC7E"/>
            <w:vAlign w:val="center"/>
          </w:tcPr>
          <w:p w14:paraId="03537259" w14:textId="34DD9809" w:rsidR="00276727" w:rsidRPr="00D94C9A" w:rsidRDefault="00276727" w:rsidP="00276727">
            <w:pPr>
              <w:jc w:val="center"/>
              <w:rPr>
                <w:rFonts w:cs="Arial"/>
                <w:noProof/>
              </w:rPr>
            </w:pPr>
            <w:r w:rsidRPr="00D94C9A">
              <w:rPr>
                <w:rFonts w:cs="Arial"/>
                <w:b/>
                <w:noProof/>
              </w:rPr>
              <w:t>X</w:t>
            </w:r>
          </w:p>
        </w:tc>
        <w:tc>
          <w:tcPr>
            <w:tcW w:w="3337" w:type="dxa"/>
            <w:tcBorders>
              <w:left w:val="single" w:sz="4" w:space="0" w:color="auto"/>
              <w:right w:val="single" w:sz="4" w:space="0" w:color="auto"/>
            </w:tcBorders>
            <w:shd w:val="clear" w:color="auto" w:fill="auto"/>
          </w:tcPr>
          <w:p w14:paraId="03B69D30" w14:textId="77777777" w:rsidR="00276727" w:rsidRPr="00D94C9A" w:rsidRDefault="00276727" w:rsidP="000B1FD3">
            <w:pPr>
              <w:rPr>
                <w:rFonts w:cs="Arial"/>
                <w:noProof/>
                <w:sz w:val="18"/>
                <w:szCs w:val="18"/>
              </w:rPr>
            </w:pPr>
            <w:r w:rsidRPr="00D94C9A">
              <w:rPr>
                <w:rFonts w:cs="Arial"/>
                <w:noProof/>
                <w:sz w:val="18"/>
                <w:szCs w:val="18"/>
              </w:rPr>
              <w:fldChar w:fldCharType="begin">
                <w:ffData>
                  <w:name w:val="Kontrollkästchen1"/>
                  <w:enabled/>
                  <w:calcOnExit w:val="0"/>
                  <w:checkBox>
                    <w:sizeAuto/>
                    <w:default w:val="0"/>
                  </w:checkBox>
                </w:ffData>
              </w:fldChar>
            </w:r>
            <w:r w:rsidRPr="00D94C9A">
              <w:rPr>
                <w:rFonts w:cs="Arial"/>
                <w:noProof/>
                <w:sz w:val="18"/>
                <w:szCs w:val="18"/>
              </w:rPr>
              <w:instrText xml:space="preserve"> FORMCHECKBOX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fldChar w:fldCharType="end"/>
            </w:r>
            <w:r w:rsidRPr="00D94C9A">
              <w:rPr>
                <w:rFonts w:cs="Arial"/>
                <w:noProof/>
                <w:sz w:val="18"/>
                <w:szCs w:val="18"/>
              </w:rPr>
              <w:t xml:space="preserve"> ja</w:t>
            </w:r>
          </w:p>
          <w:p w14:paraId="2C12C81F" w14:textId="0FB8E06E" w:rsidR="00276727" w:rsidRPr="00D94C9A" w:rsidRDefault="00276727" w:rsidP="000B1FD3">
            <w:pPr>
              <w:keepNext/>
              <w:jc w:val="both"/>
              <w:outlineLvl w:val="5"/>
              <w:rPr>
                <w:rFonts w:cs="Arial"/>
                <w:noProof/>
                <w:sz w:val="18"/>
                <w:szCs w:val="18"/>
              </w:rPr>
            </w:pPr>
            <w:r w:rsidRPr="00D94C9A">
              <w:rPr>
                <w:rFonts w:cs="Arial"/>
                <w:noProof/>
                <w:sz w:val="18"/>
                <w:szCs w:val="18"/>
              </w:rPr>
              <w:fldChar w:fldCharType="begin">
                <w:ffData>
                  <w:name w:val="Kontrollkästchen2"/>
                  <w:enabled/>
                  <w:calcOnExit w:val="0"/>
                  <w:checkBox>
                    <w:sizeAuto/>
                    <w:default w:val="0"/>
                  </w:checkBox>
                </w:ffData>
              </w:fldChar>
            </w:r>
            <w:r w:rsidRPr="00D94C9A">
              <w:rPr>
                <w:rFonts w:cs="Arial"/>
                <w:noProof/>
                <w:sz w:val="18"/>
                <w:szCs w:val="18"/>
              </w:rPr>
              <w:instrText xml:space="preserve"> FORMCHECKBOX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fldChar w:fldCharType="end"/>
            </w:r>
            <w:r w:rsidRPr="00D94C9A">
              <w:rPr>
                <w:rFonts w:cs="Arial"/>
                <w:noProof/>
                <w:sz w:val="18"/>
                <w:szCs w:val="18"/>
              </w:rPr>
              <w:t xml:space="preserve"> nein</w:t>
            </w:r>
          </w:p>
        </w:tc>
      </w:tr>
      <w:tr w:rsidR="00E3215F" w:rsidRPr="00D94C9A" w14:paraId="7B0AEDBE" w14:textId="77777777" w:rsidTr="00A0029C">
        <w:trPr>
          <w:trHeight w:val="227"/>
        </w:trPr>
        <w:tc>
          <w:tcPr>
            <w:tcW w:w="580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vAlign w:val="center"/>
          </w:tcPr>
          <w:p w14:paraId="43B3EEE0" w14:textId="3DD6FD96" w:rsidR="00E3215F" w:rsidRPr="00D94C9A" w:rsidRDefault="00E3215F" w:rsidP="00E3215F">
            <w:pPr>
              <w:ind w:left="708"/>
              <w:rPr>
                <w:rFonts w:cs="Arial"/>
                <w:noProof/>
              </w:rPr>
            </w:pPr>
            <w:r w:rsidRPr="00FA4EFD">
              <w:rPr>
                <w:rFonts w:cs="Arial"/>
                <w:kern w:val="24"/>
              </w:rPr>
              <w:t>regionales Netzwerk, z.B. nach §39d SGB V, sofern vorhanden</w:t>
            </w:r>
          </w:p>
        </w:tc>
        <w:tc>
          <w:tcPr>
            <w:tcW w:w="350" w:type="dxa"/>
            <w:tcBorders>
              <w:left w:val="single" w:sz="4" w:space="0" w:color="auto"/>
              <w:bottom w:val="single" w:sz="4" w:space="0" w:color="auto"/>
              <w:right w:val="single" w:sz="4" w:space="0" w:color="auto"/>
            </w:tcBorders>
            <w:shd w:val="clear" w:color="auto" w:fill="AFDC7E"/>
            <w:vAlign w:val="center"/>
          </w:tcPr>
          <w:p w14:paraId="68DFE003" w14:textId="64ED45EC" w:rsidR="00E3215F" w:rsidRPr="00D94C9A" w:rsidRDefault="00E3215F" w:rsidP="00E3215F">
            <w:pPr>
              <w:jc w:val="center"/>
              <w:rPr>
                <w:rFonts w:cs="Arial"/>
                <w:noProof/>
              </w:rPr>
            </w:pPr>
            <w:r w:rsidRPr="00D94C9A">
              <w:rPr>
                <w:rFonts w:cs="Arial"/>
                <w:b/>
                <w:noProof/>
              </w:rPr>
              <w:t>X</w:t>
            </w:r>
          </w:p>
        </w:tc>
        <w:tc>
          <w:tcPr>
            <w:tcW w:w="3337" w:type="dxa"/>
            <w:tcBorders>
              <w:left w:val="single" w:sz="4" w:space="0" w:color="auto"/>
              <w:right w:val="single" w:sz="4" w:space="0" w:color="auto"/>
            </w:tcBorders>
            <w:shd w:val="clear" w:color="auto" w:fill="auto"/>
          </w:tcPr>
          <w:p w14:paraId="428692F5" w14:textId="2342C76A" w:rsidR="00E3215F" w:rsidRPr="00D94C9A" w:rsidRDefault="00E3215F" w:rsidP="00E3215F">
            <w:pPr>
              <w:rPr>
                <w:rFonts w:cs="Arial"/>
                <w:noProof/>
                <w:sz w:val="18"/>
                <w:szCs w:val="18"/>
              </w:rPr>
            </w:pPr>
            <w:r w:rsidRPr="00D94C9A">
              <w:rPr>
                <w:rFonts w:cs="Arial"/>
                <w:noProof/>
                <w:sz w:val="18"/>
                <w:szCs w:val="18"/>
              </w:rPr>
              <w:fldChar w:fldCharType="begin">
                <w:ffData>
                  <w:name w:val="Kontrollkästchen1"/>
                  <w:enabled/>
                  <w:calcOnExit w:val="0"/>
                  <w:checkBox>
                    <w:sizeAuto/>
                    <w:default w:val="0"/>
                    <w:checked w:val="0"/>
                  </w:checkBox>
                </w:ffData>
              </w:fldChar>
            </w:r>
            <w:r w:rsidRPr="00D94C9A">
              <w:rPr>
                <w:rFonts w:cs="Arial"/>
                <w:noProof/>
                <w:sz w:val="18"/>
                <w:szCs w:val="18"/>
              </w:rPr>
              <w:instrText xml:space="preserve"> FORMCHECKBOX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fldChar w:fldCharType="end"/>
            </w:r>
            <w:r w:rsidRPr="00D94C9A">
              <w:rPr>
                <w:rFonts w:cs="Arial"/>
                <w:noProof/>
                <w:sz w:val="18"/>
                <w:szCs w:val="18"/>
              </w:rPr>
              <w:t xml:space="preserve"> ja</w:t>
            </w:r>
          </w:p>
          <w:p w14:paraId="2CE22750" w14:textId="3FC0A748" w:rsidR="00E3215F" w:rsidRPr="00D94C9A" w:rsidRDefault="00E3215F" w:rsidP="00E3215F">
            <w:pPr>
              <w:keepNext/>
              <w:jc w:val="both"/>
              <w:outlineLvl w:val="5"/>
              <w:rPr>
                <w:rFonts w:cs="Arial"/>
                <w:noProof/>
                <w:sz w:val="18"/>
                <w:szCs w:val="18"/>
              </w:rPr>
            </w:pPr>
            <w:r w:rsidRPr="00D94C9A">
              <w:rPr>
                <w:rFonts w:cs="Arial"/>
                <w:noProof/>
                <w:sz w:val="18"/>
                <w:szCs w:val="18"/>
              </w:rPr>
              <w:fldChar w:fldCharType="begin">
                <w:ffData>
                  <w:name w:val="Kontrollkästchen2"/>
                  <w:enabled/>
                  <w:calcOnExit w:val="0"/>
                  <w:checkBox>
                    <w:sizeAuto/>
                    <w:default w:val="0"/>
                  </w:checkBox>
                </w:ffData>
              </w:fldChar>
            </w:r>
            <w:r w:rsidRPr="00D94C9A">
              <w:rPr>
                <w:rFonts w:cs="Arial"/>
                <w:noProof/>
                <w:sz w:val="18"/>
                <w:szCs w:val="18"/>
              </w:rPr>
              <w:instrText xml:space="preserve"> FORMCHECKBOX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fldChar w:fldCharType="end"/>
            </w:r>
            <w:r w:rsidRPr="00D94C9A">
              <w:rPr>
                <w:rFonts w:cs="Arial"/>
                <w:noProof/>
                <w:sz w:val="18"/>
                <w:szCs w:val="18"/>
              </w:rPr>
              <w:t xml:space="preserve"> nein</w:t>
            </w:r>
          </w:p>
        </w:tc>
      </w:tr>
      <w:tr w:rsidR="00E3215F" w:rsidRPr="00D94C9A" w14:paraId="38D6B132" w14:textId="77777777" w:rsidTr="00A0029C">
        <w:trPr>
          <w:trHeight w:val="284"/>
        </w:trPr>
        <w:tc>
          <w:tcPr>
            <w:tcW w:w="580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vAlign w:val="center"/>
          </w:tcPr>
          <w:p w14:paraId="09A5BC04" w14:textId="1F589FFC" w:rsidR="00E3215F" w:rsidRPr="00D94C9A" w:rsidRDefault="00E3215F" w:rsidP="00E3215F">
            <w:pPr>
              <w:ind w:left="708"/>
              <w:rPr>
                <w:rFonts w:cs="Arial"/>
                <w:noProof/>
              </w:rPr>
            </w:pPr>
            <w:r w:rsidRPr="00D94C9A">
              <w:rPr>
                <w:rFonts w:cs="Arial"/>
                <w:noProof/>
              </w:rPr>
              <w:t>andere</w:t>
            </w:r>
          </w:p>
        </w:tc>
        <w:tc>
          <w:tcPr>
            <w:tcW w:w="350" w:type="dxa"/>
            <w:tcBorders>
              <w:left w:val="single" w:sz="4" w:space="0" w:color="auto"/>
              <w:bottom w:val="single" w:sz="4" w:space="0" w:color="auto"/>
              <w:right w:val="single" w:sz="4" w:space="0" w:color="auto"/>
            </w:tcBorders>
            <w:shd w:val="clear" w:color="auto" w:fill="AFDC7E"/>
            <w:vAlign w:val="center"/>
          </w:tcPr>
          <w:p w14:paraId="1BD7CD06" w14:textId="77777777" w:rsidR="00E3215F" w:rsidRPr="00D94C9A" w:rsidRDefault="00E3215F" w:rsidP="00E3215F">
            <w:pPr>
              <w:jc w:val="center"/>
              <w:rPr>
                <w:rFonts w:cs="Arial"/>
                <w:noProof/>
              </w:rPr>
            </w:pPr>
          </w:p>
        </w:tc>
        <w:tc>
          <w:tcPr>
            <w:tcW w:w="3337" w:type="dxa"/>
            <w:tcBorders>
              <w:left w:val="single" w:sz="4" w:space="0" w:color="auto"/>
              <w:right w:val="single" w:sz="4" w:space="0" w:color="auto"/>
            </w:tcBorders>
            <w:shd w:val="clear" w:color="auto" w:fill="auto"/>
          </w:tcPr>
          <w:p w14:paraId="5CDE4CAC" w14:textId="56D5EEA2" w:rsidR="00E3215F" w:rsidRPr="00D94C9A" w:rsidRDefault="00E3215F" w:rsidP="00E3215F">
            <w:pPr>
              <w:rPr>
                <w:rFonts w:cs="Arial"/>
                <w:noProof/>
                <w:sz w:val="18"/>
                <w:szCs w:val="18"/>
              </w:rPr>
            </w:pPr>
            <w:r w:rsidRPr="00D94C9A">
              <w:rPr>
                <w:rFonts w:cs="Arial"/>
                <w:noProof/>
                <w:sz w:val="18"/>
                <w:szCs w:val="18"/>
              </w:rPr>
              <w:fldChar w:fldCharType="begin">
                <w:ffData>
                  <w:name w:val="Kontrollkästchen1"/>
                  <w:enabled/>
                  <w:calcOnExit w:val="0"/>
                  <w:checkBox>
                    <w:sizeAuto/>
                    <w:default w:val="0"/>
                  </w:checkBox>
                </w:ffData>
              </w:fldChar>
            </w:r>
            <w:r w:rsidRPr="00D94C9A">
              <w:rPr>
                <w:rFonts w:cs="Arial"/>
                <w:noProof/>
                <w:sz w:val="18"/>
                <w:szCs w:val="18"/>
              </w:rPr>
              <w:instrText xml:space="preserve"> FORMCHECKBOX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fldChar w:fldCharType="end"/>
            </w:r>
            <w:r w:rsidRPr="00D94C9A">
              <w:rPr>
                <w:rFonts w:cs="Arial"/>
                <w:noProof/>
                <w:sz w:val="18"/>
                <w:szCs w:val="18"/>
              </w:rPr>
              <w:t xml:space="preserve"> ja:     </w:t>
            </w:r>
            <w:r w:rsidRPr="00D94C9A">
              <w:rPr>
                <w:rFonts w:cs="Arial"/>
                <w:noProof/>
                <w:sz w:val="18"/>
                <w:szCs w:val="18"/>
              </w:rPr>
              <w:fldChar w:fldCharType="begin">
                <w:ffData>
                  <w:name w:val="Text2"/>
                  <w:enabled/>
                  <w:calcOnExit w:val="0"/>
                  <w:textInput/>
                </w:ffData>
              </w:fldChar>
            </w:r>
            <w:r w:rsidRPr="00D94C9A">
              <w:rPr>
                <w:rFonts w:cs="Arial"/>
                <w:noProof/>
                <w:sz w:val="18"/>
                <w:szCs w:val="18"/>
              </w:rPr>
              <w:instrText xml:space="preserve"> FORMTEXT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fldChar w:fldCharType="end"/>
            </w:r>
          </w:p>
          <w:p w14:paraId="4DF1304C" w14:textId="57304251" w:rsidR="00E3215F" w:rsidRPr="00D94C9A" w:rsidRDefault="00E3215F" w:rsidP="00E3215F">
            <w:pPr>
              <w:keepNext/>
              <w:jc w:val="both"/>
              <w:outlineLvl w:val="5"/>
              <w:rPr>
                <w:rFonts w:cs="Arial"/>
                <w:noProof/>
                <w:sz w:val="18"/>
                <w:szCs w:val="18"/>
              </w:rPr>
            </w:pPr>
            <w:r w:rsidRPr="00D94C9A">
              <w:rPr>
                <w:rFonts w:cs="Arial"/>
                <w:noProof/>
                <w:sz w:val="18"/>
                <w:szCs w:val="18"/>
              </w:rPr>
              <w:fldChar w:fldCharType="begin">
                <w:ffData>
                  <w:name w:val="Kontrollkästchen2"/>
                  <w:enabled/>
                  <w:calcOnExit w:val="0"/>
                  <w:checkBox>
                    <w:sizeAuto/>
                    <w:default w:val="0"/>
                  </w:checkBox>
                </w:ffData>
              </w:fldChar>
            </w:r>
            <w:r w:rsidRPr="00D94C9A">
              <w:rPr>
                <w:rFonts w:cs="Arial"/>
                <w:noProof/>
                <w:sz w:val="18"/>
                <w:szCs w:val="18"/>
              </w:rPr>
              <w:instrText xml:space="preserve"> FORMCHECKBOX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fldChar w:fldCharType="end"/>
            </w:r>
            <w:r w:rsidRPr="00D94C9A">
              <w:rPr>
                <w:rFonts w:cs="Arial"/>
                <w:noProof/>
                <w:sz w:val="18"/>
                <w:szCs w:val="18"/>
              </w:rPr>
              <w:t xml:space="preserve"> nein</w:t>
            </w:r>
          </w:p>
        </w:tc>
      </w:tr>
      <w:tr w:rsidR="00E3215F" w:rsidRPr="00D94C9A" w14:paraId="0363E522" w14:textId="77777777" w:rsidTr="00A0029C">
        <w:trPr>
          <w:trHeight w:val="227"/>
        </w:trPr>
        <w:tc>
          <w:tcPr>
            <w:tcW w:w="580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7599E03D" w14:textId="4597BFDD" w:rsidR="00E3215F" w:rsidRPr="00D94C9A" w:rsidRDefault="00E3215F" w:rsidP="00E3215F">
            <w:pPr>
              <w:jc w:val="both"/>
              <w:rPr>
                <w:rFonts w:cs="Arial"/>
                <w:noProof/>
              </w:rPr>
            </w:pPr>
            <w:r w:rsidRPr="00D94C9A">
              <w:rPr>
                <w:rFonts w:cs="Arial"/>
                <w:noProof/>
              </w:rPr>
              <w:t>Mit den externen Netzwerkpartnern</w:t>
            </w:r>
            <w:r w:rsidR="005F5C92">
              <w:rPr>
                <w:rFonts w:cs="Arial"/>
                <w:noProof/>
              </w:rPr>
              <w:t xml:space="preserve"> </w:t>
            </w:r>
            <w:r w:rsidRPr="00D94C9A">
              <w:rPr>
                <w:rFonts w:cs="Arial"/>
                <w:noProof/>
              </w:rPr>
              <w:t>sind schriftliche Kooperationsvereinbarungen abgeschlossen. Die Vereinbarungen berücksichtigen regionale Strukturen und werden jährlich auf Aktualität geprüft.</w:t>
            </w:r>
          </w:p>
        </w:tc>
        <w:tc>
          <w:tcPr>
            <w:tcW w:w="350" w:type="dxa"/>
            <w:tcBorders>
              <w:top w:val="single" w:sz="4" w:space="0" w:color="auto"/>
              <w:left w:val="single" w:sz="4" w:space="0" w:color="auto"/>
              <w:bottom w:val="single" w:sz="4" w:space="0" w:color="BFBFBF" w:themeColor="background1" w:themeShade="BF"/>
              <w:right w:val="single" w:sz="4" w:space="0" w:color="auto"/>
            </w:tcBorders>
            <w:shd w:val="clear" w:color="auto" w:fill="AFDC7E"/>
            <w:vAlign w:val="center"/>
          </w:tcPr>
          <w:p w14:paraId="472AAB15" w14:textId="77777777" w:rsidR="00E3215F" w:rsidRPr="00D94C9A" w:rsidRDefault="00E3215F" w:rsidP="00E3215F">
            <w:pPr>
              <w:jc w:val="center"/>
              <w:rPr>
                <w:rFonts w:cs="Arial"/>
                <w:noProof/>
              </w:rPr>
            </w:pPr>
            <w:r w:rsidRPr="00D94C9A">
              <w:rPr>
                <w:rFonts w:cs="Arial"/>
                <w:b/>
                <w:noProof/>
              </w:rPr>
              <w:t>X</w:t>
            </w:r>
          </w:p>
          <w:p w14:paraId="2B3C70F5" w14:textId="4AF22A28" w:rsidR="00E3215F" w:rsidRPr="00D94C9A" w:rsidRDefault="00E3215F" w:rsidP="00E3215F">
            <w:pPr>
              <w:jc w:val="center"/>
              <w:rPr>
                <w:rFonts w:cs="Arial"/>
                <w:noProof/>
              </w:rPr>
            </w:pPr>
          </w:p>
        </w:tc>
        <w:tc>
          <w:tcPr>
            <w:tcW w:w="3337" w:type="dxa"/>
            <w:tcBorders>
              <w:left w:val="single" w:sz="4" w:space="0" w:color="auto"/>
              <w:bottom w:val="single" w:sz="4" w:space="0" w:color="BFBFBF" w:themeColor="background1" w:themeShade="BF"/>
              <w:right w:val="single" w:sz="4" w:space="0" w:color="auto"/>
            </w:tcBorders>
            <w:shd w:val="clear" w:color="auto" w:fill="auto"/>
          </w:tcPr>
          <w:p w14:paraId="143654E7" w14:textId="059DC88A" w:rsidR="00E3215F" w:rsidRPr="00D94C9A" w:rsidRDefault="00E3215F" w:rsidP="00E3215F">
            <w:pPr>
              <w:keepNext/>
              <w:jc w:val="both"/>
              <w:outlineLvl w:val="5"/>
              <w:rPr>
                <w:rFonts w:cs="Arial"/>
                <w:noProof/>
                <w:sz w:val="18"/>
                <w:szCs w:val="18"/>
              </w:rPr>
            </w:pPr>
            <w:r w:rsidRPr="00D94C9A">
              <w:rPr>
                <w:rFonts w:cs="Arial"/>
                <w:noProof/>
                <w:sz w:val="18"/>
                <w:szCs w:val="18"/>
              </w:rPr>
              <w:fldChar w:fldCharType="begin">
                <w:ffData>
                  <w:name w:val="Text2"/>
                  <w:enabled/>
                  <w:calcOnExit w:val="0"/>
                  <w:textInput/>
                </w:ffData>
              </w:fldChar>
            </w:r>
            <w:r w:rsidRPr="00D94C9A">
              <w:rPr>
                <w:rFonts w:cs="Arial"/>
                <w:noProof/>
                <w:sz w:val="18"/>
                <w:szCs w:val="18"/>
              </w:rPr>
              <w:instrText xml:space="preserve"> FORMTEXT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fldChar w:fldCharType="end"/>
            </w:r>
          </w:p>
        </w:tc>
      </w:tr>
      <w:tr w:rsidR="00E3215F" w:rsidRPr="00D94C9A" w14:paraId="351D6F43" w14:textId="614E4BF7" w:rsidTr="00F30739">
        <w:trPr>
          <w:trHeight w:val="28"/>
        </w:trPr>
        <w:tc>
          <w:tcPr>
            <w:tcW w:w="9494" w:type="dxa"/>
            <w:gridSpan w:val="3"/>
            <w:shd w:val="clear" w:color="auto" w:fill="BFBFBF" w:themeFill="background1" w:themeFillShade="BF"/>
            <w:tcMar>
              <w:top w:w="57" w:type="dxa"/>
              <w:bottom w:w="57" w:type="dxa"/>
            </w:tcMar>
            <w:vAlign w:val="center"/>
          </w:tcPr>
          <w:p w14:paraId="13C52171" w14:textId="23D0840F" w:rsidR="00E3215F" w:rsidRPr="00D94C9A" w:rsidRDefault="00E3215F" w:rsidP="00E3215F">
            <w:pPr>
              <w:rPr>
                <w:rFonts w:cs="Arial"/>
                <w:b/>
                <w:noProof/>
              </w:rPr>
            </w:pPr>
            <w:r w:rsidRPr="00D94C9A">
              <w:rPr>
                <w:rFonts w:cs="Arial"/>
                <w:b/>
                <w:noProof/>
              </w:rPr>
              <w:t>Weitergehende Beschreibung durch die Einrichtung</w:t>
            </w:r>
          </w:p>
        </w:tc>
      </w:tr>
      <w:tr w:rsidR="00E3215F" w:rsidRPr="00D94C9A" w14:paraId="18D43B3E" w14:textId="0CA0B64F" w:rsidTr="00F30739">
        <w:tc>
          <w:tcPr>
            <w:tcW w:w="9494" w:type="dxa"/>
            <w:gridSpan w:val="3"/>
            <w:tcBorders>
              <w:bottom w:val="single" w:sz="4" w:space="0" w:color="auto"/>
            </w:tcBorders>
            <w:shd w:val="clear" w:color="auto" w:fill="auto"/>
            <w:tcMar>
              <w:top w:w="57" w:type="dxa"/>
              <w:bottom w:w="57" w:type="dxa"/>
            </w:tcMar>
            <w:vAlign w:val="center"/>
          </w:tcPr>
          <w:p w14:paraId="0C7EA867" w14:textId="66B56448" w:rsidR="00E3215F" w:rsidRPr="00D94C9A" w:rsidRDefault="00E3215F" w:rsidP="00E3215F">
            <w:pPr>
              <w:jc w:val="both"/>
              <w:rPr>
                <w:rFonts w:cs="Arial"/>
                <w:noProof/>
              </w:rPr>
            </w:pPr>
            <w:r w:rsidRPr="00D94C9A">
              <w:rPr>
                <w:rFonts w:cs="Arial"/>
                <w:noProof/>
              </w:rPr>
              <w:fldChar w:fldCharType="begin">
                <w:ffData>
                  <w:name w:val="Text2"/>
                  <w:enabled/>
                  <w:calcOnExit w:val="0"/>
                  <w:textInput/>
                </w:ffData>
              </w:fldChar>
            </w:r>
            <w:r w:rsidRPr="00D94C9A">
              <w:rPr>
                <w:rFonts w:cs="Arial"/>
                <w:noProof/>
              </w:rPr>
              <w:instrText xml:space="preserve"> FORMTEXT </w:instrText>
            </w:r>
            <w:r w:rsidRPr="00D94C9A">
              <w:rPr>
                <w:rFonts w:cs="Arial"/>
                <w:noProof/>
              </w:rPr>
            </w:r>
            <w:r w:rsidRPr="00D94C9A">
              <w:rPr>
                <w:rFonts w:cs="Arial"/>
                <w:noProof/>
              </w:rPr>
              <w:fldChar w:fldCharType="separate"/>
            </w:r>
            <w:r w:rsidRPr="00D94C9A">
              <w:rPr>
                <w:rFonts w:cs="Arial"/>
                <w:noProof/>
              </w:rPr>
              <w:t> </w:t>
            </w:r>
            <w:r w:rsidRPr="00D94C9A">
              <w:rPr>
                <w:rFonts w:cs="Arial"/>
                <w:noProof/>
              </w:rPr>
              <w:t> </w:t>
            </w:r>
            <w:r w:rsidRPr="00D94C9A">
              <w:rPr>
                <w:rFonts w:cs="Arial"/>
                <w:noProof/>
              </w:rPr>
              <w:t> </w:t>
            </w:r>
            <w:r w:rsidRPr="00D94C9A">
              <w:rPr>
                <w:rFonts w:cs="Arial"/>
                <w:noProof/>
              </w:rPr>
              <w:t> </w:t>
            </w:r>
            <w:r w:rsidRPr="00D94C9A">
              <w:rPr>
                <w:rFonts w:cs="Arial"/>
                <w:noProof/>
              </w:rPr>
              <w:t> </w:t>
            </w:r>
            <w:r w:rsidRPr="00D94C9A">
              <w:rPr>
                <w:rFonts w:cs="Arial"/>
                <w:noProof/>
              </w:rPr>
              <w:fldChar w:fldCharType="end"/>
            </w:r>
          </w:p>
        </w:tc>
      </w:tr>
      <w:bookmarkEnd w:id="256"/>
    </w:tbl>
    <w:p w14:paraId="5D507F5B" w14:textId="77777777" w:rsidR="009923D8" w:rsidRPr="00D94C9A" w:rsidRDefault="009923D8" w:rsidP="00682C48">
      <w:pPr>
        <w:rPr>
          <w:rFonts w:cs="Arial"/>
          <w:noProof/>
        </w:rPr>
      </w:pPr>
    </w:p>
    <w:p w14:paraId="747A971A" w14:textId="77777777" w:rsidR="008F2B70" w:rsidRPr="00D94C9A" w:rsidRDefault="008F2B70" w:rsidP="00682C48">
      <w:pPr>
        <w:rPr>
          <w:rFonts w:cs="Arial"/>
          <w:noProof/>
        </w:rPr>
      </w:pPr>
    </w:p>
    <w:p w14:paraId="244703FF" w14:textId="0EEAA9D3" w:rsidR="00923182" w:rsidRPr="00D94C9A" w:rsidRDefault="00655561" w:rsidP="00BB4D35">
      <w:pPr>
        <w:pStyle w:val="Formatvorlage1"/>
        <w:rPr>
          <w:noProof/>
          <w:lang w:val="de-DE"/>
        </w:rPr>
      </w:pPr>
      <w:bookmarkStart w:id="274" w:name="_Toc448820937"/>
      <w:bookmarkStart w:id="275" w:name="_Toc448830508"/>
      <w:bookmarkStart w:id="276" w:name="_Toc448831022"/>
      <w:bookmarkStart w:id="277" w:name="_Toc448831642"/>
      <w:bookmarkStart w:id="278" w:name="_Toc448820938"/>
      <w:bookmarkStart w:id="279" w:name="_Toc448830509"/>
      <w:bookmarkStart w:id="280" w:name="_Toc448831023"/>
      <w:bookmarkStart w:id="281" w:name="_Toc448831643"/>
      <w:bookmarkStart w:id="282" w:name="_Toc448820939"/>
      <w:bookmarkStart w:id="283" w:name="_Toc448830510"/>
      <w:bookmarkStart w:id="284" w:name="_Toc448831024"/>
      <w:bookmarkStart w:id="285" w:name="_Toc448831644"/>
      <w:bookmarkStart w:id="286" w:name="_Toc448820940"/>
      <w:bookmarkStart w:id="287" w:name="_Toc448830511"/>
      <w:bookmarkStart w:id="288" w:name="_Toc448831025"/>
      <w:bookmarkStart w:id="289" w:name="_Toc448831645"/>
      <w:bookmarkStart w:id="290" w:name="_Toc448820941"/>
      <w:bookmarkStart w:id="291" w:name="_Toc448830512"/>
      <w:bookmarkStart w:id="292" w:name="_Toc448831026"/>
      <w:bookmarkStart w:id="293" w:name="_Toc448831646"/>
      <w:bookmarkStart w:id="294" w:name="_Toc448820942"/>
      <w:bookmarkStart w:id="295" w:name="_Toc448830513"/>
      <w:bookmarkStart w:id="296" w:name="_Toc448831027"/>
      <w:bookmarkStart w:id="297" w:name="_Toc448831647"/>
      <w:bookmarkStart w:id="298" w:name="_Toc15769130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r w:rsidRPr="00D94C9A">
        <w:rPr>
          <w:noProof/>
          <w:lang w:val="de-DE"/>
        </w:rPr>
        <w:t>Infrastruktur</w:t>
      </w:r>
      <w:bookmarkEnd w:id="298"/>
    </w:p>
    <w:p w14:paraId="35037797" w14:textId="77777777" w:rsidR="00923182" w:rsidRPr="00D94C9A" w:rsidRDefault="00923182" w:rsidP="00682C48">
      <w:pPr>
        <w:rPr>
          <w:rFonts w:cs="Arial"/>
          <w:noProof/>
        </w:rPr>
      </w:pPr>
    </w:p>
    <w:tbl>
      <w:tblPr>
        <w:tblW w:w="491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70" w:type="dxa"/>
          <w:bottom w:w="28" w:type="dxa"/>
          <w:right w:w="70" w:type="dxa"/>
        </w:tblCellMar>
        <w:tblLook w:val="0000" w:firstRow="0" w:lastRow="0" w:firstColumn="0" w:lastColumn="0" w:noHBand="0" w:noVBand="0"/>
      </w:tblPr>
      <w:tblGrid>
        <w:gridCol w:w="5807"/>
        <w:gridCol w:w="347"/>
        <w:gridCol w:w="3346"/>
      </w:tblGrid>
      <w:tr w:rsidR="00122AE8" w:rsidRPr="00D94C9A" w14:paraId="69CEBF84" w14:textId="77777777" w:rsidTr="00A0029C">
        <w:trPr>
          <w:trHeight w:val="284"/>
          <w:tblHeader/>
        </w:trPr>
        <w:tc>
          <w:tcPr>
            <w:tcW w:w="5807" w:type="dxa"/>
            <w:tcBorders>
              <w:top w:val="single" w:sz="4" w:space="0" w:color="auto"/>
            </w:tcBorders>
            <w:shd w:val="clear" w:color="auto" w:fill="BFBFBF" w:themeFill="background1" w:themeFillShade="BF"/>
            <w:tcMar>
              <w:top w:w="57" w:type="dxa"/>
              <w:bottom w:w="57" w:type="dxa"/>
            </w:tcMar>
            <w:vAlign w:val="center"/>
          </w:tcPr>
          <w:p w14:paraId="44D0DDDD" w14:textId="77777777" w:rsidR="00122AE8" w:rsidRDefault="00122AE8" w:rsidP="006C5E57">
            <w:pPr>
              <w:rPr>
                <w:rFonts w:cs="Arial"/>
                <w:b/>
                <w:noProof/>
              </w:rPr>
            </w:pPr>
            <w:r w:rsidRPr="00D94C9A">
              <w:rPr>
                <w:rFonts w:cs="Arial"/>
                <w:b/>
                <w:noProof/>
              </w:rPr>
              <w:t>Anforderung zur Zertifizierung nach DGP</w:t>
            </w:r>
          </w:p>
          <w:p w14:paraId="2793CD12" w14:textId="1BDC44CC" w:rsidR="00B66C6C" w:rsidRPr="00D94C9A" w:rsidRDefault="00B66C6C" w:rsidP="006C5E57">
            <w:pPr>
              <w:rPr>
                <w:rFonts w:cs="Arial"/>
                <w:b/>
                <w:noProof/>
              </w:rPr>
            </w:pPr>
            <w:r w:rsidRPr="009B6062">
              <w:rPr>
                <w:rFonts w:cs="Arial"/>
                <w:bCs/>
                <w:noProof/>
              </w:rPr>
              <w:t>„X“ = verpflichtende Anforderung</w:t>
            </w:r>
          </w:p>
        </w:tc>
        <w:tc>
          <w:tcPr>
            <w:tcW w:w="347" w:type="dxa"/>
            <w:tcBorders>
              <w:top w:val="single" w:sz="4" w:space="0" w:color="auto"/>
            </w:tcBorders>
            <w:shd w:val="clear" w:color="auto" w:fill="AFDC7E"/>
            <w:vAlign w:val="center"/>
          </w:tcPr>
          <w:p w14:paraId="60A98608" w14:textId="707364A3" w:rsidR="00122AE8" w:rsidRPr="00D94C9A" w:rsidRDefault="00122AE8" w:rsidP="007679C4">
            <w:pPr>
              <w:jc w:val="center"/>
              <w:rPr>
                <w:rFonts w:cs="Arial"/>
                <w:b/>
                <w:noProof/>
              </w:rPr>
            </w:pPr>
            <w:r w:rsidRPr="00D94C9A">
              <w:rPr>
                <w:rFonts w:cs="Arial"/>
                <w:b/>
                <w:noProof/>
              </w:rPr>
              <w:t>X</w:t>
            </w:r>
          </w:p>
        </w:tc>
        <w:tc>
          <w:tcPr>
            <w:tcW w:w="3346" w:type="dxa"/>
            <w:tcBorders>
              <w:top w:val="single" w:sz="4" w:space="0" w:color="auto"/>
            </w:tcBorders>
            <w:shd w:val="clear" w:color="auto" w:fill="BFBFBF" w:themeFill="background1" w:themeFillShade="BF"/>
            <w:vAlign w:val="center"/>
          </w:tcPr>
          <w:p w14:paraId="47DC0DBE" w14:textId="77777777" w:rsidR="00122AE8" w:rsidRPr="00D94C9A" w:rsidRDefault="00122AE8" w:rsidP="00946632">
            <w:pPr>
              <w:keepNext/>
              <w:jc w:val="center"/>
              <w:outlineLvl w:val="5"/>
              <w:rPr>
                <w:rFonts w:cs="Arial"/>
                <w:b/>
                <w:noProof/>
              </w:rPr>
            </w:pPr>
            <w:r w:rsidRPr="00D94C9A">
              <w:rPr>
                <w:rFonts w:cs="Arial"/>
                <w:b/>
                <w:noProof/>
              </w:rPr>
              <w:t>Erläuterung durch die</w:t>
            </w:r>
          </w:p>
          <w:p w14:paraId="351460B5" w14:textId="001252C0" w:rsidR="00122AE8" w:rsidRPr="00D94C9A" w:rsidRDefault="00122AE8" w:rsidP="00946632">
            <w:pPr>
              <w:jc w:val="center"/>
              <w:rPr>
                <w:rFonts w:cs="Arial"/>
                <w:b/>
                <w:noProof/>
              </w:rPr>
            </w:pPr>
            <w:r w:rsidRPr="00D94C9A">
              <w:rPr>
                <w:rFonts w:cs="Arial"/>
                <w:b/>
                <w:noProof/>
              </w:rPr>
              <w:t>Einrichtung</w:t>
            </w:r>
          </w:p>
        </w:tc>
      </w:tr>
      <w:tr w:rsidR="00122AE8" w:rsidRPr="00D94C9A" w14:paraId="34DD67BD" w14:textId="77777777" w:rsidTr="00A0029C">
        <w:trPr>
          <w:trHeight w:val="227"/>
        </w:trPr>
        <w:tc>
          <w:tcPr>
            <w:tcW w:w="5807" w:type="dxa"/>
            <w:tcBorders>
              <w:top w:val="single" w:sz="4" w:space="0" w:color="auto"/>
              <w:left w:val="single" w:sz="4" w:space="0" w:color="auto"/>
              <w:bottom w:val="single" w:sz="4" w:space="0" w:color="auto"/>
              <w:right w:val="single" w:sz="4" w:space="0" w:color="BFBFBF" w:themeColor="background1" w:themeShade="BF"/>
            </w:tcBorders>
            <w:shd w:val="clear" w:color="auto" w:fill="D9D9D9" w:themeFill="background1" w:themeFillShade="D9"/>
            <w:tcMar>
              <w:top w:w="57" w:type="dxa"/>
              <w:bottom w:w="57" w:type="dxa"/>
            </w:tcMar>
            <w:vAlign w:val="center"/>
          </w:tcPr>
          <w:p w14:paraId="1C28A45F" w14:textId="2869FBF0" w:rsidR="00122AE8" w:rsidRPr="00D94C9A" w:rsidRDefault="00122AE8" w:rsidP="003A3886">
            <w:pPr>
              <w:ind w:left="708"/>
              <w:rPr>
                <w:rFonts w:cs="Arial"/>
                <w:noProof/>
              </w:rPr>
            </w:pPr>
            <w:r w:rsidRPr="00D94C9A">
              <w:rPr>
                <w:noProof/>
              </w:rPr>
              <w:t>Räumlich abgetrennte Palliativstation</w:t>
            </w:r>
          </w:p>
        </w:tc>
        <w:tc>
          <w:tcPr>
            <w:tcW w:w="347" w:type="dxa"/>
            <w:tcBorders>
              <w:top w:val="single" w:sz="4" w:space="0" w:color="BFBFBF" w:themeColor="background1" w:themeShade="BF"/>
              <w:left w:val="single" w:sz="4" w:space="0" w:color="auto"/>
              <w:right w:val="single" w:sz="4" w:space="0" w:color="BFBFBF" w:themeColor="background1" w:themeShade="BF"/>
            </w:tcBorders>
            <w:shd w:val="clear" w:color="auto" w:fill="AFDC7E"/>
            <w:vAlign w:val="center"/>
          </w:tcPr>
          <w:p w14:paraId="70E77F3D" w14:textId="40D5F9C2" w:rsidR="00122AE8" w:rsidRPr="00D94C9A" w:rsidRDefault="00122AE8" w:rsidP="00122AE8">
            <w:pPr>
              <w:jc w:val="center"/>
              <w:rPr>
                <w:rFonts w:cs="Arial"/>
                <w:b/>
                <w:noProof/>
              </w:rPr>
            </w:pPr>
            <w:r w:rsidRPr="00D94C9A">
              <w:rPr>
                <w:rFonts w:cs="Arial"/>
                <w:b/>
                <w:noProof/>
              </w:rPr>
              <w:t>X</w:t>
            </w:r>
          </w:p>
        </w:tc>
        <w:tc>
          <w:tcPr>
            <w:tcW w:w="3346" w:type="dxa"/>
            <w:tcBorders>
              <w:top w:val="single" w:sz="4" w:space="0" w:color="BFBFBF" w:themeColor="background1" w:themeShade="BF"/>
              <w:left w:val="single" w:sz="4" w:space="0" w:color="auto"/>
              <w:right w:val="single" w:sz="4" w:space="0" w:color="auto"/>
            </w:tcBorders>
          </w:tcPr>
          <w:p w14:paraId="7784988E" w14:textId="3C92E5E7" w:rsidR="00122AE8" w:rsidRPr="00D94C9A" w:rsidRDefault="00122AE8" w:rsidP="007679C4">
            <w:pPr>
              <w:jc w:val="both"/>
              <w:rPr>
                <w:rFonts w:cs="Arial"/>
                <w:noProof/>
              </w:rPr>
            </w:pPr>
            <w:r w:rsidRPr="00D94C9A">
              <w:rPr>
                <w:rFonts w:cs="Arial"/>
                <w:noProof/>
                <w:sz w:val="18"/>
                <w:szCs w:val="18"/>
              </w:rPr>
              <w:fldChar w:fldCharType="begin">
                <w:ffData>
                  <w:name w:val="Text2"/>
                  <w:enabled/>
                  <w:calcOnExit w:val="0"/>
                  <w:textInput/>
                </w:ffData>
              </w:fldChar>
            </w:r>
            <w:r w:rsidRPr="00D94C9A">
              <w:rPr>
                <w:rFonts w:cs="Arial"/>
                <w:noProof/>
                <w:sz w:val="18"/>
                <w:szCs w:val="18"/>
              </w:rPr>
              <w:instrText xml:space="preserve"> FORMTEXT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fldChar w:fldCharType="end"/>
            </w:r>
          </w:p>
        </w:tc>
      </w:tr>
      <w:tr w:rsidR="00122AE8" w:rsidRPr="00D94C9A" w14:paraId="394E617C" w14:textId="77777777" w:rsidTr="00A0029C">
        <w:trPr>
          <w:trHeight w:val="227"/>
        </w:trPr>
        <w:tc>
          <w:tcPr>
            <w:tcW w:w="5807" w:type="dxa"/>
            <w:tcBorders>
              <w:top w:val="single" w:sz="4" w:space="0" w:color="auto"/>
              <w:left w:val="single" w:sz="4" w:space="0" w:color="auto"/>
              <w:bottom w:val="single" w:sz="4" w:space="0" w:color="auto"/>
              <w:right w:val="single" w:sz="4" w:space="0" w:color="BFBFBF" w:themeColor="background1" w:themeShade="BF"/>
            </w:tcBorders>
            <w:shd w:val="clear" w:color="auto" w:fill="D9D9D9" w:themeFill="background1" w:themeFillShade="D9"/>
            <w:tcMar>
              <w:top w:w="57" w:type="dxa"/>
              <w:bottom w:w="57" w:type="dxa"/>
            </w:tcMar>
            <w:vAlign w:val="center"/>
          </w:tcPr>
          <w:p w14:paraId="5E0BC80F" w14:textId="77FBEDBB" w:rsidR="00122AE8" w:rsidRPr="00D94C9A" w:rsidRDefault="00122AE8" w:rsidP="003A3886">
            <w:pPr>
              <w:ind w:left="708"/>
              <w:rPr>
                <w:noProof/>
              </w:rPr>
            </w:pPr>
            <w:r w:rsidRPr="00D94C9A">
              <w:rPr>
                <w:noProof/>
              </w:rPr>
              <w:t>Personell eigenständige Palliativstation</w:t>
            </w:r>
          </w:p>
        </w:tc>
        <w:tc>
          <w:tcPr>
            <w:tcW w:w="347" w:type="dxa"/>
            <w:tcBorders>
              <w:top w:val="single" w:sz="4" w:space="0" w:color="BFBFBF" w:themeColor="background1" w:themeShade="BF"/>
              <w:left w:val="single" w:sz="4" w:space="0" w:color="auto"/>
              <w:right w:val="single" w:sz="4" w:space="0" w:color="BFBFBF" w:themeColor="background1" w:themeShade="BF"/>
            </w:tcBorders>
            <w:shd w:val="clear" w:color="auto" w:fill="AFDC7E"/>
            <w:vAlign w:val="center"/>
          </w:tcPr>
          <w:p w14:paraId="73DDCFC1" w14:textId="350BD7CE" w:rsidR="00122AE8" w:rsidRPr="00D94C9A" w:rsidRDefault="00122AE8" w:rsidP="00122AE8">
            <w:pPr>
              <w:jc w:val="center"/>
              <w:rPr>
                <w:rFonts w:cs="Arial"/>
                <w:b/>
                <w:noProof/>
              </w:rPr>
            </w:pPr>
            <w:r w:rsidRPr="00D94C9A">
              <w:rPr>
                <w:rFonts w:cs="Arial"/>
                <w:b/>
                <w:noProof/>
              </w:rPr>
              <w:t>X</w:t>
            </w:r>
          </w:p>
        </w:tc>
        <w:tc>
          <w:tcPr>
            <w:tcW w:w="3346" w:type="dxa"/>
            <w:tcBorders>
              <w:left w:val="single" w:sz="4" w:space="0" w:color="auto"/>
              <w:right w:val="single" w:sz="4" w:space="0" w:color="auto"/>
            </w:tcBorders>
          </w:tcPr>
          <w:p w14:paraId="763DBB7B" w14:textId="1331D749" w:rsidR="00122AE8" w:rsidRPr="00D94C9A" w:rsidRDefault="00122AE8" w:rsidP="00946632">
            <w:pPr>
              <w:jc w:val="both"/>
              <w:rPr>
                <w:rFonts w:cs="Arial"/>
                <w:noProof/>
              </w:rPr>
            </w:pPr>
            <w:r w:rsidRPr="00D94C9A">
              <w:rPr>
                <w:rFonts w:cs="Arial"/>
                <w:noProof/>
                <w:sz w:val="18"/>
                <w:szCs w:val="18"/>
              </w:rPr>
              <w:fldChar w:fldCharType="begin">
                <w:ffData>
                  <w:name w:val="Text2"/>
                  <w:enabled/>
                  <w:calcOnExit w:val="0"/>
                  <w:textInput/>
                </w:ffData>
              </w:fldChar>
            </w:r>
            <w:r w:rsidRPr="00D94C9A">
              <w:rPr>
                <w:rFonts w:cs="Arial"/>
                <w:noProof/>
                <w:sz w:val="18"/>
                <w:szCs w:val="18"/>
              </w:rPr>
              <w:instrText xml:space="preserve"> FORMTEXT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fldChar w:fldCharType="end"/>
            </w:r>
          </w:p>
        </w:tc>
      </w:tr>
      <w:tr w:rsidR="00122AE8" w:rsidRPr="00D94C9A" w14:paraId="775F884B" w14:textId="77777777" w:rsidTr="00A0029C">
        <w:trPr>
          <w:trHeight w:val="227"/>
        </w:trPr>
        <w:tc>
          <w:tcPr>
            <w:tcW w:w="5807" w:type="dxa"/>
            <w:tcBorders>
              <w:top w:val="single" w:sz="4" w:space="0" w:color="auto"/>
              <w:left w:val="single" w:sz="4" w:space="0" w:color="auto"/>
              <w:bottom w:val="single" w:sz="4" w:space="0" w:color="auto"/>
              <w:right w:val="single" w:sz="4" w:space="0" w:color="BFBFBF" w:themeColor="background1" w:themeShade="BF"/>
            </w:tcBorders>
            <w:shd w:val="clear" w:color="auto" w:fill="D9D9D9" w:themeFill="background1" w:themeFillShade="D9"/>
            <w:tcMar>
              <w:top w:w="57" w:type="dxa"/>
              <w:bottom w:w="57" w:type="dxa"/>
            </w:tcMar>
            <w:vAlign w:val="center"/>
          </w:tcPr>
          <w:p w14:paraId="598AFB60" w14:textId="7C7C8B8B" w:rsidR="00122AE8" w:rsidRPr="00D94C9A" w:rsidRDefault="00122AE8" w:rsidP="003A3886">
            <w:pPr>
              <w:ind w:left="708"/>
              <w:rPr>
                <w:rFonts w:cs="Arial"/>
                <w:noProof/>
              </w:rPr>
            </w:pPr>
            <w:r w:rsidRPr="00D94C9A">
              <w:rPr>
                <w:rFonts w:cs="Arial"/>
                <w:noProof/>
              </w:rPr>
              <w:t>Einrichtung spezieller Räumlichkeiten als abgeschlossener Bereich, der an das Krankenhaus angegliedert ist</w:t>
            </w:r>
            <w:r w:rsidRPr="00D94C9A">
              <w:rPr>
                <w:rStyle w:val="Funotenzeichen"/>
                <w:rFonts w:cs="Arial"/>
                <w:noProof/>
              </w:rPr>
              <w:footnoteReference w:id="2"/>
            </w:r>
          </w:p>
        </w:tc>
        <w:tc>
          <w:tcPr>
            <w:tcW w:w="347" w:type="dxa"/>
            <w:tcBorders>
              <w:top w:val="single" w:sz="4" w:space="0" w:color="BFBFBF" w:themeColor="background1" w:themeShade="BF"/>
              <w:left w:val="single" w:sz="4" w:space="0" w:color="auto"/>
              <w:right w:val="single" w:sz="4" w:space="0" w:color="BFBFBF" w:themeColor="background1" w:themeShade="BF"/>
            </w:tcBorders>
            <w:shd w:val="clear" w:color="auto" w:fill="AFDC7E"/>
            <w:vAlign w:val="center"/>
          </w:tcPr>
          <w:p w14:paraId="2F1529A0" w14:textId="5A296898" w:rsidR="00122AE8" w:rsidRPr="00D94C9A" w:rsidRDefault="00122AE8" w:rsidP="00122AE8">
            <w:pPr>
              <w:jc w:val="center"/>
              <w:rPr>
                <w:rFonts w:cs="Arial"/>
                <w:noProof/>
              </w:rPr>
            </w:pPr>
            <w:r w:rsidRPr="00D94C9A">
              <w:rPr>
                <w:rFonts w:cs="Arial"/>
                <w:b/>
                <w:noProof/>
              </w:rPr>
              <w:t>X</w:t>
            </w:r>
          </w:p>
        </w:tc>
        <w:tc>
          <w:tcPr>
            <w:tcW w:w="3346" w:type="dxa"/>
            <w:tcBorders>
              <w:left w:val="single" w:sz="4" w:space="0" w:color="auto"/>
              <w:right w:val="single" w:sz="4" w:space="0" w:color="auto"/>
            </w:tcBorders>
          </w:tcPr>
          <w:p w14:paraId="4A3BE8D1" w14:textId="5DCD9CC3" w:rsidR="00122AE8" w:rsidRPr="00D94C9A" w:rsidRDefault="00122AE8" w:rsidP="00946632">
            <w:pPr>
              <w:jc w:val="both"/>
              <w:rPr>
                <w:rFonts w:cs="Arial"/>
                <w:noProof/>
              </w:rPr>
            </w:pPr>
            <w:r w:rsidRPr="00D94C9A">
              <w:rPr>
                <w:rFonts w:cs="Arial"/>
                <w:noProof/>
                <w:sz w:val="18"/>
                <w:szCs w:val="18"/>
              </w:rPr>
              <w:fldChar w:fldCharType="begin">
                <w:ffData>
                  <w:name w:val="Text2"/>
                  <w:enabled/>
                  <w:calcOnExit w:val="0"/>
                  <w:textInput/>
                </w:ffData>
              </w:fldChar>
            </w:r>
            <w:r w:rsidRPr="00D94C9A">
              <w:rPr>
                <w:rFonts w:cs="Arial"/>
                <w:noProof/>
                <w:sz w:val="18"/>
                <w:szCs w:val="18"/>
              </w:rPr>
              <w:instrText xml:space="preserve"> FORMTEXT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fldChar w:fldCharType="end"/>
            </w:r>
          </w:p>
        </w:tc>
      </w:tr>
      <w:tr w:rsidR="00276727" w:rsidRPr="00D94C9A" w14:paraId="655E59B8" w14:textId="77777777" w:rsidTr="00A0029C">
        <w:trPr>
          <w:trHeight w:val="227"/>
        </w:trPr>
        <w:tc>
          <w:tcPr>
            <w:tcW w:w="5807" w:type="dxa"/>
            <w:tcBorders>
              <w:top w:val="single" w:sz="4" w:space="0" w:color="auto"/>
              <w:left w:val="single" w:sz="4" w:space="0" w:color="auto"/>
              <w:bottom w:val="single" w:sz="4" w:space="0" w:color="auto"/>
              <w:right w:val="single" w:sz="4" w:space="0" w:color="BFBFBF" w:themeColor="background1" w:themeShade="BF"/>
            </w:tcBorders>
            <w:shd w:val="clear" w:color="auto" w:fill="D9D9D9" w:themeFill="background1" w:themeFillShade="D9"/>
            <w:tcMar>
              <w:top w:w="57" w:type="dxa"/>
              <w:bottom w:w="57" w:type="dxa"/>
            </w:tcMar>
            <w:vAlign w:val="center"/>
          </w:tcPr>
          <w:p w14:paraId="061C3B47" w14:textId="7F5B5E80" w:rsidR="00276727" w:rsidRPr="00D94C9A" w:rsidRDefault="00276727" w:rsidP="003A3886">
            <w:pPr>
              <w:ind w:left="708"/>
              <w:rPr>
                <w:rFonts w:cs="Arial"/>
                <w:noProof/>
              </w:rPr>
            </w:pPr>
            <w:r w:rsidRPr="00D94C9A">
              <w:rPr>
                <w:rFonts w:cs="Arial"/>
                <w:noProof/>
              </w:rPr>
              <w:t xml:space="preserve">≥ 5 Betten in 1- oder 2-Bettzimmern </w:t>
            </w:r>
            <w:r w:rsidRPr="00D94C9A">
              <w:rPr>
                <w:rFonts w:cs="Arial"/>
                <w:noProof/>
                <w:sz w:val="18"/>
              </w:rPr>
              <w:t>(Anzahl)</w:t>
            </w:r>
            <w:r w:rsidRPr="00D94C9A">
              <w:rPr>
                <w:rStyle w:val="Funotenzeichen"/>
                <w:rFonts w:cs="Arial"/>
                <w:noProof/>
                <w:sz w:val="18"/>
              </w:rPr>
              <w:footnoteReference w:id="3"/>
            </w:r>
          </w:p>
        </w:tc>
        <w:tc>
          <w:tcPr>
            <w:tcW w:w="347" w:type="dxa"/>
            <w:tcBorders>
              <w:top w:val="single" w:sz="4" w:space="0" w:color="BFBFBF" w:themeColor="background1" w:themeShade="BF"/>
              <w:left w:val="single" w:sz="4" w:space="0" w:color="auto"/>
              <w:right w:val="single" w:sz="4" w:space="0" w:color="BFBFBF" w:themeColor="background1" w:themeShade="BF"/>
            </w:tcBorders>
            <w:shd w:val="clear" w:color="auto" w:fill="AFDC7E"/>
            <w:vAlign w:val="center"/>
          </w:tcPr>
          <w:p w14:paraId="041AC706" w14:textId="02F75031" w:rsidR="00276727" w:rsidRPr="00D94C9A" w:rsidRDefault="00276727" w:rsidP="007679C4">
            <w:pPr>
              <w:jc w:val="center"/>
              <w:rPr>
                <w:rFonts w:cs="Arial"/>
                <w:noProof/>
              </w:rPr>
            </w:pPr>
            <w:r w:rsidRPr="00D94C9A">
              <w:rPr>
                <w:rFonts w:cs="Arial"/>
                <w:b/>
                <w:noProof/>
              </w:rPr>
              <w:t>X</w:t>
            </w:r>
          </w:p>
        </w:tc>
        <w:tc>
          <w:tcPr>
            <w:tcW w:w="3346" w:type="dxa"/>
            <w:tcBorders>
              <w:left w:val="single" w:sz="4" w:space="0" w:color="auto"/>
              <w:right w:val="single" w:sz="4" w:space="0" w:color="auto"/>
            </w:tcBorders>
          </w:tcPr>
          <w:p w14:paraId="670BFCAA" w14:textId="783429EA" w:rsidR="00276727" w:rsidRPr="00D94C9A" w:rsidRDefault="00276727" w:rsidP="00946632">
            <w:pPr>
              <w:jc w:val="both"/>
              <w:rPr>
                <w:rFonts w:cs="Arial"/>
                <w:noProof/>
              </w:rPr>
            </w:pPr>
            <w:r w:rsidRPr="00D94C9A">
              <w:rPr>
                <w:noProof/>
                <w:sz w:val="18"/>
              </w:rPr>
              <w:t xml:space="preserve">Anzahl </w:t>
            </w:r>
            <w:r w:rsidRPr="00D94C9A">
              <w:rPr>
                <w:noProof/>
                <w:sz w:val="18"/>
                <w:szCs w:val="18"/>
              </w:rPr>
              <w:t xml:space="preserve">1-Bettzimmer: </w:t>
            </w:r>
            <w:r w:rsidRPr="00D94C9A">
              <w:rPr>
                <w:noProof/>
                <w:sz w:val="18"/>
              </w:rPr>
              <w:fldChar w:fldCharType="begin">
                <w:ffData>
                  <w:name w:val="Text2"/>
                  <w:enabled/>
                  <w:calcOnExit w:val="0"/>
                  <w:textInput/>
                </w:ffData>
              </w:fldChar>
            </w:r>
            <w:r w:rsidRPr="00D94C9A">
              <w:rPr>
                <w:noProof/>
                <w:sz w:val="18"/>
              </w:rPr>
              <w:instrText xml:space="preserve"> FORMTEXT </w:instrText>
            </w:r>
            <w:r w:rsidRPr="00D94C9A">
              <w:rPr>
                <w:noProof/>
                <w:sz w:val="18"/>
              </w:rPr>
            </w:r>
            <w:r w:rsidRPr="00D94C9A">
              <w:rPr>
                <w:noProof/>
                <w:sz w:val="18"/>
              </w:rPr>
              <w:fldChar w:fldCharType="separate"/>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fldChar w:fldCharType="end"/>
            </w:r>
          </w:p>
          <w:p w14:paraId="51E901C3" w14:textId="31B3A96E" w:rsidR="00276727" w:rsidRPr="00D94C9A" w:rsidRDefault="00276727" w:rsidP="00946632">
            <w:pPr>
              <w:jc w:val="both"/>
              <w:rPr>
                <w:rFonts w:cs="Arial"/>
                <w:noProof/>
                <w:sz w:val="8"/>
              </w:rPr>
            </w:pPr>
          </w:p>
          <w:p w14:paraId="1D7324FA" w14:textId="7E69D55A" w:rsidR="00276727" w:rsidRPr="00D94C9A" w:rsidRDefault="00276727" w:rsidP="00946632">
            <w:pPr>
              <w:jc w:val="both"/>
              <w:rPr>
                <w:rFonts w:cs="Arial"/>
                <w:noProof/>
              </w:rPr>
            </w:pPr>
            <w:r w:rsidRPr="00D94C9A">
              <w:rPr>
                <w:noProof/>
                <w:sz w:val="18"/>
              </w:rPr>
              <w:t>Anzahl</w:t>
            </w:r>
            <w:r w:rsidRPr="00D94C9A">
              <w:rPr>
                <w:noProof/>
                <w:sz w:val="18"/>
                <w:szCs w:val="18"/>
              </w:rPr>
              <w:t xml:space="preserve"> 2-Bettzimmer: </w:t>
            </w:r>
            <w:r w:rsidRPr="00D94C9A">
              <w:rPr>
                <w:noProof/>
                <w:sz w:val="18"/>
              </w:rPr>
              <w:fldChar w:fldCharType="begin">
                <w:ffData>
                  <w:name w:val="Text2"/>
                  <w:enabled/>
                  <w:calcOnExit w:val="0"/>
                  <w:textInput/>
                </w:ffData>
              </w:fldChar>
            </w:r>
            <w:r w:rsidRPr="00D94C9A">
              <w:rPr>
                <w:noProof/>
                <w:sz w:val="18"/>
              </w:rPr>
              <w:instrText xml:space="preserve"> FORMTEXT </w:instrText>
            </w:r>
            <w:r w:rsidRPr="00D94C9A">
              <w:rPr>
                <w:noProof/>
                <w:sz w:val="18"/>
              </w:rPr>
            </w:r>
            <w:r w:rsidRPr="00D94C9A">
              <w:rPr>
                <w:noProof/>
                <w:sz w:val="18"/>
              </w:rPr>
              <w:fldChar w:fldCharType="separate"/>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fldChar w:fldCharType="end"/>
            </w:r>
          </w:p>
        </w:tc>
      </w:tr>
      <w:tr w:rsidR="00122AE8" w:rsidRPr="00D94C9A" w14:paraId="08ED95B6" w14:textId="77777777" w:rsidTr="00A0029C">
        <w:trPr>
          <w:trHeight w:val="227"/>
        </w:trPr>
        <w:tc>
          <w:tcPr>
            <w:tcW w:w="5807" w:type="dxa"/>
            <w:tcBorders>
              <w:top w:val="single" w:sz="4" w:space="0" w:color="auto"/>
              <w:left w:val="single" w:sz="4" w:space="0" w:color="auto"/>
              <w:bottom w:val="single" w:sz="4" w:space="0" w:color="auto"/>
              <w:right w:val="single" w:sz="4" w:space="0" w:color="BFBFBF" w:themeColor="background1" w:themeShade="BF"/>
            </w:tcBorders>
            <w:shd w:val="clear" w:color="auto" w:fill="D9D9D9" w:themeFill="background1" w:themeFillShade="D9"/>
            <w:tcMar>
              <w:top w:w="57" w:type="dxa"/>
              <w:bottom w:w="57" w:type="dxa"/>
            </w:tcMar>
            <w:vAlign w:val="center"/>
          </w:tcPr>
          <w:p w14:paraId="2EF34813" w14:textId="6782C701" w:rsidR="00122AE8" w:rsidRPr="00D94C9A" w:rsidRDefault="00122AE8" w:rsidP="00E22F86">
            <w:pPr>
              <w:ind w:left="708"/>
              <w:rPr>
                <w:rFonts w:cs="Arial"/>
                <w:noProof/>
              </w:rPr>
            </w:pPr>
            <w:r w:rsidRPr="00D94C9A">
              <w:rPr>
                <w:rFonts w:cs="Arial"/>
                <w:noProof/>
              </w:rPr>
              <w:t xml:space="preserve">Neuaufnahmen: ≥ 100 stationäre Fälle/Jahr </w:t>
            </w:r>
            <w:r w:rsidRPr="00D94C9A">
              <w:rPr>
                <w:rFonts w:cs="Arial"/>
                <w:noProof/>
                <w:sz w:val="18"/>
              </w:rPr>
              <w:t>(Anzahl)</w:t>
            </w:r>
            <w:r w:rsidRPr="00D94C9A">
              <w:rPr>
                <w:rStyle w:val="Funotenzeichen"/>
                <w:rFonts w:cs="Arial"/>
                <w:noProof/>
                <w:sz w:val="18"/>
              </w:rPr>
              <w:footnoteReference w:id="4"/>
            </w:r>
          </w:p>
        </w:tc>
        <w:tc>
          <w:tcPr>
            <w:tcW w:w="347" w:type="dxa"/>
            <w:tcBorders>
              <w:top w:val="single" w:sz="4" w:space="0" w:color="BFBFBF" w:themeColor="background1" w:themeShade="BF"/>
              <w:left w:val="single" w:sz="4" w:space="0" w:color="auto"/>
              <w:right w:val="single" w:sz="4" w:space="0" w:color="BFBFBF" w:themeColor="background1" w:themeShade="BF"/>
            </w:tcBorders>
            <w:shd w:val="clear" w:color="auto" w:fill="AFDC7E"/>
            <w:vAlign w:val="center"/>
          </w:tcPr>
          <w:p w14:paraId="74F8E241" w14:textId="2691F18E" w:rsidR="00122AE8" w:rsidRPr="00D94C9A" w:rsidRDefault="00122AE8" w:rsidP="00122AE8">
            <w:pPr>
              <w:jc w:val="center"/>
              <w:rPr>
                <w:rFonts w:cs="Arial"/>
                <w:noProof/>
              </w:rPr>
            </w:pPr>
            <w:r w:rsidRPr="00D94C9A">
              <w:rPr>
                <w:rFonts w:cs="Arial"/>
                <w:b/>
                <w:noProof/>
              </w:rPr>
              <w:t>X</w:t>
            </w:r>
          </w:p>
        </w:tc>
        <w:tc>
          <w:tcPr>
            <w:tcW w:w="3346" w:type="dxa"/>
            <w:tcBorders>
              <w:left w:val="single" w:sz="4" w:space="0" w:color="auto"/>
              <w:right w:val="single" w:sz="4" w:space="0" w:color="auto"/>
            </w:tcBorders>
            <w:vAlign w:val="center"/>
          </w:tcPr>
          <w:p w14:paraId="02EAE8B2" w14:textId="32C5D5FA" w:rsidR="00122AE8" w:rsidRPr="00D94C9A" w:rsidRDefault="00122AE8" w:rsidP="007C5107">
            <w:pPr>
              <w:rPr>
                <w:rFonts w:cs="Arial"/>
                <w:noProof/>
              </w:rPr>
            </w:pPr>
            <w:r w:rsidRPr="00D94C9A">
              <w:rPr>
                <w:noProof/>
                <w:sz w:val="18"/>
              </w:rPr>
              <w:t xml:space="preserve">Anzahl pro Jahr: </w:t>
            </w:r>
            <w:r w:rsidRPr="00D94C9A">
              <w:rPr>
                <w:noProof/>
                <w:sz w:val="18"/>
              </w:rPr>
              <w:fldChar w:fldCharType="begin">
                <w:ffData>
                  <w:name w:val="Text2"/>
                  <w:enabled/>
                  <w:calcOnExit w:val="0"/>
                  <w:textInput/>
                </w:ffData>
              </w:fldChar>
            </w:r>
            <w:r w:rsidRPr="00D94C9A">
              <w:rPr>
                <w:noProof/>
                <w:sz w:val="18"/>
              </w:rPr>
              <w:instrText xml:space="preserve"> FORMTEXT </w:instrText>
            </w:r>
            <w:r w:rsidRPr="00D94C9A">
              <w:rPr>
                <w:noProof/>
                <w:sz w:val="18"/>
              </w:rPr>
            </w:r>
            <w:r w:rsidRPr="00D94C9A">
              <w:rPr>
                <w:noProof/>
                <w:sz w:val="18"/>
              </w:rPr>
              <w:fldChar w:fldCharType="separate"/>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fldChar w:fldCharType="end"/>
            </w:r>
          </w:p>
        </w:tc>
      </w:tr>
      <w:tr w:rsidR="00122AE8" w:rsidRPr="00D94C9A" w14:paraId="0D17E668" w14:textId="77777777" w:rsidTr="00A0029C">
        <w:trPr>
          <w:trHeight w:val="227"/>
        </w:trPr>
        <w:tc>
          <w:tcPr>
            <w:tcW w:w="5807" w:type="dxa"/>
            <w:tcBorders>
              <w:top w:val="single" w:sz="4" w:space="0" w:color="auto"/>
              <w:left w:val="single" w:sz="4" w:space="0" w:color="auto"/>
              <w:bottom w:val="single" w:sz="4" w:space="0" w:color="auto"/>
              <w:right w:val="single" w:sz="4" w:space="0" w:color="BFBFBF" w:themeColor="background1" w:themeShade="BF"/>
            </w:tcBorders>
            <w:shd w:val="clear" w:color="auto" w:fill="D9D9D9" w:themeFill="background1" w:themeFillShade="D9"/>
            <w:tcMar>
              <w:top w:w="57" w:type="dxa"/>
              <w:bottom w:w="57" w:type="dxa"/>
            </w:tcMar>
            <w:vAlign w:val="center"/>
          </w:tcPr>
          <w:p w14:paraId="6FA4CBF2" w14:textId="36746D84" w:rsidR="00122AE8" w:rsidRPr="00D94C9A" w:rsidRDefault="00122AE8" w:rsidP="003A3886">
            <w:pPr>
              <w:ind w:left="708"/>
              <w:rPr>
                <w:rFonts w:cs="Arial"/>
                <w:noProof/>
              </w:rPr>
            </w:pPr>
            <w:r w:rsidRPr="00D94C9A">
              <w:rPr>
                <w:rFonts w:cs="Arial"/>
                <w:noProof/>
              </w:rPr>
              <w:t>Möglichkeit der Unterbringung von Angehörigen</w:t>
            </w:r>
            <w:r w:rsidRPr="00D94C9A">
              <w:rPr>
                <w:rStyle w:val="Funotenzeichen"/>
                <w:rFonts w:cs="Arial"/>
                <w:noProof/>
              </w:rPr>
              <w:footnoteReference w:id="5"/>
            </w:r>
          </w:p>
        </w:tc>
        <w:tc>
          <w:tcPr>
            <w:tcW w:w="347" w:type="dxa"/>
            <w:tcBorders>
              <w:left w:val="single" w:sz="4" w:space="0" w:color="auto"/>
              <w:right w:val="single" w:sz="4" w:space="0" w:color="BFBFBF" w:themeColor="background1" w:themeShade="BF"/>
            </w:tcBorders>
            <w:shd w:val="clear" w:color="auto" w:fill="AFDC7E"/>
            <w:vAlign w:val="center"/>
          </w:tcPr>
          <w:p w14:paraId="2030F688" w14:textId="170620AE" w:rsidR="00122AE8" w:rsidRPr="00D94C9A" w:rsidRDefault="00122AE8" w:rsidP="007679C4">
            <w:pPr>
              <w:jc w:val="center"/>
              <w:rPr>
                <w:rFonts w:cs="Arial"/>
                <w:noProof/>
              </w:rPr>
            </w:pPr>
            <w:r w:rsidRPr="00D94C9A">
              <w:rPr>
                <w:rFonts w:cs="Arial"/>
                <w:b/>
                <w:noProof/>
              </w:rPr>
              <w:t>X</w:t>
            </w:r>
          </w:p>
        </w:tc>
        <w:tc>
          <w:tcPr>
            <w:tcW w:w="3346" w:type="dxa"/>
            <w:tcBorders>
              <w:left w:val="single" w:sz="4" w:space="0" w:color="auto"/>
              <w:right w:val="single" w:sz="4" w:space="0" w:color="auto"/>
            </w:tcBorders>
          </w:tcPr>
          <w:p w14:paraId="7F7D8302" w14:textId="296687E7" w:rsidR="00122AE8" w:rsidRPr="00D94C9A" w:rsidRDefault="00122AE8" w:rsidP="00946632">
            <w:pPr>
              <w:jc w:val="both"/>
              <w:rPr>
                <w:rFonts w:cs="Arial"/>
                <w:noProof/>
              </w:rPr>
            </w:pPr>
            <w:r w:rsidRPr="00D94C9A">
              <w:rPr>
                <w:rFonts w:cs="Arial"/>
                <w:noProof/>
                <w:sz w:val="18"/>
                <w:szCs w:val="18"/>
              </w:rPr>
              <w:fldChar w:fldCharType="begin">
                <w:ffData>
                  <w:name w:val="Text2"/>
                  <w:enabled/>
                  <w:calcOnExit w:val="0"/>
                  <w:textInput/>
                </w:ffData>
              </w:fldChar>
            </w:r>
            <w:r w:rsidRPr="00D94C9A">
              <w:rPr>
                <w:rFonts w:cs="Arial"/>
                <w:noProof/>
                <w:sz w:val="18"/>
                <w:szCs w:val="18"/>
              </w:rPr>
              <w:instrText xml:space="preserve"> FORMTEXT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fldChar w:fldCharType="end"/>
            </w:r>
          </w:p>
        </w:tc>
      </w:tr>
      <w:tr w:rsidR="00122AE8" w:rsidRPr="00D94C9A" w14:paraId="239A0F2E" w14:textId="77777777" w:rsidTr="00A0029C">
        <w:trPr>
          <w:trHeight w:val="227"/>
        </w:trPr>
        <w:tc>
          <w:tcPr>
            <w:tcW w:w="5807" w:type="dxa"/>
            <w:tcBorders>
              <w:top w:val="single" w:sz="4" w:space="0" w:color="auto"/>
              <w:left w:val="single" w:sz="4" w:space="0" w:color="auto"/>
              <w:bottom w:val="single" w:sz="4" w:space="0" w:color="auto"/>
              <w:right w:val="single" w:sz="4" w:space="0" w:color="BFBFBF" w:themeColor="background1" w:themeShade="BF"/>
            </w:tcBorders>
            <w:shd w:val="clear" w:color="auto" w:fill="D9D9D9" w:themeFill="background1" w:themeFillShade="D9"/>
            <w:tcMar>
              <w:top w:w="57" w:type="dxa"/>
              <w:bottom w:w="57" w:type="dxa"/>
            </w:tcMar>
            <w:vAlign w:val="center"/>
          </w:tcPr>
          <w:p w14:paraId="0DB4F66F" w14:textId="68CA26AB" w:rsidR="00122AE8" w:rsidRPr="00D94C9A" w:rsidRDefault="00122AE8" w:rsidP="003A3886">
            <w:pPr>
              <w:ind w:left="708"/>
              <w:rPr>
                <w:rFonts w:cs="Arial"/>
                <w:noProof/>
              </w:rPr>
            </w:pPr>
            <w:r w:rsidRPr="00D94C9A">
              <w:rPr>
                <w:rFonts w:cs="Arial"/>
                <w:noProof/>
              </w:rPr>
              <w:t>Gesprächs- und / oder Abschiedsraum</w:t>
            </w:r>
            <w:r w:rsidRPr="00D94C9A">
              <w:rPr>
                <w:rStyle w:val="Funotenzeichen"/>
                <w:rFonts w:cs="Arial"/>
                <w:noProof/>
              </w:rPr>
              <w:footnoteReference w:id="6"/>
            </w:r>
          </w:p>
        </w:tc>
        <w:tc>
          <w:tcPr>
            <w:tcW w:w="347" w:type="dxa"/>
            <w:tcBorders>
              <w:left w:val="single" w:sz="4" w:space="0" w:color="auto"/>
              <w:right w:val="single" w:sz="4" w:space="0" w:color="BFBFBF" w:themeColor="background1" w:themeShade="BF"/>
            </w:tcBorders>
            <w:shd w:val="clear" w:color="auto" w:fill="AFDC7E"/>
            <w:vAlign w:val="center"/>
          </w:tcPr>
          <w:p w14:paraId="34334785" w14:textId="0F2BA264" w:rsidR="00122AE8" w:rsidRPr="00D94C9A" w:rsidRDefault="00122AE8" w:rsidP="00122AE8">
            <w:pPr>
              <w:jc w:val="center"/>
              <w:rPr>
                <w:rFonts w:cs="Arial"/>
                <w:b/>
                <w:noProof/>
              </w:rPr>
            </w:pPr>
            <w:r w:rsidRPr="00D94C9A">
              <w:rPr>
                <w:rFonts w:cs="Arial"/>
                <w:b/>
                <w:noProof/>
              </w:rPr>
              <w:t>X</w:t>
            </w:r>
          </w:p>
        </w:tc>
        <w:tc>
          <w:tcPr>
            <w:tcW w:w="3346" w:type="dxa"/>
            <w:tcBorders>
              <w:left w:val="single" w:sz="4" w:space="0" w:color="auto"/>
              <w:right w:val="single" w:sz="4" w:space="0" w:color="auto"/>
            </w:tcBorders>
          </w:tcPr>
          <w:p w14:paraId="25B1731E" w14:textId="7246405D" w:rsidR="00122AE8" w:rsidRPr="00D94C9A" w:rsidRDefault="00122AE8" w:rsidP="00946632">
            <w:pPr>
              <w:jc w:val="both"/>
              <w:rPr>
                <w:rFonts w:cs="Arial"/>
                <w:noProof/>
              </w:rPr>
            </w:pPr>
            <w:r w:rsidRPr="00D94C9A">
              <w:rPr>
                <w:rFonts w:cs="Arial"/>
                <w:noProof/>
                <w:sz w:val="18"/>
                <w:szCs w:val="18"/>
              </w:rPr>
              <w:fldChar w:fldCharType="begin">
                <w:ffData>
                  <w:name w:val="Text2"/>
                  <w:enabled/>
                  <w:calcOnExit w:val="0"/>
                  <w:textInput/>
                </w:ffData>
              </w:fldChar>
            </w:r>
            <w:r w:rsidRPr="00D94C9A">
              <w:rPr>
                <w:rFonts w:cs="Arial"/>
                <w:noProof/>
                <w:sz w:val="18"/>
                <w:szCs w:val="18"/>
              </w:rPr>
              <w:instrText xml:space="preserve"> FORMTEXT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fldChar w:fldCharType="end"/>
            </w:r>
          </w:p>
        </w:tc>
      </w:tr>
      <w:tr w:rsidR="00122AE8" w:rsidRPr="00D94C9A" w14:paraId="4CAC6F96" w14:textId="77777777" w:rsidTr="00A0029C">
        <w:trPr>
          <w:trHeight w:val="227"/>
        </w:trPr>
        <w:tc>
          <w:tcPr>
            <w:tcW w:w="5807" w:type="dxa"/>
            <w:tcBorders>
              <w:top w:val="single" w:sz="4" w:space="0" w:color="auto"/>
              <w:left w:val="single" w:sz="4" w:space="0" w:color="auto"/>
              <w:bottom w:val="single" w:sz="4" w:space="0" w:color="auto"/>
              <w:right w:val="single" w:sz="4" w:space="0" w:color="BFBFBF" w:themeColor="background1" w:themeShade="BF"/>
            </w:tcBorders>
            <w:shd w:val="clear" w:color="auto" w:fill="D9D9D9" w:themeFill="background1" w:themeFillShade="D9"/>
            <w:tcMar>
              <w:top w:w="57" w:type="dxa"/>
              <w:bottom w:w="57" w:type="dxa"/>
            </w:tcMar>
            <w:vAlign w:val="center"/>
          </w:tcPr>
          <w:p w14:paraId="68EECEDD" w14:textId="58C60E01" w:rsidR="00122AE8" w:rsidRPr="00D94C9A" w:rsidRDefault="00122AE8" w:rsidP="003A3886">
            <w:pPr>
              <w:ind w:left="708"/>
              <w:rPr>
                <w:rFonts w:cs="Arial"/>
                <w:noProof/>
              </w:rPr>
            </w:pPr>
            <w:r w:rsidRPr="00D94C9A">
              <w:rPr>
                <w:rFonts w:cs="Arial"/>
                <w:noProof/>
              </w:rPr>
              <w:t>Multifunktionaler Raum mit wohnlicher Atmosphäre</w:t>
            </w:r>
          </w:p>
        </w:tc>
        <w:tc>
          <w:tcPr>
            <w:tcW w:w="347" w:type="dxa"/>
            <w:tcBorders>
              <w:left w:val="single" w:sz="4" w:space="0" w:color="auto"/>
              <w:right w:val="single" w:sz="4" w:space="0" w:color="BFBFBF" w:themeColor="background1" w:themeShade="BF"/>
            </w:tcBorders>
            <w:shd w:val="clear" w:color="auto" w:fill="AFDC7E"/>
            <w:vAlign w:val="center"/>
          </w:tcPr>
          <w:p w14:paraId="2C82DF22" w14:textId="3C92B0E1" w:rsidR="00122AE8" w:rsidRPr="00D94C9A" w:rsidRDefault="00122AE8" w:rsidP="00122AE8">
            <w:pPr>
              <w:jc w:val="center"/>
              <w:rPr>
                <w:rFonts w:cs="Arial"/>
                <w:noProof/>
              </w:rPr>
            </w:pPr>
            <w:r w:rsidRPr="00D94C9A">
              <w:rPr>
                <w:rFonts w:cs="Arial"/>
                <w:b/>
                <w:noProof/>
              </w:rPr>
              <w:t>X</w:t>
            </w:r>
          </w:p>
        </w:tc>
        <w:tc>
          <w:tcPr>
            <w:tcW w:w="3346" w:type="dxa"/>
            <w:tcBorders>
              <w:left w:val="single" w:sz="4" w:space="0" w:color="auto"/>
              <w:right w:val="single" w:sz="4" w:space="0" w:color="auto"/>
            </w:tcBorders>
          </w:tcPr>
          <w:p w14:paraId="36CF6041" w14:textId="0D9EC337" w:rsidR="00122AE8" w:rsidRPr="00D94C9A" w:rsidRDefault="00122AE8" w:rsidP="00946632">
            <w:pPr>
              <w:jc w:val="both"/>
              <w:rPr>
                <w:rFonts w:cs="Arial"/>
                <w:noProof/>
              </w:rPr>
            </w:pPr>
            <w:r w:rsidRPr="00D94C9A">
              <w:rPr>
                <w:rFonts w:cs="Arial"/>
                <w:noProof/>
                <w:sz w:val="18"/>
                <w:szCs w:val="18"/>
              </w:rPr>
              <w:fldChar w:fldCharType="begin">
                <w:ffData>
                  <w:name w:val="Text2"/>
                  <w:enabled/>
                  <w:calcOnExit w:val="0"/>
                  <w:textInput/>
                </w:ffData>
              </w:fldChar>
            </w:r>
            <w:r w:rsidRPr="00D94C9A">
              <w:rPr>
                <w:rFonts w:cs="Arial"/>
                <w:noProof/>
                <w:sz w:val="18"/>
                <w:szCs w:val="18"/>
              </w:rPr>
              <w:instrText xml:space="preserve"> FORMTEXT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fldChar w:fldCharType="end"/>
            </w:r>
          </w:p>
        </w:tc>
      </w:tr>
      <w:tr w:rsidR="00122AE8" w:rsidRPr="00D94C9A" w14:paraId="17B7CE89" w14:textId="77777777" w:rsidTr="00A0029C">
        <w:trPr>
          <w:trHeight w:val="227"/>
        </w:trPr>
        <w:tc>
          <w:tcPr>
            <w:tcW w:w="5807" w:type="dxa"/>
            <w:tcBorders>
              <w:top w:val="single" w:sz="4" w:space="0" w:color="auto"/>
              <w:left w:val="single" w:sz="4" w:space="0" w:color="auto"/>
              <w:bottom w:val="single" w:sz="4" w:space="0" w:color="auto"/>
              <w:right w:val="single" w:sz="4" w:space="0" w:color="BFBFBF" w:themeColor="background1" w:themeShade="BF"/>
            </w:tcBorders>
            <w:shd w:val="clear" w:color="auto" w:fill="D9D9D9" w:themeFill="background1" w:themeFillShade="D9"/>
            <w:tcMar>
              <w:top w:w="57" w:type="dxa"/>
              <w:bottom w:w="57" w:type="dxa"/>
            </w:tcMar>
            <w:vAlign w:val="center"/>
          </w:tcPr>
          <w:p w14:paraId="6FF6B0B3" w14:textId="2CE9F6F9" w:rsidR="00122AE8" w:rsidRPr="00D94C9A" w:rsidRDefault="00122AE8" w:rsidP="003A3886">
            <w:pPr>
              <w:ind w:left="708"/>
              <w:rPr>
                <w:rFonts w:cs="Arial"/>
                <w:noProof/>
              </w:rPr>
            </w:pPr>
            <w:r w:rsidRPr="00D94C9A">
              <w:rPr>
                <w:rFonts w:cs="Arial"/>
                <w:noProof/>
              </w:rPr>
              <w:t>Optional: Zugang zum Raucherbereich, wenn möglich mit Bett erreichbar</w:t>
            </w:r>
          </w:p>
        </w:tc>
        <w:tc>
          <w:tcPr>
            <w:tcW w:w="347" w:type="dxa"/>
            <w:tcBorders>
              <w:left w:val="single" w:sz="4" w:space="0" w:color="auto"/>
              <w:bottom w:val="single" w:sz="4" w:space="0" w:color="BFBFBF" w:themeColor="background1" w:themeShade="BF"/>
              <w:right w:val="single" w:sz="4" w:space="0" w:color="BFBFBF" w:themeColor="background1" w:themeShade="BF"/>
            </w:tcBorders>
            <w:shd w:val="clear" w:color="auto" w:fill="AFDC7E"/>
            <w:vAlign w:val="center"/>
          </w:tcPr>
          <w:p w14:paraId="65E5B418" w14:textId="45DC6123" w:rsidR="00122AE8" w:rsidRPr="00D94C9A" w:rsidRDefault="00122AE8" w:rsidP="007679C4">
            <w:pPr>
              <w:jc w:val="center"/>
              <w:rPr>
                <w:rFonts w:cs="Arial"/>
                <w:noProof/>
              </w:rPr>
            </w:pPr>
          </w:p>
        </w:tc>
        <w:tc>
          <w:tcPr>
            <w:tcW w:w="3346" w:type="dxa"/>
            <w:tcBorders>
              <w:left w:val="single" w:sz="4" w:space="0" w:color="auto"/>
              <w:bottom w:val="single" w:sz="4" w:space="0" w:color="BFBFBF" w:themeColor="background1" w:themeShade="BF"/>
              <w:right w:val="single" w:sz="4" w:space="0" w:color="auto"/>
            </w:tcBorders>
          </w:tcPr>
          <w:p w14:paraId="55E044AF" w14:textId="64846BA1" w:rsidR="00122AE8" w:rsidRPr="00D94C9A" w:rsidRDefault="00122AE8" w:rsidP="00946632">
            <w:pPr>
              <w:jc w:val="both"/>
              <w:rPr>
                <w:rFonts w:cs="Arial"/>
                <w:noProof/>
              </w:rPr>
            </w:pPr>
            <w:r w:rsidRPr="00D94C9A">
              <w:rPr>
                <w:rFonts w:cs="Arial"/>
                <w:noProof/>
                <w:sz w:val="18"/>
                <w:szCs w:val="18"/>
              </w:rPr>
              <w:fldChar w:fldCharType="begin">
                <w:ffData>
                  <w:name w:val="Text2"/>
                  <w:enabled/>
                  <w:calcOnExit w:val="0"/>
                  <w:textInput/>
                </w:ffData>
              </w:fldChar>
            </w:r>
            <w:r w:rsidRPr="00D94C9A">
              <w:rPr>
                <w:rFonts w:cs="Arial"/>
                <w:noProof/>
                <w:sz w:val="18"/>
                <w:szCs w:val="18"/>
              </w:rPr>
              <w:instrText xml:space="preserve"> FORMTEXT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fldChar w:fldCharType="end"/>
            </w:r>
          </w:p>
        </w:tc>
      </w:tr>
      <w:tr w:rsidR="007679C4" w:rsidRPr="00D94C9A" w14:paraId="33569947" w14:textId="77777777" w:rsidTr="00F30739">
        <w:trPr>
          <w:trHeight w:val="28"/>
        </w:trPr>
        <w:tc>
          <w:tcPr>
            <w:tcW w:w="9500" w:type="dxa"/>
            <w:gridSpan w:val="3"/>
            <w:shd w:val="clear" w:color="auto" w:fill="BFBFBF" w:themeFill="background1" w:themeFillShade="BF"/>
            <w:tcMar>
              <w:top w:w="57" w:type="dxa"/>
              <w:bottom w:w="57" w:type="dxa"/>
            </w:tcMar>
            <w:vAlign w:val="center"/>
          </w:tcPr>
          <w:p w14:paraId="58A7AAF7" w14:textId="666C2A71" w:rsidR="007679C4" w:rsidRPr="00D94C9A" w:rsidRDefault="00946632" w:rsidP="007679C4">
            <w:pPr>
              <w:rPr>
                <w:rFonts w:cs="Arial"/>
                <w:b/>
                <w:noProof/>
              </w:rPr>
            </w:pPr>
            <w:r w:rsidRPr="00D94C9A">
              <w:rPr>
                <w:rFonts w:cs="Arial"/>
                <w:b/>
                <w:noProof/>
              </w:rPr>
              <w:t xml:space="preserve">Weitergehende </w:t>
            </w:r>
            <w:r w:rsidR="00336EBA" w:rsidRPr="00D94C9A">
              <w:rPr>
                <w:rFonts w:cs="Arial"/>
                <w:b/>
                <w:noProof/>
              </w:rPr>
              <w:t>Beschreibung durch die Einrichtung</w:t>
            </w:r>
          </w:p>
        </w:tc>
      </w:tr>
      <w:tr w:rsidR="007679C4" w:rsidRPr="00D94C9A" w14:paraId="5179E1B1" w14:textId="77777777" w:rsidTr="00F30739">
        <w:tc>
          <w:tcPr>
            <w:tcW w:w="9500" w:type="dxa"/>
            <w:gridSpan w:val="3"/>
            <w:tcBorders>
              <w:bottom w:val="single" w:sz="4" w:space="0" w:color="auto"/>
            </w:tcBorders>
            <w:shd w:val="clear" w:color="auto" w:fill="auto"/>
            <w:tcMar>
              <w:top w:w="57" w:type="dxa"/>
              <w:bottom w:w="57" w:type="dxa"/>
            </w:tcMar>
            <w:vAlign w:val="center"/>
          </w:tcPr>
          <w:p w14:paraId="1C430094" w14:textId="77777777" w:rsidR="007679C4" w:rsidRPr="00D94C9A" w:rsidRDefault="00336EBA" w:rsidP="007679C4">
            <w:pPr>
              <w:rPr>
                <w:rFonts w:cs="Arial"/>
                <w:noProof/>
              </w:rPr>
            </w:pPr>
            <w:r w:rsidRPr="00D94C9A">
              <w:rPr>
                <w:rFonts w:cs="Arial"/>
                <w:noProof/>
              </w:rPr>
              <w:fldChar w:fldCharType="begin">
                <w:ffData>
                  <w:name w:val="Text2"/>
                  <w:enabled/>
                  <w:calcOnExit w:val="0"/>
                  <w:textInput/>
                </w:ffData>
              </w:fldChar>
            </w:r>
            <w:r w:rsidRPr="00D94C9A">
              <w:rPr>
                <w:rFonts w:cs="Arial"/>
                <w:noProof/>
              </w:rPr>
              <w:instrText xml:space="preserve"> FORMTEXT </w:instrText>
            </w:r>
            <w:r w:rsidRPr="00D94C9A">
              <w:rPr>
                <w:rFonts w:cs="Arial"/>
                <w:noProof/>
              </w:rPr>
            </w:r>
            <w:r w:rsidRPr="00D94C9A">
              <w:rPr>
                <w:rFonts w:cs="Arial"/>
                <w:noProof/>
              </w:rPr>
              <w:fldChar w:fldCharType="separate"/>
            </w:r>
            <w:r w:rsidRPr="00D94C9A">
              <w:rPr>
                <w:rFonts w:cs="Arial"/>
                <w:noProof/>
              </w:rPr>
              <w:t> </w:t>
            </w:r>
            <w:r w:rsidRPr="00D94C9A">
              <w:rPr>
                <w:rFonts w:cs="Arial"/>
                <w:noProof/>
              </w:rPr>
              <w:t> </w:t>
            </w:r>
            <w:r w:rsidRPr="00D94C9A">
              <w:rPr>
                <w:rFonts w:cs="Arial"/>
                <w:noProof/>
              </w:rPr>
              <w:t> </w:t>
            </w:r>
            <w:r w:rsidRPr="00D94C9A">
              <w:rPr>
                <w:rFonts w:cs="Arial"/>
                <w:noProof/>
              </w:rPr>
              <w:t> </w:t>
            </w:r>
            <w:r w:rsidRPr="00D94C9A">
              <w:rPr>
                <w:rFonts w:cs="Arial"/>
                <w:noProof/>
              </w:rPr>
              <w:t> </w:t>
            </w:r>
            <w:r w:rsidRPr="00D94C9A">
              <w:rPr>
                <w:rFonts w:cs="Arial"/>
                <w:noProof/>
              </w:rPr>
              <w:fldChar w:fldCharType="end"/>
            </w:r>
          </w:p>
        </w:tc>
      </w:tr>
    </w:tbl>
    <w:p w14:paraId="610FB997" w14:textId="3027E77E" w:rsidR="00923182" w:rsidRDefault="00923182" w:rsidP="00682C48">
      <w:pPr>
        <w:rPr>
          <w:rFonts w:cs="Arial"/>
          <w:noProof/>
        </w:rPr>
      </w:pPr>
    </w:p>
    <w:p w14:paraId="27DD0556" w14:textId="77777777" w:rsidR="00A0029C" w:rsidRDefault="00A0029C" w:rsidP="00682C48">
      <w:pPr>
        <w:rPr>
          <w:rFonts w:cs="Arial"/>
          <w:noProof/>
        </w:rPr>
      </w:pPr>
    </w:p>
    <w:p w14:paraId="0A935B8D" w14:textId="3BCAFEDC" w:rsidR="00923182" w:rsidRPr="00D94C9A" w:rsidRDefault="00365056" w:rsidP="00BB4D35">
      <w:pPr>
        <w:pStyle w:val="Formatvorlage1"/>
        <w:rPr>
          <w:noProof/>
          <w:lang w:val="de-DE"/>
        </w:rPr>
      </w:pPr>
      <w:bookmarkStart w:id="299" w:name="_Toc157691304"/>
      <w:r w:rsidRPr="00D94C9A">
        <w:rPr>
          <w:noProof/>
          <w:lang w:val="de-DE"/>
        </w:rPr>
        <w:t>Ärztliche Versorgung</w:t>
      </w:r>
      <w:bookmarkEnd w:id="299"/>
    </w:p>
    <w:p w14:paraId="0EAC06D2" w14:textId="611462D5" w:rsidR="00972B07" w:rsidRPr="00D94C9A" w:rsidRDefault="00365056" w:rsidP="00BB4D35">
      <w:pPr>
        <w:ind w:firstLine="708"/>
        <w:rPr>
          <w:noProof/>
        </w:rPr>
      </w:pPr>
      <w:r w:rsidRPr="00D94C9A" w:rsidDel="00365056">
        <w:rPr>
          <w:noProof/>
        </w:rPr>
        <w:t xml:space="preserve"> </w:t>
      </w:r>
      <w:r w:rsidR="00972B07" w:rsidRPr="00D94C9A">
        <w:rPr>
          <w:noProof/>
        </w:rPr>
        <w:t>(Angaben zu VK beziehen sich auf die jeweilige Einsatzzeit in der Palliativstation)</w:t>
      </w:r>
    </w:p>
    <w:p w14:paraId="38E5BF9E" w14:textId="77777777" w:rsidR="00BB4D35" w:rsidRPr="00D94C9A" w:rsidRDefault="00BB4D35" w:rsidP="00BB4D35">
      <w:pPr>
        <w:ind w:firstLine="708"/>
        <w:rPr>
          <w:rFonts w:cs="Arial"/>
          <w:noProof/>
        </w:rPr>
      </w:pPr>
    </w:p>
    <w:tbl>
      <w:tblPr>
        <w:tblW w:w="4919"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70" w:type="dxa"/>
          <w:bottom w:w="28" w:type="dxa"/>
          <w:right w:w="70" w:type="dxa"/>
        </w:tblCellMar>
        <w:tblLook w:val="0000" w:firstRow="0" w:lastRow="0" w:firstColumn="0" w:lastColumn="0" w:noHBand="0" w:noVBand="0"/>
      </w:tblPr>
      <w:tblGrid>
        <w:gridCol w:w="5812"/>
        <w:gridCol w:w="347"/>
        <w:gridCol w:w="1706"/>
        <w:gridCol w:w="1635"/>
      </w:tblGrid>
      <w:tr w:rsidR="00122AE8" w:rsidRPr="00D94C9A" w14:paraId="59AC2FF3" w14:textId="77777777" w:rsidTr="00A0029C">
        <w:trPr>
          <w:trHeight w:val="284"/>
          <w:tblHeader/>
        </w:trPr>
        <w:tc>
          <w:tcPr>
            <w:tcW w:w="5812" w:type="dxa"/>
            <w:tcBorders>
              <w:top w:val="single" w:sz="4" w:space="0" w:color="auto"/>
            </w:tcBorders>
            <w:shd w:val="clear" w:color="auto" w:fill="BFBFBF" w:themeFill="background1" w:themeFillShade="BF"/>
            <w:tcMar>
              <w:top w:w="57" w:type="dxa"/>
              <w:bottom w:w="57" w:type="dxa"/>
            </w:tcMar>
            <w:vAlign w:val="center"/>
          </w:tcPr>
          <w:p w14:paraId="0E70A967" w14:textId="77777777" w:rsidR="00122AE8" w:rsidRDefault="00122AE8" w:rsidP="00811802">
            <w:pPr>
              <w:rPr>
                <w:rFonts w:cs="Arial"/>
                <w:b/>
                <w:noProof/>
              </w:rPr>
            </w:pPr>
            <w:r w:rsidRPr="00D94C9A">
              <w:rPr>
                <w:rFonts w:cs="Arial"/>
                <w:b/>
                <w:noProof/>
              </w:rPr>
              <w:t>Anforderung zur Zertifizierung nach DGP</w:t>
            </w:r>
          </w:p>
          <w:p w14:paraId="3D4A95C3" w14:textId="131F941C" w:rsidR="00B66C6C" w:rsidRPr="00D94C9A" w:rsidRDefault="00B66C6C" w:rsidP="00811802">
            <w:pPr>
              <w:rPr>
                <w:rFonts w:cs="Arial"/>
                <w:b/>
                <w:noProof/>
              </w:rPr>
            </w:pPr>
            <w:r w:rsidRPr="009B6062">
              <w:rPr>
                <w:rFonts w:cs="Arial"/>
                <w:bCs/>
                <w:noProof/>
              </w:rPr>
              <w:t>„X“ = verpflichtende Anforderung</w:t>
            </w:r>
          </w:p>
        </w:tc>
        <w:tc>
          <w:tcPr>
            <w:tcW w:w="347" w:type="dxa"/>
            <w:tcBorders>
              <w:top w:val="single" w:sz="4" w:space="0" w:color="auto"/>
            </w:tcBorders>
            <w:shd w:val="clear" w:color="auto" w:fill="AFDC7E"/>
            <w:vAlign w:val="center"/>
          </w:tcPr>
          <w:p w14:paraId="139CE106" w14:textId="6F5773BF" w:rsidR="00122AE8" w:rsidRPr="00D94C9A" w:rsidRDefault="00122AE8" w:rsidP="00811802">
            <w:pPr>
              <w:jc w:val="center"/>
              <w:rPr>
                <w:rFonts w:cs="Arial"/>
                <w:b/>
                <w:noProof/>
              </w:rPr>
            </w:pPr>
            <w:r w:rsidRPr="00D94C9A">
              <w:rPr>
                <w:rFonts w:cs="Arial"/>
                <w:b/>
                <w:noProof/>
              </w:rPr>
              <w:t>X</w:t>
            </w:r>
          </w:p>
        </w:tc>
        <w:tc>
          <w:tcPr>
            <w:tcW w:w="3341" w:type="dxa"/>
            <w:gridSpan w:val="2"/>
            <w:tcBorders>
              <w:top w:val="single" w:sz="4" w:space="0" w:color="auto"/>
            </w:tcBorders>
            <w:shd w:val="clear" w:color="auto" w:fill="BFBFBF" w:themeFill="background1" w:themeFillShade="BF"/>
            <w:vAlign w:val="center"/>
          </w:tcPr>
          <w:p w14:paraId="6D54D62A" w14:textId="525F39CB" w:rsidR="00122AE8" w:rsidRPr="00D94C9A" w:rsidRDefault="00122AE8" w:rsidP="00946632">
            <w:pPr>
              <w:jc w:val="center"/>
              <w:rPr>
                <w:rFonts w:cs="Arial"/>
                <w:b/>
                <w:noProof/>
              </w:rPr>
            </w:pPr>
            <w:r w:rsidRPr="00D94C9A">
              <w:rPr>
                <w:rFonts w:cs="Arial"/>
                <w:b/>
                <w:noProof/>
              </w:rPr>
              <w:t>Erläuterung durch die</w:t>
            </w:r>
          </w:p>
          <w:p w14:paraId="0FCA29A4" w14:textId="628D6AD0" w:rsidR="00122AE8" w:rsidRPr="00D94C9A" w:rsidRDefault="00122AE8" w:rsidP="00946632">
            <w:pPr>
              <w:jc w:val="center"/>
              <w:rPr>
                <w:rFonts w:cs="Arial"/>
                <w:b/>
                <w:noProof/>
              </w:rPr>
            </w:pPr>
            <w:r w:rsidRPr="00D94C9A">
              <w:rPr>
                <w:rFonts w:cs="Arial"/>
                <w:b/>
                <w:noProof/>
              </w:rPr>
              <w:t>Einrichtung</w:t>
            </w:r>
          </w:p>
        </w:tc>
      </w:tr>
      <w:tr w:rsidR="00186B41" w:rsidRPr="00D94C9A" w14:paraId="303E6525" w14:textId="77777777" w:rsidTr="00F30739">
        <w:trPr>
          <w:trHeight w:val="275"/>
        </w:trPr>
        <w:tc>
          <w:tcPr>
            <w:tcW w:w="9500"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vAlign w:val="center"/>
          </w:tcPr>
          <w:p w14:paraId="7CED2200" w14:textId="25AA2D6A" w:rsidR="00186B41" w:rsidRPr="00D94C9A" w:rsidRDefault="00186B41" w:rsidP="004C4667">
            <w:pPr>
              <w:rPr>
                <w:rFonts w:cs="Arial"/>
                <w:b/>
                <w:noProof/>
              </w:rPr>
            </w:pPr>
            <w:r w:rsidRPr="00D94C9A">
              <w:rPr>
                <w:rFonts w:cs="Arial"/>
                <w:b/>
                <w:noProof/>
              </w:rPr>
              <w:t>Personalschlüssel Ärzte</w:t>
            </w:r>
          </w:p>
        </w:tc>
      </w:tr>
      <w:tr w:rsidR="00122AE8" w:rsidRPr="00D94C9A" w14:paraId="61F7F47B" w14:textId="47F55EF5" w:rsidTr="00A0029C">
        <w:trPr>
          <w:trHeight w:val="133"/>
        </w:trPr>
        <w:tc>
          <w:tcPr>
            <w:tcW w:w="5812" w:type="dxa"/>
            <w:vMerge w:val="restart"/>
            <w:tcBorders>
              <w:top w:val="single" w:sz="4" w:space="0" w:color="auto"/>
              <w:left w:val="single" w:sz="4" w:space="0" w:color="auto"/>
              <w:right w:val="single" w:sz="4" w:space="0" w:color="BFBFBF" w:themeColor="background1" w:themeShade="BF"/>
            </w:tcBorders>
            <w:shd w:val="clear" w:color="auto" w:fill="D9D9D9" w:themeFill="background1" w:themeFillShade="D9"/>
            <w:tcMar>
              <w:top w:w="57" w:type="dxa"/>
              <w:bottom w:w="57" w:type="dxa"/>
            </w:tcMar>
            <w:vAlign w:val="center"/>
          </w:tcPr>
          <w:p w14:paraId="3C84B915" w14:textId="48A49C52" w:rsidR="00122AE8" w:rsidRPr="00D94C9A" w:rsidRDefault="00122AE8" w:rsidP="002748A0">
            <w:pPr>
              <w:ind w:left="708"/>
              <w:rPr>
                <w:rFonts w:cs="Arial"/>
                <w:noProof/>
              </w:rPr>
            </w:pPr>
            <w:r w:rsidRPr="00D94C9A">
              <w:rPr>
                <w:rFonts w:cs="Arial"/>
                <w:noProof/>
              </w:rPr>
              <w:t xml:space="preserve">Benennung Anzahl der Ärztinnen </w:t>
            </w:r>
            <w:r>
              <w:rPr>
                <w:rFonts w:cs="Arial"/>
                <w:noProof/>
              </w:rPr>
              <w:t>und</w:t>
            </w:r>
            <w:r w:rsidRPr="00D94C9A">
              <w:rPr>
                <w:rFonts w:cs="Arial"/>
                <w:noProof/>
              </w:rPr>
              <w:t xml:space="preserve"> Ärzte und Beschäftigungsumfang </w:t>
            </w:r>
            <w:r w:rsidRPr="00D94C9A">
              <w:rPr>
                <w:rFonts w:cs="Arial"/>
                <w:noProof/>
                <w:sz w:val="18"/>
                <w:szCs w:val="18"/>
              </w:rPr>
              <w:t>(namentliche Nennung und Stellenumfang in VK)</w:t>
            </w:r>
          </w:p>
        </w:tc>
        <w:tc>
          <w:tcPr>
            <w:tcW w:w="347" w:type="dxa"/>
            <w:vMerge w:val="restart"/>
            <w:tcBorders>
              <w:top w:val="single" w:sz="4" w:space="0" w:color="auto"/>
              <w:left w:val="single" w:sz="4" w:space="0" w:color="auto"/>
              <w:right w:val="single" w:sz="4" w:space="0" w:color="BFBFBF" w:themeColor="background1" w:themeShade="BF"/>
            </w:tcBorders>
            <w:shd w:val="clear" w:color="auto" w:fill="AFDC7E"/>
            <w:vAlign w:val="center"/>
          </w:tcPr>
          <w:p w14:paraId="546815BC" w14:textId="1B14F4FE" w:rsidR="00122AE8" w:rsidRPr="00122AE8" w:rsidRDefault="00122AE8" w:rsidP="00122AE8">
            <w:pPr>
              <w:jc w:val="center"/>
              <w:rPr>
                <w:rFonts w:cs="Arial"/>
                <w:b/>
                <w:noProof/>
              </w:rPr>
            </w:pPr>
            <w:r w:rsidRPr="00D94C9A">
              <w:rPr>
                <w:rFonts w:cs="Arial"/>
                <w:b/>
                <w:noProof/>
              </w:rPr>
              <w:t>X</w:t>
            </w:r>
          </w:p>
        </w:tc>
        <w:tc>
          <w:tcPr>
            <w:tcW w:w="1706" w:type="dxa"/>
            <w:tcBorders>
              <w:left w:val="single" w:sz="4" w:space="0" w:color="auto"/>
              <w:right w:val="single" w:sz="4" w:space="0" w:color="000000" w:themeColor="text1"/>
            </w:tcBorders>
            <w:vAlign w:val="center"/>
          </w:tcPr>
          <w:p w14:paraId="02BB2E9D" w14:textId="5BA86010" w:rsidR="00122AE8" w:rsidRPr="00D94C9A" w:rsidRDefault="00122AE8" w:rsidP="009C7254">
            <w:pPr>
              <w:jc w:val="center"/>
              <w:rPr>
                <w:rFonts w:cs="Arial"/>
                <w:b/>
                <w:noProof/>
                <w:sz w:val="18"/>
              </w:rPr>
            </w:pPr>
            <w:r w:rsidRPr="00D94C9A">
              <w:rPr>
                <w:rFonts w:cs="Arial"/>
                <w:b/>
                <w:noProof/>
                <w:sz w:val="18"/>
              </w:rPr>
              <w:t>Name:</w:t>
            </w:r>
          </w:p>
        </w:tc>
        <w:tc>
          <w:tcPr>
            <w:tcW w:w="1635" w:type="dxa"/>
            <w:tcBorders>
              <w:left w:val="single" w:sz="4" w:space="0" w:color="auto"/>
              <w:right w:val="single" w:sz="4" w:space="0" w:color="000000" w:themeColor="text1"/>
            </w:tcBorders>
          </w:tcPr>
          <w:p w14:paraId="2B48CA2D" w14:textId="3AA0AB87" w:rsidR="00122AE8" w:rsidRPr="00D94C9A" w:rsidRDefault="00122AE8" w:rsidP="00880517">
            <w:pPr>
              <w:jc w:val="center"/>
              <w:rPr>
                <w:rFonts w:cs="Arial"/>
                <w:b/>
                <w:noProof/>
                <w:sz w:val="18"/>
              </w:rPr>
            </w:pPr>
            <w:r w:rsidRPr="00D94C9A">
              <w:rPr>
                <w:rFonts w:cs="Arial"/>
                <w:b/>
                <w:noProof/>
                <w:sz w:val="18"/>
              </w:rPr>
              <w:t>Stellenumfang in VK:</w:t>
            </w:r>
          </w:p>
        </w:tc>
      </w:tr>
      <w:tr w:rsidR="00122AE8" w:rsidRPr="00D94C9A" w14:paraId="776A634D" w14:textId="77777777" w:rsidTr="00A0029C">
        <w:trPr>
          <w:trHeight w:val="222"/>
        </w:trPr>
        <w:tc>
          <w:tcPr>
            <w:tcW w:w="5812" w:type="dxa"/>
            <w:vMerge/>
            <w:tcBorders>
              <w:left w:val="single" w:sz="4" w:space="0" w:color="auto"/>
              <w:right w:val="single" w:sz="4" w:space="0" w:color="BFBFBF" w:themeColor="background1" w:themeShade="BF"/>
            </w:tcBorders>
            <w:shd w:val="clear" w:color="auto" w:fill="D9D9D9" w:themeFill="background1" w:themeFillShade="D9"/>
            <w:tcMar>
              <w:top w:w="57" w:type="dxa"/>
              <w:bottom w:w="57" w:type="dxa"/>
            </w:tcMar>
            <w:vAlign w:val="center"/>
          </w:tcPr>
          <w:p w14:paraId="5BE40FFD" w14:textId="77777777" w:rsidR="00122AE8" w:rsidRPr="00D94C9A" w:rsidRDefault="00122AE8" w:rsidP="002748A0">
            <w:pPr>
              <w:ind w:left="708"/>
              <w:rPr>
                <w:rFonts w:cs="Arial"/>
                <w:noProof/>
              </w:rPr>
            </w:pPr>
          </w:p>
        </w:tc>
        <w:tc>
          <w:tcPr>
            <w:tcW w:w="347" w:type="dxa"/>
            <w:vMerge/>
            <w:tcBorders>
              <w:left w:val="single" w:sz="4" w:space="0" w:color="auto"/>
              <w:right w:val="single" w:sz="4" w:space="0" w:color="BFBFBF" w:themeColor="background1" w:themeShade="BF"/>
            </w:tcBorders>
            <w:shd w:val="clear" w:color="auto" w:fill="AFDC7E"/>
            <w:vAlign w:val="center"/>
          </w:tcPr>
          <w:p w14:paraId="3F8EE8CE" w14:textId="77777777" w:rsidR="00122AE8" w:rsidRPr="00D94C9A" w:rsidRDefault="00122AE8" w:rsidP="002748A0">
            <w:pPr>
              <w:jc w:val="center"/>
              <w:rPr>
                <w:rFonts w:cs="Arial"/>
                <w:b/>
                <w:noProof/>
              </w:rPr>
            </w:pPr>
          </w:p>
        </w:tc>
        <w:tc>
          <w:tcPr>
            <w:tcW w:w="1706" w:type="dxa"/>
            <w:tcBorders>
              <w:left w:val="single" w:sz="4" w:space="0" w:color="auto"/>
              <w:right w:val="single" w:sz="4" w:space="0" w:color="000000" w:themeColor="text1"/>
            </w:tcBorders>
          </w:tcPr>
          <w:p w14:paraId="57F0B24F" w14:textId="23E27C9E" w:rsidR="00122AE8" w:rsidRPr="00D94C9A" w:rsidRDefault="00122AE8" w:rsidP="00B36D5E">
            <w:pPr>
              <w:rPr>
                <w:rFonts w:cs="Arial"/>
                <w:noProof/>
              </w:rPr>
            </w:pPr>
            <w:r w:rsidRPr="00D94C9A">
              <w:rPr>
                <w:noProof/>
                <w:sz w:val="18"/>
              </w:rPr>
              <w:fldChar w:fldCharType="begin">
                <w:ffData>
                  <w:name w:val="Text2"/>
                  <w:enabled/>
                  <w:calcOnExit w:val="0"/>
                  <w:textInput/>
                </w:ffData>
              </w:fldChar>
            </w:r>
            <w:r w:rsidRPr="00D94C9A">
              <w:rPr>
                <w:noProof/>
                <w:sz w:val="18"/>
              </w:rPr>
              <w:instrText xml:space="preserve"> FORMTEXT </w:instrText>
            </w:r>
            <w:r w:rsidRPr="00D94C9A">
              <w:rPr>
                <w:noProof/>
                <w:sz w:val="18"/>
              </w:rPr>
            </w:r>
            <w:r w:rsidRPr="00D94C9A">
              <w:rPr>
                <w:noProof/>
                <w:sz w:val="18"/>
              </w:rPr>
              <w:fldChar w:fldCharType="separate"/>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fldChar w:fldCharType="end"/>
            </w:r>
          </w:p>
        </w:tc>
        <w:tc>
          <w:tcPr>
            <w:tcW w:w="1635" w:type="dxa"/>
            <w:tcBorders>
              <w:left w:val="single" w:sz="4" w:space="0" w:color="auto"/>
              <w:right w:val="single" w:sz="4" w:space="0" w:color="000000" w:themeColor="text1"/>
            </w:tcBorders>
          </w:tcPr>
          <w:p w14:paraId="6885FDE7" w14:textId="42D37950" w:rsidR="00122AE8" w:rsidRPr="00D94C9A" w:rsidRDefault="00122AE8" w:rsidP="00B36D5E">
            <w:pPr>
              <w:rPr>
                <w:rFonts w:cs="Arial"/>
                <w:noProof/>
              </w:rPr>
            </w:pPr>
            <w:r w:rsidRPr="00D94C9A">
              <w:rPr>
                <w:noProof/>
                <w:sz w:val="18"/>
              </w:rPr>
              <w:fldChar w:fldCharType="begin">
                <w:ffData>
                  <w:name w:val="Text2"/>
                  <w:enabled/>
                  <w:calcOnExit w:val="0"/>
                  <w:textInput/>
                </w:ffData>
              </w:fldChar>
            </w:r>
            <w:r w:rsidRPr="00D94C9A">
              <w:rPr>
                <w:noProof/>
                <w:sz w:val="18"/>
              </w:rPr>
              <w:instrText xml:space="preserve"> FORMTEXT </w:instrText>
            </w:r>
            <w:r w:rsidRPr="00D94C9A">
              <w:rPr>
                <w:noProof/>
                <w:sz w:val="18"/>
              </w:rPr>
            </w:r>
            <w:r w:rsidRPr="00D94C9A">
              <w:rPr>
                <w:noProof/>
                <w:sz w:val="18"/>
              </w:rPr>
              <w:fldChar w:fldCharType="separate"/>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fldChar w:fldCharType="end"/>
            </w:r>
          </w:p>
        </w:tc>
      </w:tr>
      <w:tr w:rsidR="00122AE8" w:rsidRPr="00D94C9A" w14:paraId="2D56E36D" w14:textId="77777777" w:rsidTr="00A0029C">
        <w:trPr>
          <w:trHeight w:val="171"/>
        </w:trPr>
        <w:tc>
          <w:tcPr>
            <w:tcW w:w="5812" w:type="dxa"/>
            <w:vMerge/>
            <w:tcBorders>
              <w:left w:val="single" w:sz="4" w:space="0" w:color="auto"/>
              <w:right w:val="single" w:sz="4" w:space="0" w:color="BFBFBF" w:themeColor="background1" w:themeShade="BF"/>
            </w:tcBorders>
            <w:shd w:val="clear" w:color="auto" w:fill="D9D9D9" w:themeFill="background1" w:themeFillShade="D9"/>
            <w:tcMar>
              <w:top w:w="57" w:type="dxa"/>
              <w:bottom w:w="57" w:type="dxa"/>
            </w:tcMar>
            <w:vAlign w:val="center"/>
          </w:tcPr>
          <w:p w14:paraId="47707FC0" w14:textId="77777777" w:rsidR="00122AE8" w:rsidRPr="00D94C9A" w:rsidRDefault="00122AE8" w:rsidP="00FA2CD4">
            <w:pPr>
              <w:ind w:left="708"/>
              <w:rPr>
                <w:rFonts w:cs="Arial"/>
                <w:noProof/>
              </w:rPr>
            </w:pPr>
          </w:p>
        </w:tc>
        <w:tc>
          <w:tcPr>
            <w:tcW w:w="347" w:type="dxa"/>
            <w:vMerge/>
            <w:tcBorders>
              <w:left w:val="single" w:sz="4" w:space="0" w:color="auto"/>
              <w:right w:val="single" w:sz="4" w:space="0" w:color="BFBFBF" w:themeColor="background1" w:themeShade="BF"/>
            </w:tcBorders>
            <w:shd w:val="clear" w:color="auto" w:fill="AFDC7E"/>
            <w:vAlign w:val="center"/>
          </w:tcPr>
          <w:p w14:paraId="0EE15649" w14:textId="77777777" w:rsidR="00122AE8" w:rsidRPr="00D94C9A" w:rsidRDefault="00122AE8" w:rsidP="00FA2CD4">
            <w:pPr>
              <w:jc w:val="center"/>
              <w:rPr>
                <w:rFonts w:cs="Arial"/>
                <w:b/>
                <w:noProof/>
              </w:rPr>
            </w:pPr>
          </w:p>
        </w:tc>
        <w:tc>
          <w:tcPr>
            <w:tcW w:w="1706" w:type="dxa"/>
            <w:tcBorders>
              <w:left w:val="single" w:sz="4" w:space="0" w:color="auto"/>
              <w:right w:val="single" w:sz="4" w:space="0" w:color="000000" w:themeColor="text1"/>
            </w:tcBorders>
          </w:tcPr>
          <w:p w14:paraId="400257B7" w14:textId="58A46772" w:rsidR="00122AE8" w:rsidRPr="00D94C9A" w:rsidRDefault="00122AE8" w:rsidP="00FA2CD4">
            <w:pPr>
              <w:rPr>
                <w:rFonts w:cs="Arial"/>
                <w:noProof/>
              </w:rPr>
            </w:pPr>
            <w:r w:rsidRPr="00D94C9A">
              <w:rPr>
                <w:noProof/>
                <w:sz w:val="18"/>
              </w:rPr>
              <w:fldChar w:fldCharType="begin">
                <w:ffData>
                  <w:name w:val="Text2"/>
                  <w:enabled/>
                  <w:calcOnExit w:val="0"/>
                  <w:textInput/>
                </w:ffData>
              </w:fldChar>
            </w:r>
            <w:r w:rsidRPr="00D94C9A">
              <w:rPr>
                <w:noProof/>
                <w:sz w:val="18"/>
              </w:rPr>
              <w:instrText xml:space="preserve"> FORMTEXT </w:instrText>
            </w:r>
            <w:r w:rsidRPr="00D94C9A">
              <w:rPr>
                <w:noProof/>
                <w:sz w:val="18"/>
              </w:rPr>
            </w:r>
            <w:r w:rsidRPr="00D94C9A">
              <w:rPr>
                <w:noProof/>
                <w:sz w:val="18"/>
              </w:rPr>
              <w:fldChar w:fldCharType="separate"/>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fldChar w:fldCharType="end"/>
            </w:r>
          </w:p>
        </w:tc>
        <w:tc>
          <w:tcPr>
            <w:tcW w:w="1635" w:type="dxa"/>
            <w:tcBorders>
              <w:left w:val="single" w:sz="4" w:space="0" w:color="auto"/>
              <w:right w:val="single" w:sz="4" w:space="0" w:color="000000" w:themeColor="text1"/>
            </w:tcBorders>
          </w:tcPr>
          <w:p w14:paraId="75B7F5A0" w14:textId="36216664" w:rsidR="00122AE8" w:rsidRPr="00D94C9A" w:rsidRDefault="00122AE8" w:rsidP="00FA2CD4">
            <w:pPr>
              <w:rPr>
                <w:rFonts w:cs="Arial"/>
                <w:noProof/>
              </w:rPr>
            </w:pPr>
            <w:r w:rsidRPr="00D94C9A">
              <w:rPr>
                <w:noProof/>
                <w:sz w:val="18"/>
              </w:rPr>
              <w:fldChar w:fldCharType="begin">
                <w:ffData>
                  <w:name w:val="Text2"/>
                  <w:enabled/>
                  <w:calcOnExit w:val="0"/>
                  <w:textInput/>
                </w:ffData>
              </w:fldChar>
            </w:r>
            <w:r w:rsidRPr="00D94C9A">
              <w:rPr>
                <w:noProof/>
                <w:sz w:val="18"/>
              </w:rPr>
              <w:instrText xml:space="preserve"> FORMTEXT </w:instrText>
            </w:r>
            <w:r w:rsidRPr="00D94C9A">
              <w:rPr>
                <w:noProof/>
                <w:sz w:val="18"/>
              </w:rPr>
            </w:r>
            <w:r w:rsidRPr="00D94C9A">
              <w:rPr>
                <w:noProof/>
                <w:sz w:val="18"/>
              </w:rPr>
              <w:fldChar w:fldCharType="separate"/>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fldChar w:fldCharType="end"/>
            </w:r>
          </w:p>
        </w:tc>
      </w:tr>
      <w:tr w:rsidR="00122AE8" w:rsidRPr="00D94C9A" w14:paraId="03ABC667" w14:textId="77777777" w:rsidTr="00A0029C">
        <w:trPr>
          <w:trHeight w:val="90"/>
        </w:trPr>
        <w:tc>
          <w:tcPr>
            <w:tcW w:w="5812" w:type="dxa"/>
            <w:vMerge/>
            <w:tcBorders>
              <w:left w:val="single" w:sz="4" w:space="0" w:color="auto"/>
              <w:right w:val="single" w:sz="4" w:space="0" w:color="BFBFBF" w:themeColor="background1" w:themeShade="BF"/>
            </w:tcBorders>
            <w:shd w:val="clear" w:color="auto" w:fill="D9D9D9" w:themeFill="background1" w:themeFillShade="D9"/>
            <w:tcMar>
              <w:top w:w="57" w:type="dxa"/>
              <w:bottom w:w="57" w:type="dxa"/>
            </w:tcMar>
            <w:vAlign w:val="center"/>
          </w:tcPr>
          <w:p w14:paraId="795FA070" w14:textId="77777777" w:rsidR="00122AE8" w:rsidRPr="00D94C9A" w:rsidRDefault="00122AE8" w:rsidP="00FA2CD4">
            <w:pPr>
              <w:ind w:left="708"/>
              <w:rPr>
                <w:rFonts w:cs="Arial"/>
                <w:noProof/>
              </w:rPr>
            </w:pPr>
          </w:p>
        </w:tc>
        <w:tc>
          <w:tcPr>
            <w:tcW w:w="347" w:type="dxa"/>
            <w:vMerge/>
            <w:tcBorders>
              <w:left w:val="single" w:sz="4" w:space="0" w:color="auto"/>
              <w:right w:val="single" w:sz="4" w:space="0" w:color="BFBFBF" w:themeColor="background1" w:themeShade="BF"/>
            </w:tcBorders>
            <w:shd w:val="clear" w:color="auto" w:fill="AFDC7E"/>
            <w:vAlign w:val="center"/>
          </w:tcPr>
          <w:p w14:paraId="275DD3B6" w14:textId="77777777" w:rsidR="00122AE8" w:rsidRPr="00D94C9A" w:rsidRDefault="00122AE8" w:rsidP="00FA2CD4">
            <w:pPr>
              <w:jc w:val="center"/>
              <w:rPr>
                <w:rFonts w:cs="Arial"/>
                <w:b/>
                <w:noProof/>
              </w:rPr>
            </w:pPr>
          </w:p>
        </w:tc>
        <w:tc>
          <w:tcPr>
            <w:tcW w:w="1706" w:type="dxa"/>
            <w:tcBorders>
              <w:left w:val="single" w:sz="4" w:space="0" w:color="auto"/>
              <w:right w:val="single" w:sz="4" w:space="0" w:color="000000" w:themeColor="text1"/>
            </w:tcBorders>
          </w:tcPr>
          <w:p w14:paraId="4D31920C" w14:textId="3A61EC56" w:rsidR="00122AE8" w:rsidRPr="00D94C9A" w:rsidRDefault="00122AE8" w:rsidP="00FA2CD4">
            <w:pPr>
              <w:rPr>
                <w:rFonts w:cs="Arial"/>
                <w:noProof/>
              </w:rPr>
            </w:pPr>
            <w:r w:rsidRPr="00D94C9A">
              <w:rPr>
                <w:noProof/>
                <w:sz w:val="18"/>
              </w:rPr>
              <w:fldChar w:fldCharType="begin">
                <w:ffData>
                  <w:name w:val="Text2"/>
                  <w:enabled/>
                  <w:calcOnExit w:val="0"/>
                  <w:textInput/>
                </w:ffData>
              </w:fldChar>
            </w:r>
            <w:r w:rsidRPr="00D94C9A">
              <w:rPr>
                <w:noProof/>
                <w:sz w:val="18"/>
              </w:rPr>
              <w:instrText xml:space="preserve"> FORMTEXT </w:instrText>
            </w:r>
            <w:r w:rsidRPr="00D94C9A">
              <w:rPr>
                <w:noProof/>
                <w:sz w:val="18"/>
              </w:rPr>
            </w:r>
            <w:r w:rsidRPr="00D94C9A">
              <w:rPr>
                <w:noProof/>
                <w:sz w:val="18"/>
              </w:rPr>
              <w:fldChar w:fldCharType="separate"/>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fldChar w:fldCharType="end"/>
            </w:r>
          </w:p>
        </w:tc>
        <w:tc>
          <w:tcPr>
            <w:tcW w:w="1635" w:type="dxa"/>
            <w:tcBorders>
              <w:left w:val="single" w:sz="4" w:space="0" w:color="auto"/>
              <w:right w:val="single" w:sz="4" w:space="0" w:color="000000" w:themeColor="text1"/>
            </w:tcBorders>
          </w:tcPr>
          <w:p w14:paraId="558FAB4F" w14:textId="59B46932" w:rsidR="00122AE8" w:rsidRPr="00D94C9A" w:rsidRDefault="00122AE8" w:rsidP="00FA2CD4">
            <w:pPr>
              <w:rPr>
                <w:rFonts w:cs="Arial"/>
                <w:noProof/>
              </w:rPr>
            </w:pPr>
            <w:r w:rsidRPr="00D94C9A">
              <w:rPr>
                <w:noProof/>
                <w:sz w:val="18"/>
              </w:rPr>
              <w:fldChar w:fldCharType="begin">
                <w:ffData>
                  <w:name w:val="Text2"/>
                  <w:enabled/>
                  <w:calcOnExit w:val="0"/>
                  <w:textInput/>
                </w:ffData>
              </w:fldChar>
            </w:r>
            <w:r w:rsidRPr="00D94C9A">
              <w:rPr>
                <w:noProof/>
                <w:sz w:val="18"/>
              </w:rPr>
              <w:instrText xml:space="preserve"> FORMTEXT </w:instrText>
            </w:r>
            <w:r w:rsidRPr="00D94C9A">
              <w:rPr>
                <w:noProof/>
                <w:sz w:val="18"/>
              </w:rPr>
            </w:r>
            <w:r w:rsidRPr="00D94C9A">
              <w:rPr>
                <w:noProof/>
                <w:sz w:val="18"/>
              </w:rPr>
              <w:fldChar w:fldCharType="separate"/>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fldChar w:fldCharType="end"/>
            </w:r>
          </w:p>
        </w:tc>
      </w:tr>
      <w:tr w:rsidR="00122AE8" w:rsidRPr="00D94C9A" w14:paraId="5361EFC6" w14:textId="77777777" w:rsidTr="00A0029C">
        <w:trPr>
          <w:trHeight w:val="167"/>
        </w:trPr>
        <w:tc>
          <w:tcPr>
            <w:tcW w:w="5812" w:type="dxa"/>
            <w:vMerge/>
            <w:tcBorders>
              <w:left w:val="single" w:sz="4" w:space="0" w:color="auto"/>
              <w:right w:val="single" w:sz="4" w:space="0" w:color="BFBFBF" w:themeColor="background1" w:themeShade="BF"/>
            </w:tcBorders>
            <w:shd w:val="clear" w:color="auto" w:fill="D9D9D9" w:themeFill="background1" w:themeFillShade="D9"/>
            <w:tcMar>
              <w:top w:w="57" w:type="dxa"/>
              <w:bottom w:w="57" w:type="dxa"/>
            </w:tcMar>
            <w:vAlign w:val="center"/>
          </w:tcPr>
          <w:p w14:paraId="33536CF1" w14:textId="77777777" w:rsidR="00122AE8" w:rsidRPr="00D94C9A" w:rsidRDefault="00122AE8" w:rsidP="00FA2CD4">
            <w:pPr>
              <w:ind w:left="708"/>
              <w:rPr>
                <w:rFonts w:cs="Arial"/>
                <w:noProof/>
              </w:rPr>
            </w:pPr>
          </w:p>
        </w:tc>
        <w:tc>
          <w:tcPr>
            <w:tcW w:w="347" w:type="dxa"/>
            <w:vMerge/>
            <w:tcBorders>
              <w:left w:val="single" w:sz="4" w:space="0" w:color="auto"/>
              <w:right w:val="single" w:sz="4" w:space="0" w:color="BFBFBF" w:themeColor="background1" w:themeShade="BF"/>
            </w:tcBorders>
            <w:shd w:val="clear" w:color="auto" w:fill="AFDC7E"/>
            <w:vAlign w:val="center"/>
          </w:tcPr>
          <w:p w14:paraId="33F1615C" w14:textId="77777777" w:rsidR="00122AE8" w:rsidRPr="00D94C9A" w:rsidRDefault="00122AE8" w:rsidP="00FA2CD4">
            <w:pPr>
              <w:jc w:val="center"/>
              <w:rPr>
                <w:rFonts w:cs="Arial"/>
                <w:b/>
                <w:noProof/>
              </w:rPr>
            </w:pPr>
          </w:p>
        </w:tc>
        <w:tc>
          <w:tcPr>
            <w:tcW w:w="1706" w:type="dxa"/>
            <w:tcBorders>
              <w:left w:val="single" w:sz="4" w:space="0" w:color="auto"/>
              <w:right w:val="single" w:sz="4" w:space="0" w:color="000000" w:themeColor="text1"/>
            </w:tcBorders>
          </w:tcPr>
          <w:p w14:paraId="4E30D9E4" w14:textId="793487B7" w:rsidR="00122AE8" w:rsidRPr="00D94C9A" w:rsidRDefault="00122AE8" w:rsidP="00FA2CD4">
            <w:pPr>
              <w:rPr>
                <w:rFonts w:cs="Arial"/>
                <w:noProof/>
              </w:rPr>
            </w:pPr>
            <w:r w:rsidRPr="00D94C9A">
              <w:rPr>
                <w:noProof/>
                <w:sz w:val="18"/>
              </w:rPr>
              <w:fldChar w:fldCharType="begin">
                <w:ffData>
                  <w:name w:val="Text2"/>
                  <w:enabled/>
                  <w:calcOnExit w:val="0"/>
                  <w:textInput/>
                </w:ffData>
              </w:fldChar>
            </w:r>
            <w:r w:rsidRPr="00D94C9A">
              <w:rPr>
                <w:noProof/>
                <w:sz w:val="18"/>
              </w:rPr>
              <w:instrText xml:space="preserve"> FORMTEXT </w:instrText>
            </w:r>
            <w:r w:rsidRPr="00D94C9A">
              <w:rPr>
                <w:noProof/>
                <w:sz w:val="18"/>
              </w:rPr>
            </w:r>
            <w:r w:rsidRPr="00D94C9A">
              <w:rPr>
                <w:noProof/>
                <w:sz w:val="18"/>
              </w:rPr>
              <w:fldChar w:fldCharType="separate"/>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fldChar w:fldCharType="end"/>
            </w:r>
          </w:p>
        </w:tc>
        <w:tc>
          <w:tcPr>
            <w:tcW w:w="1635" w:type="dxa"/>
            <w:tcBorders>
              <w:left w:val="single" w:sz="4" w:space="0" w:color="auto"/>
              <w:right w:val="single" w:sz="4" w:space="0" w:color="000000" w:themeColor="text1"/>
            </w:tcBorders>
          </w:tcPr>
          <w:p w14:paraId="4323E701" w14:textId="6F476E8A" w:rsidR="00122AE8" w:rsidRPr="00D94C9A" w:rsidRDefault="00122AE8" w:rsidP="00FA2CD4">
            <w:pPr>
              <w:rPr>
                <w:rFonts w:cs="Arial"/>
                <w:noProof/>
              </w:rPr>
            </w:pPr>
            <w:r w:rsidRPr="00D94C9A">
              <w:rPr>
                <w:noProof/>
                <w:sz w:val="18"/>
              </w:rPr>
              <w:fldChar w:fldCharType="begin">
                <w:ffData>
                  <w:name w:val="Text2"/>
                  <w:enabled/>
                  <w:calcOnExit w:val="0"/>
                  <w:textInput/>
                </w:ffData>
              </w:fldChar>
            </w:r>
            <w:r w:rsidRPr="00D94C9A">
              <w:rPr>
                <w:noProof/>
                <w:sz w:val="18"/>
              </w:rPr>
              <w:instrText xml:space="preserve"> FORMTEXT </w:instrText>
            </w:r>
            <w:r w:rsidRPr="00D94C9A">
              <w:rPr>
                <w:noProof/>
                <w:sz w:val="18"/>
              </w:rPr>
            </w:r>
            <w:r w:rsidRPr="00D94C9A">
              <w:rPr>
                <w:noProof/>
                <w:sz w:val="18"/>
              </w:rPr>
              <w:fldChar w:fldCharType="separate"/>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fldChar w:fldCharType="end"/>
            </w:r>
          </w:p>
        </w:tc>
      </w:tr>
      <w:tr w:rsidR="00122AE8" w:rsidRPr="00D94C9A" w14:paraId="4613B9B0" w14:textId="77777777" w:rsidTr="00A0029C">
        <w:trPr>
          <w:trHeight w:val="101"/>
        </w:trPr>
        <w:tc>
          <w:tcPr>
            <w:tcW w:w="5812" w:type="dxa"/>
            <w:vMerge/>
            <w:tcBorders>
              <w:left w:val="single" w:sz="4" w:space="0" w:color="auto"/>
              <w:right w:val="single" w:sz="4" w:space="0" w:color="BFBFBF" w:themeColor="background1" w:themeShade="BF"/>
            </w:tcBorders>
            <w:shd w:val="clear" w:color="auto" w:fill="D9D9D9" w:themeFill="background1" w:themeFillShade="D9"/>
            <w:tcMar>
              <w:top w:w="57" w:type="dxa"/>
              <w:bottom w:w="57" w:type="dxa"/>
            </w:tcMar>
            <w:vAlign w:val="center"/>
          </w:tcPr>
          <w:p w14:paraId="5C0BAA26" w14:textId="77777777" w:rsidR="00122AE8" w:rsidRPr="00D94C9A" w:rsidRDefault="00122AE8" w:rsidP="00FA2CD4">
            <w:pPr>
              <w:ind w:left="708"/>
              <w:rPr>
                <w:rFonts w:cs="Arial"/>
                <w:noProof/>
              </w:rPr>
            </w:pPr>
          </w:p>
        </w:tc>
        <w:tc>
          <w:tcPr>
            <w:tcW w:w="347" w:type="dxa"/>
            <w:vMerge/>
            <w:tcBorders>
              <w:left w:val="single" w:sz="4" w:space="0" w:color="auto"/>
              <w:right w:val="single" w:sz="4" w:space="0" w:color="BFBFBF" w:themeColor="background1" w:themeShade="BF"/>
            </w:tcBorders>
            <w:shd w:val="clear" w:color="auto" w:fill="AFDC7E"/>
            <w:vAlign w:val="center"/>
          </w:tcPr>
          <w:p w14:paraId="6D16D79B" w14:textId="77777777" w:rsidR="00122AE8" w:rsidRPr="00D94C9A" w:rsidRDefault="00122AE8" w:rsidP="00FA2CD4">
            <w:pPr>
              <w:jc w:val="center"/>
              <w:rPr>
                <w:rFonts w:cs="Arial"/>
                <w:b/>
                <w:noProof/>
              </w:rPr>
            </w:pPr>
          </w:p>
        </w:tc>
        <w:tc>
          <w:tcPr>
            <w:tcW w:w="1706" w:type="dxa"/>
            <w:tcBorders>
              <w:left w:val="single" w:sz="4" w:space="0" w:color="auto"/>
              <w:right w:val="single" w:sz="4" w:space="0" w:color="000000" w:themeColor="text1"/>
            </w:tcBorders>
          </w:tcPr>
          <w:p w14:paraId="205A4661" w14:textId="4CB1CF30" w:rsidR="00122AE8" w:rsidRPr="00D94C9A" w:rsidRDefault="00122AE8" w:rsidP="007C5107">
            <w:pPr>
              <w:rPr>
                <w:rFonts w:cs="Arial"/>
                <w:noProof/>
              </w:rPr>
            </w:pPr>
            <w:r w:rsidRPr="00D94C9A">
              <w:rPr>
                <w:noProof/>
                <w:sz w:val="18"/>
              </w:rPr>
              <w:fldChar w:fldCharType="begin">
                <w:ffData>
                  <w:name w:val="Text2"/>
                  <w:enabled/>
                  <w:calcOnExit w:val="0"/>
                  <w:textInput/>
                </w:ffData>
              </w:fldChar>
            </w:r>
            <w:r w:rsidRPr="00D94C9A">
              <w:rPr>
                <w:noProof/>
                <w:sz w:val="18"/>
              </w:rPr>
              <w:instrText xml:space="preserve"> FORMTEXT </w:instrText>
            </w:r>
            <w:r w:rsidRPr="00D94C9A">
              <w:rPr>
                <w:noProof/>
                <w:sz w:val="18"/>
              </w:rPr>
            </w:r>
            <w:r w:rsidRPr="00D94C9A">
              <w:rPr>
                <w:noProof/>
                <w:sz w:val="18"/>
              </w:rPr>
              <w:fldChar w:fldCharType="separate"/>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fldChar w:fldCharType="end"/>
            </w:r>
          </w:p>
        </w:tc>
        <w:tc>
          <w:tcPr>
            <w:tcW w:w="1635" w:type="dxa"/>
            <w:tcBorders>
              <w:left w:val="single" w:sz="4" w:space="0" w:color="auto"/>
              <w:right w:val="single" w:sz="4" w:space="0" w:color="000000" w:themeColor="text1"/>
            </w:tcBorders>
          </w:tcPr>
          <w:p w14:paraId="424AAE76" w14:textId="21532190" w:rsidR="00122AE8" w:rsidRPr="00D94C9A" w:rsidRDefault="00122AE8" w:rsidP="00FA2CD4">
            <w:pPr>
              <w:rPr>
                <w:rFonts w:cs="Arial"/>
                <w:noProof/>
              </w:rPr>
            </w:pPr>
            <w:r w:rsidRPr="00D94C9A">
              <w:rPr>
                <w:noProof/>
                <w:sz w:val="18"/>
              </w:rPr>
              <w:fldChar w:fldCharType="begin">
                <w:ffData>
                  <w:name w:val="Text2"/>
                  <w:enabled/>
                  <w:calcOnExit w:val="0"/>
                  <w:textInput/>
                </w:ffData>
              </w:fldChar>
            </w:r>
            <w:r w:rsidRPr="00D94C9A">
              <w:rPr>
                <w:noProof/>
                <w:sz w:val="18"/>
              </w:rPr>
              <w:instrText xml:space="preserve"> FORMTEXT </w:instrText>
            </w:r>
            <w:r w:rsidRPr="00D94C9A">
              <w:rPr>
                <w:noProof/>
                <w:sz w:val="18"/>
              </w:rPr>
            </w:r>
            <w:r w:rsidRPr="00D94C9A">
              <w:rPr>
                <w:noProof/>
                <w:sz w:val="18"/>
              </w:rPr>
              <w:fldChar w:fldCharType="separate"/>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fldChar w:fldCharType="end"/>
            </w:r>
          </w:p>
        </w:tc>
      </w:tr>
      <w:tr w:rsidR="00122AE8" w:rsidRPr="00D94C9A" w14:paraId="3F7C0E0C" w14:textId="77777777" w:rsidTr="00A0029C">
        <w:trPr>
          <w:trHeight w:val="20"/>
        </w:trPr>
        <w:tc>
          <w:tcPr>
            <w:tcW w:w="5812" w:type="dxa"/>
            <w:vMerge/>
            <w:tcBorders>
              <w:left w:val="single" w:sz="4" w:space="0" w:color="auto"/>
              <w:right w:val="single" w:sz="4" w:space="0" w:color="BFBFBF" w:themeColor="background1" w:themeShade="BF"/>
            </w:tcBorders>
            <w:shd w:val="clear" w:color="auto" w:fill="D9D9D9" w:themeFill="background1" w:themeFillShade="D9"/>
            <w:tcMar>
              <w:top w:w="57" w:type="dxa"/>
              <w:bottom w:w="57" w:type="dxa"/>
            </w:tcMar>
            <w:vAlign w:val="center"/>
          </w:tcPr>
          <w:p w14:paraId="3A404B2E" w14:textId="77777777" w:rsidR="00122AE8" w:rsidRPr="00D94C9A" w:rsidRDefault="00122AE8" w:rsidP="00FA2CD4">
            <w:pPr>
              <w:ind w:left="708"/>
              <w:rPr>
                <w:rFonts w:cs="Arial"/>
                <w:noProof/>
              </w:rPr>
            </w:pPr>
          </w:p>
        </w:tc>
        <w:tc>
          <w:tcPr>
            <w:tcW w:w="347" w:type="dxa"/>
            <w:vMerge/>
            <w:tcBorders>
              <w:left w:val="single" w:sz="4" w:space="0" w:color="auto"/>
              <w:right w:val="single" w:sz="4" w:space="0" w:color="BFBFBF" w:themeColor="background1" w:themeShade="BF"/>
            </w:tcBorders>
            <w:shd w:val="clear" w:color="auto" w:fill="AFDC7E"/>
            <w:vAlign w:val="center"/>
          </w:tcPr>
          <w:p w14:paraId="08DA5635" w14:textId="77777777" w:rsidR="00122AE8" w:rsidRPr="00D94C9A" w:rsidRDefault="00122AE8" w:rsidP="00FA2CD4">
            <w:pPr>
              <w:jc w:val="center"/>
              <w:rPr>
                <w:rFonts w:cs="Arial"/>
                <w:b/>
                <w:noProof/>
              </w:rPr>
            </w:pPr>
          </w:p>
        </w:tc>
        <w:tc>
          <w:tcPr>
            <w:tcW w:w="1706" w:type="dxa"/>
            <w:tcBorders>
              <w:left w:val="single" w:sz="4" w:space="0" w:color="auto"/>
              <w:right w:val="single" w:sz="4" w:space="0" w:color="000000" w:themeColor="text1"/>
            </w:tcBorders>
          </w:tcPr>
          <w:p w14:paraId="3B29ECC5" w14:textId="0D3B5B0C" w:rsidR="00122AE8" w:rsidRPr="00D94C9A" w:rsidRDefault="00122AE8" w:rsidP="00FA2CD4">
            <w:pPr>
              <w:rPr>
                <w:rFonts w:cs="Arial"/>
                <w:noProof/>
              </w:rPr>
            </w:pPr>
            <w:r w:rsidRPr="00D94C9A">
              <w:rPr>
                <w:noProof/>
                <w:sz w:val="18"/>
              </w:rPr>
              <w:fldChar w:fldCharType="begin">
                <w:ffData>
                  <w:name w:val="Text2"/>
                  <w:enabled/>
                  <w:calcOnExit w:val="0"/>
                  <w:textInput/>
                </w:ffData>
              </w:fldChar>
            </w:r>
            <w:r w:rsidRPr="00D94C9A">
              <w:rPr>
                <w:noProof/>
                <w:sz w:val="18"/>
              </w:rPr>
              <w:instrText xml:space="preserve"> FORMTEXT </w:instrText>
            </w:r>
            <w:r w:rsidRPr="00D94C9A">
              <w:rPr>
                <w:noProof/>
                <w:sz w:val="18"/>
              </w:rPr>
            </w:r>
            <w:r w:rsidRPr="00D94C9A">
              <w:rPr>
                <w:noProof/>
                <w:sz w:val="18"/>
              </w:rPr>
              <w:fldChar w:fldCharType="separate"/>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fldChar w:fldCharType="end"/>
            </w:r>
          </w:p>
        </w:tc>
        <w:tc>
          <w:tcPr>
            <w:tcW w:w="1635" w:type="dxa"/>
            <w:tcBorders>
              <w:left w:val="single" w:sz="4" w:space="0" w:color="auto"/>
              <w:right w:val="single" w:sz="4" w:space="0" w:color="000000" w:themeColor="text1"/>
            </w:tcBorders>
          </w:tcPr>
          <w:p w14:paraId="526D2046" w14:textId="392084A5" w:rsidR="00122AE8" w:rsidRPr="00D94C9A" w:rsidRDefault="00122AE8" w:rsidP="00FA2CD4">
            <w:pPr>
              <w:rPr>
                <w:rFonts w:cs="Arial"/>
                <w:noProof/>
              </w:rPr>
            </w:pPr>
            <w:r w:rsidRPr="00D94C9A">
              <w:rPr>
                <w:noProof/>
                <w:sz w:val="18"/>
              </w:rPr>
              <w:fldChar w:fldCharType="begin">
                <w:ffData>
                  <w:name w:val="Text2"/>
                  <w:enabled/>
                  <w:calcOnExit w:val="0"/>
                  <w:textInput/>
                </w:ffData>
              </w:fldChar>
            </w:r>
            <w:r w:rsidRPr="00D94C9A">
              <w:rPr>
                <w:noProof/>
                <w:sz w:val="18"/>
              </w:rPr>
              <w:instrText xml:space="preserve"> FORMTEXT </w:instrText>
            </w:r>
            <w:r w:rsidRPr="00D94C9A">
              <w:rPr>
                <w:noProof/>
                <w:sz w:val="18"/>
              </w:rPr>
            </w:r>
            <w:r w:rsidRPr="00D94C9A">
              <w:rPr>
                <w:noProof/>
                <w:sz w:val="18"/>
              </w:rPr>
              <w:fldChar w:fldCharType="separate"/>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fldChar w:fldCharType="end"/>
            </w:r>
          </w:p>
        </w:tc>
      </w:tr>
      <w:tr w:rsidR="00122AE8" w:rsidRPr="00D94C9A" w14:paraId="08F67483" w14:textId="77777777" w:rsidTr="00A0029C">
        <w:trPr>
          <w:trHeight w:val="20"/>
        </w:trPr>
        <w:tc>
          <w:tcPr>
            <w:tcW w:w="5812" w:type="dxa"/>
            <w:vMerge/>
            <w:tcBorders>
              <w:left w:val="single" w:sz="4" w:space="0" w:color="auto"/>
              <w:right w:val="single" w:sz="4" w:space="0" w:color="BFBFBF" w:themeColor="background1" w:themeShade="BF"/>
            </w:tcBorders>
            <w:shd w:val="clear" w:color="auto" w:fill="D9D9D9" w:themeFill="background1" w:themeFillShade="D9"/>
            <w:tcMar>
              <w:top w:w="57" w:type="dxa"/>
              <w:bottom w:w="57" w:type="dxa"/>
            </w:tcMar>
            <w:vAlign w:val="center"/>
          </w:tcPr>
          <w:p w14:paraId="5DDD2715" w14:textId="77777777" w:rsidR="00122AE8" w:rsidRPr="00D94C9A" w:rsidRDefault="00122AE8" w:rsidP="004675A7">
            <w:pPr>
              <w:ind w:left="708"/>
              <w:rPr>
                <w:rFonts w:cs="Arial"/>
                <w:noProof/>
              </w:rPr>
            </w:pPr>
          </w:p>
        </w:tc>
        <w:tc>
          <w:tcPr>
            <w:tcW w:w="347" w:type="dxa"/>
            <w:vMerge/>
            <w:tcBorders>
              <w:left w:val="single" w:sz="4" w:space="0" w:color="auto"/>
              <w:right w:val="single" w:sz="4" w:space="0" w:color="BFBFBF" w:themeColor="background1" w:themeShade="BF"/>
            </w:tcBorders>
            <w:shd w:val="clear" w:color="auto" w:fill="AFDC7E"/>
            <w:vAlign w:val="center"/>
          </w:tcPr>
          <w:p w14:paraId="64506B92" w14:textId="77777777" w:rsidR="00122AE8" w:rsidRPr="00D94C9A" w:rsidRDefault="00122AE8" w:rsidP="004675A7">
            <w:pPr>
              <w:jc w:val="center"/>
              <w:rPr>
                <w:rFonts w:cs="Arial"/>
                <w:b/>
                <w:noProof/>
              </w:rPr>
            </w:pPr>
          </w:p>
        </w:tc>
        <w:tc>
          <w:tcPr>
            <w:tcW w:w="1706" w:type="dxa"/>
            <w:tcBorders>
              <w:left w:val="single" w:sz="4" w:space="0" w:color="auto"/>
              <w:right w:val="single" w:sz="4" w:space="0" w:color="000000" w:themeColor="text1"/>
            </w:tcBorders>
          </w:tcPr>
          <w:p w14:paraId="7C3BA6EA" w14:textId="6505393A" w:rsidR="00122AE8" w:rsidRPr="00D94C9A" w:rsidRDefault="00122AE8" w:rsidP="004675A7">
            <w:pPr>
              <w:rPr>
                <w:noProof/>
                <w:sz w:val="18"/>
              </w:rPr>
            </w:pPr>
            <w:r w:rsidRPr="00D94C9A">
              <w:rPr>
                <w:noProof/>
                <w:sz w:val="18"/>
              </w:rPr>
              <w:fldChar w:fldCharType="begin">
                <w:ffData>
                  <w:name w:val="Text2"/>
                  <w:enabled/>
                  <w:calcOnExit w:val="0"/>
                  <w:textInput/>
                </w:ffData>
              </w:fldChar>
            </w:r>
            <w:r w:rsidRPr="00D94C9A">
              <w:rPr>
                <w:noProof/>
                <w:sz w:val="18"/>
              </w:rPr>
              <w:instrText xml:space="preserve"> FORMTEXT </w:instrText>
            </w:r>
            <w:r w:rsidRPr="00D94C9A">
              <w:rPr>
                <w:noProof/>
                <w:sz w:val="18"/>
              </w:rPr>
            </w:r>
            <w:r w:rsidRPr="00D94C9A">
              <w:rPr>
                <w:noProof/>
                <w:sz w:val="18"/>
              </w:rPr>
              <w:fldChar w:fldCharType="separate"/>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fldChar w:fldCharType="end"/>
            </w:r>
          </w:p>
        </w:tc>
        <w:tc>
          <w:tcPr>
            <w:tcW w:w="1635" w:type="dxa"/>
            <w:tcBorders>
              <w:left w:val="single" w:sz="4" w:space="0" w:color="auto"/>
              <w:right w:val="single" w:sz="4" w:space="0" w:color="000000" w:themeColor="text1"/>
            </w:tcBorders>
          </w:tcPr>
          <w:p w14:paraId="177F47E9" w14:textId="14715B69" w:rsidR="00122AE8" w:rsidRPr="00D94C9A" w:rsidRDefault="00122AE8" w:rsidP="004675A7">
            <w:pPr>
              <w:rPr>
                <w:noProof/>
                <w:sz w:val="18"/>
              </w:rPr>
            </w:pPr>
            <w:r w:rsidRPr="00D94C9A">
              <w:rPr>
                <w:noProof/>
                <w:sz w:val="18"/>
              </w:rPr>
              <w:fldChar w:fldCharType="begin">
                <w:ffData>
                  <w:name w:val="Text2"/>
                  <w:enabled/>
                  <w:calcOnExit w:val="0"/>
                  <w:textInput/>
                </w:ffData>
              </w:fldChar>
            </w:r>
            <w:r w:rsidRPr="00D94C9A">
              <w:rPr>
                <w:noProof/>
                <w:sz w:val="18"/>
              </w:rPr>
              <w:instrText xml:space="preserve"> FORMTEXT </w:instrText>
            </w:r>
            <w:r w:rsidRPr="00D94C9A">
              <w:rPr>
                <w:noProof/>
                <w:sz w:val="18"/>
              </w:rPr>
            </w:r>
            <w:r w:rsidRPr="00D94C9A">
              <w:rPr>
                <w:noProof/>
                <w:sz w:val="18"/>
              </w:rPr>
              <w:fldChar w:fldCharType="separate"/>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fldChar w:fldCharType="end"/>
            </w:r>
          </w:p>
        </w:tc>
      </w:tr>
      <w:tr w:rsidR="00122AE8" w:rsidRPr="00D94C9A" w14:paraId="772AF710" w14:textId="77777777" w:rsidTr="00A0029C">
        <w:trPr>
          <w:trHeight w:val="225"/>
        </w:trPr>
        <w:tc>
          <w:tcPr>
            <w:tcW w:w="5812" w:type="dxa"/>
            <w:vMerge/>
            <w:tcBorders>
              <w:left w:val="single" w:sz="4" w:space="0" w:color="auto"/>
              <w:bottom w:val="single" w:sz="4" w:space="0" w:color="auto"/>
              <w:right w:val="single" w:sz="4" w:space="0" w:color="BFBFBF" w:themeColor="background1" w:themeShade="BF"/>
            </w:tcBorders>
            <w:shd w:val="clear" w:color="auto" w:fill="D9D9D9" w:themeFill="background1" w:themeFillShade="D9"/>
            <w:tcMar>
              <w:top w:w="57" w:type="dxa"/>
              <w:bottom w:w="57" w:type="dxa"/>
            </w:tcMar>
            <w:vAlign w:val="center"/>
          </w:tcPr>
          <w:p w14:paraId="6FE70294" w14:textId="77777777" w:rsidR="00122AE8" w:rsidRPr="00D94C9A" w:rsidRDefault="00122AE8" w:rsidP="00FA2CD4">
            <w:pPr>
              <w:ind w:left="708"/>
              <w:rPr>
                <w:rFonts w:cs="Arial"/>
                <w:noProof/>
              </w:rPr>
            </w:pPr>
          </w:p>
        </w:tc>
        <w:tc>
          <w:tcPr>
            <w:tcW w:w="347" w:type="dxa"/>
            <w:vMerge/>
            <w:tcBorders>
              <w:left w:val="single" w:sz="4" w:space="0" w:color="auto"/>
              <w:bottom w:val="single" w:sz="4" w:space="0" w:color="auto"/>
              <w:right w:val="single" w:sz="4" w:space="0" w:color="BFBFBF" w:themeColor="background1" w:themeShade="BF"/>
            </w:tcBorders>
            <w:shd w:val="clear" w:color="auto" w:fill="AFDC7E"/>
            <w:vAlign w:val="center"/>
          </w:tcPr>
          <w:p w14:paraId="170BE0A3" w14:textId="77777777" w:rsidR="00122AE8" w:rsidRPr="00D94C9A" w:rsidRDefault="00122AE8" w:rsidP="00FA2CD4">
            <w:pPr>
              <w:jc w:val="center"/>
              <w:rPr>
                <w:rFonts w:cs="Arial"/>
                <w:b/>
                <w:noProof/>
              </w:rPr>
            </w:pPr>
          </w:p>
        </w:tc>
        <w:tc>
          <w:tcPr>
            <w:tcW w:w="1706" w:type="dxa"/>
            <w:tcBorders>
              <w:left w:val="single" w:sz="4" w:space="0" w:color="auto"/>
              <w:right w:val="single" w:sz="4" w:space="0" w:color="000000" w:themeColor="text1"/>
            </w:tcBorders>
          </w:tcPr>
          <w:p w14:paraId="56088C1D" w14:textId="2F8D8B01" w:rsidR="00122AE8" w:rsidRPr="00D94C9A" w:rsidRDefault="00122AE8" w:rsidP="00FA2CD4">
            <w:pPr>
              <w:rPr>
                <w:rFonts w:cs="Arial"/>
                <w:noProof/>
              </w:rPr>
            </w:pPr>
            <w:r w:rsidRPr="00D94C9A">
              <w:rPr>
                <w:noProof/>
                <w:sz w:val="18"/>
              </w:rPr>
              <w:fldChar w:fldCharType="begin">
                <w:ffData>
                  <w:name w:val="Text2"/>
                  <w:enabled/>
                  <w:calcOnExit w:val="0"/>
                  <w:textInput/>
                </w:ffData>
              </w:fldChar>
            </w:r>
            <w:r w:rsidRPr="00D94C9A">
              <w:rPr>
                <w:noProof/>
                <w:sz w:val="18"/>
              </w:rPr>
              <w:instrText xml:space="preserve"> FORMTEXT </w:instrText>
            </w:r>
            <w:r w:rsidRPr="00D94C9A">
              <w:rPr>
                <w:noProof/>
                <w:sz w:val="18"/>
              </w:rPr>
            </w:r>
            <w:r w:rsidRPr="00D94C9A">
              <w:rPr>
                <w:noProof/>
                <w:sz w:val="18"/>
              </w:rPr>
              <w:fldChar w:fldCharType="separate"/>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fldChar w:fldCharType="end"/>
            </w:r>
          </w:p>
        </w:tc>
        <w:tc>
          <w:tcPr>
            <w:tcW w:w="1635" w:type="dxa"/>
            <w:tcBorders>
              <w:left w:val="single" w:sz="4" w:space="0" w:color="auto"/>
              <w:right w:val="single" w:sz="4" w:space="0" w:color="000000" w:themeColor="text1"/>
            </w:tcBorders>
          </w:tcPr>
          <w:p w14:paraId="3DB58137" w14:textId="641A6FC4" w:rsidR="00122AE8" w:rsidRPr="00D94C9A" w:rsidRDefault="00122AE8" w:rsidP="00FA2CD4">
            <w:pPr>
              <w:rPr>
                <w:rFonts w:cs="Arial"/>
                <w:noProof/>
              </w:rPr>
            </w:pPr>
            <w:r w:rsidRPr="00D94C9A">
              <w:rPr>
                <w:noProof/>
                <w:sz w:val="18"/>
              </w:rPr>
              <w:fldChar w:fldCharType="begin">
                <w:ffData>
                  <w:name w:val="Text2"/>
                  <w:enabled/>
                  <w:calcOnExit w:val="0"/>
                  <w:textInput/>
                </w:ffData>
              </w:fldChar>
            </w:r>
            <w:r w:rsidRPr="00D94C9A">
              <w:rPr>
                <w:noProof/>
                <w:sz w:val="18"/>
              </w:rPr>
              <w:instrText xml:space="preserve"> FORMTEXT </w:instrText>
            </w:r>
            <w:r w:rsidRPr="00D94C9A">
              <w:rPr>
                <w:noProof/>
                <w:sz w:val="18"/>
              </w:rPr>
            </w:r>
            <w:r w:rsidRPr="00D94C9A">
              <w:rPr>
                <w:noProof/>
                <w:sz w:val="18"/>
              </w:rPr>
              <w:fldChar w:fldCharType="separate"/>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fldChar w:fldCharType="end"/>
            </w:r>
          </w:p>
        </w:tc>
      </w:tr>
      <w:tr w:rsidR="00122AE8" w:rsidRPr="00D94C9A" w14:paraId="3FF1F07A" w14:textId="77777777" w:rsidTr="00A0029C">
        <w:trPr>
          <w:trHeight w:val="227"/>
        </w:trPr>
        <w:tc>
          <w:tcPr>
            <w:tcW w:w="5812" w:type="dxa"/>
            <w:tcBorders>
              <w:top w:val="single" w:sz="4" w:space="0" w:color="auto"/>
              <w:left w:val="single" w:sz="4" w:space="0" w:color="auto"/>
              <w:bottom w:val="single" w:sz="4" w:space="0" w:color="auto"/>
              <w:right w:val="single" w:sz="4" w:space="0" w:color="BFBFBF" w:themeColor="background1" w:themeShade="BF"/>
            </w:tcBorders>
            <w:shd w:val="clear" w:color="auto" w:fill="D9D9D9" w:themeFill="background1" w:themeFillShade="D9"/>
            <w:tcMar>
              <w:top w:w="57" w:type="dxa"/>
              <w:bottom w:w="57" w:type="dxa"/>
            </w:tcMar>
            <w:vAlign w:val="center"/>
          </w:tcPr>
          <w:p w14:paraId="1ADFFA8F" w14:textId="6A490AA0" w:rsidR="00122AE8" w:rsidRPr="00D94C9A" w:rsidRDefault="00122AE8" w:rsidP="00F25B39">
            <w:pPr>
              <w:ind w:left="708"/>
              <w:rPr>
                <w:rFonts w:cs="Arial"/>
                <w:noProof/>
              </w:rPr>
            </w:pPr>
            <w:r w:rsidRPr="00D94C9A">
              <w:rPr>
                <w:rFonts w:cs="Arial"/>
                <w:noProof/>
              </w:rPr>
              <w:t>0,2 VK pro aufgestelltem Bett</w:t>
            </w:r>
            <w:r w:rsidRPr="00D94C9A">
              <w:rPr>
                <w:rStyle w:val="Funotenzeichen"/>
                <w:rFonts w:cs="Arial"/>
                <w:noProof/>
              </w:rPr>
              <w:footnoteReference w:id="7"/>
            </w:r>
            <w:r w:rsidRPr="00D94C9A">
              <w:rPr>
                <w:rFonts w:cs="Arial"/>
                <w:noProof/>
              </w:rPr>
              <w:t xml:space="preserve"> + </w:t>
            </w:r>
            <w:r w:rsidRPr="00D94C9A">
              <w:rPr>
                <w:rFonts w:cs="Arial"/>
                <w:noProof/>
                <w:color w:val="000000" w:themeColor="text1"/>
              </w:rPr>
              <w:t xml:space="preserve">adäquater Stellenumfang für Leitungsfunktionen </w:t>
            </w:r>
            <w:r w:rsidRPr="00D94C9A">
              <w:rPr>
                <w:rFonts w:cs="Arial"/>
                <w:noProof/>
                <w:color w:val="000000" w:themeColor="text1"/>
                <w:sz w:val="18"/>
                <w:szCs w:val="18"/>
              </w:rPr>
              <w:t>(</w:t>
            </w:r>
            <w:r w:rsidRPr="00D94C9A">
              <w:rPr>
                <w:rFonts w:cs="Arial"/>
                <w:noProof/>
                <w:sz w:val="18"/>
                <w:szCs w:val="18"/>
              </w:rPr>
              <w:t>Gesamtanzahl)</w:t>
            </w:r>
          </w:p>
        </w:tc>
        <w:tc>
          <w:tcPr>
            <w:tcW w:w="347" w:type="dxa"/>
            <w:tcBorders>
              <w:top w:val="single" w:sz="4" w:space="0" w:color="auto"/>
              <w:left w:val="single" w:sz="4" w:space="0" w:color="auto"/>
              <w:right w:val="single" w:sz="4" w:space="0" w:color="BFBFBF" w:themeColor="background1" w:themeShade="BF"/>
            </w:tcBorders>
            <w:shd w:val="clear" w:color="auto" w:fill="AFDC7E"/>
            <w:vAlign w:val="center"/>
          </w:tcPr>
          <w:p w14:paraId="1D9BF2FA" w14:textId="1EF6DEA5" w:rsidR="00122AE8" w:rsidRPr="00122AE8" w:rsidRDefault="00122AE8" w:rsidP="00122AE8">
            <w:pPr>
              <w:jc w:val="center"/>
              <w:rPr>
                <w:rFonts w:cs="Arial"/>
                <w:b/>
                <w:noProof/>
              </w:rPr>
            </w:pPr>
            <w:r w:rsidRPr="00D94C9A">
              <w:rPr>
                <w:rFonts w:cs="Arial"/>
                <w:b/>
                <w:noProof/>
              </w:rPr>
              <w:t>X</w:t>
            </w:r>
          </w:p>
        </w:tc>
        <w:tc>
          <w:tcPr>
            <w:tcW w:w="3341" w:type="dxa"/>
            <w:gridSpan w:val="2"/>
            <w:tcBorders>
              <w:left w:val="single" w:sz="4" w:space="0" w:color="auto"/>
              <w:right w:val="single" w:sz="4" w:space="0" w:color="000000" w:themeColor="text1"/>
            </w:tcBorders>
            <w:vAlign w:val="center"/>
          </w:tcPr>
          <w:p w14:paraId="6B734383" w14:textId="49453759" w:rsidR="00122AE8" w:rsidRPr="00D94C9A" w:rsidRDefault="00122AE8" w:rsidP="007C5107">
            <w:pPr>
              <w:rPr>
                <w:rFonts w:cs="Arial"/>
                <w:noProof/>
              </w:rPr>
            </w:pPr>
            <w:r w:rsidRPr="00D94C9A">
              <w:rPr>
                <w:noProof/>
                <w:sz w:val="18"/>
              </w:rPr>
              <w:t xml:space="preserve">Gesamtanzahl in VK: </w:t>
            </w:r>
            <w:r w:rsidRPr="00D94C9A">
              <w:rPr>
                <w:noProof/>
                <w:sz w:val="18"/>
              </w:rPr>
              <w:fldChar w:fldCharType="begin">
                <w:ffData>
                  <w:name w:val="Text2"/>
                  <w:enabled/>
                  <w:calcOnExit w:val="0"/>
                  <w:textInput/>
                </w:ffData>
              </w:fldChar>
            </w:r>
            <w:r w:rsidRPr="00D94C9A">
              <w:rPr>
                <w:noProof/>
                <w:sz w:val="18"/>
              </w:rPr>
              <w:instrText xml:space="preserve"> FORMTEXT </w:instrText>
            </w:r>
            <w:r w:rsidRPr="00D94C9A">
              <w:rPr>
                <w:noProof/>
                <w:sz w:val="18"/>
              </w:rPr>
            </w:r>
            <w:r w:rsidRPr="00D94C9A">
              <w:rPr>
                <w:noProof/>
                <w:sz w:val="18"/>
              </w:rPr>
              <w:fldChar w:fldCharType="separate"/>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fldChar w:fldCharType="end"/>
            </w:r>
          </w:p>
        </w:tc>
      </w:tr>
      <w:tr w:rsidR="00122AE8" w:rsidRPr="00D94C9A" w14:paraId="2351AAF9" w14:textId="77777777" w:rsidTr="00A0029C">
        <w:trPr>
          <w:trHeight w:val="227"/>
        </w:trPr>
        <w:tc>
          <w:tcPr>
            <w:tcW w:w="5812" w:type="dxa"/>
            <w:tcBorders>
              <w:top w:val="single" w:sz="4" w:space="0" w:color="auto"/>
              <w:left w:val="single" w:sz="4" w:space="0" w:color="auto"/>
              <w:bottom w:val="single" w:sz="4" w:space="0" w:color="auto"/>
              <w:right w:val="single" w:sz="4" w:space="0" w:color="BFBFBF" w:themeColor="background1" w:themeShade="BF"/>
            </w:tcBorders>
            <w:shd w:val="clear" w:color="auto" w:fill="D9D9D9" w:themeFill="background1" w:themeFillShade="D9"/>
            <w:tcMar>
              <w:top w:w="57" w:type="dxa"/>
              <w:bottom w:w="57" w:type="dxa"/>
            </w:tcMar>
            <w:vAlign w:val="center"/>
          </w:tcPr>
          <w:p w14:paraId="29B26BAC" w14:textId="3BE015DB" w:rsidR="00122AE8" w:rsidRPr="00D94C9A" w:rsidRDefault="00122AE8" w:rsidP="002748A0">
            <w:pPr>
              <w:ind w:left="708"/>
              <w:rPr>
                <w:rFonts w:cs="Arial"/>
                <w:noProof/>
              </w:rPr>
            </w:pPr>
            <w:r w:rsidRPr="00D94C9A">
              <w:rPr>
                <w:rFonts w:cs="Arial"/>
                <w:noProof/>
              </w:rPr>
              <w:t xml:space="preserve">Mo-Fr (ohne Feiertage) ist tagsüber eine mindestens 7-stündige ärztliche Anwesenheit gewährleistet. </w:t>
            </w:r>
            <w:r w:rsidRPr="00D94C9A">
              <w:rPr>
                <w:rFonts w:cs="Arial"/>
                <w:noProof/>
                <w:sz w:val="18"/>
                <w:szCs w:val="18"/>
              </w:rPr>
              <w:t>(Nachweis über Dienstplan)</w:t>
            </w:r>
          </w:p>
        </w:tc>
        <w:tc>
          <w:tcPr>
            <w:tcW w:w="347" w:type="dxa"/>
            <w:tcBorders>
              <w:left w:val="single" w:sz="4" w:space="0" w:color="auto"/>
              <w:bottom w:val="single" w:sz="4" w:space="0" w:color="BFBFBF" w:themeColor="background1" w:themeShade="BF"/>
              <w:right w:val="single" w:sz="4" w:space="0" w:color="BFBFBF" w:themeColor="background1" w:themeShade="BF"/>
            </w:tcBorders>
            <w:shd w:val="clear" w:color="auto" w:fill="AFDC7E"/>
            <w:vAlign w:val="center"/>
          </w:tcPr>
          <w:p w14:paraId="3CD980AC" w14:textId="433906C5" w:rsidR="00122AE8" w:rsidRPr="00122AE8" w:rsidRDefault="00122AE8" w:rsidP="00122AE8">
            <w:pPr>
              <w:jc w:val="center"/>
              <w:rPr>
                <w:rFonts w:cs="Arial"/>
                <w:b/>
                <w:noProof/>
              </w:rPr>
            </w:pPr>
            <w:r w:rsidRPr="00D94C9A">
              <w:rPr>
                <w:rFonts w:cs="Arial"/>
                <w:b/>
                <w:noProof/>
              </w:rPr>
              <w:t>X</w:t>
            </w:r>
          </w:p>
        </w:tc>
        <w:tc>
          <w:tcPr>
            <w:tcW w:w="3341" w:type="dxa"/>
            <w:gridSpan w:val="2"/>
            <w:tcBorders>
              <w:left w:val="single" w:sz="4" w:space="0" w:color="auto"/>
              <w:bottom w:val="single" w:sz="4" w:space="0" w:color="auto"/>
              <w:right w:val="single" w:sz="4" w:space="0" w:color="000000" w:themeColor="text1"/>
            </w:tcBorders>
          </w:tcPr>
          <w:p w14:paraId="02AC33F3" w14:textId="1D4CDF63" w:rsidR="00122AE8" w:rsidRPr="00D94C9A" w:rsidRDefault="00122AE8" w:rsidP="00946632">
            <w:pPr>
              <w:jc w:val="both"/>
              <w:rPr>
                <w:rFonts w:cs="Arial"/>
                <w:noProof/>
              </w:rPr>
            </w:pPr>
            <w:r w:rsidRPr="00D94C9A">
              <w:rPr>
                <w:noProof/>
                <w:sz w:val="18"/>
              </w:rPr>
              <w:fldChar w:fldCharType="begin">
                <w:ffData>
                  <w:name w:val="Text2"/>
                  <w:enabled/>
                  <w:calcOnExit w:val="0"/>
                  <w:textInput/>
                </w:ffData>
              </w:fldChar>
            </w:r>
            <w:r w:rsidRPr="00D94C9A">
              <w:rPr>
                <w:noProof/>
                <w:sz w:val="18"/>
              </w:rPr>
              <w:instrText xml:space="preserve"> FORMTEXT </w:instrText>
            </w:r>
            <w:r w:rsidRPr="00D94C9A">
              <w:rPr>
                <w:noProof/>
                <w:sz w:val="18"/>
              </w:rPr>
            </w:r>
            <w:r w:rsidRPr="00D94C9A">
              <w:rPr>
                <w:noProof/>
                <w:sz w:val="18"/>
              </w:rPr>
              <w:fldChar w:fldCharType="separate"/>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fldChar w:fldCharType="end"/>
            </w:r>
          </w:p>
        </w:tc>
      </w:tr>
      <w:tr w:rsidR="00122AE8" w:rsidRPr="00D94C9A" w14:paraId="7968D644" w14:textId="77777777" w:rsidTr="00A0029C">
        <w:trPr>
          <w:trHeight w:val="227"/>
        </w:trPr>
        <w:tc>
          <w:tcPr>
            <w:tcW w:w="5812" w:type="dxa"/>
            <w:tcBorders>
              <w:top w:val="single" w:sz="4" w:space="0" w:color="auto"/>
              <w:left w:val="single" w:sz="4" w:space="0" w:color="auto"/>
              <w:bottom w:val="single" w:sz="4" w:space="0" w:color="auto"/>
              <w:right w:val="single" w:sz="4" w:space="0" w:color="BFBFBF" w:themeColor="background1" w:themeShade="BF"/>
            </w:tcBorders>
            <w:shd w:val="clear" w:color="auto" w:fill="D9D9D9" w:themeFill="background1" w:themeFillShade="D9"/>
            <w:tcMar>
              <w:top w:w="57" w:type="dxa"/>
              <w:bottom w:w="57" w:type="dxa"/>
            </w:tcMar>
            <w:vAlign w:val="center"/>
          </w:tcPr>
          <w:p w14:paraId="7D7C26EF" w14:textId="4C4A9BB0" w:rsidR="00122AE8" w:rsidRPr="00D94C9A" w:rsidRDefault="00122AE8" w:rsidP="00493627">
            <w:pPr>
              <w:ind w:left="708"/>
              <w:rPr>
                <w:rFonts w:cs="Arial"/>
                <w:noProof/>
              </w:rPr>
            </w:pPr>
            <w:r w:rsidRPr="00D94C9A">
              <w:rPr>
                <w:rFonts w:cs="Arial"/>
                <w:noProof/>
              </w:rPr>
              <w:t>Die Vertretung ist gewährleistet.</w:t>
            </w:r>
          </w:p>
        </w:tc>
        <w:tc>
          <w:tcPr>
            <w:tcW w:w="347" w:type="dxa"/>
            <w:tcBorders>
              <w:left w:val="single" w:sz="4" w:space="0" w:color="auto"/>
              <w:bottom w:val="single" w:sz="4" w:space="0" w:color="auto"/>
              <w:right w:val="single" w:sz="4" w:space="0" w:color="BFBFBF" w:themeColor="background1" w:themeShade="BF"/>
            </w:tcBorders>
            <w:shd w:val="clear" w:color="auto" w:fill="AFDC7E"/>
            <w:vAlign w:val="center"/>
          </w:tcPr>
          <w:p w14:paraId="4074E29A" w14:textId="278B2DB5" w:rsidR="00122AE8" w:rsidRPr="00D94C9A" w:rsidRDefault="00122AE8" w:rsidP="00122AE8">
            <w:pPr>
              <w:jc w:val="center"/>
              <w:rPr>
                <w:rFonts w:cs="Arial"/>
                <w:b/>
                <w:noProof/>
              </w:rPr>
            </w:pPr>
            <w:r w:rsidRPr="00D94C9A">
              <w:rPr>
                <w:rFonts w:cs="Arial"/>
                <w:b/>
                <w:noProof/>
              </w:rPr>
              <w:t>X</w:t>
            </w:r>
          </w:p>
        </w:tc>
        <w:tc>
          <w:tcPr>
            <w:tcW w:w="3341" w:type="dxa"/>
            <w:gridSpan w:val="2"/>
            <w:tcBorders>
              <w:left w:val="single" w:sz="4" w:space="0" w:color="auto"/>
              <w:bottom w:val="single" w:sz="4" w:space="0" w:color="auto"/>
              <w:right w:val="single" w:sz="4" w:space="0" w:color="000000" w:themeColor="text1"/>
            </w:tcBorders>
          </w:tcPr>
          <w:p w14:paraId="4EA05EFC" w14:textId="3046FC22" w:rsidR="00122AE8" w:rsidRPr="00D94C9A" w:rsidRDefault="00122AE8" w:rsidP="00946632">
            <w:pPr>
              <w:jc w:val="both"/>
              <w:rPr>
                <w:rFonts w:cs="Arial"/>
                <w:noProof/>
              </w:rPr>
            </w:pPr>
            <w:r w:rsidRPr="00D94C9A">
              <w:rPr>
                <w:noProof/>
                <w:sz w:val="18"/>
              </w:rPr>
              <w:fldChar w:fldCharType="begin">
                <w:ffData>
                  <w:name w:val="Text2"/>
                  <w:enabled/>
                  <w:calcOnExit w:val="0"/>
                  <w:textInput/>
                </w:ffData>
              </w:fldChar>
            </w:r>
            <w:r w:rsidRPr="00D94C9A">
              <w:rPr>
                <w:noProof/>
                <w:sz w:val="18"/>
              </w:rPr>
              <w:instrText xml:space="preserve"> FORMTEXT </w:instrText>
            </w:r>
            <w:r w:rsidRPr="00D94C9A">
              <w:rPr>
                <w:noProof/>
                <w:sz w:val="18"/>
              </w:rPr>
            </w:r>
            <w:r w:rsidRPr="00D94C9A">
              <w:rPr>
                <w:noProof/>
                <w:sz w:val="18"/>
              </w:rPr>
              <w:fldChar w:fldCharType="separate"/>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fldChar w:fldCharType="end"/>
            </w:r>
          </w:p>
        </w:tc>
      </w:tr>
      <w:tr w:rsidR="00186B41" w:rsidRPr="00D94C9A" w14:paraId="6C3A4C37" w14:textId="77777777" w:rsidTr="00F30739">
        <w:trPr>
          <w:trHeight w:val="284"/>
        </w:trPr>
        <w:tc>
          <w:tcPr>
            <w:tcW w:w="9500"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vAlign w:val="center"/>
          </w:tcPr>
          <w:p w14:paraId="476441BA" w14:textId="368BA0B1" w:rsidR="00186B41" w:rsidRPr="00D94C9A" w:rsidRDefault="00186B41" w:rsidP="006F3B23">
            <w:pPr>
              <w:rPr>
                <w:rFonts w:cs="Arial"/>
                <w:b/>
                <w:noProof/>
              </w:rPr>
            </w:pPr>
            <w:r w:rsidRPr="00D94C9A">
              <w:rPr>
                <w:rFonts w:cs="Arial"/>
                <w:b/>
                <w:noProof/>
              </w:rPr>
              <w:t>Qualifikation Ärzt</w:t>
            </w:r>
            <w:r w:rsidR="0094357C">
              <w:rPr>
                <w:rFonts w:cs="Arial"/>
                <w:b/>
                <w:noProof/>
              </w:rPr>
              <w:t>innen und Ärzte</w:t>
            </w:r>
          </w:p>
        </w:tc>
      </w:tr>
      <w:tr w:rsidR="00186B41" w:rsidRPr="00D94C9A" w14:paraId="0C9F3F1D" w14:textId="27DE7629" w:rsidTr="00F30739">
        <w:trPr>
          <w:trHeight w:val="284"/>
        </w:trPr>
        <w:tc>
          <w:tcPr>
            <w:tcW w:w="9500"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vAlign w:val="center"/>
          </w:tcPr>
          <w:p w14:paraId="5F3197F3" w14:textId="1ED23E2B" w:rsidR="00186B41" w:rsidRPr="00D94C9A" w:rsidRDefault="00186B41" w:rsidP="006F3B23">
            <w:pPr>
              <w:ind w:left="708"/>
              <w:rPr>
                <w:rFonts w:cs="Arial"/>
                <w:b/>
                <w:noProof/>
              </w:rPr>
            </w:pPr>
            <w:r w:rsidRPr="00D94C9A">
              <w:rPr>
                <w:rFonts w:cs="Arial"/>
                <w:b/>
                <w:noProof/>
              </w:rPr>
              <w:t>Fachliche Behandlungsleitung</w:t>
            </w:r>
          </w:p>
        </w:tc>
      </w:tr>
      <w:tr w:rsidR="00122AE8" w:rsidRPr="00D94C9A" w14:paraId="1BCA4617" w14:textId="77777777" w:rsidTr="00A0029C">
        <w:trPr>
          <w:trHeight w:val="206"/>
        </w:trPr>
        <w:tc>
          <w:tcPr>
            <w:tcW w:w="5812" w:type="dxa"/>
            <w:vMerge w:val="restart"/>
            <w:tcBorders>
              <w:top w:val="single" w:sz="4" w:space="0" w:color="auto"/>
              <w:left w:val="single" w:sz="4" w:space="0" w:color="auto"/>
              <w:right w:val="single" w:sz="4" w:space="0" w:color="auto"/>
            </w:tcBorders>
            <w:shd w:val="clear" w:color="auto" w:fill="D9D9D9" w:themeFill="background1" w:themeFillShade="D9"/>
            <w:tcMar>
              <w:top w:w="57" w:type="dxa"/>
              <w:bottom w:w="57" w:type="dxa"/>
            </w:tcMar>
            <w:vAlign w:val="center"/>
          </w:tcPr>
          <w:p w14:paraId="38756346" w14:textId="089F4E6E" w:rsidR="00122AE8" w:rsidRPr="00D94C9A" w:rsidRDefault="00122AE8" w:rsidP="00B127F4">
            <w:pPr>
              <w:ind w:left="708"/>
              <w:rPr>
                <w:rFonts w:cs="Arial"/>
                <w:noProof/>
              </w:rPr>
            </w:pPr>
            <w:r w:rsidRPr="00D94C9A">
              <w:rPr>
                <w:rFonts w:cs="Arial"/>
                <w:noProof/>
              </w:rPr>
              <w:t xml:space="preserve">Fachärztinnen und Fachärzte mit anerkannter Zusatzbezeichnung Palliativmedizin </w:t>
            </w:r>
            <w:r w:rsidRPr="00D94C9A">
              <w:rPr>
                <w:rFonts w:cs="Arial"/>
                <w:noProof/>
                <w:sz w:val="18"/>
                <w:szCs w:val="18"/>
              </w:rPr>
              <w:t>(namentliche Nennung und Stellenumfang in VK)</w:t>
            </w:r>
          </w:p>
        </w:tc>
        <w:tc>
          <w:tcPr>
            <w:tcW w:w="347" w:type="dxa"/>
            <w:vMerge w:val="restart"/>
            <w:tcBorders>
              <w:top w:val="nil"/>
              <w:left w:val="single" w:sz="4" w:space="0" w:color="auto"/>
              <w:right w:val="single" w:sz="4" w:space="0" w:color="auto"/>
            </w:tcBorders>
            <w:shd w:val="clear" w:color="auto" w:fill="AFDC7E"/>
            <w:vAlign w:val="center"/>
          </w:tcPr>
          <w:p w14:paraId="41F49ED0" w14:textId="46EF1CA4" w:rsidR="00122AE8" w:rsidRPr="00D94C9A" w:rsidRDefault="00122AE8" w:rsidP="00122AE8">
            <w:pPr>
              <w:jc w:val="center"/>
              <w:rPr>
                <w:rFonts w:cs="Arial"/>
                <w:noProof/>
              </w:rPr>
            </w:pPr>
            <w:r w:rsidRPr="00D94C9A">
              <w:rPr>
                <w:rFonts w:cs="Arial"/>
                <w:b/>
                <w:noProof/>
              </w:rPr>
              <w:t>X</w:t>
            </w:r>
          </w:p>
        </w:tc>
        <w:tc>
          <w:tcPr>
            <w:tcW w:w="1706" w:type="dxa"/>
            <w:tcBorders>
              <w:top w:val="single" w:sz="4" w:space="0" w:color="BFBFBF" w:themeColor="background1" w:themeShade="BF"/>
              <w:left w:val="single" w:sz="4" w:space="0" w:color="auto"/>
              <w:right w:val="single" w:sz="4" w:space="0" w:color="000000" w:themeColor="text1"/>
            </w:tcBorders>
            <w:vAlign w:val="center"/>
          </w:tcPr>
          <w:p w14:paraId="21E6CAF7" w14:textId="1ED4FDA6" w:rsidR="00122AE8" w:rsidRPr="00D94C9A" w:rsidRDefault="00122AE8" w:rsidP="00183B8C">
            <w:pPr>
              <w:jc w:val="center"/>
              <w:rPr>
                <w:rFonts w:cs="Arial"/>
                <w:noProof/>
              </w:rPr>
            </w:pPr>
            <w:r w:rsidRPr="00D94C9A">
              <w:rPr>
                <w:rFonts w:cs="Arial"/>
                <w:b/>
                <w:noProof/>
                <w:sz w:val="18"/>
              </w:rPr>
              <w:t>Name:</w:t>
            </w:r>
          </w:p>
        </w:tc>
        <w:tc>
          <w:tcPr>
            <w:tcW w:w="1635" w:type="dxa"/>
            <w:tcBorders>
              <w:top w:val="single" w:sz="4" w:space="0" w:color="BFBFBF" w:themeColor="background1" w:themeShade="BF"/>
              <w:left w:val="single" w:sz="4" w:space="0" w:color="auto"/>
              <w:right w:val="single" w:sz="4" w:space="0" w:color="000000" w:themeColor="text1"/>
            </w:tcBorders>
          </w:tcPr>
          <w:p w14:paraId="7D2F5484" w14:textId="5855688E" w:rsidR="00122AE8" w:rsidRPr="00D94C9A" w:rsidRDefault="00122AE8" w:rsidP="00BC71BC">
            <w:pPr>
              <w:jc w:val="center"/>
              <w:rPr>
                <w:rFonts w:cs="Arial"/>
                <w:noProof/>
              </w:rPr>
            </w:pPr>
            <w:r w:rsidRPr="00D94C9A">
              <w:rPr>
                <w:rFonts w:cs="Arial"/>
                <w:b/>
                <w:noProof/>
                <w:sz w:val="18"/>
              </w:rPr>
              <w:t>Stellenumfang in VK:</w:t>
            </w:r>
          </w:p>
        </w:tc>
      </w:tr>
      <w:tr w:rsidR="00122AE8" w:rsidRPr="00D94C9A" w14:paraId="73A9AF1B" w14:textId="77777777" w:rsidTr="00A0029C">
        <w:trPr>
          <w:trHeight w:val="203"/>
        </w:trPr>
        <w:tc>
          <w:tcPr>
            <w:tcW w:w="5812" w:type="dxa"/>
            <w:vMerge/>
            <w:tcBorders>
              <w:left w:val="single" w:sz="4" w:space="0" w:color="auto"/>
              <w:right w:val="single" w:sz="4" w:space="0" w:color="auto"/>
            </w:tcBorders>
            <w:shd w:val="clear" w:color="auto" w:fill="D9D9D9" w:themeFill="background1" w:themeFillShade="D9"/>
            <w:tcMar>
              <w:top w:w="57" w:type="dxa"/>
              <w:bottom w:w="57" w:type="dxa"/>
            </w:tcMar>
            <w:vAlign w:val="center"/>
          </w:tcPr>
          <w:p w14:paraId="603E14CC" w14:textId="77777777" w:rsidR="00122AE8" w:rsidRPr="00D94C9A" w:rsidRDefault="00122AE8" w:rsidP="00C32BB4">
            <w:pPr>
              <w:ind w:left="708"/>
              <w:rPr>
                <w:rFonts w:cs="Arial"/>
                <w:noProof/>
              </w:rPr>
            </w:pPr>
          </w:p>
        </w:tc>
        <w:tc>
          <w:tcPr>
            <w:tcW w:w="347" w:type="dxa"/>
            <w:vMerge/>
            <w:tcBorders>
              <w:left w:val="single" w:sz="4" w:space="0" w:color="auto"/>
              <w:right w:val="single" w:sz="4" w:space="0" w:color="auto"/>
            </w:tcBorders>
            <w:shd w:val="clear" w:color="auto" w:fill="AFDC7E"/>
            <w:vAlign w:val="center"/>
          </w:tcPr>
          <w:p w14:paraId="3E018773" w14:textId="77777777" w:rsidR="00122AE8" w:rsidRPr="00D94C9A" w:rsidRDefault="00122AE8" w:rsidP="00C32BB4">
            <w:pPr>
              <w:jc w:val="center"/>
              <w:rPr>
                <w:rFonts w:cs="Arial"/>
                <w:b/>
                <w:noProof/>
              </w:rPr>
            </w:pPr>
          </w:p>
        </w:tc>
        <w:tc>
          <w:tcPr>
            <w:tcW w:w="1706" w:type="dxa"/>
            <w:tcBorders>
              <w:top w:val="single" w:sz="4" w:space="0" w:color="BFBFBF" w:themeColor="background1" w:themeShade="BF"/>
              <w:left w:val="single" w:sz="4" w:space="0" w:color="auto"/>
              <w:right w:val="single" w:sz="4" w:space="0" w:color="000000" w:themeColor="text1"/>
            </w:tcBorders>
          </w:tcPr>
          <w:p w14:paraId="416C915D" w14:textId="43AF4A6E" w:rsidR="00122AE8" w:rsidRPr="00D94C9A" w:rsidRDefault="00122AE8" w:rsidP="00BB5384">
            <w:pPr>
              <w:rPr>
                <w:rFonts w:cs="Arial"/>
                <w:noProof/>
              </w:rPr>
            </w:pPr>
            <w:r w:rsidRPr="00D94C9A">
              <w:rPr>
                <w:noProof/>
                <w:sz w:val="18"/>
              </w:rPr>
              <w:fldChar w:fldCharType="begin">
                <w:ffData>
                  <w:name w:val="Text2"/>
                  <w:enabled/>
                  <w:calcOnExit w:val="0"/>
                  <w:textInput/>
                </w:ffData>
              </w:fldChar>
            </w:r>
            <w:r w:rsidRPr="00D94C9A">
              <w:rPr>
                <w:noProof/>
                <w:sz w:val="18"/>
              </w:rPr>
              <w:instrText xml:space="preserve"> FORMTEXT </w:instrText>
            </w:r>
            <w:r w:rsidRPr="00D94C9A">
              <w:rPr>
                <w:noProof/>
                <w:sz w:val="18"/>
              </w:rPr>
            </w:r>
            <w:r w:rsidRPr="00D94C9A">
              <w:rPr>
                <w:noProof/>
                <w:sz w:val="18"/>
              </w:rPr>
              <w:fldChar w:fldCharType="separate"/>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fldChar w:fldCharType="end"/>
            </w:r>
          </w:p>
        </w:tc>
        <w:tc>
          <w:tcPr>
            <w:tcW w:w="1635" w:type="dxa"/>
            <w:tcBorders>
              <w:top w:val="single" w:sz="4" w:space="0" w:color="BFBFBF" w:themeColor="background1" w:themeShade="BF"/>
              <w:left w:val="single" w:sz="4" w:space="0" w:color="auto"/>
              <w:right w:val="single" w:sz="4" w:space="0" w:color="000000" w:themeColor="text1"/>
            </w:tcBorders>
          </w:tcPr>
          <w:p w14:paraId="5BB61753" w14:textId="36C73BFF" w:rsidR="00122AE8" w:rsidRPr="00D94C9A" w:rsidRDefault="00122AE8" w:rsidP="00BB5384">
            <w:pPr>
              <w:rPr>
                <w:rFonts w:cs="Arial"/>
                <w:noProof/>
              </w:rPr>
            </w:pPr>
            <w:r w:rsidRPr="00D94C9A">
              <w:rPr>
                <w:noProof/>
                <w:sz w:val="18"/>
              </w:rPr>
              <w:fldChar w:fldCharType="begin">
                <w:ffData>
                  <w:name w:val="Text2"/>
                  <w:enabled/>
                  <w:calcOnExit w:val="0"/>
                  <w:textInput/>
                </w:ffData>
              </w:fldChar>
            </w:r>
            <w:r w:rsidRPr="00D94C9A">
              <w:rPr>
                <w:noProof/>
                <w:sz w:val="18"/>
              </w:rPr>
              <w:instrText xml:space="preserve"> FORMTEXT </w:instrText>
            </w:r>
            <w:r w:rsidRPr="00D94C9A">
              <w:rPr>
                <w:noProof/>
                <w:sz w:val="18"/>
              </w:rPr>
            </w:r>
            <w:r w:rsidRPr="00D94C9A">
              <w:rPr>
                <w:noProof/>
                <w:sz w:val="18"/>
              </w:rPr>
              <w:fldChar w:fldCharType="separate"/>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fldChar w:fldCharType="end"/>
            </w:r>
          </w:p>
        </w:tc>
      </w:tr>
      <w:tr w:rsidR="00122AE8" w:rsidRPr="00D94C9A" w14:paraId="5A71D4B9" w14:textId="77777777" w:rsidTr="00A0029C">
        <w:trPr>
          <w:trHeight w:val="203"/>
        </w:trPr>
        <w:tc>
          <w:tcPr>
            <w:tcW w:w="5812" w:type="dxa"/>
            <w:vMerge/>
            <w:tcBorders>
              <w:left w:val="single" w:sz="4" w:space="0" w:color="auto"/>
              <w:right w:val="single" w:sz="4" w:space="0" w:color="auto"/>
            </w:tcBorders>
            <w:shd w:val="clear" w:color="auto" w:fill="D9D9D9" w:themeFill="background1" w:themeFillShade="D9"/>
            <w:tcMar>
              <w:top w:w="57" w:type="dxa"/>
              <w:bottom w:w="57" w:type="dxa"/>
            </w:tcMar>
            <w:vAlign w:val="center"/>
          </w:tcPr>
          <w:p w14:paraId="4FAF847C" w14:textId="77777777" w:rsidR="00122AE8" w:rsidRPr="00D94C9A" w:rsidRDefault="00122AE8" w:rsidP="00C32BB4">
            <w:pPr>
              <w:ind w:left="708"/>
              <w:rPr>
                <w:rFonts w:cs="Arial"/>
                <w:noProof/>
              </w:rPr>
            </w:pPr>
          </w:p>
        </w:tc>
        <w:tc>
          <w:tcPr>
            <w:tcW w:w="347" w:type="dxa"/>
            <w:vMerge/>
            <w:tcBorders>
              <w:left w:val="single" w:sz="4" w:space="0" w:color="auto"/>
              <w:right w:val="single" w:sz="4" w:space="0" w:color="auto"/>
            </w:tcBorders>
            <w:shd w:val="clear" w:color="auto" w:fill="AFDC7E"/>
            <w:vAlign w:val="center"/>
          </w:tcPr>
          <w:p w14:paraId="43FF0FCE" w14:textId="77777777" w:rsidR="00122AE8" w:rsidRPr="00D94C9A" w:rsidRDefault="00122AE8" w:rsidP="00C32BB4">
            <w:pPr>
              <w:jc w:val="center"/>
              <w:rPr>
                <w:rFonts w:cs="Arial"/>
                <w:b/>
                <w:noProof/>
              </w:rPr>
            </w:pPr>
          </w:p>
        </w:tc>
        <w:tc>
          <w:tcPr>
            <w:tcW w:w="1706" w:type="dxa"/>
            <w:tcBorders>
              <w:top w:val="single" w:sz="4" w:space="0" w:color="BFBFBF" w:themeColor="background1" w:themeShade="BF"/>
              <w:left w:val="single" w:sz="4" w:space="0" w:color="auto"/>
              <w:right w:val="single" w:sz="4" w:space="0" w:color="000000" w:themeColor="text1"/>
            </w:tcBorders>
          </w:tcPr>
          <w:p w14:paraId="07760884" w14:textId="14557DE8" w:rsidR="00122AE8" w:rsidRPr="00D94C9A" w:rsidRDefault="00122AE8" w:rsidP="00BB5384">
            <w:pPr>
              <w:rPr>
                <w:rFonts w:cs="Arial"/>
                <w:noProof/>
              </w:rPr>
            </w:pPr>
            <w:r w:rsidRPr="00D94C9A">
              <w:rPr>
                <w:noProof/>
                <w:sz w:val="18"/>
              </w:rPr>
              <w:fldChar w:fldCharType="begin">
                <w:ffData>
                  <w:name w:val="Text2"/>
                  <w:enabled/>
                  <w:calcOnExit w:val="0"/>
                  <w:textInput/>
                </w:ffData>
              </w:fldChar>
            </w:r>
            <w:r w:rsidRPr="00D94C9A">
              <w:rPr>
                <w:noProof/>
                <w:sz w:val="18"/>
              </w:rPr>
              <w:instrText xml:space="preserve"> FORMTEXT </w:instrText>
            </w:r>
            <w:r w:rsidRPr="00D94C9A">
              <w:rPr>
                <w:noProof/>
                <w:sz w:val="18"/>
              </w:rPr>
            </w:r>
            <w:r w:rsidRPr="00D94C9A">
              <w:rPr>
                <w:noProof/>
                <w:sz w:val="18"/>
              </w:rPr>
              <w:fldChar w:fldCharType="separate"/>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fldChar w:fldCharType="end"/>
            </w:r>
          </w:p>
        </w:tc>
        <w:tc>
          <w:tcPr>
            <w:tcW w:w="1635" w:type="dxa"/>
            <w:tcBorders>
              <w:top w:val="single" w:sz="4" w:space="0" w:color="BFBFBF" w:themeColor="background1" w:themeShade="BF"/>
              <w:left w:val="single" w:sz="4" w:space="0" w:color="auto"/>
              <w:right w:val="single" w:sz="4" w:space="0" w:color="000000" w:themeColor="text1"/>
            </w:tcBorders>
          </w:tcPr>
          <w:p w14:paraId="2B0E30C6" w14:textId="2ECBDFB6" w:rsidR="00122AE8" w:rsidRPr="00D94C9A" w:rsidRDefault="00122AE8" w:rsidP="00BB5384">
            <w:pPr>
              <w:rPr>
                <w:rFonts w:cs="Arial"/>
                <w:noProof/>
              </w:rPr>
            </w:pPr>
            <w:r w:rsidRPr="00D94C9A">
              <w:rPr>
                <w:noProof/>
                <w:sz w:val="18"/>
              </w:rPr>
              <w:fldChar w:fldCharType="begin">
                <w:ffData>
                  <w:name w:val="Text2"/>
                  <w:enabled/>
                  <w:calcOnExit w:val="0"/>
                  <w:textInput/>
                </w:ffData>
              </w:fldChar>
            </w:r>
            <w:r w:rsidRPr="00D94C9A">
              <w:rPr>
                <w:noProof/>
                <w:sz w:val="18"/>
              </w:rPr>
              <w:instrText xml:space="preserve"> FORMTEXT </w:instrText>
            </w:r>
            <w:r w:rsidRPr="00D94C9A">
              <w:rPr>
                <w:noProof/>
                <w:sz w:val="18"/>
              </w:rPr>
            </w:r>
            <w:r w:rsidRPr="00D94C9A">
              <w:rPr>
                <w:noProof/>
                <w:sz w:val="18"/>
              </w:rPr>
              <w:fldChar w:fldCharType="separate"/>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fldChar w:fldCharType="end"/>
            </w:r>
          </w:p>
        </w:tc>
      </w:tr>
      <w:tr w:rsidR="00122AE8" w:rsidRPr="00D94C9A" w14:paraId="4C15B0EA" w14:textId="77777777" w:rsidTr="00A0029C">
        <w:trPr>
          <w:trHeight w:val="203"/>
        </w:trPr>
        <w:tc>
          <w:tcPr>
            <w:tcW w:w="5812" w:type="dxa"/>
            <w:vMerge/>
            <w:tcBorders>
              <w:left w:val="single" w:sz="4" w:space="0" w:color="auto"/>
              <w:right w:val="single" w:sz="4" w:space="0" w:color="auto"/>
            </w:tcBorders>
            <w:shd w:val="clear" w:color="auto" w:fill="D9D9D9" w:themeFill="background1" w:themeFillShade="D9"/>
            <w:tcMar>
              <w:top w:w="57" w:type="dxa"/>
              <w:bottom w:w="57" w:type="dxa"/>
            </w:tcMar>
            <w:vAlign w:val="center"/>
          </w:tcPr>
          <w:p w14:paraId="27562716" w14:textId="77777777" w:rsidR="00122AE8" w:rsidRPr="00D94C9A" w:rsidRDefault="00122AE8" w:rsidP="008B1E7B">
            <w:pPr>
              <w:ind w:left="708"/>
              <w:rPr>
                <w:rFonts w:cs="Arial"/>
                <w:noProof/>
              </w:rPr>
            </w:pPr>
          </w:p>
        </w:tc>
        <w:tc>
          <w:tcPr>
            <w:tcW w:w="347" w:type="dxa"/>
            <w:vMerge/>
            <w:tcBorders>
              <w:left w:val="single" w:sz="4" w:space="0" w:color="auto"/>
              <w:right w:val="single" w:sz="4" w:space="0" w:color="auto"/>
            </w:tcBorders>
            <w:shd w:val="clear" w:color="auto" w:fill="AFDC7E"/>
            <w:vAlign w:val="center"/>
          </w:tcPr>
          <w:p w14:paraId="67886022" w14:textId="77777777" w:rsidR="00122AE8" w:rsidRPr="00D94C9A" w:rsidRDefault="00122AE8" w:rsidP="008B1E7B">
            <w:pPr>
              <w:jc w:val="center"/>
              <w:rPr>
                <w:rFonts w:cs="Arial"/>
                <w:b/>
                <w:noProof/>
              </w:rPr>
            </w:pPr>
          </w:p>
        </w:tc>
        <w:tc>
          <w:tcPr>
            <w:tcW w:w="1706" w:type="dxa"/>
            <w:tcBorders>
              <w:top w:val="single" w:sz="4" w:space="0" w:color="BFBFBF" w:themeColor="background1" w:themeShade="BF"/>
              <w:left w:val="single" w:sz="4" w:space="0" w:color="auto"/>
              <w:right w:val="single" w:sz="4" w:space="0" w:color="000000" w:themeColor="text1"/>
            </w:tcBorders>
          </w:tcPr>
          <w:p w14:paraId="75DCE24C" w14:textId="67F35F46" w:rsidR="00122AE8" w:rsidRPr="00D94C9A" w:rsidRDefault="00122AE8" w:rsidP="00BB5384">
            <w:pPr>
              <w:rPr>
                <w:noProof/>
                <w:sz w:val="18"/>
              </w:rPr>
            </w:pPr>
            <w:r w:rsidRPr="00D94C9A">
              <w:rPr>
                <w:noProof/>
                <w:sz w:val="18"/>
              </w:rPr>
              <w:fldChar w:fldCharType="begin">
                <w:ffData>
                  <w:name w:val="Text2"/>
                  <w:enabled/>
                  <w:calcOnExit w:val="0"/>
                  <w:textInput/>
                </w:ffData>
              </w:fldChar>
            </w:r>
            <w:r w:rsidRPr="00D94C9A">
              <w:rPr>
                <w:noProof/>
                <w:sz w:val="18"/>
              </w:rPr>
              <w:instrText xml:space="preserve"> FORMTEXT </w:instrText>
            </w:r>
            <w:r w:rsidRPr="00D94C9A">
              <w:rPr>
                <w:noProof/>
                <w:sz w:val="18"/>
              </w:rPr>
            </w:r>
            <w:r w:rsidRPr="00D94C9A">
              <w:rPr>
                <w:noProof/>
                <w:sz w:val="18"/>
              </w:rPr>
              <w:fldChar w:fldCharType="separate"/>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fldChar w:fldCharType="end"/>
            </w:r>
          </w:p>
        </w:tc>
        <w:tc>
          <w:tcPr>
            <w:tcW w:w="1635" w:type="dxa"/>
            <w:tcBorders>
              <w:top w:val="single" w:sz="4" w:space="0" w:color="BFBFBF" w:themeColor="background1" w:themeShade="BF"/>
              <w:left w:val="single" w:sz="4" w:space="0" w:color="auto"/>
              <w:right w:val="single" w:sz="4" w:space="0" w:color="000000" w:themeColor="text1"/>
            </w:tcBorders>
          </w:tcPr>
          <w:p w14:paraId="35E277AB" w14:textId="7E9AEC66" w:rsidR="00122AE8" w:rsidRPr="00D94C9A" w:rsidRDefault="00122AE8" w:rsidP="00BB5384">
            <w:pPr>
              <w:rPr>
                <w:noProof/>
                <w:sz w:val="18"/>
              </w:rPr>
            </w:pPr>
            <w:r w:rsidRPr="00D94C9A">
              <w:rPr>
                <w:noProof/>
                <w:sz w:val="18"/>
              </w:rPr>
              <w:fldChar w:fldCharType="begin">
                <w:ffData>
                  <w:name w:val="Text2"/>
                  <w:enabled/>
                  <w:calcOnExit w:val="0"/>
                  <w:textInput/>
                </w:ffData>
              </w:fldChar>
            </w:r>
            <w:r w:rsidRPr="00D94C9A">
              <w:rPr>
                <w:noProof/>
                <w:sz w:val="18"/>
              </w:rPr>
              <w:instrText xml:space="preserve"> FORMTEXT </w:instrText>
            </w:r>
            <w:r w:rsidRPr="00D94C9A">
              <w:rPr>
                <w:noProof/>
                <w:sz w:val="18"/>
              </w:rPr>
            </w:r>
            <w:r w:rsidRPr="00D94C9A">
              <w:rPr>
                <w:noProof/>
                <w:sz w:val="18"/>
              </w:rPr>
              <w:fldChar w:fldCharType="separate"/>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fldChar w:fldCharType="end"/>
            </w:r>
          </w:p>
        </w:tc>
      </w:tr>
      <w:tr w:rsidR="00122AE8" w:rsidRPr="00D94C9A" w14:paraId="2215E6A5" w14:textId="77777777" w:rsidTr="00A0029C">
        <w:trPr>
          <w:trHeight w:val="203"/>
        </w:trPr>
        <w:tc>
          <w:tcPr>
            <w:tcW w:w="5812" w:type="dxa"/>
            <w:vMerge/>
            <w:tcBorders>
              <w:left w:val="single" w:sz="4" w:space="0" w:color="auto"/>
              <w:bottom w:val="single" w:sz="4" w:space="0" w:color="auto"/>
              <w:right w:val="single" w:sz="4" w:space="0" w:color="auto"/>
            </w:tcBorders>
            <w:shd w:val="clear" w:color="auto" w:fill="D9D9D9" w:themeFill="background1" w:themeFillShade="D9"/>
            <w:tcMar>
              <w:top w:w="57" w:type="dxa"/>
              <w:bottom w:w="57" w:type="dxa"/>
            </w:tcMar>
            <w:vAlign w:val="center"/>
          </w:tcPr>
          <w:p w14:paraId="5BFAB145" w14:textId="77777777" w:rsidR="00122AE8" w:rsidRPr="00D94C9A" w:rsidRDefault="00122AE8" w:rsidP="00C32BB4">
            <w:pPr>
              <w:ind w:left="708"/>
              <w:rPr>
                <w:rFonts w:cs="Arial"/>
                <w:noProof/>
              </w:rPr>
            </w:pPr>
          </w:p>
        </w:tc>
        <w:tc>
          <w:tcPr>
            <w:tcW w:w="347" w:type="dxa"/>
            <w:vMerge/>
            <w:tcBorders>
              <w:left w:val="single" w:sz="4" w:space="0" w:color="auto"/>
              <w:bottom w:val="single" w:sz="4" w:space="0" w:color="auto"/>
              <w:right w:val="single" w:sz="4" w:space="0" w:color="auto"/>
            </w:tcBorders>
            <w:shd w:val="clear" w:color="auto" w:fill="AFDC7E"/>
            <w:vAlign w:val="center"/>
          </w:tcPr>
          <w:p w14:paraId="4151C707" w14:textId="77777777" w:rsidR="00122AE8" w:rsidRPr="00D94C9A" w:rsidRDefault="00122AE8" w:rsidP="00C32BB4">
            <w:pPr>
              <w:jc w:val="center"/>
              <w:rPr>
                <w:rFonts w:cs="Arial"/>
                <w:b/>
                <w:noProof/>
              </w:rPr>
            </w:pPr>
          </w:p>
        </w:tc>
        <w:tc>
          <w:tcPr>
            <w:tcW w:w="1706" w:type="dxa"/>
            <w:tcBorders>
              <w:top w:val="single" w:sz="4" w:space="0" w:color="BFBFBF" w:themeColor="background1" w:themeShade="BF"/>
              <w:left w:val="single" w:sz="4" w:space="0" w:color="auto"/>
              <w:right w:val="single" w:sz="4" w:space="0" w:color="000000" w:themeColor="text1"/>
            </w:tcBorders>
          </w:tcPr>
          <w:p w14:paraId="0D13B074" w14:textId="5E5205F5" w:rsidR="00122AE8" w:rsidRPr="00D94C9A" w:rsidRDefault="00122AE8" w:rsidP="00BB5384">
            <w:pPr>
              <w:rPr>
                <w:rFonts w:cs="Arial"/>
                <w:noProof/>
              </w:rPr>
            </w:pPr>
            <w:r w:rsidRPr="00D94C9A">
              <w:rPr>
                <w:noProof/>
                <w:sz w:val="18"/>
              </w:rPr>
              <w:fldChar w:fldCharType="begin">
                <w:ffData>
                  <w:name w:val="Text2"/>
                  <w:enabled/>
                  <w:calcOnExit w:val="0"/>
                  <w:textInput/>
                </w:ffData>
              </w:fldChar>
            </w:r>
            <w:r w:rsidRPr="00D94C9A">
              <w:rPr>
                <w:noProof/>
                <w:sz w:val="18"/>
              </w:rPr>
              <w:instrText xml:space="preserve"> FORMTEXT </w:instrText>
            </w:r>
            <w:r w:rsidRPr="00D94C9A">
              <w:rPr>
                <w:noProof/>
                <w:sz w:val="18"/>
              </w:rPr>
            </w:r>
            <w:r w:rsidRPr="00D94C9A">
              <w:rPr>
                <w:noProof/>
                <w:sz w:val="18"/>
              </w:rPr>
              <w:fldChar w:fldCharType="separate"/>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fldChar w:fldCharType="end"/>
            </w:r>
          </w:p>
        </w:tc>
        <w:tc>
          <w:tcPr>
            <w:tcW w:w="1635" w:type="dxa"/>
            <w:tcBorders>
              <w:top w:val="single" w:sz="4" w:space="0" w:color="BFBFBF" w:themeColor="background1" w:themeShade="BF"/>
              <w:left w:val="single" w:sz="4" w:space="0" w:color="auto"/>
              <w:right w:val="single" w:sz="4" w:space="0" w:color="000000" w:themeColor="text1"/>
            </w:tcBorders>
          </w:tcPr>
          <w:p w14:paraId="794D35CD" w14:textId="0BBB74BA" w:rsidR="00122AE8" w:rsidRPr="00D94C9A" w:rsidRDefault="00122AE8" w:rsidP="00BB5384">
            <w:pPr>
              <w:rPr>
                <w:rFonts w:cs="Arial"/>
                <w:noProof/>
              </w:rPr>
            </w:pPr>
            <w:r w:rsidRPr="00D94C9A">
              <w:rPr>
                <w:noProof/>
                <w:sz w:val="18"/>
              </w:rPr>
              <w:fldChar w:fldCharType="begin">
                <w:ffData>
                  <w:name w:val="Text2"/>
                  <w:enabled/>
                  <w:calcOnExit w:val="0"/>
                  <w:textInput/>
                </w:ffData>
              </w:fldChar>
            </w:r>
            <w:r w:rsidRPr="00D94C9A">
              <w:rPr>
                <w:noProof/>
                <w:sz w:val="18"/>
              </w:rPr>
              <w:instrText xml:space="preserve"> FORMTEXT </w:instrText>
            </w:r>
            <w:r w:rsidRPr="00D94C9A">
              <w:rPr>
                <w:noProof/>
                <w:sz w:val="18"/>
              </w:rPr>
            </w:r>
            <w:r w:rsidRPr="00D94C9A">
              <w:rPr>
                <w:noProof/>
                <w:sz w:val="18"/>
              </w:rPr>
              <w:fldChar w:fldCharType="separate"/>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fldChar w:fldCharType="end"/>
            </w:r>
          </w:p>
        </w:tc>
      </w:tr>
      <w:tr w:rsidR="00122AE8" w:rsidRPr="00D94C9A" w14:paraId="055D998B" w14:textId="77777777" w:rsidTr="00A0029C">
        <w:trPr>
          <w:trHeight w:val="227"/>
        </w:trPr>
        <w:tc>
          <w:tcPr>
            <w:tcW w:w="5812" w:type="dxa"/>
            <w:tcBorders>
              <w:top w:val="single" w:sz="4" w:space="0" w:color="auto"/>
              <w:left w:val="single" w:sz="4" w:space="0" w:color="auto"/>
              <w:bottom w:val="single" w:sz="4" w:space="0" w:color="auto"/>
              <w:right w:val="single" w:sz="4" w:space="0" w:color="BFBFBF" w:themeColor="background1" w:themeShade="BF"/>
            </w:tcBorders>
            <w:shd w:val="clear" w:color="auto" w:fill="D9D9D9" w:themeFill="background1" w:themeFillShade="D9"/>
            <w:tcMar>
              <w:top w:w="57" w:type="dxa"/>
              <w:bottom w:w="57" w:type="dxa"/>
            </w:tcMar>
            <w:vAlign w:val="center"/>
          </w:tcPr>
          <w:p w14:paraId="75777053" w14:textId="3C040556" w:rsidR="00122AE8" w:rsidRPr="00D94C9A" w:rsidRDefault="00122AE8" w:rsidP="006F3B23">
            <w:pPr>
              <w:ind w:left="708"/>
              <w:rPr>
                <w:rFonts w:cs="Arial"/>
                <w:noProof/>
              </w:rPr>
            </w:pPr>
            <w:r w:rsidRPr="00D94C9A">
              <w:rPr>
                <w:rFonts w:cs="Arial"/>
                <w:noProof/>
              </w:rPr>
              <w:t>Eine mindestens 6-monatige Erfahrung in der Behandlung von Palliativpatienten in einer Palliativstation oder in einer anderen Einrichtung der spezialisierten Palliativversorgung liegt vor.</w:t>
            </w:r>
          </w:p>
        </w:tc>
        <w:tc>
          <w:tcPr>
            <w:tcW w:w="347" w:type="dxa"/>
            <w:tcBorders>
              <w:top w:val="single" w:sz="4" w:space="0" w:color="auto"/>
              <w:left w:val="single" w:sz="4" w:space="0" w:color="auto"/>
              <w:bottom w:val="single" w:sz="4" w:space="0" w:color="auto"/>
              <w:right w:val="single" w:sz="4" w:space="0" w:color="BFBFBF" w:themeColor="background1" w:themeShade="BF"/>
            </w:tcBorders>
            <w:shd w:val="clear" w:color="auto" w:fill="AFDC7E"/>
            <w:vAlign w:val="center"/>
          </w:tcPr>
          <w:p w14:paraId="33DC2475" w14:textId="7A4E3CAE" w:rsidR="00122AE8" w:rsidRPr="00D94C9A" w:rsidRDefault="00122AE8" w:rsidP="006F3B23">
            <w:pPr>
              <w:jc w:val="center"/>
              <w:rPr>
                <w:rFonts w:cs="Arial"/>
                <w:noProof/>
              </w:rPr>
            </w:pPr>
            <w:r w:rsidRPr="00D94C9A">
              <w:rPr>
                <w:rFonts w:cs="Arial"/>
                <w:b/>
                <w:noProof/>
              </w:rPr>
              <w:t>X</w:t>
            </w:r>
          </w:p>
        </w:tc>
        <w:tc>
          <w:tcPr>
            <w:tcW w:w="3341" w:type="dxa"/>
            <w:gridSpan w:val="2"/>
            <w:tcBorders>
              <w:left w:val="single" w:sz="4" w:space="0" w:color="auto"/>
              <w:right w:val="single" w:sz="4" w:space="0" w:color="000000" w:themeColor="text1"/>
            </w:tcBorders>
          </w:tcPr>
          <w:p w14:paraId="26D6468F" w14:textId="6DD434E7" w:rsidR="00122AE8" w:rsidRPr="00D94C9A" w:rsidRDefault="00122AE8" w:rsidP="00186B41">
            <w:pPr>
              <w:jc w:val="both"/>
              <w:rPr>
                <w:rFonts w:cs="Arial"/>
                <w:noProof/>
              </w:rPr>
            </w:pPr>
            <w:r w:rsidRPr="00D94C9A">
              <w:rPr>
                <w:noProof/>
                <w:sz w:val="18"/>
              </w:rPr>
              <w:fldChar w:fldCharType="begin">
                <w:ffData>
                  <w:name w:val="Text2"/>
                  <w:enabled/>
                  <w:calcOnExit w:val="0"/>
                  <w:textInput/>
                </w:ffData>
              </w:fldChar>
            </w:r>
            <w:r w:rsidRPr="00D94C9A">
              <w:rPr>
                <w:noProof/>
                <w:sz w:val="18"/>
              </w:rPr>
              <w:instrText xml:space="preserve"> FORMTEXT </w:instrText>
            </w:r>
            <w:r w:rsidRPr="00D94C9A">
              <w:rPr>
                <w:noProof/>
                <w:sz w:val="18"/>
              </w:rPr>
            </w:r>
            <w:r w:rsidRPr="00D94C9A">
              <w:rPr>
                <w:noProof/>
                <w:sz w:val="18"/>
              </w:rPr>
              <w:fldChar w:fldCharType="separate"/>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fldChar w:fldCharType="end"/>
            </w:r>
          </w:p>
        </w:tc>
      </w:tr>
      <w:tr w:rsidR="00122AE8" w:rsidRPr="00D94C9A" w14:paraId="16E5BD99" w14:textId="77777777" w:rsidTr="00A0029C">
        <w:trPr>
          <w:trHeight w:val="227"/>
        </w:trPr>
        <w:tc>
          <w:tcPr>
            <w:tcW w:w="5812" w:type="dxa"/>
            <w:tcBorders>
              <w:top w:val="single" w:sz="4" w:space="0" w:color="auto"/>
              <w:left w:val="single" w:sz="4" w:space="0" w:color="auto"/>
              <w:bottom w:val="single" w:sz="4" w:space="0" w:color="auto"/>
              <w:right w:val="single" w:sz="4" w:space="0" w:color="BFBFBF" w:themeColor="background1" w:themeShade="BF"/>
            </w:tcBorders>
            <w:shd w:val="clear" w:color="auto" w:fill="D9D9D9" w:themeFill="background1" w:themeFillShade="D9"/>
            <w:tcMar>
              <w:top w:w="57" w:type="dxa"/>
              <w:bottom w:w="57" w:type="dxa"/>
            </w:tcMar>
            <w:vAlign w:val="center"/>
          </w:tcPr>
          <w:p w14:paraId="3C8105C2" w14:textId="54730449" w:rsidR="00122AE8" w:rsidRPr="00D94C9A" w:rsidRDefault="00122AE8" w:rsidP="00014CDB">
            <w:pPr>
              <w:ind w:left="708"/>
              <w:rPr>
                <w:rFonts w:cs="Arial"/>
                <w:noProof/>
              </w:rPr>
            </w:pPr>
            <w:r w:rsidRPr="00D94C9A">
              <w:rPr>
                <w:rFonts w:cs="Arial"/>
                <w:noProof/>
              </w:rPr>
              <w:t xml:space="preserve">Die </w:t>
            </w:r>
            <w:r w:rsidRPr="00D94C9A">
              <w:rPr>
                <w:rFonts w:cs="Arial"/>
                <w:b/>
                <w:noProof/>
              </w:rPr>
              <w:t>Leitung und Vertretung</w:t>
            </w:r>
            <w:r w:rsidRPr="00D94C9A">
              <w:rPr>
                <w:rFonts w:cs="Arial"/>
                <w:noProof/>
              </w:rPr>
              <w:t xml:space="preserve"> sind namentlich und mit Qualifikation benannt. </w:t>
            </w:r>
            <w:r w:rsidRPr="00D94C9A">
              <w:rPr>
                <w:rFonts w:cs="Arial"/>
                <w:noProof/>
                <w:sz w:val="18"/>
                <w:szCs w:val="18"/>
              </w:rPr>
              <w:t>(namentliche Nennung, Qualifikation und Stellenumfang in VK)</w:t>
            </w:r>
            <w:r w:rsidRPr="00D94C9A">
              <w:rPr>
                <w:rStyle w:val="Funotenzeichen"/>
                <w:rFonts w:cs="Arial"/>
                <w:noProof/>
                <w:sz w:val="18"/>
                <w:szCs w:val="18"/>
              </w:rPr>
              <w:footnoteReference w:id="8"/>
            </w:r>
          </w:p>
        </w:tc>
        <w:tc>
          <w:tcPr>
            <w:tcW w:w="347" w:type="dxa"/>
            <w:tcBorders>
              <w:left w:val="single" w:sz="4" w:space="0" w:color="auto"/>
              <w:bottom w:val="single" w:sz="4" w:space="0" w:color="auto"/>
              <w:right w:val="single" w:sz="4" w:space="0" w:color="BFBFBF" w:themeColor="background1" w:themeShade="BF"/>
            </w:tcBorders>
            <w:shd w:val="clear" w:color="auto" w:fill="AFDC7E"/>
            <w:vAlign w:val="center"/>
          </w:tcPr>
          <w:p w14:paraId="30A71A90" w14:textId="080BFD2F" w:rsidR="00122AE8" w:rsidRPr="00D94C9A" w:rsidRDefault="00122AE8" w:rsidP="006F3B23">
            <w:pPr>
              <w:jc w:val="center"/>
              <w:rPr>
                <w:rFonts w:cs="Arial"/>
                <w:noProof/>
              </w:rPr>
            </w:pPr>
            <w:r w:rsidRPr="00D94C9A">
              <w:rPr>
                <w:rFonts w:cs="Arial"/>
                <w:b/>
                <w:noProof/>
              </w:rPr>
              <w:t>X</w:t>
            </w:r>
          </w:p>
        </w:tc>
        <w:tc>
          <w:tcPr>
            <w:tcW w:w="3341" w:type="dxa"/>
            <w:gridSpan w:val="2"/>
            <w:tcBorders>
              <w:left w:val="single" w:sz="4" w:space="0" w:color="auto"/>
              <w:right w:val="single" w:sz="4" w:space="0" w:color="000000" w:themeColor="text1"/>
            </w:tcBorders>
          </w:tcPr>
          <w:p w14:paraId="2FFD9A4A" w14:textId="5F8F0EFC" w:rsidR="00122AE8" w:rsidRPr="00D94C9A" w:rsidRDefault="00122AE8" w:rsidP="006F3B23">
            <w:pPr>
              <w:jc w:val="both"/>
              <w:rPr>
                <w:rFonts w:cs="Arial"/>
                <w:b/>
                <w:noProof/>
                <w:sz w:val="18"/>
              </w:rPr>
            </w:pPr>
            <w:r w:rsidRPr="00D94C9A">
              <w:rPr>
                <w:rFonts w:cs="Arial"/>
                <w:b/>
                <w:noProof/>
                <w:sz w:val="18"/>
              </w:rPr>
              <w:t>Leit</w:t>
            </w:r>
            <w:r>
              <w:rPr>
                <w:rFonts w:cs="Arial"/>
                <w:b/>
                <w:noProof/>
                <w:sz w:val="18"/>
              </w:rPr>
              <w:t>ung</w:t>
            </w:r>
          </w:p>
          <w:p w14:paraId="2E2743B7" w14:textId="2C3057D4" w:rsidR="00122AE8" w:rsidRPr="00D94C9A" w:rsidRDefault="00122AE8" w:rsidP="006F3B23">
            <w:pPr>
              <w:jc w:val="both"/>
              <w:rPr>
                <w:rFonts w:cs="Arial"/>
                <w:noProof/>
                <w:sz w:val="18"/>
              </w:rPr>
            </w:pPr>
            <w:r w:rsidRPr="00D94C9A">
              <w:rPr>
                <w:rFonts w:cs="Arial"/>
                <w:noProof/>
                <w:sz w:val="18"/>
              </w:rPr>
              <w:t xml:space="preserve">Name: </w:t>
            </w:r>
            <w:r w:rsidRPr="00D94C9A">
              <w:rPr>
                <w:noProof/>
                <w:sz w:val="18"/>
              </w:rPr>
              <w:fldChar w:fldCharType="begin">
                <w:ffData>
                  <w:name w:val="Text2"/>
                  <w:enabled/>
                  <w:calcOnExit w:val="0"/>
                  <w:textInput/>
                </w:ffData>
              </w:fldChar>
            </w:r>
            <w:r w:rsidRPr="00D94C9A">
              <w:rPr>
                <w:noProof/>
                <w:sz w:val="18"/>
              </w:rPr>
              <w:instrText xml:space="preserve"> FORMTEXT </w:instrText>
            </w:r>
            <w:r w:rsidRPr="00D94C9A">
              <w:rPr>
                <w:noProof/>
                <w:sz w:val="18"/>
              </w:rPr>
            </w:r>
            <w:r w:rsidRPr="00D94C9A">
              <w:rPr>
                <w:noProof/>
                <w:sz w:val="18"/>
              </w:rPr>
              <w:fldChar w:fldCharType="separate"/>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fldChar w:fldCharType="end"/>
            </w:r>
          </w:p>
          <w:p w14:paraId="2F14E6D8" w14:textId="6E510204" w:rsidR="00122AE8" w:rsidRPr="00D94C9A" w:rsidRDefault="00122AE8" w:rsidP="00CE0EBE">
            <w:pPr>
              <w:rPr>
                <w:rFonts w:cs="Arial"/>
                <w:noProof/>
                <w:sz w:val="18"/>
              </w:rPr>
            </w:pPr>
            <w:r w:rsidRPr="00D94C9A">
              <w:rPr>
                <w:rFonts w:cs="Arial"/>
                <w:noProof/>
                <w:sz w:val="18"/>
              </w:rPr>
              <w:t xml:space="preserve">Qualifikation: </w:t>
            </w:r>
            <w:r w:rsidRPr="00D94C9A">
              <w:rPr>
                <w:noProof/>
                <w:sz w:val="18"/>
              </w:rPr>
              <w:fldChar w:fldCharType="begin">
                <w:ffData>
                  <w:name w:val="Text2"/>
                  <w:enabled/>
                  <w:calcOnExit w:val="0"/>
                  <w:textInput/>
                </w:ffData>
              </w:fldChar>
            </w:r>
            <w:r w:rsidRPr="00D94C9A">
              <w:rPr>
                <w:noProof/>
                <w:sz w:val="18"/>
              </w:rPr>
              <w:instrText xml:space="preserve"> FORMTEXT </w:instrText>
            </w:r>
            <w:r w:rsidRPr="00D94C9A">
              <w:rPr>
                <w:noProof/>
                <w:sz w:val="18"/>
              </w:rPr>
            </w:r>
            <w:r w:rsidRPr="00D94C9A">
              <w:rPr>
                <w:noProof/>
                <w:sz w:val="18"/>
              </w:rPr>
              <w:fldChar w:fldCharType="separate"/>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fldChar w:fldCharType="end"/>
            </w:r>
          </w:p>
          <w:p w14:paraId="024380F4" w14:textId="079913C6" w:rsidR="00122AE8" w:rsidRPr="00D94C9A" w:rsidRDefault="00122AE8" w:rsidP="00CE0EBE">
            <w:pPr>
              <w:rPr>
                <w:rFonts w:cs="Arial"/>
                <w:noProof/>
                <w:sz w:val="18"/>
              </w:rPr>
            </w:pPr>
            <w:r w:rsidRPr="00D94C9A">
              <w:rPr>
                <w:rFonts w:cs="Arial"/>
                <w:noProof/>
                <w:sz w:val="18"/>
              </w:rPr>
              <w:t xml:space="preserve">Stellenumfang in VK: </w:t>
            </w:r>
            <w:r w:rsidRPr="00D94C9A">
              <w:rPr>
                <w:noProof/>
                <w:sz w:val="18"/>
              </w:rPr>
              <w:fldChar w:fldCharType="begin">
                <w:ffData>
                  <w:name w:val="Text2"/>
                  <w:enabled/>
                  <w:calcOnExit w:val="0"/>
                  <w:textInput/>
                </w:ffData>
              </w:fldChar>
            </w:r>
            <w:r w:rsidRPr="00D94C9A">
              <w:rPr>
                <w:noProof/>
                <w:sz w:val="18"/>
              </w:rPr>
              <w:instrText xml:space="preserve"> FORMTEXT </w:instrText>
            </w:r>
            <w:r w:rsidRPr="00D94C9A">
              <w:rPr>
                <w:noProof/>
                <w:sz w:val="18"/>
              </w:rPr>
            </w:r>
            <w:r w:rsidRPr="00D94C9A">
              <w:rPr>
                <w:noProof/>
                <w:sz w:val="18"/>
              </w:rPr>
              <w:fldChar w:fldCharType="separate"/>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fldChar w:fldCharType="end"/>
            </w:r>
          </w:p>
          <w:p w14:paraId="72B6D2F3" w14:textId="77777777" w:rsidR="00122AE8" w:rsidRPr="00D94C9A" w:rsidRDefault="00122AE8" w:rsidP="006F3B23">
            <w:pPr>
              <w:jc w:val="both"/>
              <w:rPr>
                <w:rFonts w:cs="Arial"/>
                <w:noProof/>
                <w:sz w:val="18"/>
              </w:rPr>
            </w:pPr>
          </w:p>
          <w:p w14:paraId="182834C0" w14:textId="6730B818" w:rsidR="00122AE8" w:rsidRPr="00D94C9A" w:rsidRDefault="00122AE8" w:rsidP="00194210">
            <w:pPr>
              <w:jc w:val="both"/>
              <w:rPr>
                <w:rFonts w:cs="Arial"/>
                <w:b/>
                <w:noProof/>
                <w:sz w:val="18"/>
              </w:rPr>
            </w:pPr>
            <w:r w:rsidRPr="00D94C9A">
              <w:rPr>
                <w:rFonts w:cs="Arial"/>
                <w:b/>
                <w:noProof/>
                <w:sz w:val="18"/>
              </w:rPr>
              <w:t>Vertretung</w:t>
            </w:r>
          </w:p>
          <w:p w14:paraId="597C5B5A" w14:textId="648B914E" w:rsidR="00122AE8" w:rsidRPr="00D94C9A" w:rsidRDefault="00122AE8" w:rsidP="00CE0EBE">
            <w:pPr>
              <w:rPr>
                <w:rFonts w:cs="Arial"/>
                <w:noProof/>
                <w:sz w:val="18"/>
              </w:rPr>
            </w:pPr>
            <w:r w:rsidRPr="00D94C9A">
              <w:rPr>
                <w:rFonts w:cs="Arial"/>
                <w:noProof/>
                <w:sz w:val="18"/>
              </w:rPr>
              <w:t xml:space="preserve">Name: </w:t>
            </w:r>
            <w:r w:rsidRPr="00D94C9A">
              <w:rPr>
                <w:noProof/>
                <w:sz w:val="18"/>
              </w:rPr>
              <w:fldChar w:fldCharType="begin">
                <w:ffData>
                  <w:name w:val="Text2"/>
                  <w:enabled/>
                  <w:calcOnExit w:val="0"/>
                  <w:textInput/>
                </w:ffData>
              </w:fldChar>
            </w:r>
            <w:r w:rsidRPr="00D94C9A">
              <w:rPr>
                <w:noProof/>
                <w:sz w:val="18"/>
              </w:rPr>
              <w:instrText xml:space="preserve"> FORMTEXT </w:instrText>
            </w:r>
            <w:r w:rsidRPr="00D94C9A">
              <w:rPr>
                <w:noProof/>
                <w:sz w:val="18"/>
              </w:rPr>
            </w:r>
            <w:r w:rsidRPr="00D94C9A">
              <w:rPr>
                <w:noProof/>
                <w:sz w:val="18"/>
              </w:rPr>
              <w:fldChar w:fldCharType="separate"/>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fldChar w:fldCharType="end"/>
            </w:r>
          </w:p>
          <w:p w14:paraId="12C97D59" w14:textId="457454B2" w:rsidR="00122AE8" w:rsidRPr="00D94C9A" w:rsidRDefault="00122AE8" w:rsidP="00CE0EBE">
            <w:pPr>
              <w:rPr>
                <w:rFonts w:cs="Arial"/>
                <w:noProof/>
                <w:sz w:val="18"/>
              </w:rPr>
            </w:pPr>
            <w:r w:rsidRPr="00D94C9A">
              <w:rPr>
                <w:rFonts w:cs="Arial"/>
                <w:noProof/>
                <w:sz w:val="18"/>
              </w:rPr>
              <w:t xml:space="preserve">Qualifikation: </w:t>
            </w:r>
            <w:r w:rsidRPr="00D94C9A">
              <w:rPr>
                <w:noProof/>
                <w:sz w:val="18"/>
              </w:rPr>
              <w:fldChar w:fldCharType="begin">
                <w:ffData>
                  <w:name w:val="Text2"/>
                  <w:enabled/>
                  <w:calcOnExit w:val="0"/>
                  <w:textInput/>
                </w:ffData>
              </w:fldChar>
            </w:r>
            <w:r w:rsidRPr="00D94C9A">
              <w:rPr>
                <w:noProof/>
                <w:sz w:val="18"/>
              </w:rPr>
              <w:instrText xml:space="preserve"> FORMTEXT </w:instrText>
            </w:r>
            <w:r w:rsidRPr="00D94C9A">
              <w:rPr>
                <w:noProof/>
                <w:sz w:val="18"/>
              </w:rPr>
            </w:r>
            <w:r w:rsidRPr="00D94C9A">
              <w:rPr>
                <w:noProof/>
                <w:sz w:val="18"/>
              </w:rPr>
              <w:fldChar w:fldCharType="separate"/>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fldChar w:fldCharType="end"/>
            </w:r>
          </w:p>
          <w:p w14:paraId="18DDFAA8" w14:textId="16984ECD" w:rsidR="00122AE8" w:rsidRPr="00D94C9A" w:rsidRDefault="00122AE8" w:rsidP="00CE0EBE">
            <w:pPr>
              <w:rPr>
                <w:rFonts w:cs="Arial"/>
                <w:noProof/>
                <w:sz w:val="18"/>
              </w:rPr>
            </w:pPr>
            <w:r w:rsidRPr="00D94C9A">
              <w:rPr>
                <w:rFonts w:cs="Arial"/>
                <w:noProof/>
                <w:sz w:val="18"/>
              </w:rPr>
              <w:t xml:space="preserve">Stellenumfang in VK: </w:t>
            </w:r>
            <w:r w:rsidRPr="00D94C9A">
              <w:rPr>
                <w:noProof/>
                <w:sz w:val="18"/>
              </w:rPr>
              <w:fldChar w:fldCharType="begin">
                <w:ffData>
                  <w:name w:val="Text2"/>
                  <w:enabled/>
                  <w:calcOnExit w:val="0"/>
                  <w:textInput/>
                </w:ffData>
              </w:fldChar>
            </w:r>
            <w:r w:rsidRPr="00D94C9A">
              <w:rPr>
                <w:noProof/>
                <w:sz w:val="18"/>
              </w:rPr>
              <w:instrText xml:space="preserve"> FORMTEXT </w:instrText>
            </w:r>
            <w:r w:rsidRPr="00D94C9A">
              <w:rPr>
                <w:noProof/>
                <w:sz w:val="18"/>
              </w:rPr>
            </w:r>
            <w:r w:rsidRPr="00D94C9A">
              <w:rPr>
                <w:noProof/>
                <w:sz w:val="18"/>
              </w:rPr>
              <w:fldChar w:fldCharType="separate"/>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fldChar w:fldCharType="end"/>
            </w:r>
          </w:p>
        </w:tc>
      </w:tr>
      <w:tr w:rsidR="00122AE8" w:rsidRPr="00D94C9A" w14:paraId="190BD9FF" w14:textId="77777777" w:rsidTr="00A0029C">
        <w:trPr>
          <w:trHeight w:val="227"/>
        </w:trPr>
        <w:tc>
          <w:tcPr>
            <w:tcW w:w="581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vAlign w:val="center"/>
          </w:tcPr>
          <w:p w14:paraId="6B9E1D1B" w14:textId="03991806" w:rsidR="00122AE8" w:rsidRPr="00D94C9A" w:rsidRDefault="00122AE8" w:rsidP="00B16FFC">
            <w:pPr>
              <w:ind w:left="708"/>
              <w:rPr>
                <w:rFonts w:cs="Arial"/>
                <w:noProof/>
              </w:rPr>
            </w:pPr>
            <w:r w:rsidRPr="00D94C9A">
              <w:rPr>
                <w:rFonts w:cs="Arial"/>
                <w:noProof/>
              </w:rPr>
              <w:t xml:space="preserve">Die 24-stündige Behandlungsleitung wird durch Ruf-/Hintergrunddienste eines Facharztes / einer Fachärztin mit Zusatzweiterbildung Palliativmedizin gewährleistet </w:t>
            </w:r>
            <w:r w:rsidRPr="00D94C9A">
              <w:rPr>
                <w:rFonts w:cs="Arial"/>
                <w:noProof/>
                <w:sz w:val="18"/>
              </w:rPr>
              <w:t>(Nachweis über Dienstplan)</w:t>
            </w:r>
            <w:r w:rsidRPr="00D94C9A">
              <w:rPr>
                <w:rFonts w:cs="Arial"/>
                <w:noProof/>
              </w:rPr>
              <w:t>.</w:t>
            </w:r>
          </w:p>
        </w:tc>
        <w:tc>
          <w:tcPr>
            <w:tcW w:w="347" w:type="dxa"/>
            <w:tcBorders>
              <w:top w:val="single" w:sz="4" w:space="0" w:color="auto"/>
              <w:left w:val="single" w:sz="4" w:space="0" w:color="auto"/>
              <w:bottom w:val="single" w:sz="4" w:space="0" w:color="auto"/>
              <w:right w:val="single" w:sz="4" w:space="0" w:color="auto"/>
            </w:tcBorders>
            <w:shd w:val="clear" w:color="auto" w:fill="AFDC7E"/>
            <w:vAlign w:val="center"/>
          </w:tcPr>
          <w:p w14:paraId="55E2026B" w14:textId="0F2855AC" w:rsidR="00122AE8" w:rsidRPr="00D94C9A" w:rsidRDefault="00122AE8" w:rsidP="00122AE8">
            <w:pPr>
              <w:jc w:val="center"/>
              <w:rPr>
                <w:rFonts w:cs="Arial"/>
                <w:noProof/>
              </w:rPr>
            </w:pPr>
            <w:r w:rsidRPr="00D94C9A">
              <w:rPr>
                <w:rFonts w:cs="Arial"/>
                <w:b/>
                <w:noProof/>
              </w:rPr>
              <w:t>X</w:t>
            </w:r>
          </w:p>
        </w:tc>
        <w:tc>
          <w:tcPr>
            <w:tcW w:w="3341" w:type="dxa"/>
            <w:gridSpan w:val="2"/>
            <w:tcBorders>
              <w:left w:val="single" w:sz="4" w:space="0" w:color="auto"/>
              <w:right w:val="single" w:sz="4" w:space="0" w:color="000000" w:themeColor="text1"/>
            </w:tcBorders>
          </w:tcPr>
          <w:p w14:paraId="0D308285" w14:textId="3BF2D21E" w:rsidR="00122AE8" w:rsidRPr="00D94C9A" w:rsidRDefault="00122AE8" w:rsidP="00186B41">
            <w:pPr>
              <w:jc w:val="both"/>
              <w:rPr>
                <w:rFonts w:cs="Arial"/>
                <w:noProof/>
              </w:rPr>
            </w:pPr>
            <w:r w:rsidRPr="00D94C9A">
              <w:rPr>
                <w:noProof/>
                <w:sz w:val="18"/>
              </w:rPr>
              <w:fldChar w:fldCharType="begin">
                <w:ffData>
                  <w:name w:val="Text2"/>
                  <w:enabled/>
                  <w:calcOnExit w:val="0"/>
                  <w:textInput/>
                </w:ffData>
              </w:fldChar>
            </w:r>
            <w:r w:rsidRPr="00D94C9A">
              <w:rPr>
                <w:noProof/>
                <w:sz w:val="18"/>
              </w:rPr>
              <w:instrText xml:space="preserve"> FORMTEXT </w:instrText>
            </w:r>
            <w:r w:rsidRPr="00D94C9A">
              <w:rPr>
                <w:noProof/>
                <w:sz w:val="18"/>
              </w:rPr>
            </w:r>
            <w:r w:rsidRPr="00D94C9A">
              <w:rPr>
                <w:noProof/>
                <w:sz w:val="18"/>
              </w:rPr>
              <w:fldChar w:fldCharType="separate"/>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fldChar w:fldCharType="end"/>
            </w:r>
          </w:p>
        </w:tc>
      </w:tr>
      <w:tr w:rsidR="00122AE8" w:rsidRPr="00D94C9A" w14:paraId="36C81DEB" w14:textId="77777777" w:rsidTr="00A0029C">
        <w:trPr>
          <w:trHeight w:val="227"/>
        </w:trPr>
        <w:tc>
          <w:tcPr>
            <w:tcW w:w="5812" w:type="dxa"/>
            <w:tcBorders>
              <w:top w:val="single" w:sz="4" w:space="0" w:color="auto"/>
              <w:left w:val="single" w:sz="4" w:space="0" w:color="auto"/>
              <w:bottom w:val="single" w:sz="4" w:space="0" w:color="auto"/>
              <w:right w:val="single" w:sz="4" w:space="0" w:color="BFBFBF" w:themeColor="background1" w:themeShade="BF"/>
            </w:tcBorders>
            <w:shd w:val="clear" w:color="auto" w:fill="D9D9D9" w:themeFill="background1" w:themeFillShade="D9"/>
            <w:tcMar>
              <w:top w:w="57" w:type="dxa"/>
              <w:bottom w:w="57" w:type="dxa"/>
            </w:tcMar>
            <w:vAlign w:val="center"/>
          </w:tcPr>
          <w:p w14:paraId="5617A49F" w14:textId="77777777" w:rsidR="00122AE8" w:rsidRPr="00D94C9A" w:rsidRDefault="00122AE8" w:rsidP="009070A3">
            <w:pPr>
              <w:ind w:left="708"/>
              <w:rPr>
                <w:rFonts w:cs="Arial"/>
                <w:noProof/>
              </w:rPr>
            </w:pPr>
          </w:p>
          <w:p w14:paraId="590E84D5" w14:textId="069BFFF0" w:rsidR="00122AE8" w:rsidRPr="00D94C9A" w:rsidRDefault="00122AE8" w:rsidP="009070A3">
            <w:pPr>
              <w:ind w:left="708"/>
              <w:rPr>
                <w:rFonts w:cs="Arial"/>
                <w:noProof/>
              </w:rPr>
            </w:pPr>
            <w:r w:rsidRPr="00D94C9A">
              <w:rPr>
                <w:rFonts w:cs="Arial"/>
                <w:noProof/>
              </w:rPr>
              <w:t>Ein</w:t>
            </w:r>
            <w:r w:rsidR="00884FD6">
              <w:rPr>
                <w:rFonts w:cs="Arial"/>
                <w:noProof/>
              </w:rPr>
              <w:t>e</w:t>
            </w:r>
            <w:r w:rsidRPr="00D94C9A">
              <w:rPr>
                <w:rFonts w:cs="Arial"/>
                <w:noProof/>
              </w:rPr>
              <w:t xml:space="preserve"> Fach</w:t>
            </w:r>
            <w:r w:rsidR="00884FD6">
              <w:rPr>
                <w:rFonts w:cs="Arial"/>
                <w:noProof/>
              </w:rPr>
              <w:t>ärztin / ein</w:t>
            </w:r>
            <w:r w:rsidRPr="00D94C9A">
              <w:rPr>
                <w:rFonts w:cs="Arial"/>
                <w:noProof/>
              </w:rPr>
              <w:t xml:space="preserve"> Fach</w:t>
            </w:r>
            <w:r w:rsidR="00884FD6">
              <w:rPr>
                <w:rFonts w:cs="Arial"/>
                <w:noProof/>
              </w:rPr>
              <w:t>a</w:t>
            </w:r>
            <w:r w:rsidRPr="00D94C9A">
              <w:rPr>
                <w:rFonts w:cs="Arial"/>
                <w:noProof/>
              </w:rPr>
              <w:t>rzt mit Zusatzbezeichnung Palliativmedizin steht für Konsile und ggf. Tumorkonferenzen zur Verfügung, sofern vorhanden: im Rahmen der Leistungen eines multiprofessionellen Palliativdienstes.</w:t>
            </w:r>
          </w:p>
          <w:p w14:paraId="42338B34" w14:textId="77777777" w:rsidR="00122AE8" w:rsidRPr="00D94C9A" w:rsidRDefault="00122AE8" w:rsidP="00845D0D">
            <w:pPr>
              <w:rPr>
                <w:rFonts w:cs="Arial"/>
                <w:noProof/>
              </w:rPr>
            </w:pPr>
          </w:p>
          <w:p w14:paraId="1E01DB89" w14:textId="1D0ACBA7" w:rsidR="00122AE8" w:rsidRPr="00D94C9A" w:rsidRDefault="00122AE8" w:rsidP="00845D0D">
            <w:pPr>
              <w:rPr>
                <w:rFonts w:cs="Arial"/>
                <w:noProof/>
              </w:rPr>
            </w:pPr>
          </w:p>
        </w:tc>
        <w:tc>
          <w:tcPr>
            <w:tcW w:w="347" w:type="dxa"/>
            <w:tcBorders>
              <w:top w:val="single" w:sz="4" w:space="0" w:color="auto"/>
              <w:left w:val="single" w:sz="4" w:space="0" w:color="auto"/>
              <w:bottom w:val="single" w:sz="4" w:space="0" w:color="auto"/>
              <w:right w:val="single" w:sz="4" w:space="0" w:color="BFBFBF" w:themeColor="background1" w:themeShade="BF"/>
            </w:tcBorders>
            <w:shd w:val="clear" w:color="auto" w:fill="AFDC7E"/>
            <w:vAlign w:val="center"/>
          </w:tcPr>
          <w:p w14:paraId="3817442C" w14:textId="2B658AE5" w:rsidR="00122AE8" w:rsidRPr="00D94C9A" w:rsidRDefault="00122AE8" w:rsidP="006F3B23">
            <w:pPr>
              <w:jc w:val="center"/>
              <w:rPr>
                <w:rFonts w:cs="Arial"/>
                <w:b/>
                <w:noProof/>
              </w:rPr>
            </w:pPr>
            <w:r w:rsidRPr="00D94C9A">
              <w:rPr>
                <w:rFonts w:cs="Arial"/>
                <w:b/>
                <w:noProof/>
              </w:rPr>
              <w:t>X</w:t>
            </w:r>
          </w:p>
        </w:tc>
        <w:tc>
          <w:tcPr>
            <w:tcW w:w="3341" w:type="dxa"/>
            <w:gridSpan w:val="2"/>
            <w:tcBorders>
              <w:left w:val="single" w:sz="4" w:space="0" w:color="auto"/>
              <w:right w:val="single" w:sz="4" w:space="0" w:color="000000" w:themeColor="text1"/>
            </w:tcBorders>
          </w:tcPr>
          <w:p w14:paraId="4981E0F9" w14:textId="455B92F0" w:rsidR="00122AE8" w:rsidRPr="00D94C9A" w:rsidRDefault="00122AE8" w:rsidP="00186B41">
            <w:pPr>
              <w:rPr>
                <w:rFonts w:cs="Arial"/>
                <w:noProof/>
                <w:sz w:val="18"/>
                <w:szCs w:val="18"/>
              </w:rPr>
            </w:pPr>
            <w:r w:rsidRPr="00D94C9A">
              <w:rPr>
                <w:rFonts w:cs="Arial"/>
                <w:noProof/>
                <w:sz w:val="18"/>
                <w:szCs w:val="18"/>
              </w:rPr>
              <w:fldChar w:fldCharType="begin">
                <w:ffData>
                  <w:name w:val="Kontrollkästchen1"/>
                  <w:enabled/>
                  <w:calcOnExit w:val="0"/>
                  <w:checkBox>
                    <w:sizeAuto/>
                    <w:default w:val="0"/>
                    <w:checked w:val="0"/>
                  </w:checkBox>
                </w:ffData>
              </w:fldChar>
            </w:r>
            <w:r w:rsidRPr="00D94C9A">
              <w:rPr>
                <w:rFonts w:cs="Arial"/>
                <w:noProof/>
                <w:sz w:val="18"/>
                <w:szCs w:val="18"/>
              </w:rPr>
              <w:instrText xml:space="preserve"> FORMCHECKBOX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fldChar w:fldCharType="end"/>
            </w:r>
            <w:r w:rsidRPr="00D94C9A">
              <w:rPr>
                <w:rFonts w:cs="Arial"/>
                <w:noProof/>
                <w:sz w:val="18"/>
                <w:szCs w:val="18"/>
              </w:rPr>
              <w:t xml:space="preserve"> ja    </w:t>
            </w:r>
            <w:r w:rsidRPr="00D94C9A">
              <w:rPr>
                <w:noProof/>
                <w:sz w:val="18"/>
              </w:rPr>
              <w:fldChar w:fldCharType="begin">
                <w:ffData>
                  <w:name w:val="Text2"/>
                  <w:enabled/>
                  <w:calcOnExit w:val="0"/>
                  <w:textInput/>
                </w:ffData>
              </w:fldChar>
            </w:r>
            <w:r w:rsidRPr="00D94C9A">
              <w:rPr>
                <w:noProof/>
                <w:sz w:val="18"/>
              </w:rPr>
              <w:instrText xml:space="preserve"> FORMTEXT </w:instrText>
            </w:r>
            <w:r w:rsidRPr="00D94C9A">
              <w:rPr>
                <w:noProof/>
                <w:sz w:val="18"/>
              </w:rPr>
            </w:r>
            <w:r w:rsidRPr="00D94C9A">
              <w:rPr>
                <w:noProof/>
                <w:sz w:val="18"/>
              </w:rPr>
              <w:fldChar w:fldCharType="separate"/>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fldChar w:fldCharType="end"/>
            </w:r>
            <w:r w:rsidRPr="00D94C9A">
              <w:rPr>
                <w:rFonts w:cs="Arial"/>
                <w:noProof/>
                <w:sz w:val="18"/>
                <w:szCs w:val="18"/>
              </w:rPr>
              <w:t xml:space="preserve">  </w:t>
            </w:r>
          </w:p>
          <w:p w14:paraId="2D849DF5" w14:textId="77777777" w:rsidR="00122AE8" w:rsidRPr="00D94C9A" w:rsidRDefault="00122AE8" w:rsidP="00186B41">
            <w:pPr>
              <w:jc w:val="both"/>
              <w:rPr>
                <w:rFonts w:cs="Arial"/>
                <w:noProof/>
                <w:sz w:val="18"/>
                <w:szCs w:val="18"/>
              </w:rPr>
            </w:pPr>
            <w:r w:rsidRPr="00D94C9A">
              <w:rPr>
                <w:rFonts w:cs="Arial"/>
                <w:noProof/>
                <w:sz w:val="18"/>
                <w:szCs w:val="18"/>
              </w:rPr>
              <w:fldChar w:fldCharType="begin">
                <w:ffData>
                  <w:name w:val="Kontrollkästchen2"/>
                  <w:enabled/>
                  <w:calcOnExit w:val="0"/>
                  <w:checkBox>
                    <w:sizeAuto/>
                    <w:default w:val="0"/>
                  </w:checkBox>
                </w:ffData>
              </w:fldChar>
            </w:r>
            <w:r w:rsidRPr="00D94C9A">
              <w:rPr>
                <w:rFonts w:cs="Arial"/>
                <w:noProof/>
                <w:sz w:val="18"/>
                <w:szCs w:val="18"/>
              </w:rPr>
              <w:instrText xml:space="preserve"> FORMCHECKBOX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fldChar w:fldCharType="end"/>
            </w:r>
            <w:r w:rsidRPr="00D94C9A">
              <w:rPr>
                <w:rFonts w:cs="Arial"/>
                <w:noProof/>
                <w:sz w:val="18"/>
                <w:szCs w:val="18"/>
              </w:rPr>
              <w:t xml:space="preserve"> nein</w:t>
            </w:r>
          </w:p>
          <w:p w14:paraId="271A4B51" w14:textId="4E7012F2" w:rsidR="00122AE8" w:rsidRPr="00D94C9A" w:rsidRDefault="00122AE8" w:rsidP="00845D0D">
            <w:pPr>
              <w:rPr>
                <w:rFonts w:cs="Arial"/>
                <w:noProof/>
              </w:rPr>
            </w:pPr>
          </w:p>
        </w:tc>
      </w:tr>
      <w:tr w:rsidR="00122AE8" w:rsidRPr="00D94C9A" w14:paraId="37486BC7" w14:textId="77777777" w:rsidTr="00A0029C">
        <w:trPr>
          <w:trHeight w:val="151"/>
        </w:trPr>
        <w:tc>
          <w:tcPr>
            <w:tcW w:w="5812" w:type="dxa"/>
            <w:vMerge w:val="restart"/>
            <w:tcBorders>
              <w:top w:val="single" w:sz="4" w:space="0" w:color="auto"/>
              <w:left w:val="single" w:sz="4" w:space="0" w:color="000000" w:themeColor="text1"/>
              <w:right w:val="single" w:sz="4" w:space="0" w:color="BFBFBF" w:themeColor="background1" w:themeShade="BF"/>
            </w:tcBorders>
            <w:shd w:val="clear" w:color="auto" w:fill="D9D9D9" w:themeFill="background1" w:themeFillShade="D9"/>
            <w:tcMar>
              <w:top w:w="57" w:type="dxa"/>
              <w:bottom w:w="57" w:type="dxa"/>
            </w:tcMar>
            <w:vAlign w:val="center"/>
          </w:tcPr>
          <w:p w14:paraId="4A546B99" w14:textId="109D8700" w:rsidR="00122AE8" w:rsidRPr="00D94C9A" w:rsidRDefault="00122AE8" w:rsidP="00BC71BC">
            <w:pPr>
              <w:ind w:left="708"/>
              <w:rPr>
                <w:rFonts w:cs="Arial"/>
                <w:noProof/>
              </w:rPr>
            </w:pPr>
            <w:r w:rsidRPr="00D94C9A">
              <w:rPr>
                <w:rFonts w:cs="Arial"/>
                <w:noProof/>
              </w:rPr>
              <w:t xml:space="preserve">Mindestens </w:t>
            </w:r>
            <w:r>
              <w:rPr>
                <w:rFonts w:cs="Arial"/>
                <w:noProof/>
              </w:rPr>
              <w:t>zwei</w:t>
            </w:r>
            <w:r w:rsidRPr="00D94C9A">
              <w:rPr>
                <w:rFonts w:cs="Arial"/>
                <w:noProof/>
              </w:rPr>
              <w:t xml:space="preserve"> </w:t>
            </w:r>
            <w:r w:rsidR="00884FD6" w:rsidRPr="00D94C9A">
              <w:rPr>
                <w:rFonts w:cs="Arial"/>
                <w:noProof/>
              </w:rPr>
              <w:t xml:space="preserve">Fachärztinnen </w:t>
            </w:r>
            <w:r w:rsidR="00884FD6">
              <w:rPr>
                <w:rFonts w:cs="Arial"/>
                <w:noProof/>
              </w:rPr>
              <w:t xml:space="preserve">/ </w:t>
            </w:r>
            <w:r w:rsidRPr="00D94C9A">
              <w:rPr>
                <w:rFonts w:cs="Arial"/>
                <w:noProof/>
              </w:rPr>
              <w:t xml:space="preserve">Fachärzte mit Zusatzbezeichnung Palliativmedizin stehen der Station zur Verfügung </w:t>
            </w:r>
            <w:r w:rsidRPr="00D94C9A">
              <w:rPr>
                <w:rFonts w:cs="Arial"/>
                <w:noProof/>
                <w:sz w:val="18"/>
                <w:szCs w:val="18"/>
              </w:rPr>
              <w:t>(namentliche Nennung und Stellenumfang in VK)</w:t>
            </w:r>
            <w:r w:rsidRPr="00D94C9A">
              <w:rPr>
                <w:rStyle w:val="Funotenzeichen"/>
                <w:rFonts w:cs="Arial"/>
                <w:noProof/>
                <w:sz w:val="18"/>
                <w:szCs w:val="18"/>
              </w:rPr>
              <w:footnoteReference w:id="9"/>
            </w:r>
            <w:r w:rsidRPr="00D94C9A">
              <w:rPr>
                <w:rFonts w:cs="Arial"/>
                <w:noProof/>
                <w:sz w:val="18"/>
                <w:szCs w:val="18"/>
              </w:rPr>
              <w:t>.</w:t>
            </w:r>
          </w:p>
        </w:tc>
        <w:tc>
          <w:tcPr>
            <w:tcW w:w="347" w:type="dxa"/>
            <w:vMerge w:val="restart"/>
            <w:tcBorders>
              <w:left w:val="single" w:sz="4" w:space="0" w:color="auto"/>
              <w:right w:val="single" w:sz="4" w:space="0" w:color="BFBFBF" w:themeColor="background1" w:themeShade="BF"/>
            </w:tcBorders>
            <w:shd w:val="clear" w:color="auto" w:fill="AFDC7E"/>
            <w:vAlign w:val="center"/>
          </w:tcPr>
          <w:p w14:paraId="4A29D7B3" w14:textId="77777777" w:rsidR="00122AE8" w:rsidRPr="00D94C9A" w:rsidRDefault="00122AE8" w:rsidP="00BC71BC">
            <w:pPr>
              <w:jc w:val="center"/>
              <w:rPr>
                <w:rFonts w:cs="Arial"/>
                <w:b/>
                <w:noProof/>
              </w:rPr>
            </w:pPr>
            <w:r w:rsidRPr="00D94C9A">
              <w:rPr>
                <w:rFonts w:cs="Arial"/>
                <w:b/>
                <w:noProof/>
              </w:rPr>
              <w:t>X</w:t>
            </w:r>
          </w:p>
        </w:tc>
        <w:tc>
          <w:tcPr>
            <w:tcW w:w="1706" w:type="dxa"/>
            <w:tcBorders>
              <w:left w:val="single" w:sz="4" w:space="0" w:color="auto"/>
              <w:bottom w:val="single" w:sz="4" w:space="0" w:color="auto"/>
              <w:right w:val="single" w:sz="4" w:space="0" w:color="000000" w:themeColor="text1"/>
            </w:tcBorders>
            <w:vAlign w:val="center"/>
          </w:tcPr>
          <w:p w14:paraId="5EF3CDD2" w14:textId="79AA9D46" w:rsidR="00122AE8" w:rsidRPr="00D94C9A" w:rsidRDefault="00122AE8" w:rsidP="00183B8C">
            <w:pPr>
              <w:jc w:val="center"/>
              <w:rPr>
                <w:rFonts w:cs="Arial"/>
                <w:noProof/>
              </w:rPr>
            </w:pPr>
            <w:r w:rsidRPr="00D94C9A">
              <w:rPr>
                <w:rFonts w:cs="Arial"/>
                <w:b/>
                <w:noProof/>
                <w:sz w:val="18"/>
              </w:rPr>
              <w:t>Name:</w:t>
            </w:r>
          </w:p>
        </w:tc>
        <w:tc>
          <w:tcPr>
            <w:tcW w:w="1635" w:type="dxa"/>
            <w:tcBorders>
              <w:left w:val="single" w:sz="4" w:space="0" w:color="auto"/>
              <w:bottom w:val="single" w:sz="4" w:space="0" w:color="auto"/>
              <w:right w:val="single" w:sz="4" w:space="0" w:color="000000" w:themeColor="text1"/>
            </w:tcBorders>
          </w:tcPr>
          <w:p w14:paraId="65638DEB" w14:textId="3A2B4185" w:rsidR="00122AE8" w:rsidRPr="00D94C9A" w:rsidRDefault="00122AE8" w:rsidP="00BC71BC">
            <w:pPr>
              <w:jc w:val="center"/>
              <w:rPr>
                <w:rFonts w:cs="Arial"/>
                <w:noProof/>
              </w:rPr>
            </w:pPr>
            <w:r w:rsidRPr="00D94C9A">
              <w:rPr>
                <w:rFonts w:cs="Arial"/>
                <w:b/>
                <w:noProof/>
                <w:sz w:val="18"/>
              </w:rPr>
              <w:t>Stellenumfang in VK:</w:t>
            </w:r>
          </w:p>
        </w:tc>
      </w:tr>
      <w:tr w:rsidR="00122AE8" w:rsidRPr="00D94C9A" w14:paraId="4AF0AE76" w14:textId="77777777" w:rsidTr="00A0029C">
        <w:trPr>
          <w:trHeight w:val="149"/>
        </w:trPr>
        <w:tc>
          <w:tcPr>
            <w:tcW w:w="5812" w:type="dxa"/>
            <w:vMerge/>
            <w:tcBorders>
              <w:left w:val="single" w:sz="4" w:space="0" w:color="000000" w:themeColor="text1"/>
              <w:right w:val="single" w:sz="4" w:space="0" w:color="BFBFBF" w:themeColor="background1" w:themeShade="BF"/>
            </w:tcBorders>
            <w:shd w:val="clear" w:color="auto" w:fill="D9D9D9" w:themeFill="background1" w:themeFillShade="D9"/>
            <w:tcMar>
              <w:top w:w="57" w:type="dxa"/>
              <w:bottom w:w="57" w:type="dxa"/>
            </w:tcMar>
            <w:vAlign w:val="center"/>
          </w:tcPr>
          <w:p w14:paraId="03E976AA" w14:textId="77777777" w:rsidR="00122AE8" w:rsidRPr="00D94C9A" w:rsidRDefault="00122AE8" w:rsidP="00BC71BC">
            <w:pPr>
              <w:ind w:left="708"/>
              <w:rPr>
                <w:rFonts w:cs="Arial"/>
                <w:noProof/>
              </w:rPr>
            </w:pPr>
          </w:p>
        </w:tc>
        <w:tc>
          <w:tcPr>
            <w:tcW w:w="347" w:type="dxa"/>
            <w:vMerge/>
            <w:tcBorders>
              <w:left w:val="single" w:sz="4" w:space="0" w:color="auto"/>
              <w:right w:val="single" w:sz="4" w:space="0" w:color="BFBFBF" w:themeColor="background1" w:themeShade="BF"/>
            </w:tcBorders>
            <w:shd w:val="clear" w:color="auto" w:fill="AFDC7E"/>
            <w:vAlign w:val="center"/>
          </w:tcPr>
          <w:p w14:paraId="18FCE644" w14:textId="77777777" w:rsidR="00122AE8" w:rsidRPr="00D94C9A" w:rsidRDefault="00122AE8" w:rsidP="00BC71BC">
            <w:pPr>
              <w:jc w:val="center"/>
              <w:rPr>
                <w:rFonts w:cs="Arial"/>
                <w:b/>
                <w:noProof/>
              </w:rPr>
            </w:pPr>
          </w:p>
        </w:tc>
        <w:tc>
          <w:tcPr>
            <w:tcW w:w="1706" w:type="dxa"/>
            <w:tcBorders>
              <w:left w:val="single" w:sz="4" w:space="0" w:color="auto"/>
              <w:bottom w:val="single" w:sz="4" w:space="0" w:color="auto"/>
              <w:right w:val="single" w:sz="4" w:space="0" w:color="000000" w:themeColor="text1"/>
            </w:tcBorders>
          </w:tcPr>
          <w:p w14:paraId="0146DE04" w14:textId="0E844D54" w:rsidR="00122AE8" w:rsidRPr="00D94C9A" w:rsidRDefault="00122AE8" w:rsidP="00BB5384">
            <w:pPr>
              <w:rPr>
                <w:rFonts w:cs="Arial"/>
                <w:noProof/>
              </w:rPr>
            </w:pPr>
            <w:r w:rsidRPr="00D94C9A">
              <w:rPr>
                <w:noProof/>
                <w:sz w:val="18"/>
              </w:rPr>
              <w:fldChar w:fldCharType="begin">
                <w:ffData>
                  <w:name w:val="Text2"/>
                  <w:enabled/>
                  <w:calcOnExit w:val="0"/>
                  <w:textInput/>
                </w:ffData>
              </w:fldChar>
            </w:r>
            <w:r w:rsidRPr="00D94C9A">
              <w:rPr>
                <w:noProof/>
                <w:sz w:val="18"/>
              </w:rPr>
              <w:instrText xml:space="preserve"> FORMTEXT </w:instrText>
            </w:r>
            <w:r w:rsidRPr="00D94C9A">
              <w:rPr>
                <w:noProof/>
                <w:sz w:val="18"/>
              </w:rPr>
            </w:r>
            <w:r w:rsidRPr="00D94C9A">
              <w:rPr>
                <w:noProof/>
                <w:sz w:val="18"/>
              </w:rPr>
              <w:fldChar w:fldCharType="separate"/>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fldChar w:fldCharType="end"/>
            </w:r>
          </w:p>
        </w:tc>
        <w:tc>
          <w:tcPr>
            <w:tcW w:w="1635" w:type="dxa"/>
            <w:tcBorders>
              <w:left w:val="single" w:sz="4" w:space="0" w:color="auto"/>
              <w:bottom w:val="single" w:sz="4" w:space="0" w:color="auto"/>
              <w:right w:val="single" w:sz="4" w:space="0" w:color="000000" w:themeColor="text1"/>
            </w:tcBorders>
          </w:tcPr>
          <w:p w14:paraId="391A8F1A" w14:textId="049739A1" w:rsidR="00122AE8" w:rsidRPr="00D94C9A" w:rsidRDefault="00122AE8" w:rsidP="00BB5384">
            <w:pPr>
              <w:rPr>
                <w:rFonts w:cs="Arial"/>
                <w:noProof/>
              </w:rPr>
            </w:pPr>
            <w:r w:rsidRPr="00D94C9A">
              <w:rPr>
                <w:noProof/>
                <w:sz w:val="18"/>
              </w:rPr>
              <w:fldChar w:fldCharType="begin">
                <w:ffData>
                  <w:name w:val="Text2"/>
                  <w:enabled/>
                  <w:calcOnExit w:val="0"/>
                  <w:textInput/>
                </w:ffData>
              </w:fldChar>
            </w:r>
            <w:r w:rsidRPr="00D94C9A">
              <w:rPr>
                <w:noProof/>
                <w:sz w:val="18"/>
              </w:rPr>
              <w:instrText xml:space="preserve"> FORMTEXT </w:instrText>
            </w:r>
            <w:r w:rsidRPr="00D94C9A">
              <w:rPr>
                <w:noProof/>
                <w:sz w:val="18"/>
              </w:rPr>
            </w:r>
            <w:r w:rsidRPr="00D94C9A">
              <w:rPr>
                <w:noProof/>
                <w:sz w:val="18"/>
              </w:rPr>
              <w:fldChar w:fldCharType="separate"/>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fldChar w:fldCharType="end"/>
            </w:r>
          </w:p>
        </w:tc>
      </w:tr>
      <w:tr w:rsidR="00122AE8" w:rsidRPr="00D94C9A" w14:paraId="4B5D4A5C" w14:textId="77777777" w:rsidTr="00A0029C">
        <w:trPr>
          <w:trHeight w:val="149"/>
        </w:trPr>
        <w:tc>
          <w:tcPr>
            <w:tcW w:w="5812" w:type="dxa"/>
            <w:vMerge/>
            <w:tcBorders>
              <w:left w:val="single" w:sz="4" w:space="0" w:color="000000" w:themeColor="text1"/>
              <w:right w:val="single" w:sz="4" w:space="0" w:color="BFBFBF" w:themeColor="background1" w:themeShade="BF"/>
            </w:tcBorders>
            <w:shd w:val="clear" w:color="auto" w:fill="D9D9D9" w:themeFill="background1" w:themeFillShade="D9"/>
            <w:tcMar>
              <w:top w:w="57" w:type="dxa"/>
              <w:bottom w:w="57" w:type="dxa"/>
            </w:tcMar>
            <w:vAlign w:val="center"/>
          </w:tcPr>
          <w:p w14:paraId="0E61D2CA" w14:textId="77777777" w:rsidR="00122AE8" w:rsidRPr="00D94C9A" w:rsidRDefault="00122AE8" w:rsidP="00BC71BC">
            <w:pPr>
              <w:ind w:left="708"/>
              <w:rPr>
                <w:rFonts w:cs="Arial"/>
                <w:noProof/>
              </w:rPr>
            </w:pPr>
          </w:p>
        </w:tc>
        <w:tc>
          <w:tcPr>
            <w:tcW w:w="347" w:type="dxa"/>
            <w:vMerge/>
            <w:tcBorders>
              <w:left w:val="single" w:sz="4" w:space="0" w:color="auto"/>
              <w:right w:val="single" w:sz="4" w:space="0" w:color="BFBFBF" w:themeColor="background1" w:themeShade="BF"/>
            </w:tcBorders>
            <w:shd w:val="clear" w:color="auto" w:fill="AFDC7E"/>
            <w:vAlign w:val="center"/>
          </w:tcPr>
          <w:p w14:paraId="0E20C4B0" w14:textId="77777777" w:rsidR="00122AE8" w:rsidRPr="00D94C9A" w:rsidRDefault="00122AE8" w:rsidP="00BC71BC">
            <w:pPr>
              <w:jc w:val="center"/>
              <w:rPr>
                <w:rFonts w:cs="Arial"/>
                <w:b/>
                <w:noProof/>
              </w:rPr>
            </w:pPr>
          </w:p>
        </w:tc>
        <w:tc>
          <w:tcPr>
            <w:tcW w:w="1706" w:type="dxa"/>
            <w:tcBorders>
              <w:left w:val="single" w:sz="4" w:space="0" w:color="auto"/>
              <w:bottom w:val="single" w:sz="4" w:space="0" w:color="auto"/>
              <w:right w:val="single" w:sz="4" w:space="0" w:color="000000" w:themeColor="text1"/>
            </w:tcBorders>
          </w:tcPr>
          <w:p w14:paraId="0BC526F7" w14:textId="388A8C1D" w:rsidR="00122AE8" w:rsidRPr="00D94C9A" w:rsidRDefault="00122AE8" w:rsidP="00BB5384">
            <w:pPr>
              <w:rPr>
                <w:rFonts w:cs="Arial"/>
                <w:noProof/>
              </w:rPr>
            </w:pPr>
            <w:r w:rsidRPr="00D94C9A">
              <w:rPr>
                <w:noProof/>
                <w:sz w:val="18"/>
              </w:rPr>
              <w:fldChar w:fldCharType="begin">
                <w:ffData>
                  <w:name w:val="Text2"/>
                  <w:enabled/>
                  <w:calcOnExit w:val="0"/>
                  <w:textInput/>
                </w:ffData>
              </w:fldChar>
            </w:r>
            <w:r w:rsidRPr="00D94C9A">
              <w:rPr>
                <w:noProof/>
                <w:sz w:val="18"/>
              </w:rPr>
              <w:instrText xml:space="preserve"> FORMTEXT </w:instrText>
            </w:r>
            <w:r w:rsidRPr="00D94C9A">
              <w:rPr>
                <w:noProof/>
                <w:sz w:val="18"/>
              </w:rPr>
            </w:r>
            <w:r w:rsidRPr="00D94C9A">
              <w:rPr>
                <w:noProof/>
                <w:sz w:val="18"/>
              </w:rPr>
              <w:fldChar w:fldCharType="separate"/>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fldChar w:fldCharType="end"/>
            </w:r>
          </w:p>
        </w:tc>
        <w:tc>
          <w:tcPr>
            <w:tcW w:w="1635" w:type="dxa"/>
            <w:tcBorders>
              <w:left w:val="single" w:sz="4" w:space="0" w:color="auto"/>
              <w:bottom w:val="single" w:sz="4" w:space="0" w:color="auto"/>
              <w:right w:val="single" w:sz="4" w:space="0" w:color="000000" w:themeColor="text1"/>
            </w:tcBorders>
          </w:tcPr>
          <w:p w14:paraId="1A26537B" w14:textId="362DF7F9" w:rsidR="00122AE8" w:rsidRPr="00D94C9A" w:rsidRDefault="00122AE8" w:rsidP="00BB5384">
            <w:pPr>
              <w:rPr>
                <w:rFonts w:cs="Arial"/>
                <w:noProof/>
              </w:rPr>
            </w:pPr>
            <w:r w:rsidRPr="00D94C9A">
              <w:rPr>
                <w:noProof/>
                <w:sz w:val="18"/>
              </w:rPr>
              <w:fldChar w:fldCharType="begin">
                <w:ffData>
                  <w:name w:val="Text2"/>
                  <w:enabled/>
                  <w:calcOnExit w:val="0"/>
                  <w:textInput/>
                </w:ffData>
              </w:fldChar>
            </w:r>
            <w:r w:rsidRPr="00D94C9A">
              <w:rPr>
                <w:noProof/>
                <w:sz w:val="18"/>
              </w:rPr>
              <w:instrText xml:space="preserve"> FORMTEXT </w:instrText>
            </w:r>
            <w:r w:rsidRPr="00D94C9A">
              <w:rPr>
                <w:noProof/>
                <w:sz w:val="18"/>
              </w:rPr>
            </w:r>
            <w:r w:rsidRPr="00D94C9A">
              <w:rPr>
                <w:noProof/>
                <w:sz w:val="18"/>
              </w:rPr>
              <w:fldChar w:fldCharType="separate"/>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fldChar w:fldCharType="end"/>
            </w:r>
          </w:p>
        </w:tc>
      </w:tr>
      <w:tr w:rsidR="00122AE8" w:rsidRPr="00D94C9A" w14:paraId="4DB4FA77" w14:textId="77777777" w:rsidTr="00A0029C">
        <w:trPr>
          <w:trHeight w:val="149"/>
        </w:trPr>
        <w:tc>
          <w:tcPr>
            <w:tcW w:w="5812" w:type="dxa"/>
            <w:vMerge/>
            <w:tcBorders>
              <w:left w:val="single" w:sz="4" w:space="0" w:color="000000" w:themeColor="text1"/>
              <w:bottom w:val="single" w:sz="4" w:space="0" w:color="auto"/>
              <w:right w:val="single" w:sz="4" w:space="0" w:color="BFBFBF" w:themeColor="background1" w:themeShade="BF"/>
            </w:tcBorders>
            <w:shd w:val="clear" w:color="auto" w:fill="D9D9D9" w:themeFill="background1" w:themeFillShade="D9"/>
            <w:tcMar>
              <w:top w:w="57" w:type="dxa"/>
              <w:bottom w:w="57" w:type="dxa"/>
            </w:tcMar>
            <w:vAlign w:val="center"/>
          </w:tcPr>
          <w:p w14:paraId="54FA797F" w14:textId="77777777" w:rsidR="00122AE8" w:rsidRPr="00D94C9A" w:rsidRDefault="00122AE8" w:rsidP="00BC71BC">
            <w:pPr>
              <w:ind w:left="708"/>
              <w:rPr>
                <w:rFonts w:cs="Arial"/>
                <w:noProof/>
              </w:rPr>
            </w:pPr>
          </w:p>
        </w:tc>
        <w:tc>
          <w:tcPr>
            <w:tcW w:w="347" w:type="dxa"/>
            <w:vMerge/>
            <w:tcBorders>
              <w:left w:val="single" w:sz="4" w:space="0" w:color="auto"/>
              <w:bottom w:val="single" w:sz="4" w:space="0" w:color="auto"/>
              <w:right w:val="single" w:sz="4" w:space="0" w:color="BFBFBF" w:themeColor="background1" w:themeShade="BF"/>
            </w:tcBorders>
            <w:shd w:val="clear" w:color="auto" w:fill="AFDC7E"/>
            <w:vAlign w:val="center"/>
          </w:tcPr>
          <w:p w14:paraId="1DB7B4A6" w14:textId="77777777" w:rsidR="00122AE8" w:rsidRPr="00D94C9A" w:rsidRDefault="00122AE8" w:rsidP="00BC71BC">
            <w:pPr>
              <w:jc w:val="center"/>
              <w:rPr>
                <w:rFonts w:cs="Arial"/>
                <w:b/>
                <w:noProof/>
              </w:rPr>
            </w:pPr>
          </w:p>
        </w:tc>
        <w:tc>
          <w:tcPr>
            <w:tcW w:w="1706" w:type="dxa"/>
            <w:tcBorders>
              <w:left w:val="single" w:sz="4" w:space="0" w:color="auto"/>
              <w:bottom w:val="single" w:sz="4" w:space="0" w:color="auto"/>
              <w:right w:val="single" w:sz="4" w:space="0" w:color="000000" w:themeColor="text1"/>
            </w:tcBorders>
          </w:tcPr>
          <w:p w14:paraId="62F2A8F6" w14:textId="1C8ED138" w:rsidR="00122AE8" w:rsidRPr="00D94C9A" w:rsidRDefault="00122AE8" w:rsidP="00BB5384">
            <w:pPr>
              <w:rPr>
                <w:rFonts w:cs="Arial"/>
                <w:noProof/>
              </w:rPr>
            </w:pPr>
            <w:r w:rsidRPr="00D94C9A">
              <w:rPr>
                <w:noProof/>
                <w:sz w:val="18"/>
              </w:rPr>
              <w:fldChar w:fldCharType="begin">
                <w:ffData>
                  <w:name w:val="Text2"/>
                  <w:enabled/>
                  <w:calcOnExit w:val="0"/>
                  <w:textInput/>
                </w:ffData>
              </w:fldChar>
            </w:r>
            <w:r w:rsidRPr="00D94C9A">
              <w:rPr>
                <w:noProof/>
                <w:sz w:val="18"/>
              </w:rPr>
              <w:instrText xml:space="preserve"> FORMTEXT </w:instrText>
            </w:r>
            <w:r w:rsidRPr="00D94C9A">
              <w:rPr>
                <w:noProof/>
                <w:sz w:val="18"/>
              </w:rPr>
            </w:r>
            <w:r w:rsidRPr="00D94C9A">
              <w:rPr>
                <w:noProof/>
                <w:sz w:val="18"/>
              </w:rPr>
              <w:fldChar w:fldCharType="separate"/>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fldChar w:fldCharType="end"/>
            </w:r>
          </w:p>
        </w:tc>
        <w:tc>
          <w:tcPr>
            <w:tcW w:w="1635" w:type="dxa"/>
            <w:tcBorders>
              <w:left w:val="single" w:sz="4" w:space="0" w:color="auto"/>
              <w:bottom w:val="single" w:sz="4" w:space="0" w:color="auto"/>
              <w:right w:val="single" w:sz="4" w:space="0" w:color="000000" w:themeColor="text1"/>
            </w:tcBorders>
          </w:tcPr>
          <w:p w14:paraId="2B99FE13" w14:textId="2DFD08F1" w:rsidR="00122AE8" w:rsidRPr="00D94C9A" w:rsidRDefault="00122AE8" w:rsidP="00BB5384">
            <w:pPr>
              <w:rPr>
                <w:rFonts w:cs="Arial"/>
                <w:noProof/>
              </w:rPr>
            </w:pPr>
            <w:r w:rsidRPr="00D94C9A">
              <w:rPr>
                <w:noProof/>
                <w:sz w:val="18"/>
              </w:rPr>
              <w:fldChar w:fldCharType="begin">
                <w:ffData>
                  <w:name w:val="Text2"/>
                  <w:enabled/>
                  <w:calcOnExit w:val="0"/>
                  <w:textInput/>
                </w:ffData>
              </w:fldChar>
            </w:r>
            <w:r w:rsidRPr="00D94C9A">
              <w:rPr>
                <w:noProof/>
                <w:sz w:val="18"/>
              </w:rPr>
              <w:instrText xml:space="preserve"> FORMTEXT </w:instrText>
            </w:r>
            <w:r w:rsidRPr="00D94C9A">
              <w:rPr>
                <w:noProof/>
                <w:sz w:val="18"/>
              </w:rPr>
            </w:r>
            <w:r w:rsidRPr="00D94C9A">
              <w:rPr>
                <w:noProof/>
                <w:sz w:val="18"/>
              </w:rPr>
              <w:fldChar w:fldCharType="separate"/>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fldChar w:fldCharType="end"/>
            </w:r>
          </w:p>
        </w:tc>
      </w:tr>
      <w:tr w:rsidR="007D6738" w:rsidRPr="00D94C9A" w14:paraId="4962907D" w14:textId="77777777" w:rsidTr="000C2123">
        <w:trPr>
          <w:trHeight w:val="28"/>
        </w:trPr>
        <w:tc>
          <w:tcPr>
            <w:tcW w:w="9500" w:type="dxa"/>
            <w:gridSpan w:val="4"/>
            <w:shd w:val="clear" w:color="auto" w:fill="BFBFBF" w:themeFill="background1" w:themeFillShade="BF"/>
            <w:tcMar>
              <w:top w:w="57" w:type="dxa"/>
              <w:bottom w:w="57" w:type="dxa"/>
            </w:tcMar>
            <w:vAlign w:val="center"/>
          </w:tcPr>
          <w:p w14:paraId="65F02905" w14:textId="77777777" w:rsidR="007D6738" w:rsidRPr="00D94C9A" w:rsidRDefault="007D6738" w:rsidP="000C2123">
            <w:pPr>
              <w:rPr>
                <w:rFonts w:cs="Arial"/>
                <w:b/>
                <w:noProof/>
              </w:rPr>
            </w:pPr>
            <w:r w:rsidRPr="00D94C9A">
              <w:rPr>
                <w:rFonts w:cs="Arial"/>
                <w:b/>
                <w:noProof/>
              </w:rPr>
              <w:t>Beschreibung durch die Einrichtung</w:t>
            </w:r>
          </w:p>
        </w:tc>
      </w:tr>
      <w:tr w:rsidR="007D6738" w:rsidRPr="00D94C9A" w14:paraId="787A78C1" w14:textId="77777777" w:rsidTr="000C2123">
        <w:tc>
          <w:tcPr>
            <w:tcW w:w="9500" w:type="dxa"/>
            <w:gridSpan w:val="4"/>
            <w:tcBorders>
              <w:bottom w:val="single" w:sz="4" w:space="0" w:color="auto"/>
            </w:tcBorders>
            <w:shd w:val="clear" w:color="auto" w:fill="auto"/>
            <w:tcMar>
              <w:top w:w="57" w:type="dxa"/>
              <w:bottom w:w="57" w:type="dxa"/>
            </w:tcMar>
            <w:vAlign w:val="center"/>
          </w:tcPr>
          <w:p w14:paraId="654DE5EC" w14:textId="77777777" w:rsidR="007D6738" w:rsidRPr="00D94C9A" w:rsidRDefault="007D6738" w:rsidP="000C2123">
            <w:pPr>
              <w:rPr>
                <w:rFonts w:cs="Arial"/>
                <w:noProof/>
              </w:rPr>
            </w:pPr>
            <w:r w:rsidRPr="00D94C9A">
              <w:rPr>
                <w:rFonts w:cs="Arial"/>
                <w:noProof/>
              </w:rPr>
              <w:fldChar w:fldCharType="begin">
                <w:ffData>
                  <w:name w:val="Text2"/>
                  <w:enabled/>
                  <w:calcOnExit w:val="0"/>
                  <w:textInput/>
                </w:ffData>
              </w:fldChar>
            </w:r>
            <w:r w:rsidRPr="00D94C9A">
              <w:rPr>
                <w:rFonts w:cs="Arial"/>
                <w:noProof/>
              </w:rPr>
              <w:instrText xml:space="preserve"> FORMTEXT </w:instrText>
            </w:r>
            <w:r w:rsidRPr="00D94C9A">
              <w:rPr>
                <w:rFonts w:cs="Arial"/>
                <w:noProof/>
              </w:rPr>
            </w:r>
            <w:r w:rsidRPr="00D94C9A">
              <w:rPr>
                <w:rFonts w:cs="Arial"/>
                <w:noProof/>
              </w:rPr>
              <w:fldChar w:fldCharType="separate"/>
            </w:r>
            <w:r w:rsidRPr="00D94C9A">
              <w:rPr>
                <w:rFonts w:cs="Arial"/>
                <w:noProof/>
              </w:rPr>
              <w:t> </w:t>
            </w:r>
            <w:r w:rsidRPr="00D94C9A">
              <w:rPr>
                <w:rFonts w:cs="Arial"/>
                <w:noProof/>
              </w:rPr>
              <w:t> </w:t>
            </w:r>
            <w:r w:rsidRPr="00D94C9A">
              <w:rPr>
                <w:rFonts w:cs="Arial"/>
                <w:noProof/>
              </w:rPr>
              <w:t> </w:t>
            </w:r>
            <w:r w:rsidRPr="00D94C9A">
              <w:rPr>
                <w:rFonts w:cs="Arial"/>
                <w:noProof/>
              </w:rPr>
              <w:t> </w:t>
            </w:r>
            <w:r w:rsidRPr="00D94C9A">
              <w:rPr>
                <w:rFonts w:cs="Arial"/>
                <w:noProof/>
              </w:rPr>
              <w:t> </w:t>
            </w:r>
            <w:r w:rsidRPr="00D94C9A">
              <w:rPr>
                <w:rFonts w:cs="Arial"/>
                <w:noProof/>
              </w:rPr>
              <w:fldChar w:fldCharType="end"/>
            </w:r>
          </w:p>
        </w:tc>
      </w:tr>
    </w:tbl>
    <w:p w14:paraId="48C0FE92" w14:textId="4A7FE0EE" w:rsidR="00862CD8" w:rsidRPr="00D94C9A" w:rsidRDefault="00862CD8">
      <w:pPr>
        <w:rPr>
          <w:noProof/>
        </w:rPr>
      </w:pPr>
    </w:p>
    <w:p w14:paraId="01A61D5F" w14:textId="77777777" w:rsidR="007D6738" w:rsidRPr="00D94C9A" w:rsidRDefault="007D6738">
      <w:pPr>
        <w:rPr>
          <w:noProof/>
        </w:rPr>
      </w:pPr>
    </w:p>
    <w:p w14:paraId="61871081" w14:textId="77777777" w:rsidR="00787C3F" w:rsidRPr="00D94C9A" w:rsidRDefault="00862CD8" w:rsidP="00787C3F">
      <w:pPr>
        <w:pStyle w:val="Formatvorlage1"/>
        <w:rPr>
          <w:noProof/>
          <w:lang w:val="de-DE"/>
        </w:rPr>
      </w:pPr>
      <w:bookmarkStart w:id="300" w:name="_Toc157691305"/>
      <w:r w:rsidRPr="00D94C9A">
        <w:rPr>
          <w:noProof/>
          <w:lang w:val="de-DE"/>
        </w:rPr>
        <w:t>Pflegerische Versorgung</w:t>
      </w:r>
      <w:bookmarkEnd w:id="300"/>
      <w:r w:rsidR="004660F1" w:rsidRPr="00D94C9A">
        <w:rPr>
          <w:noProof/>
          <w:lang w:val="de-DE"/>
        </w:rPr>
        <w:t xml:space="preserve"> </w:t>
      </w:r>
    </w:p>
    <w:p w14:paraId="23C1DC37" w14:textId="5CC17AC9" w:rsidR="004660F1" w:rsidRPr="00D94C9A" w:rsidRDefault="004660F1">
      <w:pPr>
        <w:rPr>
          <w:noProof/>
        </w:rPr>
      </w:pPr>
      <w:r w:rsidRPr="00D94C9A">
        <w:rPr>
          <w:noProof/>
        </w:rPr>
        <w:t>(Angaben zu VK beziehen sich auf die jeweilige Einsatzzeit in der Palliativstation)</w:t>
      </w:r>
    </w:p>
    <w:p w14:paraId="0590507C" w14:textId="0C6C4D5D" w:rsidR="007D6738" w:rsidRPr="00D94C9A" w:rsidRDefault="007D6738">
      <w:pPr>
        <w:rPr>
          <w:noProof/>
        </w:rPr>
      </w:pPr>
    </w:p>
    <w:tbl>
      <w:tblPr>
        <w:tblW w:w="4919"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70" w:type="dxa"/>
          <w:bottom w:w="28" w:type="dxa"/>
          <w:right w:w="70" w:type="dxa"/>
        </w:tblCellMar>
        <w:tblLook w:val="0000" w:firstRow="0" w:lastRow="0" w:firstColumn="0" w:lastColumn="0" w:noHBand="0" w:noVBand="0"/>
      </w:tblPr>
      <w:tblGrid>
        <w:gridCol w:w="5812"/>
        <w:gridCol w:w="347"/>
        <w:gridCol w:w="1706"/>
        <w:gridCol w:w="1635"/>
      </w:tblGrid>
      <w:tr w:rsidR="00122AE8" w:rsidRPr="00D94C9A" w14:paraId="5019AA0F" w14:textId="77777777" w:rsidTr="00A0029C">
        <w:trPr>
          <w:trHeight w:val="284"/>
          <w:tblHeader/>
        </w:trPr>
        <w:tc>
          <w:tcPr>
            <w:tcW w:w="581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57" w:type="dxa"/>
              <w:bottom w:w="57" w:type="dxa"/>
            </w:tcMar>
            <w:vAlign w:val="center"/>
          </w:tcPr>
          <w:p w14:paraId="7611FCBA" w14:textId="77777777" w:rsidR="00122AE8" w:rsidRDefault="00122AE8" w:rsidP="000C2123">
            <w:pPr>
              <w:rPr>
                <w:rFonts w:cs="Arial"/>
                <w:b/>
                <w:noProof/>
              </w:rPr>
            </w:pPr>
            <w:r w:rsidRPr="00D94C9A">
              <w:rPr>
                <w:rFonts w:cs="Arial"/>
                <w:b/>
                <w:noProof/>
              </w:rPr>
              <w:t>Anforderung zur Zertifizierung nach DGP</w:t>
            </w:r>
          </w:p>
          <w:p w14:paraId="5958F585" w14:textId="5E5B711F" w:rsidR="00B66C6C" w:rsidRPr="00D94C9A" w:rsidRDefault="00B66C6C" w:rsidP="00B66C6C">
            <w:pPr>
              <w:jc w:val="both"/>
              <w:rPr>
                <w:rFonts w:cs="Arial"/>
                <w:b/>
                <w:noProof/>
              </w:rPr>
            </w:pPr>
            <w:r w:rsidRPr="009B6062">
              <w:rPr>
                <w:rFonts w:cs="Arial"/>
                <w:bCs/>
                <w:noProof/>
              </w:rPr>
              <w:t>„X“ = verpflichtende Anforderung</w:t>
            </w:r>
          </w:p>
        </w:tc>
        <w:tc>
          <w:tcPr>
            <w:tcW w:w="347" w:type="dxa"/>
            <w:tcBorders>
              <w:top w:val="single" w:sz="4" w:space="0" w:color="auto"/>
              <w:left w:val="single" w:sz="4" w:space="0" w:color="auto"/>
              <w:bottom w:val="single" w:sz="4" w:space="0" w:color="auto"/>
              <w:right w:val="single" w:sz="4" w:space="0" w:color="auto"/>
            </w:tcBorders>
            <w:shd w:val="clear" w:color="auto" w:fill="AFDC7E"/>
            <w:vAlign w:val="center"/>
          </w:tcPr>
          <w:p w14:paraId="76EB4115" w14:textId="77777777" w:rsidR="00122AE8" w:rsidRPr="00D94C9A" w:rsidRDefault="00122AE8" w:rsidP="000C2123">
            <w:pPr>
              <w:jc w:val="center"/>
              <w:rPr>
                <w:rFonts w:cs="Arial"/>
                <w:b/>
                <w:noProof/>
              </w:rPr>
            </w:pPr>
            <w:r w:rsidRPr="00D94C9A">
              <w:rPr>
                <w:rFonts w:cs="Arial"/>
                <w:b/>
                <w:noProof/>
              </w:rPr>
              <w:t>X</w:t>
            </w:r>
          </w:p>
        </w:tc>
        <w:tc>
          <w:tcPr>
            <w:tcW w:w="3341" w:type="dxa"/>
            <w:gridSpan w:val="2"/>
            <w:tcBorders>
              <w:top w:val="single" w:sz="4" w:space="0" w:color="auto"/>
              <w:left w:val="single" w:sz="4" w:space="0" w:color="auto"/>
              <w:right w:val="single" w:sz="4" w:space="0" w:color="auto"/>
            </w:tcBorders>
            <w:shd w:val="clear" w:color="auto" w:fill="BFBFBF" w:themeFill="background1" w:themeFillShade="BF"/>
            <w:vAlign w:val="center"/>
          </w:tcPr>
          <w:p w14:paraId="3A2CB738" w14:textId="77777777" w:rsidR="00122AE8" w:rsidRPr="00D94C9A" w:rsidRDefault="00122AE8" w:rsidP="000C2123">
            <w:pPr>
              <w:jc w:val="center"/>
              <w:rPr>
                <w:rFonts w:cs="Arial"/>
                <w:b/>
                <w:noProof/>
              </w:rPr>
            </w:pPr>
            <w:r w:rsidRPr="00D94C9A">
              <w:rPr>
                <w:rFonts w:cs="Arial"/>
                <w:b/>
                <w:noProof/>
              </w:rPr>
              <w:t>Erläuterung durch die</w:t>
            </w:r>
          </w:p>
          <w:p w14:paraId="607DAB18" w14:textId="77777777" w:rsidR="00122AE8" w:rsidRPr="00D94C9A" w:rsidRDefault="00122AE8" w:rsidP="000C2123">
            <w:pPr>
              <w:jc w:val="center"/>
              <w:rPr>
                <w:rFonts w:cs="Arial"/>
                <w:b/>
                <w:noProof/>
              </w:rPr>
            </w:pPr>
            <w:r w:rsidRPr="00D94C9A">
              <w:rPr>
                <w:rFonts w:cs="Arial"/>
                <w:b/>
                <w:noProof/>
              </w:rPr>
              <w:t>Einrichtung</w:t>
            </w:r>
          </w:p>
        </w:tc>
      </w:tr>
      <w:tr w:rsidR="007D6738" w:rsidRPr="00D94C9A" w14:paraId="5F7A20FD" w14:textId="77777777" w:rsidTr="000C2123">
        <w:trPr>
          <w:trHeight w:val="284"/>
        </w:trPr>
        <w:tc>
          <w:tcPr>
            <w:tcW w:w="9500"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vAlign w:val="center"/>
          </w:tcPr>
          <w:p w14:paraId="0F62E1B9" w14:textId="77777777" w:rsidR="007D6738" w:rsidRPr="00D94C9A" w:rsidRDefault="007D6738" w:rsidP="000C2123">
            <w:pPr>
              <w:rPr>
                <w:rFonts w:cs="Arial"/>
                <w:b/>
                <w:noProof/>
              </w:rPr>
            </w:pPr>
            <w:r w:rsidRPr="00D94C9A">
              <w:rPr>
                <w:rFonts w:cs="Arial"/>
                <w:b/>
                <w:noProof/>
              </w:rPr>
              <w:t>Personalschlüssel Pflegefachkräfte</w:t>
            </w:r>
          </w:p>
        </w:tc>
      </w:tr>
      <w:tr w:rsidR="00122AE8" w:rsidRPr="00D94C9A" w14:paraId="5BF328C2" w14:textId="77777777" w:rsidTr="00A0029C">
        <w:trPr>
          <w:trHeight w:val="227"/>
        </w:trPr>
        <w:tc>
          <w:tcPr>
            <w:tcW w:w="581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vAlign w:val="center"/>
          </w:tcPr>
          <w:p w14:paraId="6B507F3F" w14:textId="77777777" w:rsidR="00122AE8" w:rsidRPr="00D94C9A" w:rsidRDefault="00122AE8" w:rsidP="000C2123">
            <w:pPr>
              <w:ind w:left="708"/>
              <w:rPr>
                <w:rFonts w:cs="Arial"/>
                <w:noProof/>
              </w:rPr>
            </w:pPr>
            <w:r w:rsidRPr="00D94C9A">
              <w:rPr>
                <w:rFonts w:cs="Arial"/>
                <w:noProof/>
              </w:rPr>
              <w:t>Benennung Anzahl der Pflegefachkräfte und Beschäftigungsumfang.</w:t>
            </w:r>
          </w:p>
        </w:tc>
        <w:tc>
          <w:tcPr>
            <w:tcW w:w="347" w:type="dxa"/>
            <w:tcBorders>
              <w:top w:val="single" w:sz="4" w:space="0" w:color="auto"/>
              <w:left w:val="single" w:sz="4" w:space="0" w:color="auto"/>
              <w:bottom w:val="single" w:sz="4" w:space="0" w:color="auto"/>
              <w:right w:val="single" w:sz="4" w:space="0" w:color="auto"/>
            </w:tcBorders>
            <w:shd w:val="clear" w:color="auto" w:fill="AFDC7E"/>
            <w:vAlign w:val="center"/>
          </w:tcPr>
          <w:p w14:paraId="34C96C93" w14:textId="77777777" w:rsidR="00122AE8" w:rsidRPr="00D94C9A" w:rsidRDefault="00122AE8" w:rsidP="000C2123">
            <w:pPr>
              <w:jc w:val="center"/>
              <w:rPr>
                <w:rFonts w:cs="Arial"/>
                <w:b/>
                <w:noProof/>
              </w:rPr>
            </w:pPr>
            <w:r w:rsidRPr="00D94C9A">
              <w:rPr>
                <w:rFonts w:cs="Arial"/>
                <w:b/>
                <w:noProof/>
              </w:rPr>
              <w:t>X</w:t>
            </w:r>
          </w:p>
        </w:tc>
        <w:tc>
          <w:tcPr>
            <w:tcW w:w="3341" w:type="dxa"/>
            <w:gridSpan w:val="2"/>
            <w:tcBorders>
              <w:top w:val="single" w:sz="4" w:space="0" w:color="auto"/>
              <w:left w:val="single" w:sz="4" w:space="0" w:color="auto"/>
              <w:right w:val="single" w:sz="4" w:space="0" w:color="000000" w:themeColor="text1"/>
            </w:tcBorders>
            <w:vAlign w:val="center"/>
          </w:tcPr>
          <w:p w14:paraId="2E5708A3" w14:textId="77777777" w:rsidR="00122AE8" w:rsidRPr="00D94C9A" w:rsidRDefault="00122AE8" w:rsidP="000C2123">
            <w:pPr>
              <w:rPr>
                <w:rFonts w:cs="Arial"/>
                <w:noProof/>
              </w:rPr>
            </w:pPr>
            <w:r w:rsidRPr="00D94C9A">
              <w:rPr>
                <w:noProof/>
                <w:sz w:val="18"/>
                <w:szCs w:val="18"/>
              </w:rPr>
              <w:t xml:space="preserve">Anzahl der Pflegefachkräfte: </w:t>
            </w:r>
            <w:r w:rsidRPr="00D94C9A">
              <w:rPr>
                <w:noProof/>
                <w:sz w:val="18"/>
              </w:rPr>
              <w:fldChar w:fldCharType="begin">
                <w:ffData>
                  <w:name w:val="Text2"/>
                  <w:enabled/>
                  <w:calcOnExit w:val="0"/>
                  <w:textInput/>
                </w:ffData>
              </w:fldChar>
            </w:r>
            <w:r w:rsidRPr="00D94C9A">
              <w:rPr>
                <w:noProof/>
                <w:sz w:val="18"/>
              </w:rPr>
              <w:instrText xml:space="preserve"> FORMTEXT </w:instrText>
            </w:r>
            <w:r w:rsidRPr="00D94C9A">
              <w:rPr>
                <w:noProof/>
                <w:sz w:val="18"/>
              </w:rPr>
            </w:r>
            <w:r w:rsidRPr="00D94C9A">
              <w:rPr>
                <w:noProof/>
                <w:sz w:val="18"/>
              </w:rPr>
              <w:fldChar w:fldCharType="separate"/>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fldChar w:fldCharType="end"/>
            </w:r>
          </w:p>
        </w:tc>
      </w:tr>
      <w:tr w:rsidR="00122AE8" w:rsidRPr="00D94C9A" w14:paraId="5C02D8E6" w14:textId="77777777" w:rsidTr="00A0029C">
        <w:trPr>
          <w:trHeight w:val="227"/>
        </w:trPr>
        <w:tc>
          <w:tcPr>
            <w:tcW w:w="5812" w:type="dxa"/>
            <w:tcBorders>
              <w:top w:val="single" w:sz="4" w:space="0" w:color="auto"/>
              <w:left w:val="single" w:sz="4" w:space="0" w:color="auto"/>
              <w:bottom w:val="single" w:sz="4" w:space="0" w:color="auto"/>
              <w:right w:val="single" w:sz="4" w:space="0" w:color="BFBFBF" w:themeColor="background1" w:themeShade="BF"/>
            </w:tcBorders>
            <w:shd w:val="clear" w:color="auto" w:fill="D9D9D9" w:themeFill="background1" w:themeFillShade="D9"/>
            <w:tcMar>
              <w:top w:w="57" w:type="dxa"/>
              <w:bottom w:w="57" w:type="dxa"/>
            </w:tcMar>
            <w:vAlign w:val="center"/>
          </w:tcPr>
          <w:p w14:paraId="1A6F88A0" w14:textId="032A01E5" w:rsidR="00122AE8" w:rsidRPr="00D94C9A" w:rsidRDefault="00122AE8" w:rsidP="000C2123">
            <w:pPr>
              <w:ind w:left="708"/>
              <w:rPr>
                <w:rFonts w:cs="Arial"/>
                <w:noProof/>
              </w:rPr>
            </w:pPr>
            <w:r w:rsidRPr="00D94C9A">
              <w:rPr>
                <w:rFonts w:cs="Arial"/>
                <w:noProof/>
                <w:sz w:val="18"/>
                <w:szCs w:val="18"/>
              </w:rPr>
              <w:t xml:space="preserve">≥ </w:t>
            </w:r>
            <w:r w:rsidRPr="00D94C9A">
              <w:rPr>
                <w:rFonts w:cs="Arial"/>
                <w:noProof/>
              </w:rPr>
              <w:t>1,2 VK pro aufgestelltem Patientenbett</w:t>
            </w:r>
            <w:r w:rsidRPr="00D94C9A">
              <w:rPr>
                <w:rStyle w:val="Funotenzeichen"/>
                <w:rFonts w:cs="Arial"/>
                <w:noProof/>
              </w:rPr>
              <w:footnoteReference w:id="10"/>
            </w:r>
            <w:r w:rsidRPr="00D94C9A">
              <w:rPr>
                <w:rStyle w:val="Funotenzeichen"/>
                <w:rFonts w:cs="Arial"/>
                <w:noProof/>
              </w:rPr>
              <w:footnoteReference w:id="11"/>
            </w:r>
            <w:r w:rsidRPr="00D94C9A">
              <w:rPr>
                <w:rFonts w:cs="Arial"/>
                <w:noProof/>
              </w:rPr>
              <w:t xml:space="preserve"> +</w:t>
            </w:r>
            <w:r w:rsidRPr="00D94C9A">
              <w:rPr>
                <w:rFonts w:cs="Arial"/>
                <w:noProof/>
                <w:color w:val="000000" w:themeColor="text1"/>
              </w:rPr>
              <w:t xml:space="preserve"> adäquater Stellenumfang für Leitungsfunktionen. </w:t>
            </w:r>
          </w:p>
        </w:tc>
        <w:tc>
          <w:tcPr>
            <w:tcW w:w="347" w:type="dxa"/>
            <w:tcBorders>
              <w:top w:val="single" w:sz="4" w:space="0" w:color="auto"/>
              <w:left w:val="single" w:sz="4" w:space="0" w:color="auto"/>
              <w:bottom w:val="single" w:sz="4" w:space="0" w:color="auto"/>
              <w:right w:val="single" w:sz="4" w:space="0" w:color="BFBFBF" w:themeColor="background1" w:themeShade="BF"/>
            </w:tcBorders>
            <w:shd w:val="clear" w:color="auto" w:fill="AFDC7E"/>
            <w:vAlign w:val="center"/>
          </w:tcPr>
          <w:p w14:paraId="7A2FC5D7" w14:textId="77777777" w:rsidR="00122AE8" w:rsidRPr="00D94C9A" w:rsidRDefault="00122AE8" w:rsidP="000C2123">
            <w:pPr>
              <w:jc w:val="center"/>
              <w:rPr>
                <w:rFonts w:cs="Arial"/>
                <w:noProof/>
              </w:rPr>
            </w:pPr>
            <w:r w:rsidRPr="00D94C9A">
              <w:rPr>
                <w:rFonts w:cs="Arial"/>
                <w:b/>
                <w:noProof/>
              </w:rPr>
              <w:t>X</w:t>
            </w:r>
          </w:p>
        </w:tc>
        <w:tc>
          <w:tcPr>
            <w:tcW w:w="3341" w:type="dxa"/>
            <w:gridSpan w:val="2"/>
            <w:tcBorders>
              <w:left w:val="single" w:sz="4" w:space="0" w:color="auto"/>
              <w:right w:val="single" w:sz="4" w:space="0" w:color="000000" w:themeColor="text1"/>
            </w:tcBorders>
            <w:vAlign w:val="center"/>
          </w:tcPr>
          <w:p w14:paraId="15C5B023" w14:textId="77777777" w:rsidR="00122AE8" w:rsidRPr="00D94C9A" w:rsidRDefault="00122AE8" w:rsidP="000C2123">
            <w:pPr>
              <w:rPr>
                <w:rFonts w:cs="Arial"/>
                <w:noProof/>
              </w:rPr>
            </w:pPr>
            <w:r w:rsidRPr="00D94C9A">
              <w:rPr>
                <w:noProof/>
                <w:sz w:val="18"/>
              </w:rPr>
              <w:t xml:space="preserve">Gesamtanzahl in VK: </w:t>
            </w:r>
            <w:r w:rsidRPr="00D94C9A">
              <w:rPr>
                <w:noProof/>
                <w:sz w:val="18"/>
              </w:rPr>
              <w:fldChar w:fldCharType="begin">
                <w:ffData>
                  <w:name w:val="Text2"/>
                  <w:enabled/>
                  <w:calcOnExit w:val="0"/>
                  <w:textInput/>
                </w:ffData>
              </w:fldChar>
            </w:r>
            <w:r w:rsidRPr="00D94C9A">
              <w:rPr>
                <w:noProof/>
                <w:sz w:val="18"/>
              </w:rPr>
              <w:instrText xml:space="preserve"> FORMTEXT </w:instrText>
            </w:r>
            <w:r w:rsidRPr="00D94C9A">
              <w:rPr>
                <w:noProof/>
                <w:sz w:val="18"/>
              </w:rPr>
            </w:r>
            <w:r w:rsidRPr="00D94C9A">
              <w:rPr>
                <w:noProof/>
                <w:sz w:val="18"/>
              </w:rPr>
              <w:fldChar w:fldCharType="separate"/>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fldChar w:fldCharType="end"/>
            </w:r>
          </w:p>
        </w:tc>
      </w:tr>
      <w:tr w:rsidR="00122AE8" w:rsidRPr="00D94C9A" w14:paraId="352F70DB" w14:textId="77777777" w:rsidTr="00A0029C">
        <w:trPr>
          <w:trHeight w:val="227"/>
        </w:trPr>
        <w:tc>
          <w:tcPr>
            <w:tcW w:w="5812" w:type="dxa"/>
            <w:tcBorders>
              <w:top w:val="single" w:sz="4" w:space="0" w:color="auto"/>
              <w:left w:val="single" w:sz="4" w:space="0" w:color="auto"/>
              <w:bottom w:val="single" w:sz="4" w:space="0" w:color="auto"/>
              <w:right w:val="single" w:sz="4" w:space="0" w:color="BFBFBF" w:themeColor="background1" w:themeShade="BF"/>
            </w:tcBorders>
            <w:shd w:val="clear" w:color="auto" w:fill="D9D9D9" w:themeFill="background1" w:themeFillShade="D9"/>
            <w:tcMar>
              <w:top w:w="57" w:type="dxa"/>
              <w:bottom w:w="57" w:type="dxa"/>
            </w:tcMar>
            <w:vAlign w:val="center"/>
          </w:tcPr>
          <w:p w14:paraId="7447D382" w14:textId="77777777" w:rsidR="00122AE8" w:rsidRPr="00D94C9A" w:rsidRDefault="00122AE8" w:rsidP="000C2123">
            <w:pPr>
              <w:ind w:left="708"/>
              <w:rPr>
                <w:rFonts w:cs="Arial"/>
                <w:noProof/>
              </w:rPr>
            </w:pPr>
            <w:r w:rsidRPr="00D94C9A">
              <w:rPr>
                <w:rFonts w:cs="Arial"/>
                <w:noProof/>
              </w:rPr>
              <w:t>Die Vertretung ist gewährleistet.</w:t>
            </w:r>
          </w:p>
        </w:tc>
        <w:tc>
          <w:tcPr>
            <w:tcW w:w="347" w:type="dxa"/>
            <w:tcBorders>
              <w:top w:val="single" w:sz="4" w:space="0" w:color="auto"/>
              <w:left w:val="single" w:sz="4" w:space="0" w:color="auto"/>
              <w:bottom w:val="single" w:sz="4" w:space="0" w:color="auto"/>
              <w:right w:val="single" w:sz="4" w:space="0" w:color="BFBFBF" w:themeColor="background1" w:themeShade="BF"/>
            </w:tcBorders>
            <w:shd w:val="clear" w:color="auto" w:fill="AFDC7E"/>
            <w:vAlign w:val="center"/>
          </w:tcPr>
          <w:p w14:paraId="045E157E" w14:textId="77777777" w:rsidR="00122AE8" w:rsidRPr="00D94C9A" w:rsidRDefault="00122AE8" w:rsidP="000C2123">
            <w:pPr>
              <w:jc w:val="center"/>
              <w:rPr>
                <w:rFonts w:cs="Arial"/>
                <w:b/>
                <w:noProof/>
              </w:rPr>
            </w:pPr>
            <w:r w:rsidRPr="00D94C9A">
              <w:rPr>
                <w:rFonts w:cs="Arial"/>
                <w:b/>
                <w:noProof/>
              </w:rPr>
              <w:t>X</w:t>
            </w:r>
          </w:p>
        </w:tc>
        <w:tc>
          <w:tcPr>
            <w:tcW w:w="3341" w:type="dxa"/>
            <w:gridSpan w:val="2"/>
            <w:tcBorders>
              <w:left w:val="single" w:sz="4" w:space="0" w:color="auto"/>
              <w:right w:val="single" w:sz="4" w:space="0" w:color="000000" w:themeColor="text1"/>
            </w:tcBorders>
          </w:tcPr>
          <w:p w14:paraId="286B3DD2" w14:textId="77777777" w:rsidR="00122AE8" w:rsidRPr="00D94C9A" w:rsidRDefault="00122AE8" w:rsidP="000C2123">
            <w:pPr>
              <w:jc w:val="both"/>
              <w:rPr>
                <w:rFonts w:cs="Arial"/>
                <w:noProof/>
              </w:rPr>
            </w:pPr>
            <w:r w:rsidRPr="00D94C9A">
              <w:rPr>
                <w:rFonts w:cs="Arial"/>
                <w:noProof/>
                <w:sz w:val="18"/>
                <w:szCs w:val="18"/>
              </w:rPr>
              <w:fldChar w:fldCharType="begin">
                <w:ffData>
                  <w:name w:val="Text2"/>
                  <w:enabled/>
                  <w:calcOnExit w:val="0"/>
                  <w:textInput/>
                </w:ffData>
              </w:fldChar>
            </w:r>
            <w:r w:rsidRPr="00D94C9A">
              <w:rPr>
                <w:rFonts w:cs="Arial"/>
                <w:noProof/>
                <w:sz w:val="18"/>
                <w:szCs w:val="18"/>
              </w:rPr>
              <w:instrText xml:space="preserve"> FORMTEXT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fldChar w:fldCharType="end"/>
            </w:r>
          </w:p>
        </w:tc>
      </w:tr>
      <w:tr w:rsidR="00122AE8" w:rsidRPr="00D94C9A" w14:paraId="28A251C5" w14:textId="77777777" w:rsidTr="00A0029C">
        <w:trPr>
          <w:trHeight w:val="227"/>
        </w:trPr>
        <w:tc>
          <w:tcPr>
            <w:tcW w:w="5812" w:type="dxa"/>
            <w:tcBorders>
              <w:top w:val="single" w:sz="4" w:space="0" w:color="auto"/>
              <w:left w:val="single" w:sz="4" w:space="0" w:color="auto"/>
              <w:bottom w:val="single" w:sz="4" w:space="0" w:color="auto"/>
              <w:right w:val="single" w:sz="4" w:space="0" w:color="BFBFBF" w:themeColor="background1" w:themeShade="BF"/>
            </w:tcBorders>
            <w:shd w:val="clear" w:color="auto" w:fill="D9D9D9" w:themeFill="background1" w:themeFillShade="D9"/>
            <w:tcMar>
              <w:top w:w="57" w:type="dxa"/>
              <w:bottom w:w="57" w:type="dxa"/>
            </w:tcMar>
            <w:vAlign w:val="center"/>
          </w:tcPr>
          <w:p w14:paraId="78094866" w14:textId="77777777" w:rsidR="00122AE8" w:rsidRPr="00D94C9A" w:rsidRDefault="00122AE8" w:rsidP="000C2123">
            <w:pPr>
              <w:ind w:left="708"/>
              <w:rPr>
                <w:rFonts w:cs="Arial"/>
                <w:noProof/>
              </w:rPr>
            </w:pPr>
            <w:r w:rsidRPr="00D94C9A">
              <w:rPr>
                <w:rFonts w:cs="Arial"/>
                <w:noProof/>
              </w:rPr>
              <w:t xml:space="preserve">Eine Rund-um-die-Uhr-Versorgung mit Pflegefachkräften ist gewährleistet </w:t>
            </w:r>
            <w:r w:rsidRPr="00D94C9A">
              <w:rPr>
                <w:rFonts w:cs="Arial"/>
                <w:noProof/>
                <w:sz w:val="18"/>
              </w:rPr>
              <w:t>(Nachweis über Dienstplan).</w:t>
            </w:r>
          </w:p>
        </w:tc>
        <w:tc>
          <w:tcPr>
            <w:tcW w:w="347" w:type="dxa"/>
            <w:tcBorders>
              <w:top w:val="single" w:sz="4" w:space="0" w:color="auto"/>
              <w:left w:val="single" w:sz="4" w:space="0" w:color="auto"/>
              <w:bottom w:val="single" w:sz="4" w:space="0" w:color="auto"/>
              <w:right w:val="single" w:sz="4" w:space="0" w:color="BFBFBF" w:themeColor="background1" w:themeShade="BF"/>
            </w:tcBorders>
            <w:shd w:val="clear" w:color="auto" w:fill="AFDC7E"/>
            <w:vAlign w:val="center"/>
          </w:tcPr>
          <w:p w14:paraId="7A07C2C9" w14:textId="77777777" w:rsidR="00122AE8" w:rsidRPr="00D94C9A" w:rsidRDefault="00122AE8" w:rsidP="000C2123">
            <w:pPr>
              <w:jc w:val="center"/>
              <w:rPr>
                <w:rFonts w:cs="Arial"/>
                <w:noProof/>
              </w:rPr>
            </w:pPr>
            <w:r w:rsidRPr="00D94C9A">
              <w:rPr>
                <w:rFonts w:cs="Arial"/>
                <w:b/>
                <w:noProof/>
              </w:rPr>
              <w:t>X</w:t>
            </w:r>
          </w:p>
        </w:tc>
        <w:tc>
          <w:tcPr>
            <w:tcW w:w="3341" w:type="dxa"/>
            <w:gridSpan w:val="2"/>
            <w:tcBorders>
              <w:left w:val="single" w:sz="4" w:space="0" w:color="auto"/>
              <w:bottom w:val="single" w:sz="4" w:space="0" w:color="auto"/>
              <w:right w:val="single" w:sz="4" w:space="0" w:color="000000" w:themeColor="text1"/>
            </w:tcBorders>
          </w:tcPr>
          <w:p w14:paraId="16C89900" w14:textId="77777777" w:rsidR="00122AE8" w:rsidRPr="00D94C9A" w:rsidRDefault="00122AE8" w:rsidP="000C2123">
            <w:pPr>
              <w:jc w:val="both"/>
              <w:rPr>
                <w:rFonts w:cs="Arial"/>
                <w:noProof/>
              </w:rPr>
            </w:pPr>
            <w:r w:rsidRPr="00D94C9A">
              <w:rPr>
                <w:rFonts w:cs="Arial"/>
                <w:noProof/>
                <w:sz w:val="18"/>
                <w:szCs w:val="18"/>
              </w:rPr>
              <w:fldChar w:fldCharType="begin">
                <w:ffData>
                  <w:name w:val="Text2"/>
                  <w:enabled/>
                  <w:calcOnExit w:val="0"/>
                  <w:textInput/>
                </w:ffData>
              </w:fldChar>
            </w:r>
            <w:r w:rsidRPr="00D94C9A">
              <w:rPr>
                <w:rFonts w:cs="Arial"/>
                <w:noProof/>
                <w:sz w:val="18"/>
                <w:szCs w:val="18"/>
              </w:rPr>
              <w:instrText xml:space="preserve"> FORMTEXT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fldChar w:fldCharType="end"/>
            </w:r>
          </w:p>
        </w:tc>
      </w:tr>
      <w:tr w:rsidR="007D6738" w:rsidRPr="00D94C9A" w14:paraId="6BE2D11A" w14:textId="77777777" w:rsidTr="000C2123">
        <w:trPr>
          <w:trHeight w:val="284"/>
        </w:trPr>
        <w:tc>
          <w:tcPr>
            <w:tcW w:w="9500"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vAlign w:val="center"/>
          </w:tcPr>
          <w:p w14:paraId="7627B1F4" w14:textId="77777777" w:rsidR="007D6738" w:rsidRPr="00D94C9A" w:rsidRDefault="007D6738" w:rsidP="000C2123">
            <w:pPr>
              <w:rPr>
                <w:rFonts w:cs="Arial"/>
                <w:b/>
                <w:noProof/>
              </w:rPr>
            </w:pPr>
            <w:r w:rsidRPr="00D94C9A">
              <w:rPr>
                <w:rFonts w:cs="Arial"/>
                <w:b/>
                <w:noProof/>
              </w:rPr>
              <w:t>Qualifikation Pflegefachkräfte</w:t>
            </w:r>
          </w:p>
        </w:tc>
      </w:tr>
      <w:tr w:rsidR="00122AE8" w:rsidRPr="00D94C9A" w14:paraId="2BB7ED80" w14:textId="77777777" w:rsidTr="00A0029C">
        <w:trPr>
          <w:trHeight w:val="246"/>
        </w:trPr>
        <w:tc>
          <w:tcPr>
            <w:tcW w:w="5812" w:type="dxa"/>
            <w:vMerge w:val="restart"/>
            <w:tcBorders>
              <w:top w:val="single" w:sz="4" w:space="0" w:color="auto"/>
              <w:left w:val="single" w:sz="4" w:space="0" w:color="auto"/>
              <w:right w:val="single" w:sz="4" w:space="0" w:color="auto"/>
            </w:tcBorders>
            <w:shd w:val="clear" w:color="auto" w:fill="D9D9D9" w:themeFill="background1" w:themeFillShade="D9"/>
            <w:tcMar>
              <w:top w:w="57" w:type="dxa"/>
              <w:bottom w:w="57" w:type="dxa"/>
            </w:tcMar>
            <w:vAlign w:val="center"/>
          </w:tcPr>
          <w:p w14:paraId="777CCF33" w14:textId="77777777" w:rsidR="00122AE8" w:rsidRPr="00D94C9A" w:rsidRDefault="00122AE8" w:rsidP="000C2123">
            <w:pPr>
              <w:ind w:left="708"/>
              <w:rPr>
                <w:rFonts w:cs="Arial"/>
                <w:noProof/>
              </w:rPr>
            </w:pPr>
            <w:r w:rsidRPr="00D94C9A">
              <w:rPr>
                <w:rFonts w:cs="Arial"/>
                <w:noProof/>
              </w:rPr>
              <w:t>Die pflegerische Leitung und deren Stellvertretung haben die Palliative Care-Qualifikation.</w:t>
            </w:r>
          </w:p>
          <w:p w14:paraId="0A25C201" w14:textId="77777777" w:rsidR="00122AE8" w:rsidRPr="00D94C9A" w:rsidRDefault="00122AE8" w:rsidP="000C2123">
            <w:pPr>
              <w:ind w:left="708"/>
              <w:rPr>
                <w:rFonts w:cs="Arial"/>
                <w:noProof/>
                <w:sz w:val="18"/>
                <w:szCs w:val="18"/>
              </w:rPr>
            </w:pPr>
            <w:r w:rsidRPr="00D94C9A">
              <w:rPr>
                <w:rFonts w:cs="Arial"/>
                <w:noProof/>
                <w:sz w:val="18"/>
                <w:szCs w:val="18"/>
              </w:rPr>
              <w:t>(Definition Palliative Care-Qualifikation: ≥160 Std. Weiterbildung nach Curriculum der DGP, namentliche Nennung und Stellenumfang)</w:t>
            </w:r>
            <w:r w:rsidRPr="00D94C9A">
              <w:rPr>
                <w:rStyle w:val="Funotenzeichen"/>
                <w:rFonts w:cs="Arial"/>
                <w:noProof/>
                <w:sz w:val="18"/>
                <w:szCs w:val="18"/>
              </w:rPr>
              <w:footnoteReference w:id="12"/>
            </w:r>
          </w:p>
        </w:tc>
        <w:tc>
          <w:tcPr>
            <w:tcW w:w="347" w:type="dxa"/>
            <w:vMerge w:val="restart"/>
            <w:tcBorders>
              <w:top w:val="single" w:sz="4" w:space="0" w:color="auto"/>
              <w:left w:val="single" w:sz="4" w:space="0" w:color="auto"/>
              <w:right w:val="single" w:sz="4" w:space="0" w:color="auto"/>
            </w:tcBorders>
            <w:shd w:val="clear" w:color="auto" w:fill="AFDC7E"/>
            <w:vAlign w:val="center"/>
          </w:tcPr>
          <w:p w14:paraId="7204426F" w14:textId="77777777" w:rsidR="00122AE8" w:rsidRPr="00D94C9A" w:rsidRDefault="00122AE8" w:rsidP="000C2123">
            <w:pPr>
              <w:jc w:val="center"/>
              <w:rPr>
                <w:rFonts w:cs="Arial"/>
                <w:b/>
                <w:noProof/>
              </w:rPr>
            </w:pPr>
            <w:r w:rsidRPr="00D94C9A">
              <w:rPr>
                <w:rFonts w:cs="Arial"/>
                <w:b/>
                <w:noProof/>
              </w:rPr>
              <w:t xml:space="preserve">             </w:t>
            </w:r>
          </w:p>
          <w:p w14:paraId="6D93E946" w14:textId="4E3F6B4D" w:rsidR="00122AE8" w:rsidRPr="00D94C9A" w:rsidRDefault="00122AE8" w:rsidP="000C2123">
            <w:pPr>
              <w:jc w:val="center"/>
              <w:rPr>
                <w:rFonts w:cs="Arial"/>
                <w:b/>
                <w:noProof/>
              </w:rPr>
            </w:pPr>
            <w:r w:rsidRPr="00D94C9A">
              <w:rPr>
                <w:rFonts w:cs="Arial"/>
                <w:b/>
                <w:noProof/>
              </w:rPr>
              <w:t>X</w:t>
            </w:r>
          </w:p>
        </w:tc>
        <w:tc>
          <w:tcPr>
            <w:tcW w:w="1706" w:type="dxa"/>
            <w:tcBorders>
              <w:left w:val="single" w:sz="4" w:space="0" w:color="auto"/>
              <w:right w:val="single" w:sz="4" w:space="0" w:color="000000" w:themeColor="text1"/>
            </w:tcBorders>
          </w:tcPr>
          <w:p w14:paraId="5E691957" w14:textId="77777777" w:rsidR="00122AE8" w:rsidRPr="00D94C9A" w:rsidRDefault="00122AE8" w:rsidP="000C2123">
            <w:pPr>
              <w:jc w:val="center"/>
              <w:rPr>
                <w:rFonts w:cs="Arial"/>
                <w:noProof/>
              </w:rPr>
            </w:pPr>
            <w:r w:rsidRPr="00D94C9A">
              <w:rPr>
                <w:rFonts w:cs="Arial"/>
                <w:b/>
                <w:noProof/>
                <w:sz w:val="18"/>
              </w:rPr>
              <w:t>Name:</w:t>
            </w:r>
          </w:p>
        </w:tc>
        <w:tc>
          <w:tcPr>
            <w:tcW w:w="1635" w:type="dxa"/>
            <w:tcBorders>
              <w:left w:val="single" w:sz="4" w:space="0" w:color="auto"/>
              <w:right w:val="single" w:sz="4" w:space="0" w:color="000000" w:themeColor="text1"/>
            </w:tcBorders>
          </w:tcPr>
          <w:p w14:paraId="00FE02A4" w14:textId="77777777" w:rsidR="00122AE8" w:rsidRPr="00D94C9A" w:rsidRDefault="00122AE8" w:rsidP="000C2123">
            <w:pPr>
              <w:jc w:val="center"/>
              <w:rPr>
                <w:rFonts w:cs="Arial"/>
                <w:noProof/>
              </w:rPr>
            </w:pPr>
            <w:r w:rsidRPr="00D94C9A">
              <w:rPr>
                <w:rFonts w:cs="Arial"/>
                <w:b/>
                <w:noProof/>
                <w:sz w:val="18"/>
              </w:rPr>
              <w:t>Stellenumfang:</w:t>
            </w:r>
          </w:p>
        </w:tc>
      </w:tr>
      <w:tr w:rsidR="00122AE8" w:rsidRPr="00D94C9A" w14:paraId="618F9556" w14:textId="77777777" w:rsidTr="00A0029C">
        <w:trPr>
          <w:trHeight w:val="244"/>
        </w:trPr>
        <w:tc>
          <w:tcPr>
            <w:tcW w:w="5812" w:type="dxa"/>
            <w:vMerge/>
            <w:tcBorders>
              <w:left w:val="single" w:sz="4" w:space="0" w:color="auto"/>
              <w:right w:val="single" w:sz="4" w:space="0" w:color="auto"/>
            </w:tcBorders>
            <w:shd w:val="clear" w:color="auto" w:fill="D9D9D9" w:themeFill="background1" w:themeFillShade="D9"/>
            <w:tcMar>
              <w:top w:w="57" w:type="dxa"/>
              <w:bottom w:w="57" w:type="dxa"/>
            </w:tcMar>
            <w:vAlign w:val="center"/>
          </w:tcPr>
          <w:p w14:paraId="4A1F0983" w14:textId="77777777" w:rsidR="00122AE8" w:rsidRPr="00D94C9A" w:rsidRDefault="00122AE8" w:rsidP="000C2123">
            <w:pPr>
              <w:ind w:left="708"/>
              <w:rPr>
                <w:rFonts w:cs="Arial"/>
                <w:noProof/>
              </w:rPr>
            </w:pPr>
          </w:p>
        </w:tc>
        <w:tc>
          <w:tcPr>
            <w:tcW w:w="347" w:type="dxa"/>
            <w:vMerge/>
            <w:tcBorders>
              <w:left w:val="single" w:sz="4" w:space="0" w:color="auto"/>
              <w:right w:val="single" w:sz="4" w:space="0" w:color="auto"/>
            </w:tcBorders>
            <w:shd w:val="clear" w:color="auto" w:fill="AFDC7E"/>
            <w:vAlign w:val="center"/>
          </w:tcPr>
          <w:p w14:paraId="1D0DA811" w14:textId="77777777" w:rsidR="00122AE8" w:rsidRPr="00D94C9A" w:rsidRDefault="00122AE8" w:rsidP="000C2123">
            <w:pPr>
              <w:jc w:val="center"/>
              <w:rPr>
                <w:rFonts w:cs="Arial"/>
                <w:b/>
                <w:noProof/>
              </w:rPr>
            </w:pPr>
          </w:p>
        </w:tc>
        <w:tc>
          <w:tcPr>
            <w:tcW w:w="1706" w:type="dxa"/>
            <w:tcBorders>
              <w:left w:val="single" w:sz="4" w:space="0" w:color="auto"/>
              <w:right w:val="single" w:sz="4" w:space="0" w:color="000000" w:themeColor="text1"/>
            </w:tcBorders>
          </w:tcPr>
          <w:p w14:paraId="2FF5481A" w14:textId="77777777" w:rsidR="00122AE8" w:rsidRPr="00D94C9A" w:rsidRDefault="00122AE8" w:rsidP="000C2123">
            <w:pPr>
              <w:rPr>
                <w:rFonts w:cs="Arial"/>
                <w:noProof/>
              </w:rPr>
            </w:pPr>
            <w:r w:rsidRPr="00D94C9A">
              <w:rPr>
                <w:noProof/>
                <w:sz w:val="18"/>
              </w:rPr>
              <w:fldChar w:fldCharType="begin">
                <w:ffData>
                  <w:name w:val="Text2"/>
                  <w:enabled/>
                  <w:calcOnExit w:val="0"/>
                  <w:textInput/>
                </w:ffData>
              </w:fldChar>
            </w:r>
            <w:r w:rsidRPr="00D94C9A">
              <w:rPr>
                <w:noProof/>
                <w:sz w:val="18"/>
              </w:rPr>
              <w:instrText xml:space="preserve"> FORMTEXT </w:instrText>
            </w:r>
            <w:r w:rsidRPr="00D94C9A">
              <w:rPr>
                <w:noProof/>
                <w:sz w:val="18"/>
              </w:rPr>
            </w:r>
            <w:r w:rsidRPr="00D94C9A">
              <w:rPr>
                <w:noProof/>
                <w:sz w:val="18"/>
              </w:rPr>
              <w:fldChar w:fldCharType="separate"/>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fldChar w:fldCharType="end"/>
            </w:r>
          </w:p>
        </w:tc>
        <w:tc>
          <w:tcPr>
            <w:tcW w:w="1635" w:type="dxa"/>
            <w:tcBorders>
              <w:left w:val="single" w:sz="4" w:space="0" w:color="auto"/>
              <w:right w:val="single" w:sz="4" w:space="0" w:color="000000" w:themeColor="text1"/>
            </w:tcBorders>
          </w:tcPr>
          <w:p w14:paraId="6FDBE290" w14:textId="77777777" w:rsidR="00122AE8" w:rsidRPr="00D94C9A" w:rsidRDefault="00122AE8" w:rsidP="000C2123">
            <w:pPr>
              <w:rPr>
                <w:rFonts w:cs="Arial"/>
                <w:noProof/>
              </w:rPr>
            </w:pPr>
            <w:r w:rsidRPr="00D94C9A">
              <w:rPr>
                <w:noProof/>
                <w:sz w:val="18"/>
              </w:rPr>
              <w:fldChar w:fldCharType="begin">
                <w:ffData>
                  <w:name w:val="Text2"/>
                  <w:enabled/>
                  <w:calcOnExit w:val="0"/>
                  <w:textInput/>
                </w:ffData>
              </w:fldChar>
            </w:r>
            <w:r w:rsidRPr="00D94C9A">
              <w:rPr>
                <w:noProof/>
                <w:sz w:val="18"/>
              </w:rPr>
              <w:instrText xml:space="preserve"> FORMTEXT </w:instrText>
            </w:r>
            <w:r w:rsidRPr="00D94C9A">
              <w:rPr>
                <w:noProof/>
                <w:sz w:val="18"/>
              </w:rPr>
            </w:r>
            <w:r w:rsidRPr="00D94C9A">
              <w:rPr>
                <w:noProof/>
                <w:sz w:val="18"/>
              </w:rPr>
              <w:fldChar w:fldCharType="separate"/>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fldChar w:fldCharType="end"/>
            </w:r>
          </w:p>
        </w:tc>
      </w:tr>
      <w:tr w:rsidR="00122AE8" w:rsidRPr="00D94C9A" w14:paraId="08646226" w14:textId="77777777" w:rsidTr="00A0029C">
        <w:trPr>
          <w:trHeight w:val="244"/>
        </w:trPr>
        <w:tc>
          <w:tcPr>
            <w:tcW w:w="5812" w:type="dxa"/>
            <w:vMerge/>
            <w:tcBorders>
              <w:left w:val="single" w:sz="4" w:space="0" w:color="auto"/>
              <w:right w:val="single" w:sz="4" w:space="0" w:color="auto"/>
            </w:tcBorders>
            <w:shd w:val="clear" w:color="auto" w:fill="D9D9D9" w:themeFill="background1" w:themeFillShade="D9"/>
            <w:tcMar>
              <w:top w:w="57" w:type="dxa"/>
              <w:bottom w:w="57" w:type="dxa"/>
            </w:tcMar>
            <w:vAlign w:val="center"/>
          </w:tcPr>
          <w:p w14:paraId="5C60FB27" w14:textId="77777777" w:rsidR="00122AE8" w:rsidRPr="00D94C9A" w:rsidRDefault="00122AE8" w:rsidP="000C2123">
            <w:pPr>
              <w:ind w:left="708"/>
              <w:rPr>
                <w:rFonts w:cs="Arial"/>
                <w:noProof/>
              </w:rPr>
            </w:pPr>
          </w:p>
        </w:tc>
        <w:tc>
          <w:tcPr>
            <w:tcW w:w="347" w:type="dxa"/>
            <w:vMerge/>
            <w:tcBorders>
              <w:left w:val="single" w:sz="4" w:space="0" w:color="auto"/>
              <w:right w:val="single" w:sz="4" w:space="0" w:color="auto"/>
            </w:tcBorders>
            <w:shd w:val="clear" w:color="auto" w:fill="AFDC7E"/>
            <w:vAlign w:val="center"/>
          </w:tcPr>
          <w:p w14:paraId="1F3BE9F1" w14:textId="77777777" w:rsidR="00122AE8" w:rsidRPr="00D94C9A" w:rsidRDefault="00122AE8" w:rsidP="000C2123">
            <w:pPr>
              <w:jc w:val="center"/>
              <w:rPr>
                <w:rFonts w:cs="Arial"/>
                <w:b/>
                <w:noProof/>
              </w:rPr>
            </w:pPr>
          </w:p>
        </w:tc>
        <w:tc>
          <w:tcPr>
            <w:tcW w:w="1706" w:type="dxa"/>
            <w:tcBorders>
              <w:left w:val="single" w:sz="4" w:space="0" w:color="auto"/>
              <w:right w:val="single" w:sz="4" w:space="0" w:color="000000" w:themeColor="text1"/>
            </w:tcBorders>
          </w:tcPr>
          <w:p w14:paraId="588A88AF" w14:textId="77777777" w:rsidR="00122AE8" w:rsidRPr="00D94C9A" w:rsidRDefault="00122AE8" w:rsidP="000C2123">
            <w:pPr>
              <w:rPr>
                <w:rFonts w:cs="Arial"/>
                <w:noProof/>
              </w:rPr>
            </w:pPr>
            <w:r w:rsidRPr="00D94C9A">
              <w:rPr>
                <w:noProof/>
                <w:sz w:val="18"/>
              </w:rPr>
              <w:fldChar w:fldCharType="begin">
                <w:ffData>
                  <w:name w:val="Text2"/>
                  <w:enabled/>
                  <w:calcOnExit w:val="0"/>
                  <w:textInput/>
                </w:ffData>
              </w:fldChar>
            </w:r>
            <w:r w:rsidRPr="00D94C9A">
              <w:rPr>
                <w:noProof/>
                <w:sz w:val="18"/>
              </w:rPr>
              <w:instrText xml:space="preserve"> FORMTEXT </w:instrText>
            </w:r>
            <w:r w:rsidRPr="00D94C9A">
              <w:rPr>
                <w:noProof/>
                <w:sz w:val="18"/>
              </w:rPr>
            </w:r>
            <w:r w:rsidRPr="00D94C9A">
              <w:rPr>
                <w:noProof/>
                <w:sz w:val="18"/>
              </w:rPr>
              <w:fldChar w:fldCharType="separate"/>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fldChar w:fldCharType="end"/>
            </w:r>
          </w:p>
        </w:tc>
        <w:tc>
          <w:tcPr>
            <w:tcW w:w="1635" w:type="dxa"/>
            <w:tcBorders>
              <w:left w:val="single" w:sz="4" w:space="0" w:color="auto"/>
              <w:right w:val="single" w:sz="4" w:space="0" w:color="000000" w:themeColor="text1"/>
            </w:tcBorders>
          </w:tcPr>
          <w:p w14:paraId="55AA7C03" w14:textId="77777777" w:rsidR="00122AE8" w:rsidRPr="00D94C9A" w:rsidRDefault="00122AE8" w:rsidP="000C2123">
            <w:pPr>
              <w:rPr>
                <w:rFonts w:cs="Arial"/>
                <w:noProof/>
              </w:rPr>
            </w:pPr>
            <w:r w:rsidRPr="00D94C9A">
              <w:rPr>
                <w:noProof/>
                <w:sz w:val="18"/>
              </w:rPr>
              <w:fldChar w:fldCharType="begin">
                <w:ffData>
                  <w:name w:val="Text2"/>
                  <w:enabled/>
                  <w:calcOnExit w:val="0"/>
                  <w:textInput/>
                </w:ffData>
              </w:fldChar>
            </w:r>
            <w:r w:rsidRPr="00D94C9A">
              <w:rPr>
                <w:noProof/>
                <w:sz w:val="18"/>
              </w:rPr>
              <w:instrText xml:space="preserve"> FORMTEXT </w:instrText>
            </w:r>
            <w:r w:rsidRPr="00D94C9A">
              <w:rPr>
                <w:noProof/>
                <w:sz w:val="18"/>
              </w:rPr>
            </w:r>
            <w:r w:rsidRPr="00D94C9A">
              <w:rPr>
                <w:noProof/>
                <w:sz w:val="18"/>
              </w:rPr>
              <w:fldChar w:fldCharType="separate"/>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fldChar w:fldCharType="end"/>
            </w:r>
          </w:p>
        </w:tc>
      </w:tr>
      <w:tr w:rsidR="00122AE8" w:rsidRPr="00D94C9A" w14:paraId="72C8B452" w14:textId="77777777" w:rsidTr="00A0029C">
        <w:trPr>
          <w:trHeight w:val="244"/>
        </w:trPr>
        <w:tc>
          <w:tcPr>
            <w:tcW w:w="5812" w:type="dxa"/>
            <w:vMerge/>
            <w:tcBorders>
              <w:left w:val="single" w:sz="4" w:space="0" w:color="auto"/>
              <w:bottom w:val="single" w:sz="4" w:space="0" w:color="auto"/>
              <w:right w:val="single" w:sz="4" w:space="0" w:color="auto"/>
            </w:tcBorders>
            <w:shd w:val="clear" w:color="auto" w:fill="D9D9D9" w:themeFill="background1" w:themeFillShade="D9"/>
            <w:tcMar>
              <w:top w:w="57" w:type="dxa"/>
              <w:bottom w:w="57" w:type="dxa"/>
            </w:tcMar>
            <w:vAlign w:val="center"/>
          </w:tcPr>
          <w:p w14:paraId="0E16043B" w14:textId="77777777" w:rsidR="00122AE8" w:rsidRPr="00D94C9A" w:rsidRDefault="00122AE8" w:rsidP="000C2123">
            <w:pPr>
              <w:ind w:left="708"/>
              <w:rPr>
                <w:rFonts w:cs="Arial"/>
                <w:noProof/>
              </w:rPr>
            </w:pPr>
          </w:p>
        </w:tc>
        <w:tc>
          <w:tcPr>
            <w:tcW w:w="347" w:type="dxa"/>
            <w:vMerge/>
            <w:tcBorders>
              <w:left w:val="single" w:sz="4" w:space="0" w:color="auto"/>
              <w:bottom w:val="single" w:sz="4" w:space="0" w:color="auto"/>
              <w:right w:val="single" w:sz="4" w:space="0" w:color="auto"/>
            </w:tcBorders>
            <w:shd w:val="clear" w:color="auto" w:fill="AFDC7E"/>
            <w:vAlign w:val="center"/>
          </w:tcPr>
          <w:p w14:paraId="6F717130" w14:textId="77777777" w:rsidR="00122AE8" w:rsidRPr="00D94C9A" w:rsidRDefault="00122AE8" w:rsidP="000C2123">
            <w:pPr>
              <w:jc w:val="center"/>
              <w:rPr>
                <w:rFonts w:cs="Arial"/>
                <w:b/>
                <w:noProof/>
              </w:rPr>
            </w:pPr>
          </w:p>
        </w:tc>
        <w:tc>
          <w:tcPr>
            <w:tcW w:w="1706" w:type="dxa"/>
            <w:tcBorders>
              <w:left w:val="single" w:sz="4" w:space="0" w:color="auto"/>
              <w:right w:val="single" w:sz="4" w:space="0" w:color="000000" w:themeColor="text1"/>
            </w:tcBorders>
          </w:tcPr>
          <w:p w14:paraId="6E102576" w14:textId="77777777" w:rsidR="00122AE8" w:rsidRPr="00D94C9A" w:rsidRDefault="00122AE8" w:rsidP="000C2123">
            <w:pPr>
              <w:rPr>
                <w:rFonts w:cs="Arial"/>
                <w:noProof/>
              </w:rPr>
            </w:pPr>
            <w:r w:rsidRPr="00D94C9A">
              <w:rPr>
                <w:noProof/>
                <w:sz w:val="18"/>
              </w:rPr>
              <w:fldChar w:fldCharType="begin">
                <w:ffData>
                  <w:name w:val="Text2"/>
                  <w:enabled/>
                  <w:calcOnExit w:val="0"/>
                  <w:textInput/>
                </w:ffData>
              </w:fldChar>
            </w:r>
            <w:r w:rsidRPr="00D94C9A">
              <w:rPr>
                <w:noProof/>
                <w:sz w:val="18"/>
              </w:rPr>
              <w:instrText xml:space="preserve"> FORMTEXT </w:instrText>
            </w:r>
            <w:r w:rsidRPr="00D94C9A">
              <w:rPr>
                <w:noProof/>
                <w:sz w:val="18"/>
              </w:rPr>
            </w:r>
            <w:r w:rsidRPr="00D94C9A">
              <w:rPr>
                <w:noProof/>
                <w:sz w:val="18"/>
              </w:rPr>
              <w:fldChar w:fldCharType="separate"/>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fldChar w:fldCharType="end"/>
            </w:r>
          </w:p>
        </w:tc>
        <w:tc>
          <w:tcPr>
            <w:tcW w:w="1635" w:type="dxa"/>
            <w:tcBorders>
              <w:left w:val="single" w:sz="4" w:space="0" w:color="auto"/>
              <w:right w:val="single" w:sz="4" w:space="0" w:color="000000" w:themeColor="text1"/>
            </w:tcBorders>
          </w:tcPr>
          <w:p w14:paraId="7C7A16C6" w14:textId="77777777" w:rsidR="00122AE8" w:rsidRPr="00D94C9A" w:rsidRDefault="00122AE8" w:rsidP="000C2123">
            <w:pPr>
              <w:rPr>
                <w:rFonts w:cs="Arial"/>
                <w:noProof/>
              </w:rPr>
            </w:pPr>
            <w:r w:rsidRPr="00D94C9A">
              <w:rPr>
                <w:noProof/>
                <w:sz w:val="18"/>
              </w:rPr>
              <w:fldChar w:fldCharType="begin">
                <w:ffData>
                  <w:name w:val="Text2"/>
                  <w:enabled/>
                  <w:calcOnExit w:val="0"/>
                  <w:textInput/>
                </w:ffData>
              </w:fldChar>
            </w:r>
            <w:r w:rsidRPr="00D94C9A">
              <w:rPr>
                <w:noProof/>
                <w:sz w:val="18"/>
              </w:rPr>
              <w:instrText xml:space="preserve"> FORMTEXT </w:instrText>
            </w:r>
            <w:r w:rsidRPr="00D94C9A">
              <w:rPr>
                <w:noProof/>
                <w:sz w:val="18"/>
              </w:rPr>
            </w:r>
            <w:r w:rsidRPr="00D94C9A">
              <w:rPr>
                <w:noProof/>
                <w:sz w:val="18"/>
              </w:rPr>
              <w:fldChar w:fldCharType="separate"/>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fldChar w:fldCharType="end"/>
            </w:r>
          </w:p>
        </w:tc>
      </w:tr>
      <w:tr w:rsidR="00122AE8" w:rsidRPr="00D94C9A" w14:paraId="436F2154" w14:textId="77777777" w:rsidTr="00A0029C">
        <w:trPr>
          <w:trHeight w:val="227"/>
        </w:trPr>
        <w:tc>
          <w:tcPr>
            <w:tcW w:w="5812" w:type="dxa"/>
            <w:tcBorders>
              <w:top w:val="single" w:sz="4" w:space="0" w:color="auto"/>
              <w:left w:val="single" w:sz="4" w:space="0" w:color="auto"/>
              <w:bottom w:val="single" w:sz="4" w:space="0" w:color="auto"/>
              <w:right w:val="single" w:sz="4" w:space="0" w:color="BFBFBF" w:themeColor="background1" w:themeShade="BF"/>
            </w:tcBorders>
            <w:shd w:val="clear" w:color="auto" w:fill="D9D9D9" w:themeFill="background1" w:themeFillShade="D9"/>
            <w:tcMar>
              <w:top w:w="57" w:type="dxa"/>
              <w:bottom w:w="57" w:type="dxa"/>
            </w:tcMar>
            <w:vAlign w:val="center"/>
          </w:tcPr>
          <w:p w14:paraId="18BA9A83" w14:textId="419575A2" w:rsidR="00122AE8" w:rsidRPr="00D94C9A" w:rsidRDefault="00122AE8" w:rsidP="000C2123">
            <w:pPr>
              <w:ind w:left="708"/>
              <w:rPr>
                <w:rFonts w:cs="Arial"/>
                <w:noProof/>
              </w:rPr>
            </w:pPr>
            <w:r w:rsidRPr="00D94C9A">
              <w:rPr>
                <w:rFonts w:cs="Arial"/>
                <w:noProof/>
              </w:rPr>
              <w:t>Eine mindestens 6-monatige Erfahrung in der Behandlung von Palliativpatient</w:t>
            </w:r>
            <w:r>
              <w:rPr>
                <w:rFonts w:cs="Arial"/>
                <w:noProof/>
              </w:rPr>
              <w:t>inn</w:t>
            </w:r>
            <w:r w:rsidRPr="00D94C9A">
              <w:rPr>
                <w:rFonts w:cs="Arial"/>
                <w:noProof/>
              </w:rPr>
              <w:t>en</w:t>
            </w:r>
            <w:r>
              <w:rPr>
                <w:rFonts w:cs="Arial"/>
                <w:noProof/>
              </w:rPr>
              <w:t xml:space="preserve"> und Palliativpatienten</w:t>
            </w:r>
            <w:r w:rsidRPr="00D94C9A">
              <w:rPr>
                <w:rFonts w:cs="Arial"/>
                <w:noProof/>
              </w:rPr>
              <w:t xml:space="preserve"> in einer Palliativstation oder in einer anderen Einrichtung der spezialisierten Palliativversorgung liegt vor.</w:t>
            </w:r>
          </w:p>
        </w:tc>
        <w:tc>
          <w:tcPr>
            <w:tcW w:w="347" w:type="dxa"/>
            <w:tcBorders>
              <w:top w:val="single" w:sz="4" w:space="0" w:color="auto"/>
              <w:left w:val="single" w:sz="4" w:space="0" w:color="auto"/>
              <w:bottom w:val="single" w:sz="4" w:space="0" w:color="auto"/>
              <w:right w:val="single" w:sz="4" w:space="0" w:color="BFBFBF" w:themeColor="background1" w:themeShade="BF"/>
            </w:tcBorders>
            <w:shd w:val="clear" w:color="auto" w:fill="AFDC7E"/>
            <w:vAlign w:val="center"/>
          </w:tcPr>
          <w:p w14:paraId="59DD039A" w14:textId="77777777" w:rsidR="00122AE8" w:rsidRPr="00D94C9A" w:rsidRDefault="00122AE8" w:rsidP="000C2123">
            <w:pPr>
              <w:jc w:val="center"/>
              <w:rPr>
                <w:rFonts w:cs="Arial"/>
                <w:b/>
                <w:noProof/>
              </w:rPr>
            </w:pPr>
            <w:r w:rsidRPr="00D94C9A">
              <w:rPr>
                <w:rFonts w:cs="Arial"/>
                <w:b/>
                <w:noProof/>
              </w:rPr>
              <w:t>X</w:t>
            </w:r>
          </w:p>
        </w:tc>
        <w:tc>
          <w:tcPr>
            <w:tcW w:w="3341" w:type="dxa"/>
            <w:gridSpan w:val="2"/>
            <w:tcBorders>
              <w:left w:val="single" w:sz="4" w:space="0" w:color="auto"/>
              <w:right w:val="single" w:sz="4" w:space="0" w:color="000000" w:themeColor="text1"/>
            </w:tcBorders>
          </w:tcPr>
          <w:p w14:paraId="0EE006BC" w14:textId="77777777" w:rsidR="00122AE8" w:rsidRPr="00D94C9A" w:rsidRDefault="00122AE8" w:rsidP="000C2123">
            <w:pPr>
              <w:jc w:val="both"/>
              <w:rPr>
                <w:rFonts w:cs="Arial"/>
                <w:noProof/>
              </w:rPr>
            </w:pPr>
            <w:r w:rsidRPr="00D94C9A">
              <w:rPr>
                <w:rFonts w:cs="Arial"/>
                <w:noProof/>
                <w:sz w:val="18"/>
                <w:szCs w:val="18"/>
              </w:rPr>
              <w:fldChar w:fldCharType="begin">
                <w:ffData>
                  <w:name w:val="Text2"/>
                  <w:enabled/>
                  <w:calcOnExit w:val="0"/>
                  <w:textInput/>
                </w:ffData>
              </w:fldChar>
            </w:r>
            <w:r w:rsidRPr="00D94C9A">
              <w:rPr>
                <w:rFonts w:cs="Arial"/>
                <w:noProof/>
                <w:sz w:val="18"/>
                <w:szCs w:val="18"/>
              </w:rPr>
              <w:instrText xml:space="preserve"> FORMTEXT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fldChar w:fldCharType="end"/>
            </w:r>
          </w:p>
        </w:tc>
      </w:tr>
      <w:tr w:rsidR="00122AE8" w:rsidRPr="00D94C9A" w14:paraId="4C1F53E4" w14:textId="77777777" w:rsidTr="00A0029C">
        <w:trPr>
          <w:trHeight w:val="227"/>
        </w:trPr>
        <w:tc>
          <w:tcPr>
            <w:tcW w:w="5812" w:type="dxa"/>
            <w:tcBorders>
              <w:top w:val="single" w:sz="4" w:space="0" w:color="auto"/>
              <w:left w:val="single" w:sz="4" w:space="0" w:color="auto"/>
              <w:bottom w:val="single" w:sz="4" w:space="0" w:color="auto"/>
              <w:right w:val="single" w:sz="4" w:space="0" w:color="BFBFBF" w:themeColor="background1" w:themeShade="BF"/>
            </w:tcBorders>
            <w:shd w:val="clear" w:color="auto" w:fill="D9D9D9" w:themeFill="background1" w:themeFillShade="D9"/>
            <w:tcMar>
              <w:top w:w="57" w:type="dxa"/>
              <w:bottom w:w="57" w:type="dxa"/>
            </w:tcMar>
            <w:vAlign w:val="center"/>
          </w:tcPr>
          <w:p w14:paraId="195E74DA" w14:textId="77777777" w:rsidR="00122AE8" w:rsidRPr="00D94C9A" w:rsidRDefault="00122AE8" w:rsidP="000C2123">
            <w:pPr>
              <w:ind w:left="708"/>
              <w:rPr>
                <w:rFonts w:cs="Arial"/>
                <w:noProof/>
              </w:rPr>
            </w:pPr>
            <w:r w:rsidRPr="00D94C9A">
              <w:rPr>
                <w:rFonts w:cs="Arial"/>
                <w:noProof/>
              </w:rPr>
              <w:t>Eine Qualifikation in Teamführung liegt vor.</w:t>
            </w:r>
          </w:p>
        </w:tc>
        <w:tc>
          <w:tcPr>
            <w:tcW w:w="347" w:type="dxa"/>
            <w:tcBorders>
              <w:top w:val="single" w:sz="4" w:space="0" w:color="auto"/>
              <w:left w:val="single" w:sz="4" w:space="0" w:color="auto"/>
              <w:bottom w:val="single" w:sz="4" w:space="0" w:color="auto"/>
              <w:right w:val="single" w:sz="4" w:space="0" w:color="BFBFBF" w:themeColor="background1" w:themeShade="BF"/>
            </w:tcBorders>
            <w:shd w:val="clear" w:color="auto" w:fill="AFDC7E"/>
            <w:vAlign w:val="center"/>
          </w:tcPr>
          <w:p w14:paraId="691AF563" w14:textId="77777777" w:rsidR="00122AE8" w:rsidRPr="00D94C9A" w:rsidRDefault="00122AE8" w:rsidP="000C2123">
            <w:pPr>
              <w:jc w:val="center"/>
              <w:rPr>
                <w:rFonts w:cs="Arial"/>
                <w:b/>
                <w:noProof/>
              </w:rPr>
            </w:pPr>
            <w:r w:rsidRPr="00D94C9A">
              <w:rPr>
                <w:rFonts w:cs="Arial"/>
                <w:b/>
                <w:noProof/>
              </w:rPr>
              <w:t>X</w:t>
            </w:r>
          </w:p>
        </w:tc>
        <w:tc>
          <w:tcPr>
            <w:tcW w:w="3341" w:type="dxa"/>
            <w:gridSpan w:val="2"/>
            <w:tcBorders>
              <w:left w:val="single" w:sz="4" w:space="0" w:color="auto"/>
              <w:right w:val="single" w:sz="4" w:space="0" w:color="000000" w:themeColor="text1"/>
            </w:tcBorders>
          </w:tcPr>
          <w:p w14:paraId="4A44CAA7" w14:textId="77777777" w:rsidR="00122AE8" w:rsidRPr="00D94C9A" w:rsidRDefault="00122AE8" w:rsidP="000C2123">
            <w:pPr>
              <w:jc w:val="both"/>
              <w:rPr>
                <w:rFonts w:cs="Arial"/>
                <w:noProof/>
              </w:rPr>
            </w:pPr>
            <w:r w:rsidRPr="00D94C9A">
              <w:rPr>
                <w:rFonts w:cs="Arial"/>
                <w:noProof/>
                <w:sz w:val="18"/>
                <w:szCs w:val="18"/>
              </w:rPr>
              <w:fldChar w:fldCharType="begin">
                <w:ffData>
                  <w:name w:val="Text2"/>
                  <w:enabled/>
                  <w:calcOnExit w:val="0"/>
                  <w:textInput/>
                </w:ffData>
              </w:fldChar>
            </w:r>
            <w:r w:rsidRPr="00D94C9A">
              <w:rPr>
                <w:rFonts w:cs="Arial"/>
                <w:noProof/>
                <w:sz w:val="18"/>
                <w:szCs w:val="18"/>
              </w:rPr>
              <w:instrText xml:space="preserve"> FORMTEXT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fldChar w:fldCharType="end"/>
            </w:r>
          </w:p>
        </w:tc>
      </w:tr>
      <w:tr w:rsidR="00122AE8" w:rsidRPr="00D94C9A" w14:paraId="31424AC7" w14:textId="77777777" w:rsidTr="00A0029C">
        <w:trPr>
          <w:trHeight w:val="997"/>
        </w:trPr>
        <w:tc>
          <w:tcPr>
            <w:tcW w:w="581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vAlign w:val="center"/>
          </w:tcPr>
          <w:p w14:paraId="68E228E5" w14:textId="50080670" w:rsidR="00122AE8" w:rsidRPr="00D94C9A" w:rsidRDefault="00122AE8" w:rsidP="000C2123">
            <w:pPr>
              <w:ind w:left="708"/>
              <w:rPr>
                <w:rFonts w:cs="Arial"/>
                <w:noProof/>
              </w:rPr>
            </w:pPr>
            <w:r w:rsidRPr="00D94C9A">
              <w:rPr>
                <w:rFonts w:cs="Arial"/>
                <w:noProof/>
              </w:rPr>
              <w:t>Über 75% der Pflegefachkräf</w:t>
            </w:r>
            <w:r w:rsidRPr="00D94C9A">
              <w:rPr>
                <w:rFonts w:cs="Arial"/>
                <w:noProof/>
                <w:color w:val="000000" w:themeColor="text1"/>
              </w:rPr>
              <w:t xml:space="preserve">te (Bezug: Mitarbeiterin / Mitarbeiter, nicht VK) </w:t>
            </w:r>
            <w:r w:rsidRPr="00D94C9A">
              <w:rPr>
                <w:rFonts w:cs="Arial"/>
                <w:noProof/>
              </w:rPr>
              <w:t>besitzen die Qualifikation „Palliative Care“.</w:t>
            </w:r>
          </w:p>
          <w:p w14:paraId="4747B594" w14:textId="77777777" w:rsidR="00122AE8" w:rsidRPr="00D94C9A" w:rsidRDefault="00122AE8" w:rsidP="000C2123">
            <w:pPr>
              <w:ind w:left="708"/>
              <w:rPr>
                <w:rFonts w:cs="Arial"/>
                <w:noProof/>
                <w:sz w:val="18"/>
                <w:szCs w:val="18"/>
              </w:rPr>
            </w:pPr>
            <w:r w:rsidRPr="00D94C9A">
              <w:rPr>
                <w:rFonts w:cs="Arial"/>
                <w:noProof/>
                <w:sz w:val="18"/>
                <w:szCs w:val="18"/>
              </w:rPr>
              <w:t>(Definition Palliative Care-Qualifikation: ≥160 Std. Weiterbildung, s.o.; Fachweiterbildungsquote Palliative Care in %)</w:t>
            </w:r>
            <w:r w:rsidRPr="00D94C9A">
              <w:rPr>
                <w:rStyle w:val="Funotenzeichen"/>
                <w:rFonts w:cs="Arial"/>
                <w:noProof/>
                <w:sz w:val="18"/>
                <w:szCs w:val="18"/>
              </w:rPr>
              <w:footnoteReference w:id="13"/>
            </w:r>
          </w:p>
        </w:tc>
        <w:tc>
          <w:tcPr>
            <w:tcW w:w="347" w:type="dxa"/>
            <w:tcBorders>
              <w:top w:val="single" w:sz="4" w:space="0" w:color="auto"/>
              <w:left w:val="single" w:sz="4" w:space="0" w:color="auto"/>
              <w:bottom w:val="single" w:sz="4" w:space="0" w:color="auto"/>
              <w:right w:val="single" w:sz="4" w:space="0" w:color="auto"/>
            </w:tcBorders>
            <w:shd w:val="clear" w:color="auto" w:fill="AFDC7E"/>
            <w:vAlign w:val="center"/>
          </w:tcPr>
          <w:p w14:paraId="1C9F1671" w14:textId="77777777" w:rsidR="00122AE8" w:rsidRPr="00D94C9A" w:rsidRDefault="00122AE8" w:rsidP="000C2123">
            <w:pPr>
              <w:jc w:val="center"/>
              <w:rPr>
                <w:rFonts w:cs="Arial"/>
                <w:b/>
                <w:noProof/>
              </w:rPr>
            </w:pPr>
            <w:r w:rsidRPr="00D94C9A">
              <w:rPr>
                <w:rFonts w:cs="Arial"/>
                <w:b/>
                <w:noProof/>
              </w:rPr>
              <w:t>X</w:t>
            </w:r>
          </w:p>
        </w:tc>
        <w:tc>
          <w:tcPr>
            <w:tcW w:w="3341" w:type="dxa"/>
            <w:gridSpan w:val="2"/>
            <w:tcBorders>
              <w:left w:val="single" w:sz="4" w:space="0" w:color="auto"/>
              <w:right w:val="single" w:sz="4" w:space="0" w:color="000000" w:themeColor="text1"/>
            </w:tcBorders>
            <w:vAlign w:val="center"/>
          </w:tcPr>
          <w:p w14:paraId="1E2CA1A7" w14:textId="77777777" w:rsidR="00122AE8" w:rsidRPr="00D94C9A" w:rsidRDefault="00122AE8" w:rsidP="000C2123">
            <w:pPr>
              <w:rPr>
                <w:rFonts w:cs="Arial"/>
                <w:noProof/>
              </w:rPr>
            </w:pPr>
            <w:r w:rsidRPr="00D94C9A">
              <w:rPr>
                <w:noProof/>
                <w:sz w:val="18"/>
              </w:rPr>
              <w:t xml:space="preserve">Anzahl der Pflegekräfte in %: </w:t>
            </w:r>
            <w:r w:rsidRPr="00D94C9A">
              <w:rPr>
                <w:noProof/>
                <w:sz w:val="18"/>
              </w:rPr>
              <w:fldChar w:fldCharType="begin">
                <w:ffData>
                  <w:name w:val="Text2"/>
                  <w:enabled/>
                  <w:calcOnExit w:val="0"/>
                  <w:textInput/>
                </w:ffData>
              </w:fldChar>
            </w:r>
            <w:r w:rsidRPr="00D94C9A">
              <w:rPr>
                <w:noProof/>
                <w:sz w:val="18"/>
              </w:rPr>
              <w:instrText xml:space="preserve"> FORMTEXT </w:instrText>
            </w:r>
            <w:r w:rsidRPr="00D94C9A">
              <w:rPr>
                <w:noProof/>
                <w:sz w:val="18"/>
              </w:rPr>
            </w:r>
            <w:r w:rsidRPr="00D94C9A">
              <w:rPr>
                <w:noProof/>
                <w:sz w:val="18"/>
              </w:rPr>
              <w:fldChar w:fldCharType="separate"/>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fldChar w:fldCharType="end"/>
            </w:r>
          </w:p>
        </w:tc>
      </w:tr>
      <w:tr w:rsidR="007D6738" w:rsidRPr="00D94C9A" w14:paraId="1F338948" w14:textId="77777777" w:rsidTr="000C2123">
        <w:trPr>
          <w:trHeight w:val="28"/>
        </w:trPr>
        <w:tc>
          <w:tcPr>
            <w:tcW w:w="9500" w:type="dxa"/>
            <w:gridSpan w:val="4"/>
            <w:shd w:val="clear" w:color="auto" w:fill="BFBFBF" w:themeFill="background1" w:themeFillShade="BF"/>
            <w:tcMar>
              <w:top w:w="57" w:type="dxa"/>
              <w:bottom w:w="57" w:type="dxa"/>
            </w:tcMar>
            <w:vAlign w:val="center"/>
          </w:tcPr>
          <w:p w14:paraId="573B763B" w14:textId="77777777" w:rsidR="007D6738" w:rsidRPr="00D94C9A" w:rsidRDefault="007D6738" w:rsidP="000C2123">
            <w:pPr>
              <w:rPr>
                <w:rFonts w:cs="Arial"/>
                <w:b/>
                <w:noProof/>
              </w:rPr>
            </w:pPr>
            <w:r w:rsidRPr="00D94C9A">
              <w:rPr>
                <w:rFonts w:cs="Arial"/>
                <w:b/>
                <w:noProof/>
              </w:rPr>
              <w:t>Beschreibung durch die Einrichtung</w:t>
            </w:r>
          </w:p>
        </w:tc>
      </w:tr>
      <w:tr w:rsidR="007D6738" w:rsidRPr="00D94C9A" w14:paraId="334FA195" w14:textId="77777777" w:rsidTr="000C2123">
        <w:tc>
          <w:tcPr>
            <w:tcW w:w="9500" w:type="dxa"/>
            <w:gridSpan w:val="4"/>
            <w:tcBorders>
              <w:bottom w:val="single" w:sz="4" w:space="0" w:color="auto"/>
            </w:tcBorders>
            <w:shd w:val="clear" w:color="auto" w:fill="auto"/>
            <w:tcMar>
              <w:top w:w="57" w:type="dxa"/>
              <w:bottom w:w="57" w:type="dxa"/>
            </w:tcMar>
            <w:vAlign w:val="center"/>
          </w:tcPr>
          <w:p w14:paraId="17264C73" w14:textId="77777777" w:rsidR="007D6738" w:rsidRPr="00D94C9A" w:rsidRDefault="007D6738" w:rsidP="000C2123">
            <w:pPr>
              <w:rPr>
                <w:rFonts w:cs="Arial"/>
                <w:noProof/>
              </w:rPr>
            </w:pPr>
            <w:r w:rsidRPr="00D94C9A">
              <w:rPr>
                <w:rFonts w:cs="Arial"/>
                <w:noProof/>
              </w:rPr>
              <w:fldChar w:fldCharType="begin">
                <w:ffData>
                  <w:name w:val="Text2"/>
                  <w:enabled/>
                  <w:calcOnExit w:val="0"/>
                  <w:textInput/>
                </w:ffData>
              </w:fldChar>
            </w:r>
            <w:r w:rsidRPr="00D94C9A">
              <w:rPr>
                <w:rFonts w:cs="Arial"/>
                <w:noProof/>
              </w:rPr>
              <w:instrText xml:space="preserve"> FORMTEXT </w:instrText>
            </w:r>
            <w:r w:rsidRPr="00D94C9A">
              <w:rPr>
                <w:rFonts w:cs="Arial"/>
                <w:noProof/>
              </w:rPr>
            </w:r>
            <w:r w:rsidRPr="00D94C9A">
              <w:rPr>
                <w:rFonts w:cs="Arial"/>
                <w:noProof/>
              </w:rPr>
              <w:fldChar w:fldCharType="separate"/>
            </w:r>
            <w:r w:rsidRPr="00D94C9A">
              <w:rPr>
                <w:rFonts w:cs="Arial"/>
                <w:noProof/>
              </w:rPr>
              <w:t> </w:t>
            </w:r>
            <w:r w:rsidRPr="00D94C9A">
              <w:rPr>
                <w:rFonts w:cs="Arial"/>
                <w:noProof/>
              </w:rPr>
              <w:t> </w:t>
            </w:r>
            <w:r w:rsidRPr="00D94C9A">
              <w:rPr>
                <w:rFonts w:cs="Arial"/>
                <w:noProof/>
              </w:rPr>
              <w:t> </w:t>
            </w:r>
            <w:r w:rsidRPr="00D94C9A">
              <w:rPr>
                <w:rFonts w:cs="Arial"/>
                <w:noProof/>
              </w:rPr>
              <w:t> </w:t>
            </w:r>
            <w:r w:rsidRPr="00D94C9A">
              <w:rPr>
                <w:rFonts w:cs="Arial"/>
                <w:noProof/>
              </w:rPr>
              <w:t> </w:t>
            </w:r>
            <w:r w:rsidRPr="00D94C9A">
              <w:rPr>
                <w:rFonts w:cs="Arial"/>
                <w:noProof/>
              </w:rPr>
              <w:fldChar w:fldCharType="end"/>
            </w:r>
          </w:p>
        </w:tc>
      </w:tr>
    </w:tbl>
    <w:p w14:paraId="514E4D96" w14:textId="77777777" w:rsidR="00845D0D" w:rsidRDefault="00845D0D">
      <w:pPr>
        <w:rPr>
          <w:noProof/>
        </w:rPr>
      </w:pPr>
    </w:p>
    <w:p w14:paraId="75468F2A" w14:textId="77777777" w:rsidR="00122AE8" w:rsidRPr="00D94C9A" w:rsidRDefault="00122AE8">
      <w:pPr>
        <w:rPr>
          <w:noProof/>
        </w:rPr>
      </w:pPr>
    </w:p>
    <w:p w14:paraId="64EDAE7C" w14:textId="57F9BF7F" w:rsidR="004660F1" w:rsidRPr="00D94C9A" w:rsidRDefault="00862CD8" w:rsidP="009929EE">
      <w:pPr>
        <w:pStyle w:val="Formatvorlage1"/>
        <w:rPr>
          <w:noProof/>
          <w:lang w:val="de-DE"/>
        </w:rPr>
      </w:pPr>
      <w:bookmarkStart w:id="301" w:name="_Toc157691306"/>
      <w:r w:rsidRPr="00D94C9A">
        <w:rPr>
          <w:noProof/>
          <w:lang w:val="de-DE"/>
        </w:rPr>
        <w:t>Psychosoziale Versorgung und sonstige Therapieverfahren</w:t>
      </w:r>
      <w:bookmarkEnd w:id="301"/>
    </w:p>
    <w:p w14:paraId="348FE9B9" w14:textId="77777777" w:rsidR="004660F1" w:rsidRPr="00D94C9A" w:rsidRDefault="004660F1" w:rsidP="004660F1">
      <w:pPr>
        <w:rPr>
          <w:noProof/>
        </w:rPr>
      </w:pPr>
      <w:r w:rsidRPr="00D94C9A">
        <w:rPr>
          <w:noProof/>
        </w:rPr>
        <w:t>(Angaben zu VK beziehen sich auf die jeweilige Einsatzzeit in der Palliativstation)</w:t>
      </w:r>
    </w:p>
    <w:p w14:paraId="49717C70" w14:textId="77777777" w:rsidR="004660F1" w:rsidRPr="00D94C9A" w:rsidRDefault="004660F1">
      <w:pPr>
        <w:rPr>
          <w:b/>
          <w:noProof/>
        </w:rPr>
      </w:pPr>
    </w:p>
    <w:tbl>
      <w:tblPr>
        <w:tblW w:w="5285"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70" w:type="dxa"/>
          <w:bottom w:w="28" w:type="dxa"/>
          <w:right w:w="70" w:type="dxa"/>
        </w:tblCellMar>
        <w:tblLook w:val="0000" w:firstRow="0" w:lastRow="0" w:firstColumn="0" w:lastColumn="0" w:noHBand="0" w:noVBand="0"/>
      </w:tblPr>
      <w:tblGrid>
        <w:gridCol w:w="5812"/>
        <w:gridCol w:w="347"/>
        <w:gridCol w:w="4047"/>
      </w:tblGrid>
      <w:tr w:rsidR="00122AE8" w:rsidRPr="00D94C9A" w14:paraId="099E7BB9" w14:textId="77777777" w:rsidTr="00AA5909">
        <w:trPr>
          <w:trHeight w:val="284"/>
          <w:tblHeader/>
        </w:trPr>
        <w:tc>
          <w:tcPr>
            <w:tcW w:w="5812" w:type="dxa"/>
            <w:tcBorders>
              <w:top w:val="single" w:sz="4" w:space="0" w:color="auto"/>
            </w:tcBorders>
            <w:shd w:val="clear" w:color="auto" w:fill="BFBFBF" w:themeFill="background1" w:themeFillShade="BF"/>
            <w:tcMar>
              <w:top w:w="57" w:type="dxa"/>
              <w:bottom w:w="57" w:type="dxa"/>
            </w:tcMar>
            <w:vAlign w:val="center"/>
          </w:tcPr>
          <w:p w14:paraId="47B63470" w14:textId="77777777" w:rsidR="00122AE8" w:rsidRDefault="00122AE8" w:rsidP="000C2123">
            <w:pPr>
              <w:rPr>
                <w:rFonts w:cs="Arial"/>
                <w:b/>
                <w:noProof/>
              </w:rPr>
            </w:pPr>
            <w:r w:rsidRPr="00D94C9A">
              <w:rPr>
                <w:rFonts w:cs="Arial"/>
                <w:b/>
                <w:noProof/>
              </w:rPr>
              <w:t>Anforderung zur Zertifizierung nach DGP</w:t>
            </w:r>
          </w:p>
          <w:p w14:paraId="38036EF2" w14:textId="34068DB8" w:rsidR="00B66C6C" w:rsidRPr="00D94C9A" w:rsidRDefault="00B66C6C" w:rsidP="000C2123">
            <w:pPr>
              <w:rPr>
                <w:rFonts w:cs="Arial"/>
                <w:b/>
                <w:noProof/>
              </w:rPr>
            </w:pPr>
            <w:r w:rsidRPr="009B6062">
              <w:rPr>
                <w:rFonts w:cs="Arial"/>
                <w:bCs/>
                <w:noProof/>
              </w:rPr>
              <w:t>„X“ = verpflichtende Anforderung</w:t>
            </w:r>
          </w:p>
        </w:tc>
        <w:tc>
          <w:tcPr>
            <w:tcW w:w="347" w:type="dxa"/>
            <w:tcBorders>
              <w:top w:val="single" w:sz="4" w:space="0" w:color="auto"/>
            </w:tcBorders>
            <w:shd w:val="clear" w:color="auto" w:fill="AFDC7E"/>
            <w:vAlign w:val="center"/>
          </w:tcPr>
          <w:p w14:paraId="5AD4E92E" w14:textId="77777777" w:rsidR="00122AE8" w:rsidRPr="00D94C9A" w:rsidRDefault="00122AE8" w:rsidP="000C2123">
            <w:pPr>
              <w:jc w:val="center"/>
              <w:rPr>
                <w:rFonts w:cs="Arial"/>
                <w:b/>
                <w:noProof/>
              </w:rPr>
            </w:pPr>
            <w:r w:rsidRPr="00D94C9A">
              <w:rPr>
                <w:rFonts w:cs="Arial"/>
                <w:b/>
                <w:noProof/>
              </w:rPr>
              <w:t>X</w:t>
            </w:r>
          </w:p>
        </w:tc>
        <w:tc>
          <w:tcPr>
            <w:tcW w:w="4047" w:type="dxa"/>
            <w:tcBorders>
              <w:top w:val="single" w:sz="4" w:space="0" w:color="auto"/>
            </w:tcBorders>
            <w:shd w:val="clear" w:color="auto" w:fill="BFBFBF" w:themeFill="background1" w:themeFillShade="BF"/>
            <w:vAlign w:val="center"/>
          </w:tcPr>
          <w:p w14:paraId="35027C21" w14:textId="77777777" w:rsidR="00122AE8" w:rsidRPr="00D94C9A" w:rsidRDefault="00122AE8" w:rsidP="000C2123">
            <w:pPr>
              <w:jc w:val="center"/>
              <w:rPr>
                <w:rFonts w:cs="Arial"/>
                <w:b/>
                <w:noProof/>
              </w:rPr>
            </w:pPr>
            <w:r w:rsidRPr="00D94C9A">
              <w:rPr>
                <w:rFonts w:cs="Arial"/>
                <w:b/>
                <w:noProof/>
              </w:rPr>
              <w:t>Erläuterung durch die</w:t>
            </w:r>
          </w:p>
          <w:p w14:paraId="3B60BF7A" w14:textId="77777777" w:rsidR="00122AE8" w:rsidRPr="00D94C9A" w:rsidRDefault="00122AE8" w:rsidP="000C2123">
            <w:pPr>
              <w:jc w:val="center"/>
              <w:rPr>
                <w:rFonts w:cs="Arial"/>
                <w:b/>
                <w:noProof/>
              </w:rPr>
            </w:pPr>
            <w:r w:rsidRPr="00D94C9A">
              <w:rPr>
                <w:rFonts w:cs="Arial"/>
                <w:b/>
                <w:noProof/>
              </w:rPr>
              <w:t>Einrichtung</w:t>
            </w:r>
          </w:p>
        </w:tc>
      </w:tr>
      <w:tr w:rsidR="00186B41" w:rsidRPr="00D94C9A" w14:paraId="6CC46994" w14:textId="3C3E9C19" w:rsidTr="0049028A">
        <w:trPr>
          <w:trHeight w:val="284"/>
        </w:trPr>
        <w:tc>
          <w:tcPr>
            <w:tcW w:w="10206"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vAlign w:val="center"/>
          </w:tcPr>
          <w:p w14:paraId="1F651A41" w14:textId="50E5CD53" w:rsidR="00480E5D" w:rsidRPr="00D94C9A" w:rsidRDefault="00480E5D" w:rsidP="004E0971">
            <w:pPr>
              <w:rPr>
                <w:noProof/>
                <w:color w:val="000000" w:themeColor="text1"/>
              </w:rPr>
            </w:pPr>
            <w:r w:rsidRPr="00D94C9A">
              <w:rPr>
                <w:noProof/>
                <w:color w:val="000000" w:themeColor="text1"/>
              </w:rPr>
              <w:t>Psychosoziale Versorgung und sonstige Therapieverfahren</w:t>
            </w:r>
          </w:p>
          <w:p w14:paraId="04AD0569" w14:textId="77777777" w:rsidR="00480E5D" w:rsidRPr="00D94C9A" w:rsidRDefault="00480E5D" w:rsidP="00480E5D">
            <w:pPr>
              <w:autoSpaceDE w:val="0"/>
              <w:autoSpaceDN w:val="0"/>
              <w:adjustRightInd w:val="0"/>
              <w:rPr>
                <w:noProof/>
                <w:color w:val="000000" w:themeColor="text1"/>
              </w:rPr>
            </w:pPr>
          </w:p>
          <w:p w14:paraId="7CB53FCB" w14:textId="77777777" w:rsidR="00480E5D" w:rsidRPr="00D94C9A" w:rsidRDefault="00480E5D" w:rsidP="00480E5D">
            <w:pPr>
              <w:autoSpaceDE w:val="0"/>
              <w:autoSpaceDN w:val="0"/>
              <w:adjustRightInd w:val="0"/>
              <w:rPr>
                <w:noProof/>
                <w:color w:val="000000" w:themeColor="text1"/>
              </w:rPr>
            </w:pPr>
            <w:r w:rsidRPr="00D94C9A">
              <w:rPr>
                <w:noProof/>
                <w:color w:val="000000" w:themeColor="text1"/>
              </w:rPr>
              <w:t>Qualifikation:</w:t>
            </w:r>
          </w:p>
          <w:p w14:paraId="505D46DB" w14:textId="5D56A2AC" w:rsidR="00480E5D" w:rsidRPr="00D94C9A" w:rsidRDefault="00480E5D" w:rsidP="00480E5D">
            <w:pPr>
              <w:pStyle w:val="Listenabsatz"/>
              <w:numPr>
                <w:ilvl w:val="0"/>
                <w:numId w:val="27"/>
              </w:numPr>
              <w:autoSpaceDE w:val="0"/>
              <w:autoSpaceDN w:val="0"/>
              <w:adjustRightInd w:val="0"/>
              <w:ind w:left="355" w:hanging="283"/>
              <w:contextualSpacing/>
              <w:rPr>
                <w:noProof/>
                <w:color w:val="000000" w:themeColor="text1"/>
              </w:rPr>
            </w:pPr>
            <w:r w:rsidRPr="00D94C9A">
              <w:rPr>
                <w:rFonts w:ascii="Arial" w:hAnsi="Arial"/>
                <w:noProof/>
                <w:color w:val="000000" w:themeColor="text1"/>
                <w:sz w:val="20"/>
                <w:szCs w:val="20"/>
              </w:rPr>
              <w:t>Psycholog</w:t>
            </w:r>
            <w:r w:rsidR="007F01B8" w:rsidRPr="00D94C9A">
              <w:rPr>
                <w:rFonts w:ascii="Arial" w:hAnsi="Arial"/>
                <w:noProof/>
                <w:color w:val="000000" w:themeColor="text1"/>
                <w:sz w:val="20"/>
                <w:szCs w:val="20"/>
              </w:rPr>
              <w:t xml:space="preserve">in </w:t>
            </w:r>
            <w:r w:rsidR="00BB36B7" w:rsidRPr="00D94C9A">
              <w:rPr>
                <w:rFonts w:ascii="Arial" w:hAnsi="Arial"/>
                <w:noProof/>
                <w:color w:val="000000" w:themeColor="text1"/>
                <w:sz w:val="20"/>
                <w:szCs w:val="20"/>
              </w:rPr>
              <w:t>/</w:t>
            </w:r>
            <w:r w:rsidR="007F01B8" w:rsidRPr="00D94C9A">
              <w:rPr>
                <w:rFonts w:ascii="Arial" w:hAnsi="Arial"/>
                <w:noProof/>
                <w:color w:val="000000" w:themeColor="text1"/>
                <w:sz w:val="20"/>
                <w:szCs w:val="20"/>
              </w:rPr>
              <w:t xml:space="preserve"> Psychologe</w:t>
            </w:r>
          </w:p>
          <w:p w14:paraId="25741FFE" w14:textId="4445A177" w:rsidR="00480E5D" w:rsidRPr="00D94C9A" w:rsidRDefault="00480E5D" w:rsidP="00480E5D">
            <w:pPr>
              <w:pStyle w:val="Listenabsatz"/>
              <w:numPr>
                <w:ilvl w:val="0"/>
                <w:numId w:val="28"/>
              </w:numPr>
              <w:autoSpaceDE w:val="0"/>
              <w:autoSpaceDN w:val="0"/>
              <w:adjustRightInd w:val="0"/>
              <w:ind w:left="355" w:hanging="283"/>
              <w:contextualSpacing/>
              <w:rPr>
                <w:rFonts w:ascii="Arial" w:hAnsi="Arial"/>
                <w:noProof/>
                <w:color w:val="000000" w:themeColor="text1"/>
                <w:sz w:val="20"/>
                <w:szCs w:val="20"/>
              </w:rPr>
            </w:pPr>
            <w:r w:rsidRPr="00D94C9A">
              <w:rPr>
                <w:rFonts w:ascii="Arial" w:hAnsi="Arial"/>
                <w:noProof/>
                <w:color w:val="000000" w:themeColor="text1"/>
                <w:sz w:val="20"/>
                <w:szCs w:val="20"/>
              </w:rPr>
              <w:t>Sozialarbeiter</w:t>
            </w:r>
            <w:r w:rsidR="00EA137F" w:rsidRPr="00D94C9A">
              <w:rPr>
                <w:rFonts w:ascii="Arial" w:hAnsi="Arial"/>
                <w:noProof/>
                <w:color w:val="000000" w:themeColor="text1"/>
                <w:sz w:val="20"/>
                <w:szCs w:val="20"/>
              </w:rPr>
              <w:t>in</w:t>
            </w:r>
            <w:r w:rsidR="00BB36B7" w:rsidRPr="00D94C9A">
              <w:rPr>
                <w:rFonts w:ascii="Arial" w:hAnsi="Arial"/>
                <w:noProof/>
                <w:color w:val="000000" w:themeColor="text1"/>
                <w:sz w:val="20"/>
                <w:szCs w:val="20"/>
              </w:rPr>
              <w:t xml:space="preserve"> </w:t>
            </w:r>
            <w:r w:rsidRPr="00D94C9A">
              <w:rPr>
                <w:rFonts w:ascii="Arial" w:hAnsi="Arial"/>
                <w:noProof/>
                <w:color w:val="000000" w:themeColor="text1"/>
                <w:sz w:val="20"/>
                <w:szCs w:val="20"/>
              </w:rPr>
              <w:t>/</w:t>
            </w:r>
            <w:r w:rsidR="00BB36B7" w:rsidRPr="00D94C9A">
              <w:rPr>
                <w:rFonts w:ascii="Arial" w:hAnsi="Arial"/>
                <w:noProof/>
                <w:color w:val="000000" w:themeColor="text1"/>
                <w:sz w:val="20"/>
                <w:szCs w:val="20"/>
              </w:rPr>
              <w:t xml:space="preserve"> Sozialarbeiter, Sozial</w:t>
            </w:r>
            <w:r w:rsidRPr="00D94C9A">
              <w:rPr>
                <w:rFonts w:ascii="Arial" w:hAnsi="Arial"/>
                <w:noProof/>
                <w:color w:val="000000" w:themeColor="text1"/>
                <w:sz w:val="20"/>
                <w:szCs w:val="20"/>
              </w:rPr>
              <w:t>pädago</w:t>
            </w:r>
            <w:r w:rsidR="00EA137F" w:rsidRPr="00D94C9A">
              <w:rPr>
                <w:rFonts w:ascii="Arial" w:hAnsi="Arial"/>
                <w:noProof/>
                <w:color w:val="000000" w:themeColor="text1"/>
                <w:sz w:val="20"/>
                <w:szCs w:val="20"/>
              </w:rPr>
              <w:t xml:space="preserve">gin </w:t>
            </w:r>
            <w:r w:rsidR="00BB36B7" w:rsidRPr="00D94C9A">
              <w:rPr>
                <w:rFonts w:ascii="Arial" w:hAnsi="Arial"/>
                <w:noProof/>
                <w:color w:val="000000" w:themeColor="text1"/>
                <w:sz w:val="20"/>
                <w:szCs w:val="20"/>
              </w:rPr>
              <w:t xml:space="preserve">/ </w:t>
            </w:r>
            <w:r w:rsidR="00EA137F" w:rsidRPr="00D94C9A">
              <w:rPr>
                <w:rFonts w:ascii="Arial" w:hAnsi="Arial"/>
                <w:noProof/>
                <w:color w:val="000000" w:themeColor="text1"/>
                <w:sz w:val="20"/>
                <w:szCs w:val="20"/>
              </w:rPr>
              <w:t xml:space="preserve">Sozialpädagoge </w:t>
            </w:r>
          </w:p>
          <w:p w14:paraId="72FC2458" w14:textId="7B68B10B" w:rsidR="00480E5D" w:rsidRPr="00D94C9A" w:rsidRDefault="00480E5D" w:rsidP="00480E5D">
            <w:pPr>
              <w:pStyle w:val="Listenabsatz"/>
              <w:numPr>
                <w:ilvl w:val="0"/>
                <w:numId w:val="28"/>
              </w:numPr>
              <w:autoSpaceDE w:val="0"/>
              <w:autoSpaceDN w:val="0"/>
              <w:adjustRightInd w:val="0"/>
              <w:ind w:left="355" w:hanging="283"/>
              <w:contextualSpacing/>
              <w:rPr>
                <w:rFonts w:ascii="Arial" w:hAnsi="Arial"/>
                <w:noProof/>
                <w:color w:val="000000" w:themeColor="text1"/>
                <w:sz w:val="20"/>
                <w:szCs w:val="20"/>
              </w:rPr>
            </w:pPr>
            <w:r w:rsidRPr="00D94C9A">
              <w:rPr>
                <w:rFonts w:ascii="Arial" w:hAnsi="Arial"/>
                <w:noProof/>
                <w:color w:val="000000" w:themeColor="text1"/>
                <w:sz w:val="20"/>
                <w:szCs w:val="20"/>
              </w:rPr>
              <w:t>Physiotherapeut</w:t>
            </w:r>
            <w:r w:rsidR="00EA137F" w:rsidRPr="00D94C9A">
              <w:rPr>
                <w:rFonts w:ascii="Arial" w:hAnsi="Arial"/>
                <w:noProof/>
                <w:color w:val="000000" w:themeColor="text1"/>
                <w:sz w:val="20"/>
                <w:szCs w:val="20"/>
              </w:rPr>
              <w:t xml:space="preserve">in </w:t>
            </w:r>
            <w:r w:rsidR="00BB36B7" w:rsidRPr="00D94C9A">
              <w:rPr>
                <w:rFonts w:ascii="Arial" w:hAnsi="Arial"/>
                <w:noProof/>
                <w:color w:val="000000" w:themeColor="text1"/>
                <w:sz w:val="20"/>
                <w:szCs w:val="20"/>
              </w:rPr>
              <w:t>/</w:t>
            </w:r>
            <w:r w:rsidR="00EA137F" w:rsidRPr="00D94C9A">
              <w:rPr>
                <w:rFonts w:ascii="Arial" w:hAnsi="Arial"/>
                <w:noProof/>
                <w:color w:val="000000" w:themeColor="text1"/>
                <w:sz w:val="20"/>
                <w:szCs w:val="20"/>
              </w:rPr>
              <w:t xml:space="preserve"> Physiotherapeut</w:t>
            </w:r>
          </w:p>
          <w:p w14:paraId="4E0B3256" w14:textId="44974B49" w:rsidR="00480E5D" w:rsidRPr="00D94C9A" w:rsidRDefault="00480E5D" w:rsidP="00480E5D">
            <w:pPr>
              <w:pStyle w:val="Listenabsatz"/>
              <w:numPr>
                <w:ilvl w:val="0"/>
                <w:numId w:val="28"/>
              </w:numPr>
              <w:autoSpaceDE w:val="0"/>
              <w:autoSpaceDN w:val="0"/>
              <w:adjustRightInd w:val="0"/>
              <w:ind w:left="355" w:hanging="283"/>
              <w:contextualSpacing/>
              <w:rPr>
                <w:rFonts w:ascii="Arial" w:hAnsi="Arial"/>
                <w:noProof/>
                <w:color w:val="000000" w:themeColor="text1"/>
                <w:sz w:val="20"/>
                <w:szCs w:val="20"/>
              </w:rPr>
            </w:pPr>
            <w:r w:rsidRPr="00D94C9A">
              <w:rPr>
                <w:rFonts w:ascii="Arial" w:hAnsi="Arial"/>
                <w:noProof/>
                <w:color w:val="000000" w:themeColor="text1"/>
                <w:sz w:val="20"/>
                <w:szCs w:val="20"/>
              </w:rPr>
              <w:t>Ergotherapeut</w:t>
            </w:r>
            <w:r w:rsidR="00EA137F" w:rsidRPr="00D94C9A">
              <w:rPr>
                <w:rFonts w:ascii="Arial" w:hAnsi="Arial"/>
                <w:noProof/>
                <w:color w:val="000000" w:themeColor="text1"/>
                <w:sz w:val="20"/>
                <w:szCs w:val="20"/>
              </w:rPr>
              <w:t xml:space="preserve">in </w:t>
            </w:r>
            <w:r w:rsidR="00BB36B7" w:rsidRPr="00D94C9A">
              <w:rPr>
                <w:rFonts w:ascii="Arial" w:hAnsi="Arial"/>
                <w:noProof/>
                <w:color w:val="000000" w:themeColor="text1"/>
                <w:sz w:val="20"/>
                <w:szCs w:val="20"/>
              </w:rPr>
              <w:t>/</w:t>
            </w:r>
            <w:r w:rsidR="00EA137F" w:rsidRPr="00D94C9A">
              <w:rPr>
                <w:rFonts w:ascii="Arial" w:hAnsi="Arial"/>
                <w:noProof/>
                <w:color w:val="000000" w:themeColor="text1"/>
                <w:sz w:val="20"/>
                <w:szCs w:val="20"/>
              </w:rPr>
              <w:t xml:space="preserve"> Ergotherapeut</w:t>
            </w:r>
          </w:p>
          <w:p w14:paraId="1E96FC83" w14:textId="5253FD9F" w:rsidR="00480E5D" w:rsidRPr="00D94C9A" w:rsidRDefault="00480E5D" w:rsidP="00480E5D">
            <w:pPr>
              <w:pStyle w:val="Listenabsatz"/>
              <w:numPr>
                <w:ilvl w:val="0"/>
                <w:numId w:val="28"/>
              </w:numPr>
              <w:autoSpaceDE w:val="0"/>
              <w:autoSpaceDN w:val="0"/>
              <w:adjustRightInd w:val="0"/>
              <w:ind w:left="355" w:hanging="283"/>
              <w:contextualSpacing/>
              <w:rPr>
                <w:rFonts w:ascii="Arial" w:hAnsi="Arial"/>
                <w:noProof/>
                <w:color w:val="000000" w:themeColor="text1"/>
                <w:sz w:val="20"/>
                <w:szCs w:val="20"/>
              </w:rPr>
            </w:pPr>
            <w:r w:rsidRPr="00D94C9A">
              <w:rPr>
                <w:rFonts w:ascii="Arial" w:hAnsi="Arial"/>
                <w:noProof/>
                <w:color w:val="000000" w:themeColor="text1"/>
                <w:sz w:val="20"/>
                <w:szCs w:val="20"/>
              </w:rPr>
              <w:t>Kunst-Musik-Therapeut</w:t>
            </w:r>
            <w:r w:rsidR="00EA137F" w:rsidRPr="00D94C9A">
              <w:rPr>
                <w:rFonts w:ascii="Arial" w:hAnsi="Arial"/>
                <w:noProof/>
                <w:color w:val="000000" w:themeColor="text1"/>
                <w:sz w:val="20"/>
                <w:szCs w:val="20"/>
              </w:rPr>
              <w:t>in</w:t>
            </w:r>
            <w:r w:rsidR="00BB36B7" w:rsidRPr="00D94C9A">
              <w:rPr>
                <w:rFonts w:ascii="Arial" w:hAnsi="Arial"/>
                <w:noProof/>
                <w:color w:val="000000" w:themeColor="text1"/>
                <w:sz w:val="20"/>
                <w:szCs w:val="20"/>
              </w:rPr>
              <w:t xml:space="preserve"> </w:t>
            </w:r>
            <w:r w:rsidR="00EA137F" w:rsidRPr="00D94C9A">
              <w:rPr>
                <w:rFonts w:ascii="Arial" w:hAnsi="Arial"/>
                <w:noProof/>
                <w:color w:val="000000" w:themeColor="text1"/>
                <w:sz w:val="20"/>
                <w:szCs w:val="20"/>
              </w:rPr>
              <w:t xml:space="preserve">/ </w:t>
            </w:r>
            <w:r w:rsidR="00B73094">
              <w:rPr>
                <w:rFonts w:ascii="Arial" w:hAnsi="Arial"/>
                <w:noProof/>
                <w:color w:val="000000" w:themeColor="text1"/>
                <w:sz w:val="20"/>
                <w:szCs w:val="20"/>
              </w:rPr>
              <w:t>Kunst-Musik</w:t>
            </w:r>
            <w:r w:rsidR="00EA137F" w:rsidRPr="00D94C9A">
              <w:rPr>
                <w:rFonts w:ascii="Arial" w:hAnsi="Arial"/>
                <w:noProof/>
                <w:color w:val="000000" w:themeColor="text1"/>
                <w:sz w:val="20"/>
                <w:szCs w:val="20"/>
              </w:rPr>
              <w:t>-Therapeut</w:t>
            </w:r>
          </w:p>
          <w:p w14:paraId="2161FD51" w14:textId="429A2AF9" w:rsidR="00480E5D" w:rsidRPr="00D94C9A" w:rsidRDefault="00480E5D" w:rsidP="00480E5D">
            <w:pPr>
              <w:pStyle w:val="Listenabsatz"/>
              <w:numPr>
                <w:ilvl w:val="0"/>
                <w:numId w:val="28"/>
              </w:numPr>
              <w:autoSpaceDE w:val="0"/>
              <w:autoSpaceDN w:val="0"/>
              <w:adjustRightInd w:val="0"/>
              <w:ind w:left="355" w:hanging="283"/>
              <w:contextualSpacing/>
              <w:rPr>
                <w:rFonts w:ascii="Arial" w:hAnsi="Arial"/>
                <w:noProof/>
                <w:color w:val="000000" w:themeColor="text1"/>
                <w:sz w:val="20"/>
                <w:szCs w:val="20"/>
              </w:rPr>
            </w:pPr>
            <w:r w:rsidRPr="00D94C9A">
              <w:rPr>
                <w:rFonts w:ascii="Arial" w:hAnsi="Arial"/>
                <w:noProof/>
                <w:color w:val="000000" w:themeColor="text1"/>
                <w:sz w:val="20"/>
                <w:szCs w:val="20"/>
              </w:rPr>
              <w:t>Case-Manager</w:t>
            </w:r>
            <w:r w:rsidR="00EA137F" w:rsidRPr="00D94C9A">
              <w:rPr>
                <w:rFonts w:ascii="Arial" w:hAnsi="Arial"/>
                <w:noProof/>
                <w:color w:val="000000" w:themeColor="text1"/>
                <w:sz w:val="20"/>
                <w:szCs w:val="20"/>
              </w:rPr>
              <w:t>in /</w:t>
            </w:r>
            <w:r w:rsidR="00BB36B7" w:rsidRPr="00D94C9A">
              <w:rPr>
                <w:rFonts w:ascii="Arial" w:hAnsi="Arial"/>
                <w:noProof/>
                <w:color w:val="000000" w:themeColor="text1"/>
                <w:sz w:val="20"/>
                <w:szCs w:val="20"/>
              </w:rPr>
              <w:t xml:space="preserve"> Case-</w:t>
            </w:r>
            <w:r w:rsidR="00EA137F" w:rsidRPr="00D94C9A">
              <w:rPr>
                <w:rFonts w:ascii="Arial" w:hAnsi="Arial"/>
                <w:noProof/>
                <w:color w:val="000000" w:themeColor="text1"/>
                <w:sz w:val="20"/>
                <w:szCs w:val="20"/>
              </w:rPr>
              <w:t>Manager</w:t>
            </w:r>
          </w:p>
          <w:p w14:paraId="473FCA17" w14:textId="11D00787" w:rsidR="00480E5D" w:rsidRPr="00D94C9A" w:rsidRDefault="00480E5D" w:rsidP="00480E5D">
            <w:pPr>
              <w:pStyle w:val="Listenabsatz"/>
              <w:numPr>
                <w:ilvl w:val="0"/>
                <w:numId w:val="28"/>
              </w:numPr>
              <w:autoSpaceDE w:val="0"/>
              <w:autoSpaceDN w:val="0"/>
              <w:adjustRightInd w:val="0"/>
              <w:ind w:left="355" w:hanging="283"/>
              <w:contextualSpacing/>
              <w:rPr>
                <w:rFonts w:ascii="Arial" w:hAnsi="Arial"/>
                <w:noProof/>
                <w:color w:val="000000" w:themeColor="text1"/>
                <w:sz w:val="20"/>
                <w:szCs w:val="20"/>
              </w:rPr>
            </w:pPr>
            <w:r w:rsidRPr="00D94C9A">
              <w:rPr>
                <w:rFonts w:ascii="Arial" w:hAnsi="Arial"/>
                <w:noProof/>
                <w:color w:val="000000" w:themeColor="text1"/>
                <w:sz w:val="20"/>
                <w:szCs w:val="20"/>
              </w:rPr>
              <w:t>Seelsorger</w:t>
            </w:r>
            <w:r w:rsidR="00EA137F" w:rsidRPr="00D94C9A">
              <w:rPr>
                <w:rFonts w:ascii="Arial" w:hAnsi="Arial"/>
                <w:noProof/>
                <w:color w:val="000000" w:themeColor="text1"/>
                <w:sz w:val="20"/>
                <w:szCs w:val="20"/>
              </w:rPr>
              <w:t xml:space="preserve">in </w:t>
            </w:r>
            <w:r w:rsidR="00BB36B7" w:rsidRPr="00D94C9A">
              <w:rPr>
                <w:rFonts w:ascii="Arial" w:hAnsi="Arial"/>
                <w:noProof/>
                <w:color w:val="000000" w:themeColor="text1"/>
                <w:sz w:val="20"/>
                <w:szCs w:val="20"/>
              </w:rPr>
              <w:t>/</w:t>
            </w:r>
            <w:r w:rsidR="00EA137F" w:rsidRPr="00D94C9A">
              <w:rPr>
                <w:rFonts w:ascii="Arial" w:hAnsi="Arial"/>
                <w:noProof/>
                <w:color w:val="000000" w:themeColor="text1"/>
                <w:sz w:val="20"/>
                <w:szCs w:val="20"/>
              </w:rPr>
              <w:t xml:space="preserve"> Seelsorger</w:t>
            </w:r>
          </w:p>
          <w:p w14:paraId="7538C100" w14:textId="77777777" w:rsidR="00480E5D" w:rsidRPr="00D94C9A" w:rsidRDefault="00480E5D" w:rsidP="00480E5D">
            <w:pPr>
              <w:autoSpaceDE w:val="0"/>
              <w:autoSpaceDN w:val="0"/>
              <w:adjustRightInd w:val="0"/>
              <w:rPr>
                <w:noProof/>
                <w:color w:val="000000" w:themeColor="text1"/>
              </w:rPr>
            </w:pPr>
          </w:p>
          <w:p w14:paraId="6683E3BB" w14:textId="64065C58" w:rsidR="00480E5D" w:rsidRPr="00D94C9A" w:rsidRDefault="00480E5D" w:rsidP="008C7863">
            <w:pPr>
              <w:autoSpaceDE w:val="0"/>
              <w:autoSpaceDN w:val="0"/>
              <w:adjustRightInd w:val="0"/>
              <w:rPr>
                <w:rFonts w:cs="Arial"/>
                <w:noProof/>
                <w:color w:val="FF0000"/>
              </w:rPr>
            </w:pPr>
            <w:r w:rsidRPr="00D94C9A">
              <w:rPr>
                <w:noProof/>
                <w:color w:val="000000" w:themeColor="text1"/>
              </w:rPr>
              <w:t>Ressourcen:</w:t>
            </w:r>
            <w:r w:rsidR="008C7863" w:rsidRPr="00D94C9A">
              <w:rPr>
                <w:noProof/>
                <w:color w:val="000000" w:themeColor="text1"/>
              </w:rPr>
              <w:t xml:space="preserve"> </w:t>
            </w:r>
            <w:r w:rsidRPr="00D94C9A">
              <w:rPr>
                <w:noProof/>
                <w:color w:val="000000" w:themeColor="text1"/>
              </w:rPr>
              <w:t>In der Summe 0,2 VK</w:t>
            </w:r>
            <w:r w:rsidR="00106886" w:rsidRPr="00D94C9A">
              <w:rPr>
                <w:noProof/>
                <w:color w:val="000000" w:themeColor="text1"/>
              </w:rPr>
              <w:t xml:space="preserve"> </w:t>
            </w:r>
            <w:r w:rsidRPr="00D94C9A">
              <w:rPr>
                <w:noProof/>
                <w:color w:val="000000" w:themeColor="text1"/>
              </w:rPr>
              <w:t>/ aufgestelltem Patientenbett</w:t>
            </w:r>
            <w:r w:rsidR="00F25B39" w:rsidRPr="00D94C9A">
              <w:rPr>
                <w:noProof/>
                <w:color w:val="000000" w:themeColor="text1"/>
              </w:rPr>
              <w:t>.</w:t>
            </w:r>
            <w:r w:rsidR="00FF7001" w:rsidRPr="00D94C9A">
              <w:rPr>
                <w:rStyle w:val="Funotenzeichen"/>
                <w:noProof/>
                <w:color w:val="000000" w:themeColor="text1"/>
              </w:rPr>
              <w:footnoteReference w:id="14"/>
            </w:r>
            <w:r w:rsidR="002B4E89" w:rsidRPr="00D94C9A">
              <w:rPr>
                <w:rStyle w:val="Funotenzeichen"/>
                <w:noProof/>
                <w:color w:val="000000" w:themeColor="text1"/>
              </w:rPr>
              <w:footnoteReference w:id="15"/>
            </w:r>
          </w:p>
        </w:tc>
      </w:tr>
      <w:tr w:rsidR="00122AE8" w:rsidRPr="00D94C9A" w14:paraId="3A6369C0" w14:textId="77777777" w:rsidTr="00AA5909">
        <w:trPr>
          <w:trHeight w:val="412"/>
        </w:trPr>
        <w:tc>
          <w:tcPr>
            <w:tcW w:w="581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vAlign w:val="center"/>
          </w:tcPr>
          <w:p w14:paraId="5DD9E574" w14:textId="3210EC85" w:rsidR="00122AE8" w:rsidRPr="00D94C9A" w:rsidRDefault="00122AE8" w:rsidP="00106886">
            <w:pPr>
              <w:ind w:left="708"/>
              <w:rPr>
                <w:rFonts w:cs="Arial"/>
                <w:noProof/>
              </w:rPr>
            </w:pPr>
            <w:r w:rsidRPr="00D94C9A">
              <w:rPr>
                <w:rFonts w:cs="Arial"/>
                <w:noProof/>
              </w:rPr>
              <w:t xml:space="preserve">Physiotherapie </w:t>
            </w:r>
            <w:r w:rsidRPr="00D94C9A">
              <w:rPr>
                <w:rFonts w:cs="Arial"/>
                <w:noProof/>
                <w:sz w:val="18"/>
              </w:rPr>
              <w:t>(Angabe der Anzahl und der VK)</w:t>
            </w:r>
          </w:p>
        </w:tc>
        <w:tc>
          <w:tcPr>
            <w:tcW w:w="347" w:type="dxa"/>
            <w:tcBorders>
              <w:top w:val="single" w:sz="4" w:space="0" w:color="auto"/>
              <w:left w:val="single" w:sz="4" w:space="0" w:color="auto"/>
              <w:bottom w:val="single" w:sz="4" w:space="0" w:color="auto"/>
              <w:right w:val="single" w:sz="4" w:space="0" w:color="auto"/>
            </w:tcBorders>
            <w:shd w:val="clear" w:color="auto" w:fill="AFDC7E"/>
            <w:vAlign w:val="center"/>
          </w:tcPr>
          <w:p w14:paraId="5CB3983B" w14:textId="7B4D6EDE" w:rsidR="00122AE8" w:rsidRPr="00D94C9A" w:rsidRDefault="00122AE8" w:rsidP="00577DCD">
            <w:pPr>
              <w:jc w:val="center"/>
              <w:rPr>
                <w:rFonts w:cs="Arial"/>
                <w:b/>
                <w:noProof/>
              </w:rPr>
            </w:pPr>
            <w:r w:rsidRPr="00D94C9A">
              <w:rPr>
                <w:rFonts w:cs="Arial"/>
                <w:b/>
                <w:noProof/>
              </w:rPr>
              <w:t>X</w:t>
            </w:r>
          </w:p>
        </w:tc>
        <w:tc>
          <w:tcPr>
            <w:tcW w:w="4047" w:type="dxa"/>
            <w:tcBorders>
              <w:top w:val="single" w:sz="4" w:space="0" w:color="auto"/>
              <w:left w:val="single" w:sz="4" w:space="0" w:color="auto"/>
              <w:bottom w:val="single" w:sz="4" w:space="0" w:color="auto"/>
              <w:right w:val="single" w:sz="4" w:space="0" w:color="auto"/>
            </w:tcBorders>
          </w:tcPr>
          <w:p w14:paraId="75918A5D" w14:textId="10BAC819" w:rsidR="00122AE8" w:rsidRPr="00D94C9A" w:rsidRDefault="00122AE8" w:rsidP="004C616A">
            <w:pPr>
              <w:keepNext/>
              <w:outlineLvl w:val="5"/>
              <w:rPr>
                <w:noProof/>
                <w:sz w:val="18"/>
                <w:szCs w:val="18"/>
              </w:rPr>
            </w:pPr>
            <w:r w:rsidRPr="00D94C9A">
              <w:rPr>
                <w:noProof/>
                <w:sz w:val="18"/>
                <w:szCs w:val="18"/>
              </w:rPr>
              <w:t xml:space="preserve">Anzahl der Physiotherapeutinnen </w:t>
            </w:r>
            <w:r w:rsidR="00884FD6">
              <w:rPr>
                <w:noProof/>
                <w:sz w:val="18"/>
                <w:szCs w:val="18"/>
              </w:rPr>
              <w:t>und</w:t>
            </w:r>
            <w:r w:rsidRPr="00D94C9A">
              <w:rPr>
                <w:noProof/>
                <w:sz w:val="18"/>
                <w:szCs w:val="18"/>
              </w:rPr>
              <w:t xml:space="preserve"> Physiotherapeuten: </w:t>
            </w:r>
            <w:r w:rsidRPr="00D94C9A">
              <w:rPr>
                <w:noProof/>
                <w:sz w:val="18"/>
              </w:rPr>
              <w:fldChar w:fldCharType="begin">
                <w:ffData>
                  <w:name w:val="Text2"/>
                  <w:enabled/>
                  <w:calcOnExit w:val="0"/>
                  <w:textInput/>
                </w:ffData>
              </w:fldChar>
            </w:r>
            <w:r w:rsidRPr="00D94C9A">
              <w:rPr>
                <w:noProof/>
                <w:sz w:val="18"/>
              </w:rPr>
              <w:instrText xml:space="preserve"> FORMTEXT </w:instrText>
            </w:r>
            <w:r w:rsidRPr="00D94C9A">
              <w:rPr>
                <w:noProof/>
                <w:sz w:val="18"/>
              </w:rPr>
            </w:r>
            <w:r w:rsidRPr="00D94C9A">
              <w:rPr>
                <w:noProof/>
                <w:sz w:val="18"/>
              </w:rPr>
              <w:fldChar w:fldCharType="separate"/>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fldChar w:fldCharType="end"/>
            </w:r>
          </w:p>
          <w:p w14:paraId="6B75F597" w14:textId="77777777" w:rsidR="00122AE8" w:rsidRPr="00D94C9A" w:rsidRDefault="00122AE8" w:rsidP="003E6760">
            <w:pPr>
              <w:jc w:val="both"/>
              <w:rPr>
                <w:rFonts w:cs="Arial"/>
                <w:noProof/>
                <w:sz w:val="8"/>
              </w:rPr>
            </w:pPr>
          </w:p>
          <w:p w14:paraId="757591B3" w14:textId="1A19F8AE" w:rsidR="00122AE8" w:rsidRPr="00D94C9A" w:rsidRDefault="00122AE8" w:rsidP="007C5107">
            <w:pPr>
              <w:jc w:val="both"/>
              <w:rPr>
                <w:rFonts w:cs="Arial"/>
                <w:noProof/>
              </w:rPr>
            </w:pPr>
            <w:r w:rsidRPr="00D94C9A">
              <w:rPr>
                <w:noProof/>
                <w:sz w:val="18"/>
                <w:szCs w:val="18"/>
              </w:rPr>
              <w:t xml:space="preserve">Stellenumfang in VK: </w:t>
            </w:r>
            <w:r w:rsidRPr="00D94C9A">
              <w:rPr>
                <w:noProof/>
                <w:sz w:val="18"/>
              </w:rPr>
              <w:fldChar w:fldCharType="begin">
                <w:ffData>
                  <w:name w:val="Text2"/>
                  <w:enabled/>
                  <w:calcOnExit w:val="0"/>
                  <w:textInput/>
                </w:ffData>
              </w:fldChar>
            </w:r>
            <w:r w:rsidRPr="00D94C9A">
              <w:rPr>
                <w:noProof/>
                <w:sz w:val="18"/>
              </w:rPr>
              <w:instrText xml:space="preserve"> FORMTEXT </w:instrText>
            </w:r>
            <w:r w:rsidRPr="00D94C9A">
              <w:rPr>
                <w:noProof/>
                <w:sz w:val="18"/>
              </w:rPr>
            </w:r>
            <w:r w:rsidRPr="00D94C9A">
              <w:rPr>
                <w:noProof/>
                <w:sz w:val="18"/>
              </w:rPr>
              <w:fldChar w:fldCharType="separate"/>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fldChar w:fldCharType="end"/>
            </w:r>
          </w:p>
        </w:tc>
      </w:tr>
      <w:tr w:rsidR="00122AE8" w:rsidRPr="00D94C9A" w14:paraId="755AAE75" w14:textId="77777777" w:rsidTr="00AA5909">
        <w:trPr>
          <w:trHeight w:val="382"/>
        </w:trPr>
        <w:tc>
          <w:tcPr>
            <w:tcW w:w="581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vAlign w:val="center"/>
          </w:tcPr>
          <w:p w14:paraId="5796692B" w14:textId="58D18334" w:rsidR="00122AE8" w:rsidRPr="00D94C9A" w:rsidRDefault="00122AE8">
            <w:pPr>
              <w:ind w:left="708"/>
              <w:rPr>
                <w:rFonts w:cs="Arial"/>
                <w:noProof/>
              </w:rPr>
            </w:pPr>
            <w:r w:rsidRPr="00D94C9A">
              <w:rPr>
                <w:rFonts w:cs="Arial"/>
                <w:noProof/>
              </w:rPr>
              <w:t xml:space="preserve">Spezielle Qualifikation der Physiotherapeutinnen / Physiotherapeuten: Basiskurs in „Palliative Care“ liegt vor </w:t>
            </w:r>
            <w:r w:rsidRPr="00D94C9A">
              <w:rPr>
                <w:rFonts w:cs="Arial"/>
                <w:noProof/>
                <w:sz w:val="18"/>
              </w:rPr>
              <w:t>(Anzahl der Therapeutinnen und Therapeuten Physiotherapeutinnen und Physiotherapeuten mit Basiskurs)</w:t>
            </w:r>
          </w:p>
        </w:tc>
        <w:tc>
          <w:tcPr>
            <w:tcW w:w="347" w:type="dxa"/>
            <w:tcBorders>
              <w:top w:val="single" w:sz="4" w:space="0" w:color="auto"/>
              <w:left w:val="single" w:sz="4" w:space="0" w:color="auto"/>
              <w:bottom w:val="single" w:sz="4" w:space="0" w:color="BFBFBF" w:themeColor="background1" w:themeShade="BF"/>
              <w:right w:val="single" w:sz="4" w:space="0" w:color="auto"/>
            </w:tcBorders>
            <w:shd w:val="clear" w:color="auto" w:fill="AFDC7E"/>
            <w:vAlign w:val="center"/>
          </w:tcPr>
          <w:p w14:paraId="790DABF0" w14:textId="77777777" w:rsidR="00122AE8" w:rsidRPr="00D94C9A" w:rsidRDefault="00122AE8" w:rsidP="00577DCD">
            <w:pPr>
              <w:jc w:val="center"/>
              <w:rPr>
                <w:rFonts w:cs="Arial"/>
                <w:b/>
                <w:noProof/>
              </w:rPr>
            </w:pPr>
            <w:r w:rsidRPr="00D94C9A">
              <w:rPr>
                <w:rFonts w:cs="Arial"/>
                <w:b/>
                <w:noProof/>
              </w:rPr>
              <w:t>X</w:t>
            </w:r>
          </w:p>
        </w:tc>
        <w:tc>
          <w:tcPr>
            <w:tcW w:w="4047" w:type="dxa"/>
            <w:tcBorders>
              <w:top w:val="single" w:sz="4" w:space="0" w:color="auto"/>
              <w:left w:val="single" w:sz="4" w:space="0" w:color="auto"/>
              <w:bottom w:val="single" w:sz="4" w:space="0" w:color="auto"/>
              <w:right w:val="single" w:sz="4" w:space="0" w:color="auto"/>
            </w:tcBorders>
            <w:vAlign w:val="center"/>
          </w:tcPr>
          <w:p w14:paraId="762B4749" w14:textId="6C6C8092" w:rsidR="00122AE8" w:rsidRPr="00D94C9A" w:rsidRDefault="00122AE8" w:rsidP="007B38F8">
            <w:pPr>
              <w:rPr>
                <w:rFonts w:cs="Arial"/>
                <w:noProof/>
              </w:rPr>
            </w:pPr>
            <w:r w:rsidRPr="00D94C9A">
              <w:rPr>
                <w:noProof/>
                <w:sz w:val="18"/>
                <w:szCs w:val="18"/>
              </w:rPr>
              <w:t xml:space="preserve">Anzahl der </w:t>
            </w:r>
            <w:r w:rsidRPr="00D94C9A">
              <w:rPr>
                <w:rFonts w:cs="Arial"/>
                <w:noProof/>
                <w:sz w:val="18"/>
              </w:rPr>
              <w:t>Physiotherapeutinnen und Physiotherapeuten</w:t>
            </w:r>
            <w:r w:rsidRPr="00D94C9A">
              <w:rPr>
                <w:noProof/>
                <w:sz w:val="18"/>
                <w:szCs w:val="18"/>
              </w:rPr>
              <w:t xml:space="preserve">: </w:t>
            </w:r>
            <w:r w:rsidRPr="00D94C9A">
              <w:rPr>
                <w:noProof/>
                <w:sz w:val="18"/>
              </w:rPr>
              <w:fldChar w:fldCharType="begin">
                <w:ffData>
                  <w:name w:val="Text2"/>
                  <w:enabled/>
                  <w:calcOnExit w:val="0"/>
                  <w:textInput/>
                </w:ffData>
              </w:fldChar>
            </w:r>
            <w:r w:rsidRPr="00D94C9A">
              <w:rPr>
                <w:noProof/>
                <w:sz w:val="18"/>
              </w:rPr>
              <w:instrText xml:space="preserve"> FORMTEXT </w:instrText>
            </w:r>
            <w:r w:rsidRPr="00D94C9A">
              <w:rPr>
                <w:noProof/>
                <w:sz w:val="18"/>
              </w:rPr>
            </w:r>
            <w:r w:rsidRPr="00D94C9A">
              <w:rPr>
                <w:noProof/>
                <w:sz w:val="18"/>
              </w:rPr>
              <w:fldChar w:fldCharType="separate"/>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fldChar w:fldCharType="end"/>
            </w:r>
          </w:p>
        </w:tc>
      </w:tr>
      <w:tr w:rsidR="00122AE8" w:rsidRPr="00D94C9A" w14:paraId="60A0FE38" w14:textId="77777777" w:rsidTr="00AA5909">
        <w:trPr>
          <w:trHeight w:val="20"/>
        </w:trPr>
        <w:tc>
          <w:tcPr>
            <w:tcW w:w="5812" w:type="dxa"/>
            <w:tcBorders>
              <w:top w:val="single" w:sz="4" w:space="0" w:color="auto"/>
              <w:left w:val="single" w:sz="4" w:space="0" w:color="000000" w:themeColor="text1"/>
              <w:bottom w:val="single" w:sz="4" w:space="0" w:color="auto"/>
              <w:right w:val="single" w:sz="4" w:space="0" w:color="auto"/>
            </w:tcBorders>
            <w:shd w:val="clear" w:color="auto" w:fill="D9D9D9" w:themeFill="background1" w:themeFillShade="D9"/>
            <w:tcMar>
              <w:top w:w="57" w:type="dxa"/>
              <w:bottom w:w="57" w:type="dxa"/>
            </w:tcMar>
            <w:vAlign w:val="center"/>
          </w:tcPr>
          <w:p w14:paraId="070866BA" w14:textId="7E6D8EA2" w:rsidR="00122AE8" w:rsidRPr="00D94C9A" w:rsidRDefault="00122AE8" w:rsidP="000D7801">
            <w:pPr>
              <w:ind w:left="708"/>
              <w:rPr>
                <w:rFonts w:cs="Arial"/>
                <w:noProof/>
              </w:rPr>
            </w:pPr>
            <w:r w:rsidRPr="00D94C9A">
              <w:rPr>
                <w:rFonts w:cs="Arial"/>
                <w:noProof/>
              </w:rPr>
              <w:t xml:space="preserve">Musiktherapie </w:t>
            </w:r>
            <w:r w:rsidRPr="00D94C9A">
              <w:rPr>
                <w:rFonts w:cs="Arial"/>
                <w:noProof/>
              </w:rPr>
              <w:br/>
            </w:r>
            <w:r w:rsidRPr="00D94C9A">
              <w:rPr>
                <w:rFonts w:cs="Arial"/>
                <w:noProof/>
                <w:sz w:val="18"/>
              </w:rPr>
              <w:t>(Angabe der Anzahl der Therapeutinnen und Therapeuten in VK)</w:t>
            </w:r>
          </w:p>
        </w:tc>
        <w:tc>
          <w:tcPr>
            <w:tcW w:w="347" w:type="dxa"/>
            <w:tcBorders>
              <w:top w:val="single" w:sz="4" w:space="0" w:color="auto"/>
              <w:left w:val="single" w:sz="4" w:space="0" w:color="auto"/>
              <w:right w:val="single" w:sz="4" w:space="0" w:color="auto"/>
            </w:tcBorders>
            <w:shd w:val="clear" w:color="auto" w:fill="AFDC7E"/>
            <w:vAlign w:val="center"/>
          </w:tcPr>
          <w:p w14:paraId="4F39B56A" w14:textId="32849077" w:rsidR="00122AE8" w:rsidRPr="00D94C9A" w:rsidRDefault="00122AE8" w:rsidP="00577DCD">
            <w:pPr>
              <w:jc w:val="center"/>
              <w:rPr>
                <w:rFonts w:cs="Arial"/>
                <w:b/>
                <w:noProof/>
              </w:rPr>
            </w:pPr>
          </w:p>
        </w:tc>
        <w:tc>
          <w:tcPr>
            <w:tcW w:w="4047" w:type="dxa"/>
            <w:tcBorders>
              <w:top w:val="single" w:sz="4" w:space="0" w:color="auto"/>
              <w:left w:val="single" w:sz="4" w:space="0" w:color="auto"/>
              <w:right w:val="single" w:sz="4" w:space="0" w:color="000000" w:themeColor="text1"/>
            </w:tcBorders>
          </w:tcPr>
          <w:p w14:paraId="24407A5E" w14:textId="464B5AE1" w:rsidR="00122AE8" w:rsidRPr="00D94C9A" w:rsidRDefault="00122AE8" w:rsidP="00A87085">
            <w:pPr>
              <w:rPr>
                <w:rFonts w:cs="Arial"/>
                <w:noProof/>
                <w:sz w:val="18"/>
                <w:szCs w:val="18"/>
              </w:rPr>
            </w:pPr>
            <w:r w:rsidRPr="00D94C9A">
              <w:rPr>
                <w:rFonts w:cs="Arial"/>
                <w:noProof/>
                <w:sz w:val="18"/>
                <w:szCs w:val="18"/>
              </w:rPr>
              <w:fldChar w:fldCharType="begin">
                <w:ffData>
                  <w:name w:val="Kontrollkästchen1"/>
                  <w:enabled/>
                  <w:calcOnExit w:val="0"/>
                  <w:checkBox>
                    <w:sizeAuto/>
                    <w:default w:val="0"/>
                  </w:checkBox>
                </w:ffData>
              </w:fldChar>
            </w:r>
            <w:r w:rsidRPr="00D94C9A">
              <w:rPr>
                <w:rFonts w:cs="Arial"/>
                <w:noProof/>
                <w:sz w:val="18"/>
                <w:szCs w:val="18"/>
              </w:rPr>
              <w:instrText xml:space="preserve"> FORMCHECKBOX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fldChar w:fldCharType="end"/>
            </w:r>
            <w:r w:rsidRPr="00D94C9A">
              <w:rPr>
                <w:rFonts w:cs="Arial"/>
                <w:noProof/>
                <w:sz w:val="18"/>
                <w:szCs w:val="18"/>
              </w:rPr>
              <w:t xml:space="preserve"> ja:</w:t>
            </w:r>
          </w:p>
          <w:p w14:paraId="0F8A1EFE" w14:textId="77777777" w:rsidR="00122AE8" w:rsidRPr="00D94C9A" w:rsidRDefault="00122AE8" w:rsidP="00A87085">
            <w:pPr>
              <w:rPr>
                <w:rFonts w:cs="Arial"/>
                <w:noProof/>
                <w:sz w:val="8"/>
                <w:szCs w:val="18"/>
              </w:rPr>
            </w:pPr>
          </w:p>
          <w:p w14:paraId="51971E54" w14:textId="5DE9EF83" w:rsidR="00122AE8" w:rsidRPr="00D94C9A" w:rsidRDefault="00122AE8" w:rsidP="00A87085">
            <w:pPr>
              <w:rPr>
                <w:noProof/>
                <w:sz w:val="18"/>
                <w:szCs w:val="18"/>
              </w:rPr>
            </w:pPr>
            <w:r w:rsidRPr="00D94C9A">
              <w:rPr>
                <w:noProof/>
                <w:sz w:val="18"/>
                <w:szCs w:val="18"/>
              </w:rPr>
              <w:t xml:space="preserve">Anzahl der Therapeutinnen und Therapeuten in VK: </w:t>
            </w:r>
            <w:r w:rsidRPr="00D94C9A">
              <w:rPr>
                <w:noProof/>
                <w:sz w:val="18"/>
              </w:rPr>
              <w:fldChar w:fldCharType="begin">
                <w:ffData>
                  <w:name w:val="Text2"/>
                  <w:enabled/>
                  <w:calcOnExit w:val="0"/>
                  <w:textInput/>
                </w:ffData>
              </w:fldChar>
            </w:r>
            <w:r w:rsidRPr="00D94C9A">
              <w:rPr>
                <w:noProof/>
                <w:sz w:val="18"/>
              </w:rPr>
              <w:instrText xml:space="preserve"> FORMTEXT </w:instrText>
            </w:r>
            <w:r w:rsidRPr="00D94C9A">
              <w:rPr>
                <w:noProof/>
                <w:sz w:val="18"/>
              </w:rPr>
            </w:r>
            <w:r w:rsidRPr="00D94C9A">
              <w:rPr>
                <w:noProof/>
                <w:sz w:val="18"/>
              </w:rPr>
              <w:fldChar w:fldCharType="separate"/>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fldChar w:fldCharType="end"/>
            </w:r>
          </w:p>
          <w:p w14:paraId="086DB09D" w14:textId="77777777" w:rsidR="00122AE8" w:rsidRPr="00D94C9A" w:rsidRDefault="00122AE8" w:rsidP="00A87085">
            <w:pPr>
              <w:rPr>
                <w:rFonts w:cs="Arial"/>
                <w:noProof/>
                <w:sz w:val="18"/>
                <w:szCs w:val="18"/>
              </w:rPr>
            </w:pPr>
          </w:p>
          <w:p w14:paraId="11D2D779" w14:textId="19D4BA9D" w:rsidR="00122AE8" w:rsidRPr="00D94C9A" w:rsidRDefault="00122AE8" w:rsidP="00577DCD">
            <w:pPr>
              <w:jc w:val="both"/>
              <w:rPr>
                <w:rFonts w:cs="Arial"/>
                <w:noProof/>
              </w:rPr>
            </w:pPr>
            <w:r w:rsidRPr="00D94C9A">
              <w:rPr>
                <w:rFonts w:cs="Arial"/>
                <w:noProof/>
                <w:sz w:val="18"/>
                <w:szCs w:val="18"/>
              </w:rPr>
              <w:fldChar w:fldCharType="begin">
                <w:ffData>
                  <w:name w:val="Kontrollkästchen2"/>
                  <w:enabled/>
                  <w:calcOnExit w:val="0"/>
                  <w:checkBox>
                    <w:sizeAuto/>
                    <w:default w:val="0"/>
                  </w:checkBox>
                </w:ffData>
              </w:fldChar>
            </w:r>
            <w:r w:rsidRPr="00D94C9A">
              <w:rPr>
                <w:rFonts w:cs="Arial"/>
                <w:noProof/>
                <w:sz w:val="18"/>
                <w:szCs w:val="18"/>
              </w:rPr>
              <w:instrText xml:space="preserve"> FORMCHECKBOX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fldChar w:fldCharType="end"/>
            </w:r>
            <w:r w:rsidRPr="00D94C9A">
              <w:rPr>
                <w:rFonts w:cs="Arial"/>
                <w:noProof/>
                <w:sz w:val="18"/>
                <w:szCs w:val="18"/>
              </w:rPr>
              <w:t xml:space="preserve"> nein</w:t>
            </w:r>
          </w:p>
        </w:tc>
      </w:tr>
      <w:tr w:rsidR="00122AE8" w:rsidRPr="00D94C9A" w14:paraId="1A1C33A1" w14:textId="77777777" w:rsidTr="00AA5909">
        <w:trPr>
          <w:trHeight w:val="436"/>
        </w:trPr>
        <w:tc>
          <w:tcPr>
            <w:tcW w:w="5812" w:type="dxa"/>
            <w:tcBorders>
              <w:top w:val="single" w:sz="4" w:space="0" w:color="BFBFBF" w:themeColor="background1" w:themeShade="BF"/>
              <w:left w:val="single" w:sz="4" w:space="0" w:color="000000" w:themeColor="text1"/>
              <w:bottom w:val="single" w:sz="4" w:space="0" w:color="auto"/>
              <w:right w:val="single" w:sz="4" w:space="0" w:color="auto"/>
            </w:tcBorders>
            <w:shd w:val="clear" w:color="auto" w:fill="D9D9D9" w:themeFill="background1" w:themeFillShade="D9"/>
            <w:tcMar>
              <w:top w:w="57" w:type="dxa"/>
              <w:bottom w:w="57" w:type="dxa"/>
            </w:tcMar>
            <w:vAlign w:val="center"/>
          </w:tcPr>
          <w:p w14:paraId="4229B645" w14:textId="7296673A" w:rsidR="00122AE8" w:rsidRPr="00D94C9A" w:rsidRDefault="00122AE8" w:rsidP="003A3886">
            <w:pPr>
              <w:ind w:left="708"/>
              <w:rPr>
                <w:rFonts w:cs="Arial"/>
                <w:noProof/>
              </w:rPr>
            </w:pPr>
            <w:r w:rsidRPr="00D94C9A">
              <w:rPr>
                <w:rFonts w:cs="Arial"/>
                <w:noProof/>
              </w:rPr>
              <w:t xml:space="preserve">Kunsttherapie </w:t>
            </w:r>
            <w:r w:rsidRPr="00D94C9A">
              <w:rPr>
                <w:rFonts w:cs="Arial"/>
                <w:noProof/>
              </w:rPr>
              <w:br/>
            </w:r>
            <w:r w:rsidRPr="00D94C9A">
              <w:rPr>
                <w:rFonts w:cs="Arial"/>
                <w:noProof/>
                <w:sz w:val="18"/>
              </w:rPr>
              <w:t>(Angabe der Anzahl der Therapeutinnen und Therapeuten in VK)</w:t>
            </w:r>
          </w:p>
        </w:tc>
        <w:tc>
          <w:tcPr>
            <w:tcW w:w="347" w:type="dxa"/>
            <w:tcBorders>
              <w:left w:val="single" w:sz="4" w:space="0" w:color="auto"/>
              <w:right w:val="single" w:sz="4" w:space="0" w:color="auto"/>
            </w:tcBorders>
            <w:shd w:val="clear" w:color="auto" w:fill="AFDC7E"/>
            <w:vAlign w:val="center"/>
          </w:tcPr>
          <w:p w14:paraId="6E5DCEFB" w14:textId="77777777" w:rsidR="00122AE8" w:rsidRPr="00D94C9A" w:rsidRDefault="00122AE8" w:rsidP="00577DCD">
            <w:pPr>
              <w:jc w:val="center"/>
              <w:rPr>
                <w:rFonts w:cs="Arial"/>
                <w:b/>
                <w:noProof/>
              </w:rPr>
            </w:pPr>
          </w:p>
        </w:tc>
        <w:tc>
          <w:tcPr>
            <w:tcW w:w="4047" w:type="dxa"/>
            <w:tcBorders>
              <w:left w:val="single" w:sz="4" w:space="0" w:color="auto"/>
              <w:right w:val="single" w:sz="4" w:space="0" w:color="000000" w:themeColor="text1"/>
            </w:tcBorders>
          </w:tcPr>
          <w:p w14:paraId="266E6AC1" w14:textId="77777777" w:rsidR="00122AE8" w:rsidRPr="00D94C9A" w:rsidRDefault="00122AE8" w:rsidP="002B6CA1">
            <w:pPr>
              <w:rPr>
                <w:rFonts w:cs="Arial"/>
                <w:noProof/>
                <w:sz w:val="18"/>
                <w:szCs w:val="18"/>
              </w:rPr>
            </w:pPr>
            <w:r w:rsidRPr="00D94C9A">
              <w:rPr>
                <w:rFonts w:cs="Arial"/>
                <w:noProof/>
                <w:sz w:val="18"/>
                <w:szCs w:val="18"/>
              </w:rPr>
              <w:fldChar w:fldCharType="begin">
                <w:ffData>
                  <w:name w:val="Kontrollkästchen1"/>
                  <w:enabled/>
                  <w:calcOnExit w:val="0"/>
                  <w:checkBox>
                    <w:sizeAuto/>
                    <w:default w:val="0"/>
                  </w:checkBox>
                </w:ffData>
              </w:fldChar>
            </w:r>
            <w:r w:rsidRPr="00D94C9A">
              <w:rPr>
                <w:rFonts w:cs="Arial"/>
                <w:noProof/>
                <w:sz w:val="18"/>
                <w:szCs w:val="18"/>
              </w:rPr>
              <w:instrText xml:space="preserve"> FORMCHECKBOX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fldChar w:fldCharType="end"/>
            </w:r>
            <w:r w:rsidRPr="00D94C9A">
              <w:rPr>
                <w:rFonts w:cs="Arial"/>
                <w:noProof/>
                <w:sz w:val="18"/>
                <w:szCs w:val="18"/>
              </w:rPr>
              <w:t xml:space="preserve"> ja:</w:t>
            </w:r>
          </w:p>
          <w:p w14:paraId="75022A0E" w14:textId="77777777" w:rsidR="00122AE8" w:rsidRPr="00D94C9A" w:rsidRDefault="00122AE8" w:rsidP="002B6CA1">
            <w:pPr>
              <w:rPr>
                <w:rFonts w:cs="Arial"/>
                <w:noProof/>
                <w:sz w:val="8"/>
                <w:szCs w:val="18"/>
              </w:rPr>
            </w:pPr>
          </w:p>
          <w:p w14:paraId="6F1440E9" w14:textId="0F0318D4" w:rsidR="00122AE8" w:rsidRPr="00D94C9A" w:rsidRDefault="00122AE8" w:rsidP="002B6CA1">
            <w:pPr>
              <w:rPr>
                <w:noProof/>
                <w:sz w:val="18"/>
                <w:szCs w:val="18"/>
              </w:rPr>
            </w:pPr>
            <w:r w:rsidRPr="00D94C9A">
              <w:rPr>
                <w:noProof/>
                <w:sz w:val="18"/>
                <w:szCs w:val="18"/>
              </w:rPr>
              <w:t xml:space="preserve">Anzahl der Therapeutinnen und Therapeuten in VK: </w:t>
            </w:r>
            <w:r w:rsidRPr="00D94C9A">
              <w:rPr>
                <w:noProof/>
                <w:sz w:val="18"/>
              </w:rPr>
              <w:fldChar w:fldCharType="begin">
                <w:ffData>
                  <w:name w:val="Text2"/>
                  <w:enabled/>
                  <w:calcOnExit w:val="0"/>
                  <w:textInput/>
                </w:ffData>
              </w:fldChar>
            </w:r>
            <w:r w:rsidRPr="00D94C9A">
              <w:rPr>
                <w:noProof/>
                <w:sz w:val="18"/>
              </w:rPr>
              <w:instrText xml:space="preserve"> FORMTEXT </w:instrText>
            </w:r>
            <w:r w:rsidRPr="00D94C9A">
              <w:rPr>
                <w:noProof/>
                <w:sz w:val="18"/>
              </w:rPr>
            </w:r>
            <w:r w:rsidRPr="00D94C9A">
              <w:rPr>
                <w:noProof/>
                <w:sz w:val="18"/>
              </w:rPr>
              <w:fldChar w:fldCharType="separate"/>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fldChar w:fldCharType="end"/>
            </w:r>
          </w:p>
          <w:p w14:paraId="770B2526" w14:textId="77777777" w:rsidR="00122AE8" w:rsidRPr="00D94C9A" w:rsidRDefault="00122AE8" w:rsidP="002B6CA1">
            <w:pPr>
              <w:rPr>
                <w:rFonts w:cs="Arial"/>
                <w:noProof/>
                <w:sz w:val="18"/>
                <w:szCs w:val="18"/>
              </w:rPr>
            </w:pPr>
          </w:p>
          <w:p w14:paraId="1FDA708A" w14:textId="535B1431" w:rsidR="00122AE8" w:rsidRPr="00D94C9A" w:rsidRDefault="00122AE8" w:rsidP="002B6CA1">
            <w:pPr>
              <w:jc w:val="both"/>
              <w:rPr>
                <w:rFonts w:cs="Arial"/>
                <w:noProof/>
              </w:rPr>
            </w:pPr>
            <w:r w:rsidRPr="00D94C9A">
              <w:rPr>
                <w:rFonts w:cs="Arial"/>
                <w:noProof/>
                <w:sz w:val="18"/>
                <w:szCs w:val="18"/>
              </w:rPr>
              <w:fldChar w:fldCharType="begin">
                <w:ffData>
                  <w:name w:val="Kontrollkästchen2"/>
                  <w:enabled/>
                  <w:calcOnExit w:val="0"/>
                  <w:checkBox>
                    <w:sizeAuto/>
                    <w:default w:val="0"/>
                  </w:checkBox>
                </w:ffData>
              </w:fldChar>
            </w:r>
            <w:r w:rsidRPr="00D94C9A">
              <w:rPr>
                <w:rFonts w:cs="Arial"/>
                <w:noProof/>
                <w:sz w:val="18"/>
                <w:szCs w:val="18"/>
              </w:rPr>
              <w:instrText xml:space="preserve"> FORMCHECKBOX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fldChar w:fldCharType="end"/>
            </w:r>
            <w:r w:rsidRPr="00D94C9A">
              <w:rPr>
                <w:rFonts w:cs="Arial"/>
                <w:noProof/>
                <w:sz w:val="18"/>
                <w:szCs w:val="18"/>
              </w:rPr>
              <w:t xml:space="preserve"> nein </w:t>
            </w:r>
          </w:p>
        </w:tc>
      </w:tr>
      <w:tr w:rsidR="00122AE8" w:rsidRPr="00D94C9A" w14:paraId="1FA97A07" w14:textId="77777777" w:rsidTr="00AA5909">
        <w:trPr>
          <w:trHeight w:val="362"/>
        </w:trPr>
        <w:tc>
          <w:tcPr>
            <w:tcW w:w="5812" w:type="dxa"/>
            <w:tcBorders>
              <w:top w:val="single" w:sz="4" w:space="0" w:color="BFBFBF" w:themeColor="background1" w:themeShade="BF"/>
              <w:left w:val="single" w:sz="4" w:space="0" w:color="000000" w:themeColor="text1"/>
              <w:bottom w:val="single" w:sz="4" w:space="0" w:color="auto"/>
              <w:right w:val="single" w:sz="4" w:space="0" w:color="auto"/>
            </w:tcBorders>
            <w:shd w:val="clear" w:color="auto" w:fill="D9D9D9" w:themeFill="background1" w:themeFillShade="D9"/>
            <w:tcMar>
              <w:top w:w="57" w:type="dxa"/>
              <w:bottom w:w="57" w:type="dxa"/>
            </w:tcMar>
            <w:vAlign w:val="center"/>
          </w:tcPr>
          <w:p w14:paraId="46F564A1" w14:textId="04DC4121" w:rsidR="00122AE8" w:rsidRPr="00D94C9A" w:rsidRDefault="00122AE8" w:rsidP="003A3886">
            <w:pPr>
              <w:ind w:left="708"/>
              <w:rPr>
                <w:rFonts w:cs="Arial"/>
                <w:noProof/>
              </w:rPr>
            </w:pPr>
            <w:r w:rsidRPr="00D94C9A">
              <w:rPr>
                <w:rFonts w:cs="Arial"/>
                <w:noProof/>
              </w:rPr>
              <w:t xml:space="preserve">Schreibtherapie </w:t>
            </w:r>
            <w:r w:rsidRPr="00D94C9A">
              <w:rPr>
                <w:rFonts w:cs="Arial"/>
                <w:noProof/>
              </w:rPr>
              <w:br/>
            </w:r>
            <w:r w:rsidRPr="00D94C9A">
              <w:rPr>
                <w:rFonts w:cs="Arial"/>
                <w:noProof/>
                <w:sz w:val="18"/>
              </w:rPr>
              <w:t>(Angabe der Anzahl der Therapeutinnen und Therapeuten in VK)</w:t>
            </w:r>
          </w:p>
        </w:tc>
        <w:tc>
          <w:tcPr>
            <w:tcW w:w="347" w:type="dxa"/>
            <w:tcBorders>
              <w:left w:val="single" w:sz="4" w:space="0" w:color="auto"/>
              <w:right w:val="single" w:sz="4" w:space="0" w:color="auto"/>
            </w:tcBorders>
            <w:shd w:val="clear" w:color="auto" w:fill="AFDC7E"/>
            <w:vAlign w:val="center"/>
          </w:tcPr>
          <w:p w14:paraId="7365AFB3" w14:textId="77777777" w:rsidR="00122AE8" w:rsidRPr="00D94C9A" w:rsidRDefault="00122AE8" w:rsidP="00577DCD">
            <w:pPr>
              <w:jc w:val="center"/>
              <w:rPr>
                <w:rFonts w:cs="Arial"/>
                <w:b/>
                <w:noProof/>
              </w:rPr>
            </w:pPr>
          </w:p>
        </w:tc>
        <w:tc>
          <w:tcPr>
            <w:tcW w:w="4047" w:type="dxa"/>
            <w:tcBorders>
              <w:left w:val="single" w:sz="4" w:space="0" w:color="auto"/>
              <w:right w:val="single" w:sz="4" w:space="0" w:color="000000" w:themeColor="text1"/>
            </w:tcBorders>
          </w:tcPr>
          <w:p w14:paraId="0BF254C4" w14:textId="77777777" w:rsidR="00122AE8" w:rsidRPr="00D94C9A" w:rsidRDefault="00122AE8" w:rsidP="002B6CA1">
            <w:pPr>
              <w:rPr>
                <w:rFonts w:cs="Arial"/>
                <w:noProof/>
                <w:sz w:val="18"/>
                <w:szCs w:val="18"/>
              </w:rPr>
            </w:pPr>
            <w:r w:rsidRPr="00D94C9A">
              <w:rPr>
                <w:rFonts w:cs="Arial"/>
                <w:noProof/>
                <w:sz w:val="18"/>
                <w:szCs w:val="18"/>
              </w:rPr>
              <w:fldChar w:fldCharType="begin">
                <w:ffData>
                  <w:name w:val="Kontrollkästchen1"/>
                  <w:enabled/>
                  <w:calcOnExit w:val="0"/>
                  <w:checkBox>
                    <w:sizeAuto/>
                    <w:default w:val="0"/>
                  </w:checkBox>
                </w:ffData>
              </w:fldChar>
            </w:r>
            <w:r w:rsidRPr="00D94C9A">
              <w:rPr>
                <w:rFonts w:cs="Arial"/>
                <w:noProof/>
                <w:sz w:val="18"/>
                <w:szCs w:val="18"/>
              </w:rPr>
              <w:instrText xml:space="preserve"> FORMCHECKBOX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fldChar w:fldCharType="end"/>
            </w:r>
            <w:r w:rsidRPr="00D94C9A">
              <w:rPr>
                <w:rFonts w:cs="Arial"/>
                <w:noProof/>
                <w:sz w:val="18"/>
                <w:szCs w:val="18"/>
              </w:rPr>
              <w:t xml:space="preserve"> ja:</w:t>
            </w:r>
          </w:p>
          <w:p w14:paraId="6AAA9388" w14:textId="77777777" w:rsidR="00122AE8" w:rsidRPr="00D94C9A" w:rsidRDefault="00122AE8" w:rsidP="002B6CA1">
            <w:pPr>
              <w:rPr>
                <w:rFonts w:cs="Arial"/>
                <w:noProof/>
                <w:sz w:val="8"/>
                <w:szCs w:val="18"/>
              </w:rPr>
            </w:pPr>
          </w:p>
          <w:p w14:paraId="2CEAA851" w14:textId="10BB46BD" w:rsidR="00122AE8" w:rsidRPr="00D94C9A" w:rsidRDefault="00122AE8" w:rsidP="002B6CA1">
            <w:pPr>
              <w:rPr>
                <w:noProof/>
                <w:sz w:val="18"/>
                <w:szCs w:val="18"/>
              </w:rPr>
            </w:pPr>
            <w:r w:rsidRPr="00D94C9A">
              <w:rPr>
                <w:noProof/>
                <w:sz w:val="18"/>
                <w:szCs w:val="18"/>
              </w:rPr>
              <w:t xml:space="preserve">Anzahl der Therapeutinnen und Therapeuten in VK: </w:t>
            </w:r>
            <w:r w:rsidRPr="00D94C9A">
              <w:rPr>
                <w:noProof/>
                <w:sz w:val="18"/>
              </w:rPr>
              <w:fldChar w:fldCharType="begin">
                <w:ffData>
                  <w:name w:val="Text2"/>
                  <w:enabled/>
                  <w:calcOnExit w:val="0"/>
                  <w:textInput/>
                </w:ffData>
              </w:fldChar>
            </w:r>
            <w:r w:rsidRPr="00D94C9A">
              <w:rPr>
                <w:noProof/>
                <w:sz w:val="18"/>
              </w:rPr>
              <w:instrText xml:space="preserve"> FORMTEXT </w:instrText>
            </w:r>
            <w:r w:rsidRPr="00D94C9A">
              <w:rPr>
                <w:noProof/>
                <w:sz w:val="18"/>
              </w:rPr>
            </w:r>
            <w:r w:rsidRPr="00D94C9A">
              <w:rPr>
                <w:noProof/>
                <w:sz w:val="18"/>
              </w:rPr>
              <w:fldChar w:fldCharType="separate"/>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fldChar w:fldCharType="end"/>
            </w:r>
          </w:p>
          <w:p w14:paraId="4147F215" w14:textId="77777777" w:rsidR="00122AE8" w:rsidRPr="00D94C9A" w:rsidRDefault="00122AE8" w:rsidP="002B6CA1">
            <w:pPr>
              <w:rPr>
                <w:rFonts w:cs="Arial"/>
                <w:noProof/>
                <w:sz w:val="18"/>
                <w:szCs w:val="18"/>
              </w:rPr>
            </w:pPr>
          </w:p>
          <w:p w14:paraId="1F126495" w14:textId="001EF47D" w:rsidR="00122AE8" w:rsidRPr="00D94C9A" w:rsidRDefault="00122AE8" w:rsidP="002B6CA1">
            <w:pPr>
              <w:jc w:val="both"/>
              <w:rPr>
                <w:rFonts w:cs="Arial"/>
                <w:noProof/>
              </w:rPr>
            </w:pPr>
            <w:r w:rsidRPr="00D94C9A">
              <w:rPr>
                <w:rFonts w:cs="Arial"/>
                <w:noProof/>
                <w:sz w:val="18"/>
                <w:szCs w:val="18"/>
              </w:rPr>
              <w:fldChar w:fldCharType="begin">
                <w:ffData>
                  <w:name w:val="Kontrollkästchen2"/>
                  <w:enabled/>
                  <w:calcOnExit w:val="0"/>
                  <w:checkBox>
                    <w:sizeAuto/>
                    <w:default w:val="0"/>
                  </w:checkBox>
                </w:ffData>
              </w:fldChar>
            </w:r>
            <w:r w:rsidRPr="00D94C9A">
              <w:rPr>
                <w:rFonts w:cs="Arial"/>
                <w:noProof/>
                <w:sz w:val="18"/>
                <w:szCs w:val="18"/>
              </w:rPr>
              <w:instrText xml:space="preserve"> FORMCHECKBOX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fldChar w:fldCharType="end"/>
            </w:r>
            <w:r w:rsidRPr="00D94C9A">
              <w:rPr>
                <w:rFonts w:cs="Arial"/>
                <w:noProof/>
                <w:sz w:val="18"/>
                <w:szCs w:val="18"/>
              </w:rPr>
              <w:t xml:space="preserve"> nein</w:t>
            </w:r>
          </w:p>
        </w:tc>
      </w:tr>
      <w:tr w:rsidR="00122AE8" w:rsidRPr="00D94C9A" w14:paraId="7CF97341" w14:textId="77777777" w:rsidTr="00AA5909">
        <w:trPr>
          <w:trHeight w:val="444"/>
        </w:trPr>
        <w:tc>
          <w:tcPr>
            <w:tcW w:w="5812" w:type="dxa"/>
            <w:tcBorders>
              <w:top w:val="single" w:sz="4" w:space="0" w:color="BFBFBF" w:themeColor="background1" w:themeShade="BF"/>
              <w:left w:val="single" w:sz="4" w:space="0" w:color="000000" w:themeColor="text1"/>
              <w:bottom w:val="single" w:sz="4" w:space="0" w:color="auto"/>
              <w:right w:val="single" w:sz="4" w:space="0" w:color="auto"/>
            </w:tcBorders>
            <w:shd w:val="clear" w:color="auto" w:fill="D9D9D9" w:themeFill="background1" w:themeFillShade="D9"/>
            <w:tcMar>
              <w:top w:w="57" w:type="dxa"/>
              <w:bottom w:w="57" w:type="dxa"/>
            </w:tcMar>
            <w:vAlign w:val="center"/>
          </w:tcPr>
          <w:p w14:paraId="43BB2679" w14:textId="7B957987" w:rsidR="00122AE8" w:rsidRPr="00D94C9A" w:rsidRDefault="00122AE8" w:rsidP="003A3886">
            <w:pPr>
              <w:ind w:left="708"/>
              <w:rPr>
                <w:rFonts w:cs="Arial"/>
                <w:noProof/>
              </w:rPr>
            </w:pPr>
            <w:r w:rsidRPr="00D94C9A">
              <w:rPr>
                <w:rFonts w:cs="Arial"/>
                <w:noProof/>
              </w:rPr>
              <w:t xml:space="preserve">Weitere Qualifikationen </w:t>
            </w:r>
            <w:r w:rsidRPr="00D94C9A">
              <w:rPr>
                <w:rFonts w:cs="Arial"/>
                <w:noProof/>
                <w:sz w:val="18"/>
              </w:rPr>
              <w:t>(Angabe der Anzahl der Therapeutinnen und Therapeuten in VK und Qualifikation)</w:t>
            </w:r>
          </w:p>
        </w:tc>
        <w:tc>
          <w:tcPr>
            <w:tcW w:w="347" w:type="dxa"/>
            <w:tcBorders>
              <w:left w:val="single" w:sz="4" w:space="0" w:color="auto"/>
              <w:bottom w:val="single" w:sz="4" w:space="0" w:color="auto"/>
              <w:right w:val="single" w:sz="4" w:space="0" w:color="auto"/>
            </w:tcBorders>
            <w:shd w:val="clear" w:color="auto" w:fill="AFDC7E"/>
            <w:vAlign w:val="center"/>
          </w:tcPr>
          <w:p w14:paraId="43D54FF3" w14:textId="77777777" w:rsidR="00122AE8" w:rsidRPr="00D94C9A" w:rsidRDefault="00122AE8" w:rsidP="00577DCD">
            <w:pPr>
              <w:jc w:val="center"/>
              <w:rPr>
                <w:rFonts w:cs="Arial"/>
                <w:b/>
                <w:noProof/>
              </w:rPr>
            </w:pPr>
          </w:p>
        </w:tc>
        <w:tc>
          <w:tcPr>
            <w:tcW w:w="4047" w:type="dxa"/>
            <w:tcBorders>
              <w:left w:val="single" w:sz="4" w:space="0" w:color="auto"/>
              <w:bottom w:val="single" w:sz="4" w:space="0" w:color="auto"/>
              <w:right w:val="single" w:sz="4" w:space="0" w:color="000000" w:themeColor="text1"/>
            </w:tcBorders>
          </w:tcPr>
          <w:p w14:paraId="1C860F81" w14:textId="77777777" w:rsidR="00122AE8" w:rsidRPr="00D94C9A" w:rsidRDefault="00122AE8" w:rsidP="002B6CA1">
            <w:pPr>
              <w:rPr>
                <w:rFonts w:cs="Arial"/>
                <w:noProof/>
                <w:sz w:val="18"/>
                <w:szCs w:val="18"/>
              </w:rPr>
            </w:pPr>
            <w:r w:rsidRPr="00D94C9A">
              <w:rPr>
                <w:rFonts w:cs="Arial"/>
                <w:noProof/>
                <w:sz w:val="18"/>
                <w:szCs w:val="18"/>
              </w:rPr>
              <w:fldChar w:fldCharType="begin">
                <w:ffData>
                  <w:name w:val="Kontrollkästchen1"/>
                  <w:enabled/>
                  <w:calcOnExit w:val="0"/>
                  <w:checkBox>
                    <w:sizeAuto/>
                    <w:default w:val="0"/>
                  </w:checkBox>
                </w:ffData>
              </w:fldChar>
            </w:r>
            <w:r w:rsidRPr="00D94C9A">
              <w:rPr>
                <w:rFonts w:cs="Arial"/>
                <w:noProof/>
                <w:sz w:val="18"/>
                <w:szCs w:val="18"/>
              </w:rPr>
              <w:instrText xml:space="preserve"> FORMCHECKBOX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fldChar w:fldCharType="end"/>
            </w:r>
            <w:r w:rsidRPr="00D94C9A">
              <w:rPr>
                <w:rFonts w:cs="Arial"/>
                <w:noProof/>
                <w:sz w:val="18"/>
                <w:szCs w:val="18"/>
              </w:rPr>
              <w:t xml:space="preserve"> ja:</w:t>
            </w:r>
          </w:p>
          <w:p w14:paraId="5E0D9257" w14:textId="77777777" w:rsidR="00122AE8" w:rsidRPr="00D94C9A" w:rsidRDefault="00122AE8" w:rsidP="002B6CA1">
            <w:pPr>
              <w:rPr>
                <w:rFonts w:cs="Arial"/>
                <w:noProof/>
                <w:sz w:val="8"/>
                <w:szCs w:val="18"/>
              </w:rPr>
            </w:pPr>
          </w:p>
          <w:p w14:paraId="2DBBD3D1" w14:textId="30642B14" w:rsidR="00122AE8" w:rsidRPr="00D94C9A" w:rsidRDefault="00122AE8" w:rsidP="007B38F8">
            <w:pPr>
              <w:rPr>
                <w:noProof/>
                <w:sz w:val="18"/>
                <w:szCs w:val="18"/>
              </w:rPr>
            </w:pPr>
            <w:r w:rsidRPr="00D94C9A">
              <w:rPr>
                <w:noProof/>
                <w:sz w:val="18"/>
                <w:szCs w:val="18"/>
              </w:rPr>
              <w:t xml:space="preserve">Anzahl der Therapeutinnen und Therapeuten in VK: </w:t>
            </w:r>
            <w:r w:rsidRPr="00D94C9A">
              <w:rPr>
                <w:noProof/>
                <w:sz w:val="18"/>
              </w:rPr>
              <w:fldChar w:fldCharType="begin">
                <w:ffData>
                  <w:name w:val="Text2"/>
                  <w:enabled/>
                  <w:calcOnExit w:val="0"/>
                  <w:textInput/>
                </w:ffData>
              </w:fldChar>
            </w:r>
            <w:r w:rsidRPr="00D94C9A">
              <w:rPr>
                <w:noProof/>
                <w:sz w:val="18"/>
              </w:rPr>
              <w:instrText xml:space="preserve"> FORMTEXT </w:instrText>
            </w:r>
            <w:r w:rsidRPr="00D94C9A">
              <w:rPr>
                <w:noProof/>
                <w:sz w:val="18"/>
              </w:rPr>
            </w:r>
            <w:r w:rsidRPr="00D94C9A">
              <w:rPr>
                <w:noProof/>
                <w:sz w:val="18"/>
              </w:rPr>
              <w:fldChar w:fldCharType="separate"/>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fldChar w:fldCharType="end"/>
            </w:r>
          </w:p>
          <w:p w14:paraId="6605CA8C" w14:textId="19B9BB51" w:rsidR="00122AE8" w:rsidRPr="00D94C9A" w:rsidRDefault="00122AE8" w:rsidP="002B6CA1">
            <w:pPr>
              <w:rPr>
                <w:rFonts w:cs="Arial"/>
                <w:noProof/>
                <w:sz w:val="8"/>
                <w:szCs w:val="18"/>
              </w:rPr>
            </w:pPr>
            <w:r w:rsidRPr="00D94C9A">
              <w:rPr>
                <w:rFonts w:cs="Arial"/>
                <w:noProof/>
                <w:sz w:val="8"/>
                <w:szCs w:val="18"/>
              </w:rPr>
              <w:t xml:space="preserve"> </w:t>
            </w:r>
          </w:p>
          <w:p w14:paraId="6CEB42DA" w14:textId="0553C35C" w:rsidR="00122AE8" w:rsidRPr="00D94C9A" w:rsidRDefault="00122AE8" w:rsidP="003407F4">
            <w:pPr>
              <w:rPr>
                <w:rFonts w:cs="Arial"/>
                <w:noProof/>
                <w:sz w:val="18"/>
                <w:szCs w:val="18"/>
              </w:rPr>
            </w:pPr>
            <w:r w:rsidRPr="00D94C9A">
              <w:rPr>
                <w:rFonts w:cs="Arial"/>
                <w:noProof/>
                <w:sz w:val="18"/>
                <w:szCs w:val="18"/>
              </w:rPr>
              <w:t xml:space="preserve">Qualifikation: </w:t>
            </w:r>
            <w:r w:rsidRPr="00D94C9A">
              <w:rPr>
                <w:noProof/>
                <w:sz w:val="18"/>
              </w:rPr>
              <w:fldChar w:fldCharType="begin">
                <w:ffData>
                  <w:name w:val="Text2"/>
                  <w:enabled/>
                  <w:calcOnExit w:val="0"/>
                  <w:textInput/>
                </w:ffData>
              </w:fldChar>
            </w:r>
            <w:r w:rsidRPr="00D94C9A">
              <w:rPr>
                <w:noProof/>
                <w:sz w:val="18"/>
              </w:rPr>
              <w:instrText xml:space="preserve"> FORMTEXT </w:instrText>
            </w:r>
            <w:r w:rsidRPr="00D94C9A">
              <w:rPr>
                <w:noProof/>
                <w:sz w:val="18"/>
              </w:rPr>
            </w:r>
            <w:r w:rsidRPr="00D94C9A">
              <w:rPr>
                <w:noProof/>
                <w:sz w:val="18"/>
              </w:rPr>
              <w:fldChar w:fldCharType="separate"/>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fldChar w:fldCharType="end"/>
            </w:r>
          </w:p>
          <w:p w14:paraId="5166B99B" w14:textId="77777777" w:rsidR="00122AE8" w:rsidRPr="00D94C9A" w:rsidRDefault="00122AE8" w:rsidP="003407F4">
            <w:pPr>
              <w:rPr>
                <w:rFonts w:cs="Arial"/>
                <w:noProof/>
                <w:sz w:val="18"/>
                <w:szCs w:val="18"/>
              </w:rPr>
            </w:pPr>
          </w:p>
          <w:p w14:paraId="69690533" w14:textId="5CD65F68" w:rsidR="00122AE8" w:rsidRPr="00D94C9A" w:rsidRDefault="00122AE8" w:rsidP="003407F4">
            <w:pPr>
              <w:jc w:val="both"/>
              <w:rPr>
                <w:rFonts w:cs="Arial"/>
                <w:noProof/>
              </w:rPr>
            </w:pPr>
            <w:r w:rsidRPr="00D94C9A">
              <w:rPr>
                <w:rFonts w:cs="Arial"/>
                <w:noProof/>
                <w:sz w:val="18"/>
                <w:szCs w:val="18"/>
              </w:rPr>
              <w:fldChar w:fldCharType="begin">
                <w:ffData>
                  <w:name w:val="Kontrollkästchen2"/>
                  <w:enabled/>
                  <w:calcOnExit w:val="0"/>
                  <w:checkBox>
                    <w:sizeAuto/>
                    <w:default w:val="0"/>
                  </w:checkBox>
                </w:ffData>
              </w:fldChar>
            </w:r>
            <w:r w:rsidRPr="00D94C9A">
              <w:rPr>
                <w:rFonts w:cs="Arial"/>
                <w:noProof/>
                <w:sz w:val="18"/>
                <w:szCs w:val="18"/>
              </w:rPr>
              <w:instrText xml:space="preserve"> FORMCHECKBOX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fldChar w:fldCharType="end"/>
            </w:r>
            <w:r w:rsidRPr="00D94C9A">
              <w:rPr>
                <w:rFonts w:cs="Arial"/>
                <w:noProof/>
                <w:sz w:val="18"/>
                <w:szCs w:val="18"/>
              </w:rPr>
              <w:t xml:space="preserve"> nein</w:t>
            </w:r>
          </w:p>
        </w:tc>
      </w:tr>
      <w:tr w:rsidR="003E6760" w:rsidRPr="00D94C9A" w14:paraId="562062E8" w14:textId="77777777" w:rsidTr="0049028A">
        <w:trPr>
          <w:trHeight w:val="284"/>
        </w:trPr>
        <w:tc>
          <w:tcPr>
            <w:tcW w:w="10206"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vAlign w:val="center"/>
          </w:tcPr>
          <w:p w14:paraId="1B458C34" w14:textId="00E060BA" w:rsidR="003E6760" w:rsidRPr="00D94C9A" w:rsidRDefault="003E6760" w:rsidP="00577DCD">
            <w:pPr>
              <w:rPr>
                <w:rFonts w:cs="Arial"/>
                <w:b/>
                <w:noProof/>
              </w:rPr>
            </w:pPr>
            <w:r w:rsidRPr="00D94C9A">
              <w:rPr>
                <w:rFonts w:cs="Arial"/>
                <w:b/>
                <w:noProof/>
              </w:rPr>
              <w:t>Soziale Arbeit/Sozialpädagogik</w:t>
            </w:r>
          </w:p>
        </w:tc>
      </w:tr>
      <w:tr w:rsidR="00A81E3C" w:rsidRPr="00D94C9A" w14:paraId="087BCD09" w14:textId="77777777" w:rsidTr="00917696">
        <w:trPr>
          <w:trHeight w:val="227"/>
        </w:trPr>
        <w:tc>
          <w:tcPr>
            <w:tcW w:w="5812" w:type="dxa"/>
            <w:tcBorders>
              <w:top w:val="single" w:sz="4" w:space="0" w:color="auto"/>
              <w:left w:val="single" w:sz="4" w:space="0" w:color="000000" w:themeColor="text1"/>
              <w:bottom w:val="single" w:sz="4" w:space="0" w:color="auto"/>
              <w:right w:val="single" w:sz="4" w:space="0" w:color="auto"/>
            </w:tcBorders>
            <w:shd w:val="clear" w:color="auto" w:fill="D9D9D9" w:themeFill="background1" w:themeFillShade="D9"/>
            <w:tcMar>
              <w:top w:w="57" w:type="dxa"/>
              <w:bottom w:w="57" w:type="dxa"/>
            </w:tcMar>
            <w:vAlign w:val="center"/>
          </w:tcPr>
          <w:p w14:paraId="337F4B14" w14:textId="48FF17AE" w:rsidR="00A81E3C" w:rsidRPr="00D94C9A" w:rsidRDefault="00A81E3C" w:rsidP="00A81E3C">
            <w:pPr>
              <w:ind w:left="708"/>
              <w:rPr>
                <w:rFonts w:cs="Arial"/>
                <w:noProof/>
              </w:rPr>
            </w:pPr>
            <w:r w:rsidRPr="00D94C9A">
              <w:rPr>
                <w:rFonts w:cs="Arial"/>
                <w:noProof/>
              </w:rPr>
              <w:t xml:space="preserve">Benennung Anzahl der </w:t>
            </w:r>
            <w:r>
              <w:rPr>
                <w:rFonts w:cs="Arial"/>
                <w:noProof/>
              </w:rPr>
              <w:t>Mitarbeitenden der sozialen Arbeit/Sozialpädagogik</w:t>
            </w:r>
            <w:r w:rsidRPr="00D94C9A">
              <w:rPr>
                <w:rFonts w:cs="Arial"/>
                <w:noProof/>
              </w:rPr>
              <w:t xml:space="preserve"> und Beschäftigungsumfang.</w:t>
            </w:r>
          </w:p>
        </w:tc>
        <w:tc>
          <w:tcPr>
            <w:tcW w:w="347" w:type="dxa"/>
            <w:tcBorders>
              <w:top w:val="single" w:sz="4" w:space="0" w:color="auto"/>
              <w:left w:val="single" w:sz="4" w:space="0" w:color="auto"/>
              <w:bottom w:val="single" w:sz="4" w:space="0" w:color="auto"/>
              <w:right w:val="single" w:sz="4" w:space="0" w:color="auto"/>
            </w:tcBorders>
            <w:shd w:val="clear" w:color="auto" w:fill="AFDC7E"/>
            <w:vAlign w:val="center"/>
          </w:tcPr>
          <w:p w14:paraId="26DE268E" w14:textId="4C7FD50B" w:rsidR="00A81E3C" w:rsidRPr="00D94C9A" w:rsidRDefault="00A81E3C" w:rsidP="00A81E3C">
            <w:pPr>
              <w:jc w:val="center"/>
              <w:rPr>
                <w:rFonts w:cs="Arial"/>
                <w:b/>
                <w:noProof/>
              </w:rPr>
            </w:pPr>
            <w:r w:rsidRPr="00D94C9A">
              <w:rPr>
                <w:rFonts w:cs="Arial"/>
                <w:b/>
                <w:noProof/>
              </w:rPr>
              <w:t>X</w:t>
            </w:r>
          </w:p>
        </w:tc>
        <w:tc>
          <w:tcPr>
            <w:tcW w:w="4047" w:type="dxa"/>
            <w:tcBorders>
              <w:top w:val="single" w:sz="4" w:space="0" w:color="auto"/>
              <w:left w:val="single" w:sz="4" w:space="0" w:color="auto"/>
              <w:bottom w:val="single" w:sz="4" w:space="0" w:color="auto"/>
              <w:right w:val="single" w:sz="4" w:space="0" w:color="000000" w:themeColor="text1"/>
            </w:tcBorders>
          </w:tcPr>
          <w:p w14:paraId="38FBD4CF" w14:textId="77777777" w:rsidR="00A81E3C" w:rsidRPr="00D94C9A" w:rsidRDefault="00A81E3C" w:rsidP="00A81E3C">
            <w:pPr>
              <w:rPr>
                <w:rFonts w:cs="Arial"/>
                <w:noProof/>
                <w:sz w:val="18"/>
                <w:szCs w:val="18"/>
              </w:rPr>
            </w:pPr>
            <w:r w:rsidRPr="00D94C9A">
              <w:rPr>
                <w:rFonts w:cs="Arial"/>
                <w:noProof/>
                <w:sz w:val="18"/>
                <w:szCs w:val="18"/>
              </w:rPr>
              <w:fldChar w:fldCharType="begin">
                <w:ffData>
                  <w:name w:val="Kontrollkästchen1"/>
                  <w:enabled/>
                  <w:calcOnExit w:val="0"/>
                  <w:checkBox>
                    <w:sizeAuto/>
                    <w:default w:val="0"/>
                  </w:checkBox>
                </w:ffData>
              </w:fldChar>
            </w:r>
            <w:r w:rsidRPr="00D94C9A">
              <w:rPr>
                <w:rFonts w:cs="Arial"/>
                <w:noProof/>
                <w:sz w:val="18"/>
                <w:szCs w:val="18"/>
              </w:rPr>
              <w:instrText xml:space="preserve"> FORMCHECKBOX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fldChar w:fldCharType="end"/>
            </w:r>
            <w:r w:rsidRPr="00D94C9A">
              <w:rPr>
                <w:rFonts w:cs="Arial"/>
                <w:noProof/>
                <w:sz w:val="18"/>
                <w:szCs w:val="18"/>
              </w:rPr>
              <w:t xml:space="preserve"> ja:</w:t>
            </w:r>
          </w:p>
          <w:p w14:paraId="301FC957" w14:textId="77777777" w:rsidR="00A81E3C" w:rsidRPr="00D94C9A" w:rsidRDefault="00A81E3C" w:rsidP="00A81E3C">
            <w:pPr>
              <w:rPr>
                <w:rFonts w:cs="Arial"/>
                <w:noProof/>
                <w:sz w:val="8"/>
                <w:szCs w:val="18"/>
              </w:rPr>
            </w:pPr>
          </w:p>
          <w:p w14:paraId="4E7BD4AA" w14:textId="413D1881" w:rsidR="00A81E3C" w:rsidRPr="00D94C9A" w:rsidRDefault="00A81E3C" w:rsidP="00A81E3C">
            <w:pPr>
              <w:rPr>
                <w:noProof/>
                <w:sz w:val="18"/>
                <w:szCs w:val="18"/>
              </w:rPr>
            </w:pPr>
            <w:r w:rsidRPr="00D94C9A">
              <w:rPr>
                <w:noProof/>
                <w:sz w:val="18"/>
                <w:szCs w:val="18"/>
              </w:rPr>
              <w:t xml:space="preserve">Anzahl </w:t>
            </w:r>
            <w:r>
              <w:rPr>
                <w:noProof/>
                <w:sz w:val="18"/>
                <w:szCs w:val="18"/>
              </w:rPr>
              <w:t>Sozialarbeiterinnen /-pädagoginnen und Sozialarbeiter /-pädagogen</w:t>
            </w:r>
            <w:r w:rsidRPr="00D94C9A">
              <w:rPr>
                <w:noProof/>
                <w:sz w:val="18"/>
                <w:szCs w:val="18"/>
              </w:rPr>
              <w:t xml:space="preserve">: </w:t>
            </w:r>
            <w:r w:rsidRPr="00D94C9A">
              <w:rPr>
                <w:noProof/>
                <w:sz w:val="18"/>
              </w:rPr>
              <w:fldChar w:fldCharType="begin">
                <w:ffData>
                  <w:name w:val="Text2"/>
                  <w:enabled/>
                  <w:calcOnExit w:val="0"/>
                  <w:textInput/>
                </w:ffData>
              </w:fldChar>
            </w:r>
            <w:r w:rsidRPr="00D94C9A">
              <w:rPr>
                <w:noProof/>
                <w:sz w:val="18"/>
              </w:rPr>
              <w:instrText xml:space="preserve"> FORMTEXT </w:instrText>
            </w:r>
            <w:r w:rsidRPr="00D94C9A">
              <w:rPr>
                <w:noProof/>
                <w:sz w:val="18"/>
              </w:rPr>
            </w:r>
            <w:r w:rsidRPr="00D94C9A">
              <w:rPr>
                <w:noProof/>
                <w:sz w:val="18"/>
              </w:rPr>
              <w:fldChar w:fldCharType="separate"/>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fldChar w:fldCharType="end"/>
            </w:r>
          </w:p>
          <w:p w14:paraId="7F9A5139" w14:textId="77777777" w:rsidR="00A81E3C" w:rsidRPr="00D94C9A" w:rsidRDefault="00A81E3C" w:rsidP="00A81E3C">
            <w:pPr>
              <w:rPr>
                <w:rFonts w:cs="Arial"/>
                <w:noProof/>
                <w:sz w:val="18"/>
                <w:szCs w:val="18"/>
              </w:rPr>
            </w:pPr>
          </w:p>
          <w:p w14:paraId="631A715C" w14:textId="5E2B053F" w:rsidR="00A81E3C" w:rsidRPr="00D94C9A" w:rsidRDefault="00A81E3C" w:rsidP="00A81E3C">
            <w:pPr>
              <w:jc w:val="both"/>
              <w:rPr>
                <w:rFonts w:cs="Arial"/>
                <w:noProof/>
              </w:rPr>
            </w:pPr>
            <w:r w:rsidRPr="00D94C9A">
              <w:rPr>
                <w:rFonts w:cs="Arial"/>
                <w:noProof/>
                <w:sz w:val="18"/>
                <w:szCs w:val="18"/>
              </w:rPr>
              <w:fldChar w:fldCharType="begin">
                <w:ffData>
                  <w:name w:val="Kontrollkästchen2"/>
                  <w:enabled/>
                  <w:calcOnExit w:val="0"/>
                  <w:checkBox>
                    <w:sizeAuto/>
                    <w:default w:val="0"/>
                  </w:checkBox>
                </w:ffData>
              </w:fldChar>
            </w:r>
            <w:r w:rsidRPr="00D94C9A">
              <w:rPr>
                <w:rFonts w:cs="Arial"/>
                <w:noProof/>
                <w:sz w:val="18"/>
                <w:szCs w:val="18"/>
              </w:rPr>
              <w:instrText xml:space="preserve"> FORMCHECKBOX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fldChar w:fldCharType="end"/>
            </w:r>
            <w:r w:rsidRPr="00D94C9A">
              <w:rPr>
                <w:rFonts w:cs="Arial"/>
                <w:noProof/>
                <w:sz w:val="18"/>
                <w:szCs w:val="18"/>
              </w:rPr>
              <w:t xml:space="preserve"> nein</w:t>
            </w:r>
          </w:p>
        </w:tc>
      </w:tr>
      <w:tr w:rsidR="00A81E3C" w:rsidRPr="00D94C9A" w14:paraId="54A9C9DB" w14:textId="77777777" w:rsidTr="009878B8">
        <w:trPr>
          <w:trHeight w:val="227"/>
        </w:trPr>
        <w:tc>
          <w:tcPr>
            <w:tcW w:w="5812" w:type="dxa"/>
            <w:tcBorders>
              <w:top w:val="single" w:sz="4" w:space="0" w:color="auto"/>
              <w:left w:val="single" w:sz="4" w:space="0" w:color="000000" w:themeColor="text1"/>
              <w:bottom w:val="single" w:sz="4" w:space="0" w:color="auto"/>
              <w:right w:val="single" w:sz="4" w:space="0" w:color="auto"/>
            </w:tcBorders>
            <w:shd w:val="clear" w:color="auto" w:fill="D9D9D9" w:themeFill="background1" w:themeFillShade="D9"/>
            <w:tcMar>
              <w:top w:w="57" w:type="dxa"/>
              <w:bottom w:w="57" w:type="dxa"/>
            </w:tcMar>
            <w:vAlign w:val="center"/>
          </w:tcPr>
          <w:p w14:paraId="66382B4E" w14:textId="5F3C6A3E" w:rsidR="00A81E3C" w:rsidRPr="00D94C9A" w:rsidRDefault="00A81E3C" w:rsidP="00A81E3C">
            <w:pPr>
              <w:ind w:left="708"/>
              <w:rPr>
                <w:rFonts w:cs="Arial"/>
                <w:noProof/>
              </w:rPr>
            </w:pPr>
            <w:r w:rsidRPr="00B17D4F">
              <w:rPr>
                <w:rFonts w:cs="Arial"/>
                <w:noProof/>
              </w:rPr>
              <w:t>≥ 0,05 VK pro</w:t>
            </w:r>
            <w:r w:rsidRPr="00D94C9A">
              <w:rPr>
                <w:rFonts w:cs="Arial"/>
                <w:noProof/>
              </w:rPr>
              <w:t xml:space="preserve"> aufgestelltem Patientenbett</w:t>
            </w:r>
            <w:r w:rsidRPr="00D94C9A">
              <w:rPr>
                <w:rFonts w:cs="Arial"/>
                <w:noProof/>
                <w:color w:val="000000" w:themeColor="text1"/>
              </w:rPr>
              <w:t xml:space="preserve"> </w:t>
            </w:r>
            <w:r w:rsidR="00302B42" w:rsidRPr="00D94C9A">
              <w:rPr>
                <w:rStyle w:val="Funotenzeichen"/>
                <w:rFonts w:cs="Arial"/>
                <w:noProof/>
              </w:rPr>
              <w:footnoteReference w:id="16"/>
            </w:r>
          </w:p>
        </w:tc>
        <w:tc>
          <w:tcPr>
            <w:tcW w:w="347" w:type="dxa"/>
            <w:tcBorders>
              <w:top w:val="single" w:sz="4" w:space="0" w:color="auto"/>
              <w:left w:val="single" w:sz="4" w:space="0" w:color="auto"/>
              <w:bottom w:val="single" w:sz="4" w:space="0" w:color="auto"/>
              <w:right w:val="single" w:sz="4" w:space="0" w:color="auto"/>
            </w:tcBorders>
            <w:shd w:val="clear" w:color="auto" w:fill="AFDC7E"/>
            <w:vAlign w:val="center"/>
          </w:tcPr>
          <w:p w14:paraId="13E23B3C" w14:textId="39D4086D" w:rsidR="00A81E3C" w:rsidRPr="00D94C9A" w:rsidRDefault="00A81E3C" w:rsidP="00A81E3C">
            <w:pPr>
              <w:jc w:val="center"/>
              <w:rPr>
                <w:rFonts w:cs="Arial"/>
                <w:b/>
                <w:noProof/>
              </w:rPr>
            </w:pPr>
            <w:r w:rsidRPr="00D94C9A">
              <w:rPr>
                <w:rFonts w:cs="Arial"/>
                <w:b/>
                <w:noProof/>
              </w:rPr>
              <w:t>X</w:t>
            </w:r>
          </w:p>
        </w:tc>
        <w:tc>
          <w:tcPr>
            <w:tcW w:w="4047" w:type="dxa"/>
            <w:tcBorders>
              <w:top w:val="single" w:sz="4" w:space="0" w:color="auto"/>
              <w:left w:val="single" w:sz="4" w:space="0" w:color="auto"/>
              <w:bottom w:val="single" w:sz="4" w:space="0" w:color="auto"/>
              <w:right w:val="single" w:sz="4" w:space="0" w:color="000000" w:themeColor="text1"/>
            </w:tcBorders>
            <w:vAlign w:val="center"/>
          </w:tcPr>
          <w:p w14:paraId="690735DA" w14:textId="165418A3" w:rsidR="00A81E3C" w:rsidRPr="00D94C9A" w:rsidRDefault="00A81E3C" w:rsidP="00A81E3C">
            <w:pPr>
              <w:jc w:val="both"/>
              <w:rPr>
                <w:noProof/>
                <w:sz w:val="18"/>
                <w:szCs w:val="18"/>
              </w:rPr>
            </w:pPr>
            <w:r w:rsidRPr="00D94C9A">
              <w:rPr>
                <w:noProof/>
                <w:sz w:val="18"/>
              </w:rPr>
              <w:t xml:space="preserve">Gesamtanzahl in VK: </w:t>
            </w:r>
            <w:r w:rsidRPr="00D94C9A">
              <w:rPr>
                <w:noProof/>
                <w:sz w:val="18"/>
              </w:rPr>
              <w:fldChar w:fldCharType="begin">
                <w:ffData>
                  <w:name w:val="Text2"/>
                  <w:enabled/>
                  <w:calcOnExit w:val="0"/>
                  <w:textInput/>
                </w:ffData>
              </w:fldChar>
            </w:r>
            <w:r w:rsidRPr="00D94C9A">
              <w:rPr>
                <w:noProof/>
                <w:sz w:val="18"/>
              </w:rPr>
              <w:instrText xml:space="preserve"> FORMTEXT </w:instrText>
            </w:r>
            <w:r w:rsidRPr="00D94C9A">
              <w:rPr>
                <w:noProof/>
                <w:sz w:val="18"/>
              </w:rPr>
            </w:r>
            <w:r w:rsidRPr="00D94C9A">
              <w:rPr>
                <w:noProof/>
                <w:sz w:val="18"/>
              </w:rPr>
              <w:fldChar w:fldCharType="separate"/>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fldChar w:fldCharType="end"/>
            </w:r>
          </w:p>
        </w:tc>
      </w:tr>
      <w:tr w:rsidR="00A81E3C" w:rsidRPr="00D94C9A" w14:paraId="0DCB8F14" w14:textId="77777777" w:rsidTr="00AA5909">
        <w:trPr>
          <w:trHeight w:val="227"/>
        </w:trPr>
        <w:tc>
          <w:tcPr>
            <w:tcW w:w="581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vAlign w:val="center"/>
          </w:tcPr>
          <w:p w14:paraId="60E3900B" w14:textId="04FCADCB" w:rsidR="00A81E3C" w:rsidRPr="00D94C9A" w:rsidRDefault="00A81E3C" w:rsidP="00A81E3C">
            <w:pPr>
              <w:ind w:left="708"/>
              <w:rPr>
                <w:rFonts w:cs="Arial"/>
                <w:noProof/>
              </w:rPr>
            </w:pPr>
            <w:r w:rsidRPr="00D94C9A">
              <w:rPr>
                <w:rFonts w:cs="Arial"/>
                <w:noProof/>
              </w:rPr>
              <w:t>Spezielle Qualifikation: Palliative Care für Psychosoziale Berufsgruppen</w:t>
            </w:r>
          </w:p>
        </w:tc>
        <w:tc>
          <w:tcPr>
            <w:tcW w:w="347" w:type="dxa"/>
            <w:tcBorders>
              <w:top w:val="single" w:sz="4" w:space="0" w:color="auto"/>
              <w:left w:val="single" w:sz="4" w:space="0" w:color="auto"/>
              <w:bottom w:val="single" w:sz="4" w:space="0" w:color="auto"/>
              <w:right w:val="single" w:sz="4" w:space="0" w:color="auto"/>
            </w:tcBorders>
            <w:shd w:val="clear" w:color="auto" w:fill="AFDC7E"/>
            <w:vAlign w:val="center"/>
          </w:tcPr>
          <w:p w14:paraId="1C499F44" w14:textId="501F98CC" w:rsidR="00A81E3C" w:rsidRPr="00D94C9A" w:rsidRDefault="00A81E3C" w:rsidP="00A81E3C">
            <w:pPr>
              <w:jc w:val="center"/>
              <w:rPr>
                <w:rFonts w:cs="Arial"/>
                <w:b/>
                <w:noProof/>
              </w:rPr>
            </w:pPr>
            <w:r w:rsidRPr="00D94C9A">
              <w:rPr>
                <w:rFonts w:cs="Arial"/>
                <w:b/>
                <w:noProof/>
              </w:rPr>
              <w:t>X</w:t>
            </w:r>
          </w:p>
        </w:tc>
        <w:tc>
          <w:tcPr>
            <w:tcW w:w="4047" w:type="dxa"/>
            <w:tcBorders>
              <w:top w:val="single" w:sz="4" w:space="0" w:color="auto"/>
              <w:left w:val="single" w:sz="4" w:space="0" w:color="auto"/>
              <w:bottom w:val="single" w:sz="4" w:space="0" w:color="auto"/>
              <w:right w:val="single" w:sz="4" w:space="0" w:color="auto"/>
            </w:tcBorders>
          </w:tcPr>
          <w:p w14:paraId="4F6FC453" w14:textId="65B4AC84" w:rsidR="00A81E3C" w:rsidRPr="00D94C9A" w:rsidRDefault="00A81E3C" w:rsidP="00A81E3C">
            <w:pPr>
              <w:rPr>
                <w:rFonts w:cs="Arial"/>
                <w:noProof/>
                <w:sz w:val="18"/>
                <w:szCs w:val="18"/>
              </w:rPr>
            </w:pPr>
            <w:r w:rsidRPr="00D94C9A">
              <w:rPr>
                <w:rFonts w:cs="Arial"/>
                <w:noProof/>
                <w:sz w:val="18"/>
                <w:szCs w:val="18"/>
              </w:rPr>
              <w:fldChar w:fldCharType="begin">
                <w:ffData>
                  <w:name w:val="Text2"/>
                  <w:enabled/>
                  <w:calcOnExit w:val="0"/>
                  <w:textInput/>
                </w:ffData>
              </w:fldChar>
            </w:r>
            <w:r w:rsidRPr="00D94C9A">
              <w:rPr>
                <w:rFonts w:cs="Arial"/>
                <w:noProof/>
                <w:sz w:val="18"/>
                <w:szCs w:val="18"/>
              </w:rPr>
              <w:instrText xml:space="preserve"> FORMTEXT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fldChar w:fldCharType="end"/>
            </w:r>
          </w:p>
        </w:tc>
      </w:tr>
      <w:tr w:rsidR="00A81E3C" w:rsidRPr="00D94C9A" w14:paraId="150FC9F9" w14:textId="77777777" w:rsidTr="00AA5909">
        <w:trPr>
          <w:trHeight w:val="227"/>
        </w:trPr>
        <w:tc>
          <w:tcPr>
            <w:tcW w:w="5812" w:type="dxa"/>
            <w:tcBorders>
              <w:top w:val="single" w:sz="4" w:space="0" w:color="auto"/>
              <w:left w:val="single" w:sz="4" w:space="0" w:color="auto"/>
              <w:bottom w:val="single" w:sz="4" w:space="0" w:color="auto"/>
              <w:right w:val="single" w:sz="4" w:space="0" w:color="BFBFBF" w:themeColor="background1" w:themeShade="BF"/>
            </w:tcBorders>
            <w:shd w:val="clear" w:color="auto" w:fill="D9D9D9" w:themeFill="background1" w:themeFillShade="D9"/>
            <w:tcMar>
              <w:top w:w="57" w:type="dxa"/>
              <w:bottom w:w="57" w:type="dxa"/>
            </w:tcMar>
            <w:vAlign w:val="center"/>
          </w:tcPr>
          <w:p w14:paraId="10759A5B" w14:textId="4DE934AD" w:rsidR="00A81E3C" w:rsidRPr="00D94C9A" w:rsidRDefault="00A81E3C" w:rsidP="00A81E3C">
            <w:pPr>
              <w:ind w:left="708"/>
              <w:rPr>
                <w:rFonts w:cs="Arial"/>
                <w:noProof/>
              </w:rPr>
            </w:pPr>
            <w:r w:rsidRPr="00D94C9A">
              <w:rPr>
                <w:rFonts w:cs="Arial"/>
                <w:noProof/>
              </w:rPr>
              <w:t>Ein eigener Arbeitsraum ist vorhanden bzw. die Nutzung eines Gesprächszimmers ist sichergestellt.</w:t>
            </w:r>
          </w:p>
        </w:tc>
        <w:tc>
          <w:tcPr>
            <w:tcW w:w="347" w:type="dxa"/>
            <w:tcBorders>
              <w:top w:val="single" w:sz="4" w:space="0" w:color="auto"/>
              <w:left w:val="single" w:sz="4" w:space="0" w:color="auto"/>
              <w:bottom w:val="single" w:sz="4" w:space="0" w:color="auto"/>
              <w:right w:val="single" w:sz="4" w:space="0" w:color="BFBFBF" w:themeColor="background1" w:themeShade="BF"/>
            </w:tcBorders>
            <w:shd w:val="clear" w:color="auto" w:fill="AFDC7E"/>
            <w:vAlign w:val="center"/>
          </w:tcPr>
          <w:p w14:paraId="7FFD52C4" w14:textId="77777777" w:rsidR="00A81E3C" w:rsidRPr="00D94C9A" w:rsidRDefault="00A81E3C" w:rsidP="00A81E3C">
            <w:pPr>
              <w:jc w:val="center"/>
              <w:rPr>
                <w:rFonts w:cs="Arial"/>
                <w:b/>
                <w:noProof/>
              </w:rPr>
            </w:pPr>
            <w:r w:rsidRPr="00D94C9A">
              <w:rPr>
                <w:rFonts w:cs="Arial"/>
                <w:b/>
                <w:noProof/>
              </w:rPr>
              <w:t>X</w:t>
            </w:r>
          </w:p>
        </w:tc>
        <w:tc>
          <w:tcPr>
            <w:tcW w:w="4047" w:type="dxa"/>
            <w:tcBorders>
              <w:top w:val="single" w:sz="4" w:space="0" w:color="auto"/>
              <w:left w:val="single" w:sz="4" w:space="0" w:color="auto"/>
              <w:bottom w:val="single" w:sz="4" w:space="0" w:color="auto"/>
              <w:right w:val="single" w:sz="4" w:space="0" w:color="auto"/>
            </w:tcBorders>
          </w:tcPr>
          <w:p w14:paraId="78CFEDB1" w14:textId="4B3640FE" w:rsidR="00A81E3C" w:rsidRPr="00D94C9A" w:rsidRDefault="00A81E3C" w:rsidP="00A81E3C">
            <w:pPr>
              <w:rPr>
                <w:rFonts w:cs="Arial"/>
                <w:noProof/>
                <w:sz w:val="18"/>
                <w:szCs w:val="18"/>
              </w:rPr>
            </w:pPr>
            <w:r w:rsidRPr="00D94C9A">
              <w:rPr>
                <w:rFonts w:cs="Arial"/>
                <w:noProof/>
                <w:sz w:val="18"/>
                <w:szCs w:val="18"/>
              </w:rPr>
              <w:fldChar w:fldCharType="begin">
                <w:ffData>
                  <w:name w:val="Kontrollkästchen1"/>
                  <w:enabled/>
                  <w:calcOnExit w:val="0"/>
                  <w:checkBox>
                    <w:sizeAuto/>
                    <w:default w:val="0"/>
                  </w:checkBox>
                </w:ffData>
              </w:fldChar>
            </w:r>
            <w:r w:rsidRPr="00D94C9A">
              <w:rPr>
                <w:rFonts w:cs="Arial"/>
                <w:noProof/>
                <w:sz w:val="18"/>
                <w:szCs w:val="18"/>
              </w:rPr>
              <w:instrText xml:space="preserve"> FORMCHECKBOX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fldChar w:fldCharType="end"/>
            </w:r>
            <w:r w:rsidRPr="00D94C9A">
              <w:rPr>
                <w:rFonts w:cs="Arial"/>
                <w:noProof/>
                <w:sz w:val="18"/>
                <w:szCs w:val="18"/>
              </w:rPr>
              <w:t xml:space="preserve"> ja:     </w:t>
            </w:r>
            <w:r w:rsidRPr="00D94C9A">
              <w:rPr>
                <w:rFonts w:cs="Arial"/>
                <w:noProof/>
                <w:sz w:val="18"/>
                <w:szCs w:val="18"/>
              </w:rPr>
              <w:fldChar w:fldCharType="begin">
                <w:ffData>
                  <w:name w:val="Text2"/>
                  <w:enabled/>
                  <w:calcOnExit w:val="0"/>
                  <w:textInput/>
                </w:ffData>
              </w:fldChar>
            </w:r>
            <w:r w:rsidRPr="00D94C9A">
              <w:rPr>
                <w:rFonts w:cs="Arial"/>
                <w:noProof/>
                <w:sz w:val="18"/>
                <w:szCs w:val="18"/>
              </w:rPr>
              <w:instrText xml:space="preserve"> FORMTEXT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fldChar w:fldCharType="end"/>
            </w:r>
          </w:p>
          <w:p w14:paraId="773DB32D" w14:textId="45F2A2A6" w:rsidR="00A81E3C" w:rsidRPr="00D94C9A" w:rsidRDefault="00A81E3C" w:rsidP="00A81E3C">
            <w:pPr>
              <w:jc w:val="both"/>
              <w:rPr>
                <w:rFonts w:cs="Arial"/>
                <w:noProof/>
              </w:rPr>
            </w:pPr>
            <w:r w:rsidRPr="00D94C9A">
              <w:rPr>
                <w:rFonts w:cs="Arial"/>
                <w:noProof/>
                <w:sz w:val="18"/>
                <w:szCs w:val="18"/>
              </w:rPr>
              <w:fldChar w:fldCharType="begin">
                <w:ffData>
                  <w:name w:val="Kontrollkästchen2"/>
                  <w:enabled/>
                  <w:calcOnExit w:val="0"/>
                  <w:checkBox>
                    <w:sizeAuto/>
                    <w:default w:val="0"/>
                  </w:checkBox>
                </w:ffData>
              </w:fldChar>
            </w:r>
            <w:r w:rsidRPr="00D94C9A">
              <w:rPr>
                <w:rFonts w:cs="Arial"/>
                <w:noProof/>
                <w:sz w:val="18"/>
                <w:szCs w:val="18"/>
              </w:rPr>
              <w:instrText xml:space="preserve"> FORMCHECKBOX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fldChar w:fldCharType="end"/>
            </w:r>
            <w:r w:rsidRPr="00D94C9A">
              <w:rPr>
                <w:rFonts w:cs="Arial"/>
                <w:noProof/>
                <w:sz w:val="18"/>
                <w:szCs w:val="18"/>
              </w:rPr>
              <w:t xml:space="preserve"> nein</w:t>
            </w:r>
          </w:p>
        </w:tc>
      </w:tr>
      <w:tr w:rsidR="00A81E3C" w:rsidRPr="00D94C9A" w14:paraId="2A68A667" w14:textId="77777777" w:rsidTr="0049028A">
        <w:trPr>
          <w:trHeight w:val="284"/>
        </w:trPr>
        <w:tc>
          <w:tcPr>
            <w:tcW w:w="10206"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vAlign w:val="center"/>
          </w:tcPr>
          <w:p w14:paraId="1340722B" w14:textId="3317E150" w:rsidR="00A81E3C" w:rsidRPr="00D94C9A" w:rsidRDefault="00A81E3C" w:rsidP="00A81E3C">
            <w:pPr>
              <w:rPr>
                <w:rFonts w:cs="Arial"/>
                <w:b/>
                <w:noProof/>
              </w:rPr>
            </w:pPr>
            <w:r w:rsidRPr="00D94C9A">
              <w:rPr>
                <w:rFonts w:cs="Arial"/>
                <w:b/>
                <w:noProof/>
              </w:rPr>
              <w:t>Psychologie</w:t>
            </w:r>
          </w:p>
        </w:tc>
      </w:tr>
      <w:tr w:rsidR="00A81E3C" w:rsidRPr="00D94C9A" w14:paraId="0E858178" w14:textId="77777777" w:rsidTr="00AA5909">
        <w:trPr>
          <w:trHeight w:val="227"/>
        </w:trPr>
        <w:tc>
          <w:tcPr>
            <w:tcW w:w="581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vAlign w:val="center"/>
          </w:tcPr>
          <w:p w14:paraId="56B8A830" w14:textId="06692264" w:rsidR="00A81E3C" w:rsidRPr="00D94C9A" w:rsidRDefault="00476E30" w:rsidP="00A81E3C">
            <w:pPr>
              <w:ind w:left="708"/>
              <w:rPr>
                <w:rFonts w:cs="Arial"/>
                <w:noProof/>
              </w:rPr>
            </w:pPr>
            <w:r>
              <w:rPr>
                <w:rFonts w:cs="Arial"/>
                <w:noProof/>
              </w:rPr>
              <w:t>Benennung</w:t>
            </w:r>
            <w:r w:rsidR="00A81E3C" w:rsidRPr="00D94C9A">
              <w:rPr>
                <w:rFonts w:cs="Arial"/>
                <w:noProof/>
              </w:rPr>
              <w:t xml:space="preserve"> Psychologin / Psychologe Qualifikation: analog zu den </w:t>
            </w:r>
            <w:bookmarkStart w:id="302" w:name="_Hlk12887812"/>
            <w:r w:rsidR="00A81E3C" w:rsidRPr="00D94C9A">
              <w:rPr>
                <w:rFonts w:cs="Arial"/>
                <w:noProof/>
              </w:rPr>
              <w:t>Kriterien für das Zertifikat Fachpsychologin</w:t>
            </w:r>
            <w:r w:rsidR="00A81E3C">
              <w:rPr>
                <w:rFonts w:cs="Arial"/>
                <w:noProof/>
              </w:rPr>
              <w:t xml:space="preserve"> </w:t>
            </w:r>
            <w:r w:rsidR="00A81E3C" w:rsidRPr="00D94C9A">
              <w:rPr>
                <w:rFonts w:cs="Arial"/>
                <w:noProof/>
              </w:rPr>
              <w:t>/</w:t>
            </w:r>
            <w:r w:rsidR="00A81E3C">
              <w:rPr>
                <w:rFonts w:cs="Arial"/>
                <w:noProof/>
              </w:rPr>
              <w:t xml:space="preserve"> </w:t>
            </w:r>
            <w:r w:rsidR="00A81E3C" w:rsidRPr="00D94C9A">
              <w:rPr>
                <w:rFonts w:cs="Arial"/>
                <w:noProof/>
              </w:rPr>
              <w:t>Fachpsychologe Palliative Care (BDP-DGP)</w:t>
            </w:r>
            <w:r w:rsidR="00A81E3C" w:rsidRPr="00D94C9A">
              <w:rPr>
                <w:rStyle w:val="Funotenzeichen"/>
                <w:rFonts w:cs="Arial"/>
                <w:noProof/>
              </w:rPr>
              <w:footnoteReference w:id="17"/>
            </w:r>
          </w:p>
          <w:bookmarkEnd w:id="302"/>
          <w:p w14:paraId="0BC47B89" w14:textId="20F14B0F" w:rsidR="00A81E3C" w:rsidRPr="00D94C9A" w:rsidRDefault="00A81E3C" w:rsidP="00A81E3C">
            <w:pPr>
              <w:ind w:left="708"/>
              <w:rPr>
                <w:rFonts w:cs="Arial"/>
                <w:noProof/>
              </w:rPr>
            </w:pPr>
            <w:r w:rsidRPr="00D94C9A">
              <w:rPr>
                <w:rFonts w:cs="Arial"/>
                <w:noProof/>
                <w:sz w:val="18"/>
              </w:rPr>
              <w:t>(Angabe der Anzahl und der Zusatzqualifikation)</w:t>
            </w:r>
          </w:p>
        </w:tc>
        <w:tc>
          <w:tcPr>
            <w:tcW w:w="347" w:type="dxa"/>
            <w:tcBorders>
              <w:top w:val="single" w:sz="4" w:space="0" w:color="auto"/>
              <w:left w:val="single" w:sz="4" w:space="0" w:color="auto"/>
              <w:bottom w:val="single" w:sz="4" w:space="0" w:color="auto"/>
              <w:right w:val="single" w:sz="4" w:space="0" w:color="auto"/>
            </w:tcBorders>
            <w:shd w:val="clear" w:color="auto" w:fill="AFDC7E"/>
            <w:vAlign w:val="center"/>
          </w:tcPr>
          <w:p w14:paraId="7953FE25" w14:textId="77777777" w:rsidR="00A81E3C" w:rsidRPr="00D94C9A" w:rsidRDefault="00A81E3C" w:rsidP="00A81E3C">
            <w:pPr>
              <w:jc w:val="center"/>
              <w:rPr>
                <w:rFonts w:cs="Arial"/>
                <w:b/>
                <w:noProof/>
              </w:rPr>
            </w:pPr>
            <w:r w:rsidRPr="00D94C9A">
              <w:rPr>
                <w:rFonts w:cs="Arial"/>
                <w:b/>
                <w:noProof/>
              </w:rPr>
              <w:t>X</w:t>
            </w:r>
          </w:p>
        </w:tc>
        <w:tc>
          <w:tcPr>
            <w:tcW w:w="4047" w:type="dxa"/>
            <w:tcBorders>
              <w:top w:val="single" w:sz="4" w:space="0" w:color="auto"/>
              <w:left w:val="single" w:sz="4" w:space="0" w:color="auto"/>
              <w:bottom w:val="single" w:sz="4" w:space="0" w:color="auto"/>
              <w:right w:val="single" w:sz="4" w:space="0" w:color="auto"/>
            </w:tcBorders>
          </w:tcPr>
          <w:p w14:paraId="076EA00B" w14:textId="0BBFB662" w:rsidR="00A81E3C" w:rsidRPr="00D94C9A" w:rsidRDefault="00A81E3C" w:rsidP="00A81E3C">
            <w:pPr>
              <w:rPr>
                <w:rFonts w:cs="Arial"/>
                <w:noProof/>
                <w:sz w:val="18"/>
                <w:szCs w:val="18"/>
              </w:rPr>
            </w:pPr>
            <w:r w:rsidRPr="00D94C9A">
              <w:rPr>
                <w:rFonts w:cs="Arial"/>
                <w:noProof/>
                <w:sz w:val="18"/>
                <w:szCs w:val="18"/>
              </w:rPr>
              <w:fldChar w:fldCharType="begin">
                <w:ffData>
                  <w:name w:val="Kontrollkästchen1"/>
                  <w:enabled/>
                  <w:calcOnExit w:val="0"/>
                  <w:checkBox>
                    <w:sizeAuto/>
                    <w:default w:val="0"/>
                  </w:checkBox>
                </w:ffData>
              </w:fldChar>
            </w:r>
            <w:r w:rsidRPr="00D94C9A">
              <w:rPr>
                <w:rFonts w:cs="Arial"/>
                <w:noProof/>
                <w:sz w:val="18"/>
                <w:szCs w:val="18"/>
              </w:rPr>
              <w:instrText xml:space="preserve"> FORMCHECKBOX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fldChar w:fldCharType="end"/>
            </w:r>
            <w:r w:rsidRPr="00D94C9A">
              <w:rPr>
                <w:rFonts w:cs="Arial"/>
                <w:noProof/>
                <w:sz w:val="18"/>
                <w:szCs w:val="18"/>
              </w:rPr>
              <w:t xml:space="preserve"> ja </w:t>
            </w:r>
          </w:p>
          <w:p w14:paraId="7E3CB455" w14:textId="77777777" w:rsidR="00A81E3C" w:rsidRPr="00D94C9A" w:rsidRDefault="00A81E3C" w:rsidP="00A81E3C">
            <w:pPr>
              <w:rPr>
                <w:rFonts w:cs="Arial"/>
                <w:noProof/>
                <w:sz w:val="8"/>
                <w:szCs w:val="18"/>
              </w:rPr>
            </w:pPr>
          </w:p>
          <w:p w14:paraId="572E9CF6" w14:textId="55E4AA5D" w:rsidR="00A81E3C" w:rsidRPr="00D94C9A" w:rsidRDefault="00A81E3C" w:rsidP="00A81E3C">
            <w:pPr>
              <w:rPr>
                <w:rFonts w:cs="Arial"/>
                <w:noProof/>
                <w:sz w:val="18"/>
                <w:szCs w:val="18"/>
              </w:rPr>
            </w:pPr>
            <w:r w:rsidRPr="00D94C9A">
              <w:rPr>
                <w:noProof/>
                <w:sz w:val="18"/>
                <w:szCs w:val="18"/>
              </w:rPr>
              <w:t>Anzahl</w:t>
            </w:r>
            <w:r w:rsidRPr="00D94C9A">
              <w:rPr>
                <w:rFonts w:cs="Arial"/>
                <w:noProof/>
                <w:sz w:val="18"/>
              </w:rPr>
              <w:t xml:space="preserve"> Psycholog</w:t>
            </w:r>
            <w:r>
              <w:rPr>
                <w:rFonts w:cs="Arial"/>
                <w:noProof/>
                <w:sz w:val="18"/>
              </w:rPr>
              <w:t>inne</w:t>
            </w:r>
            <w:r w:rsidRPr="00D94C9A">
              <w:rPr>
                <w:rFonts w:cs="Arial"/>
                <w:noProof/>
                <w:sz w:val="18"/>
              </w:rPr>
              <w:t xml:space="preserve">n / Psychologen: </w:t>
            </w:r>
            <w:r w:rsidRPr="00D94C9A">
              <w:rPr>
                <w:rFonts w:cs="Arial"/>
                <w:noProof/>
                <w:sz w:val="18"/>
                <w:szCs w:val="18"/>
              </w:rPr>
              <w:fldChar w:fldCharType="begin">
                <w:ffData>
                  <w:name w:val="Text2"/>
                  <w:enabled/>
                  <w:calcOnExit w:val="0"/>
                  <w:textInput/>
                </w:ffData>
              </w:fldChar>
            </w:r>
            <w:r w:rsidRPr="00D94C9A">
              <w:rPr>
                <w:rFonts w:cs="Arial"/>
                <w:noProof/>
                <w:sz w:val="18"/>
                <w:szCs w:val="18"/>
              </w:rPr>
              <w:instrText xml:space="preserve"> FORMTEXT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fldChar w:fldCharType="end"/>
            </w:r>
          </w:p>
          <w:p w14:paraId="2475C3C4" w14:textId="77777777" w:rsidR="00A81E3C" w:rsidRPr="00D94C9A" w:rsidRDefault="00A81E3C" w:rsidP="00A81E3C">
            <w:pPr>
              <w:rPr>
                <w:rFonts w:cs="Arial"/>
                <w:noProof/>
                <w:sz w:val="8"/>
                <w:szCs w:val="18"/>
              </w:rPr>
            </w:pPr>
          </w:p>
          <w:p w14:paraId="79DF2CEB" w14:textId="29D8F044" w:rsidR="00A81E3C" w:rsidRPr="00D94C9A" w:rsidRDefault="00A81E3C" w:rsidP="00A81E3C">
            <w:pPr>
              <w:rPr>
                <w:rFonts w:cs="Arial"/>
                <w:noProof/>
                <w:sz w:val="18"/>
                <w:szCs w:val="18"/>
              </w:rPr>
            </w:pPr>
            <w:r w:rsidRPr="00D94C9A">
              <w:rPr>
                <w:rFonts w:cs="Arial"/>
                <w:noProof/>
                <w:sz w:val="18"/>
                <w:szCs w:val="18"/>
              </w:rPr>
              <w:t xml:space="preserve">Zusatzqualifikation: </w:t>
            </w:r>
            <w:r w:rsidRPr="00D94C9A">
              <w:rPr>
                <w:rFonts w:cs="Arial"/>
                <w:noProof/>
                <w:sz w:val="18"/>
                <w:szCs w:val="18"/>
              </w:rPr>
              <w:fldChar w:fldCharType="begin">
                <w:ffData>
                  <w:name w:val="Text2"/>
                  <w:enabled/>
                  <w:calcOnExit w:val="0"/>
                  <w:textInput/>
                </w:ffData>
              </w:fldChar>
            </w:r>
            <w:r w:rsidRPr="00D94C9A">
              <w:rPr>
                <w:rFonts w:cs="Arial"/>
                <w:noProof/>
                <w:sz w:val="18"/>
                <w:szCs w:val="18"/>
              </w:rPr>
              <w:instrText xml:space="preserve"> FORMTEXT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fldChar w:fldCharType="end"/>
            </w:r>
          </w:p>
          <w:p w14:paraId="111753C3" w14:textId="77777777" w:rsidR="00A81E3C" w:rsidRPr="00D94C9A" w:rsidRDefault="00A81E3C" w:rsidP="00A81E3C">
            <w:pPr>
              <w:rPr>
                <w:rFonts w:cs="Arial"/>
                <w:noProof/>
                <w:sz w:val="18"/>
                <w:szCs w:val="18"/>
              </w:rPr>
            </w:pPr>
          </w:p>
          <w:p w14:paraId="39FE81F0" w14:textId="77777777" w:rsidR="00A81E3C" w:rsidRPr="00D94C9A" w:rsidRDefault="00A81E3C" w:rsidP="00A81E3C">
            <w:pPr>
              <w:jc w:val="both"/>
              <w:rPr>
                <w:rFonts w:cs="Arial"/>
                <w:noProof/>
              </w:rPr>
            </w:pPr>
            <w:r w:rsidRPr="00D94C9A">
              <w:rPr>
                <w:rFonts w:cs="Arial"/>
                <w:noProof/>
                <w:sz w:val="18"/>
                <w:szCs w:val="18"/>
              </w:rPr>
              <w:fldChar w:fldCharType="begin">
                <w:ffData>
                  <w:name w:val="Kontrollkästchen2"/>
                  <w:enabled/>
                  <w:calcOnExit w:val="0"/>
                  <w:checkBox>
                    <w:sizeAuto/>
                    <w:default w:val="0"/>
                  </w:checkBox>
                </w:ffData>
              </w:fldChar>
            </w:r>
            <w:r w:rsidRPr="00D94C9A">
              <w:rPr>
                <w:rFonts w:cs="Arial"/>
                <w:noProof/>
                <w:sz w:val="18"/>
                <w:szCs w:val="18"/>
              </w:rPr>
              <w:instrText xml:space="preserve"> FORMCHECKBOX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fldChar w:fldCharType="end"/>
            </w:r>
            <w:r w:rsidRPr="00D94C9A">
              <w:rPr>
                <w:rFonts w:cs="Arial"/>
                <w:noProof/>
                <w:sz w:val="18"/>
                <w:szCs w:val="18"/>
              </w:rPr>
              <w:t xml:space="preserve"> nein</w:t>
            </w:r>
          </w:p>
          <w:p w14:paraId="79781333" w14:textId="27CBAE2A" w:rsidR="00A81E3C" w:rsidRPr="00D94C9A" w:rsidRDefault="00A81E3C" w:rsidP="00A81E3C">
            <w:pPr>
              <w:jc w:val="both"/>
              <w:rPr>
                <w:rFonts w:cs="Arial"/>
                <w:noProof/>
              </w:rPr>
            </w:pPr>
          </w:p>
        </w:tc>
      </w:tr>
      <w:tr w:rsidR="00476E30" w:rsidRPr="00D94C9A" w14:paraId="626EA6F4" w14:textId="77777777" w:rsidTr="00433382">
        <w:trPr>
          <w:trHeight w:val="227"/>
        </w:trPr>
        <w:tc>
          <w:tcPr>
            <w:tcW w:w="581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vAlign w:val="center"/>
          </w:tcPr>
          <w:p w14:paraId="53C01512" w14:textId="350EEE5A" w:rsidR="00476E30" w:rsidRPr="00D94C9A" w:rsidRDefault="00476E30" w:rsidP="00476E30">
            <w:pPr>
              <w:ind w:left="708"/>
              <w:rPr>
                <w:rFonts w:cs="Arial"/>
                <w:noProof/>
              </w:rPr>
            </w:pPr>
            <w:r w:rsidRPr="00B17D4F">
              <w:rPr>
                <w:rFonts w:cs="Arial"/>
                <w:noProof/>
              </w:rPr>
              <w:t>≥ 0,05</w:t>
            </w:r>
            <w:r w:rsidRPr="00D94C9A">
              <w:rPr>
                <w:rFonts w:cs="Arial"/>
                <w:noProof/>
              </w:rPr>
              <w:t xml:space="preserve"> VK pro aufgestelltem Patientenbett</w:t>
            </w:r>
            <w:r w:rsidRPr="00D94C9A">
              <w:rPr>
                <w:rFonts w:cs="Arial"/>
                <w:noProof/>
                <w:color w:val="000000" w:themeColor="text1"/>
              </w:rPr>
              <w:t xml:space="preserve"> </w:t>
            </w:r>
            <w:r w:rsidR="00302B42" w:rsidRPr="00D94C9A">
              <w:rPr>
                <w:rStyle w:val="Funotenzeichen"/>
                <w:rFonts w:cs="Arial"/>
                <w:noProof/>
              </w:rPr>
              <w:footnoteReference w:id="18"/>
            </w:r>
          </w:p>
        </w:tc>
        <w:tc>
          <w:tcPr>
            <w:tcW w:w="347" w:type="dxa"/>
            <w:tcBorders>
              <w:top w:val="single" w:sz="4" w:space="0" w:color="auto"/>
              <w:left w:val="single" w:sz="4" w:space="0" w:color="auto"/>
              <w:bottom w:val="single" w:sz="4" w:space="0" w:color="auto"/>
              <w:right w:val="single" w:sz="4" w:space="0" w:color="auto"/>
            </w:tcBorders>
            <w:shd w:val="clear" w:color="auto" w:fill="AFDC7E"/>
            <w:vAlign w:val="center"/>
          </w:tcPr>
          <w:p w14:paraId="0AF52ECE" w14:textId="5D1A6796" w:rsidR="00476E30" w:rsidRPr="00D94C9A" w:rsidRDefault="00476E30" w:rsidP="00476E30">
            <w:pPr>
              <w:jc w:val="center"/>
              <w:rPr>
                <w:rFonts w:cs="Arial"/>
                <w:b/>
                <w:noProof/>
              </w:rPr>
            </w:pPr>
            <w:r w:rsidRPr="00D94C9A">
              <w:rPr>
                <w:rFonts w:cs="Arial"/>
                <w:b/>
                <w:noProof/>
              </w:rPr>
              <w:t>X</w:t>
            </w:r>
          </w:p>
        </w:tc>
        <w:tc>
          <w:tcPr>
            <w:tcW w:w="4047" w:type="dxa"/>
            <w:tcBorders>
              <w:top w:val="single" w:sz="4" w:space="0" w:color="auto"/>
              <w:left w:val="single" w:sz="4" w:space="0" w:color="auto"/>
              <w:bottom w:val="single" w:sz="4" w:space="0" w:color="auto"/>
              <w:right w:val="single" w:sz="4" w:space="0" w:color="auto"/>
            </w:tcBorders>
            <w:vAlign w:val="center"/>
          </w:tcPr>
          <w:p w14:paraId="7B115173" w14:textId="5904CD6B" w:rsidR="00476E30" w:rsidRPr="00D94C9A" w:rsidRDefault="00476E30" w:rsidP="00476E30">
            <w:pPr>
              <w:rPr>
                <w:rFonts w:cs="Arial"/>
                <w:noProof/>
                <w:sz w:val="18"/>
                <w:szCs w:val="18"/>
              </w:rPr>
            </w:pPr>
            <w:r w:rsidRPr="00D94C9A">
              <w:rPr>
                <w:noProof/>
                <w:sz w:val="18"/>
              </w:rPr>
              <w:t xml:space="preserve">Gesamtanzahl in VK: </w:t>
            </w:r>
            <w:r w:rsidRPr="00D94C9A">
              <w:rPr>
                <w:noProof/>
                <w:sz w:val="18"/>
              </w:rPr>
              <w:fldChar w:fldCharType="begin">
                <w:ffData>
                  <w:name w:val="Text2"/>
                  <w:enabled/>
                  <w:calcOnExit w:val="0"/>
                  <w:textInput/>
                </w:ffData>
              </w:fldChar>
            </w:r>
            <w:r w:rsidRPr="00D94C9A">
              <w:rPr>
                <w:noProof/>
                <w:sz w:val="18"/>
              </w:rPr>
              <w:instrText xml:space="preserve"> FORMTEXT </w:instrText>
            </w:r>
            <w:r w:rsidRPr="00D94C9A">
              <w:rPr>
                <w:noProof/>
                <w:sz w:val="18"/>
              </w:rPr>
            </w:r>
            <w:r w:rsidRPr="00D94C9A">
              <w:rPr>
                <w:noProof/>
                <w:sz w:val="18"/>
              </w:rPr>
              <w:fldChar w:fldCharType="separate"/>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t> </w:t>
            </w:r>
            <w:r w:rsidRPr="00D94C9A">
              <w:rPr>
                <w:noProof/>
                <w:sz w:val="18"/>
              </w:rPr>
              <w:fldChar w:fldCharType="end"/>
            </w:r>
          </w:p>
        </w:tc>
      </w:tr>
      <w:tr w:rsidR="00476E30" w:rsidRPr="00D94C9A" w14:paraId="3021C628" w14:textId="77777777" w:rsidTr="00AA5909">
        <w:trPr>
          <w:trHeight w:val="227"/>
        </w:trPr>
        <w:tc>
          <w:tcPr>
            <w:tcW w:w="5812" w:type="dxa"/>
            <w:tcBorders>
              <w:top w:val="single" w:sz="4" w:space="0" w:color="auto"/>
              <w:left w:val="single" w:sz="4" w:space="0" w:color="auto"/>
              <w:bottom w:val="single" w:sz="4" w:space="0" w:color="auto"/>
              <w:right w:val="single" w:sz="4" w:space="0" w:color="BFBFBF" w:themeColor="background1" w:themeShade="BF"/>
            </w:tcBorders>
            <w:shd w:val="clear" w:color="auto" w:fill="D9D9D9" w:themeFill="background1" w:themeFillShade="D9"/>
            <w:tcMar>
              <w:top w:w="57" w:type="dxa"/>
              <w:bottom w:w="57" w:type="dxa"/>
            </w:tcMar>
            <w:vAlign w:val="center"/>
          </w:tcPr>
          <w:p w14:paraId="65988B90" w14:textId="19A7D590" w:rsidR="00476E30" w:rsidRPr="00D94C9A" w:rsidRDefault="00476E30" w:rsidP="00476E30">
            <w:pPr>
              <w:ind w:left="708"/>
              <w:rPr>
                <w:rFonts w:cs="Arial"/>
                <w:noProof/>
              </w:rPr>
            </w:pPr>
            <w:r w:rsidRPr="00D94C9A">
              <w:rPr>
                <w:rFonts w:cs="Arial"/>
                <w:noProof/>
              </w:rPr>
              <w:t>Ein eigener Arbeitsraum ist vorhanden bzw. die Nutzung eines Gesprächszimmers ist sichergestellt.</w:t>
            </w:r>
          </w:p>
        </w:tc>
        <w:tc>
          <w:tcPr>
            <w:tcW w:w="347" w:type="dxa"/>
            <w:tcBorders>
              <w:top w:val="single" w:sz="4" w:space="0" w:color="auto"/>
              <w:left w:val="single" w:sz="4" w:space="0" w:color="auto"/>
              <w:bottom w:val="single" w:sz="4" w:space="0" w:color="auto"/>
              <w:right w:val="single" w:sz="4" w:space="0" w:color="BFBFBF" w:themeColor="background1" w:themeShade="BF"/>
            </w:tcBorders>
            <w:shd w:val="clear" w:color="auto" w:fill="AFDC7E"/>
            <w:vAlign w:val="center"/>
          </w:tcPr>
          <w:p w14:paraId="2E1E4261" w14:textId="77777777" w:rsidR="00476E30" w:rsidRPr="00D94C9A" w:rsidRDefault="00476E30" w:rsidP="00476E30">
            <w:pPr>
              <w:jc w:val="center"/>
              <w:rPr>
                <w:rFonts w:cs="Arial"/>
                <w:b/>
                <w:noProof/>
              </w:rPr>
            </w:pPr>
            <w:r w:rsidRPr="00D94C9A">
              <w:rPr>
                <w:rFonts w:cs="Arial"/>
                <w:b/>
                <w:noProof/>
              </w:rPr>
              <w:t>X</w:t>
            </w:r>
          </w:p>
        </w:tc>
        <w:tc>
          <w:tcPr>
            <w:tcW w:w="4047" w:type="dxa"/>
            <w:tcBorders>
              <w:top w:val="single" w:sz="4" w:space="0" w:color="auto"/>
              <w:left w:val="single" w:sz="4" w:space="0" w:color="auto"/>
              <w:bottom w:val="single" w:sz="4" w:space="0" w:color="auto"/>
              <w:right w:val="single" w:sz="4" w:space="0" w:color="auto"/>
            </w:tcBorders>
          </w:tcPr>
          <w:p w14:paraId="25A41EBC" w14:textId="77777777" w:rsidR="00476E30" w:rsidRPr="00D94C9A" w:rsidRDefault="00476E30" w:rsidP="00476E30">
            <w:pPr>
              <w:rPr>
                <w:rFonts w:cs="Arial"/>
                <w:noProof/>
                <w:sz w:val="18"/>
                <w:szCs w:val="18"/>
              </w:rPr>
            </w:pPr>
            <w:r w:rsidRPr="00D94C9A">
              <w:rPr>
                <w:rFonts w:cs="Arial"/>
                <w:noProof/>
                <w:sz w:val="18"/>
                <w:szCs w:val="18"/>
              </w:rPr>
              <w:fldChar w:fldCharType="begin">
                <w:ffData>
                  <w:name w:val="Kontrollkästchen1"/>
                  <w:enabled/>
                  <w:calcOnExit w:val="0"/>
                  <w:checkBox>
                    <w:sizeAuto/>
                    <w:default w:val="0"/>
                  </w:checkBox>
                </w:ffData>
              </w:fldChar>
            </w:r>
            <w:r w:rsidRPr="00D94C9A">
              <w:rPr>
                <w:rFonts w:cs="Arial"/>
                <w:noProof/>
                <w:sz w:val="18"/>
                <w:szCs w:val="18"/>
              </w:rPr>
              <w:instrText xml:space="preserve"> FORMCHECKBOX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fldChar w:fldCharType="end"/>
            </w:r>
            <w:r w:rsidRPr="00D94C9A">
              <w:rPr>
                <w:rFonts w:cs="Arial"/>
                <w:noProof/>
                <w:sz w:val="18"/>
                <w:szCs w:val="18"/>
              </w:rPr>
              <w:t xml:space="preserve"> ja:     </w:t>
            </w:r>
            <w:r w:rsidRPr="00D94C9A">
              <w:rPr>
                <w:rFonts w:cs="Arial"/>
                <w:noProof/>
                <w:sz w:val="18"/>
                <w:szCs w:val="18"/>
              </w:rPr>
              <w:fldChar w:fldCharType="begin">
                <w:ffData>
                  <w:name w:val="Text2"/>
                  <w:enabled/>
                  <w:calcOnExit w:val="0"/>
                  <w:textInput/>
                </w:ffData>
              </w:fldChar>
            </w:r>
            <w:r w:rsidRPr="00D94C9A">
              <w:rPr>
                <w:rFonts w:cs="Arial"/>
                <w:noProof/>
                <w:sz w:val="18"/>
                <w:szCs w:val="18"/>
              </w:rPr>
              <w:instrText xml:space="preserve"> FORMTEXT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fldChar w:fldCharType="end"/>
            </w:r>
          </w:p>
          <w:p w14:paraId="4F55F841" w14:textId="28EA7762" w:rsidR="00476E30" w:rsidRPr="00D94C9A" w:rsidRDefault="00476E30" w:rsidP="00476E30">
            <w:pPr>
              <w:jc w:val="both"/>
              <w:rPr>
                <w:rFonts w:cs="Arial"/>
                <w:noProof/>
              </w:rPr>
            </w:pPr>
            <w:r w:rsidRPr="00D94C9A">
              <w:rPr>
                <w:rFonts w:cs="Arial"/>
                <w:noProof/>
                <w:sz w:val="18"/>
                <w:szCs w:val="18"/>
              </w:rPr>
              <w:fldChar w:fldCharType="begin">
                <w:ffData>
                  <w:name w:val="Kontrollkästchen2"/>
                  <w:enabled/>
                  <w:calcOnExit w:val="0"/>
                  <w:checkBox>
                    <w:sizeAuto/>
                    <w:default w:val="0"/>
                  </w:checkBox>
                </w:ffData>
              </w:fldChar>
            </w:r>
            <w:r w:rsidRPr="00D94C9A">
              <w:rPr>
                <w:rFonts w:cs="Arial"/>
                <w:noProof/>
                <w:sz w:val="18"/>
                <w:szCs w:val="18"/>
              </w:rPr>
              <w:instrText xml:space="preserve"> FORMCHECKBOX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fldChar w:fldCharType="end"/>
            </w:r>
            <w:r w:rsidRPr="00D94C9A">
              <w:rPr>
                <w:rFonts w:cs="Arial"/>
                <w:noProof/>
                <w:sz w:val="18"/>
                <w:szCs w:val="18"/>
              </w:rPr>
              <w:t xml:space="preserve"> nein</w:t>
            </w:r>
          </w:p>
        </w:tc>
      </w:tr>
      <w:tr w:rsidR="00476E30" w:rsidRPr="00D94C9A" w14:paraId="164488D7" w14:textId="77777777" w:rsidTr="0049028A">
        <w:trPr>
          <w:trHeight w:val="284"/>
        </w:trPr>
        <w:tc>
          <w:tcPr>
            <w:tcW w:w="10206"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vAlign w:val="center"/>
          </w:tcPr>
          <w:p w14:paraId="0FE66F32" w14:textId="77777777" w:rsidR="00476E30" w:rsidRPr="00D94C9A" w:rsidRDefault="00476E30" w:rsidP="00476E30">
            <w:pPr>
              <w:rPr>
                <w:rFonts w:cs="Arial"/>
                <w:b/>
                <w:noProof/>
              </w:rPr>
            </w:pPr>
            <w:r w:rsidRPr="00D94C9A">
              <w:rPr>
                <w:rFonts w:cs="Arial"/>
                <w:b/>
                <w:noProof/>
              </w:rPr>
              <w:t>Seelsorge</w:t>
            </w:r>
          </w:p>
        </w:tc>
      </w:tr>
      <w:tr w:rsidR="00476E30" w:rsidRPr="00D94C9A" w14:paraId="0BDEFE22" w14:textId="77777777" w:rsidTr="00AA5909">
        <w:trPr>
          <w:trHeight w:val="430"/>
        </w:trPr>
        <w:tc>
          <w:tcPr>
            <w:tcW w:w="581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vAlign w:val="center"/>
          </w:tcPr>
          <w:p w14:paraId="232F3ECA" w14:textId="721307F1" w:rsidR="00476E30" w:rsidRPr="00697EDD" w:rsidRDefault="00476E30" w:rsidP="00476E30">
            <w:pPr>
              <w:ind w:left="708"/>
              <w:rPr>
                <w:rFonts w:cs="Arial"/>
              </w:rPr>
            </w:pPr>
            <w:r w:rsidRPr="00697EDD">
              <w:rPr>
                <w:rFonts w:cs="Arial"/>
              </w:rPr>
              <w:t>Angabe der Anzahl und der möglichen Zusatzqualifikation Palliative Care</w:t>
            </w:r>
            <w:r>
              <w:rPr>
                <w:rFonts w:cs="Arial"/>
              </w:rPr>
              <w:t xml:space="preserve"> </w:t>
            </w:r>
            <w:r w:rsidRPr="00697EDD">
              <w:rPr>
                <w:rFonts w:cs="Arial"/>
              </w:rPr>
              <w:t>/</w:t>
            </w:r>
            <w:r>
              <w:rPr>
                <w:rFonts w:cs="Arial"/>
              </w:rPr>
              <w:t xml:space="preserve"> </w:t>
            </w:r>
            <w:r w:rsidRPr="00697EDD">
              <w:rPr>
                <w:rFonts w:cs="Arial"/>
              </w:rPr>
              <w:t>Spiritual Care</w:t>
            </w:r>
            <w:r w:rsidRPr="00697EDD">
              <w:rPr>
                <w:rFonts w:cs="Arial"/>
              </w:rPr>
              <w:br/>
            </w:r>
          </w:p>
          <w:p w14:paraId="53EB7EA0" w14:textId="66889F73" w:rsidR="00476E30" w:rsidRPr="00D94C9A" w:rsidRDefault="00476E30" w:rsidP="00476E30">
            <w:pPr>
              <w:ind w:left="708"/>
              <w:rPr>
                <w:rFonts w:cs="Arial"/>
                <w:noProof/>
              </w:rPr>
            </w:pPr>
            <w:r w:rsidRPr="00697EDD">
              <w:rPr>
                <w:rFonts w:cs="Arial"/>
              </w:rPr>
              <w:t>Für Anerkennung des Stellenumfangs Seelsorge in der Ressourcenberechnung „Psychosoziale Versorgung und sonstige Therapieverfahren“ ist eine Einbindung in das Team der Palliativstation mit Teilnahme an den Teambesprechungen und gemeinsamer Dokumentation notwendig.</w:t>
            </w:r>
          </w:p>
        </w:tc>
        <w:tc>
          <w:tcPr>
            <w:tcW w:w="347" w:type="dxa"/>
            <w:tcBorders>
              <w:top w:val="single" w:sz="4" w:space="0" w:color="auto"/>
              <w:left w:val="single" w:sz="4" w:space="0" w:color="auto"/>
              <w:bottom w:val="single" w:sz="4" w:space="0" w:color="auto"/>
              <w:right w:val="single" w:sz="4" w:space="0" w:color="auto"/>
            </w:tcBorders>
            <w:shd w:val="clear" w:color="auto" w:fill="AFDC7E"/>
            <w:vAlign w:val="center"/>
          </w:tcPr>
          <w:p w14:paraId="34BB9D45" w14:textId="77777777" w:rsidR="00476E30" w:rsidRPr="00D94C9A" w:rsidRDefault="00476E30" w:rsidP="00476E30">
            <w:pPr>
              <w:jc w:val="center"/>
              <w:rPr>
                <w:rFonts w:cs="Arial"/>
                <w:b/>
                <w:noProof/>
              </w:rPr>
            </w:pPr>
            <w:r w:rsidRPr="00D94C9A">
              <w:rPr>
                <w:rFonts w:cs="Arial"/>
                <w:b/>
                <w:noProof/>
              </w:rPr>
              <w:t>X</w:t>
            </w:r>
          </w:p>
        </w:tc>
        <w:tc>
          <w:tcPr>
            <w:tcW w:w="4047" w:type="dxa"/>
            <w:tcBorders>
              <w:top w:val="single" w:sz="4" w:space="0" w:color="auto"/>
              <w:left w:val="single" w:sz="4" w:space="0" w:color="auto"/>
              <w:bottom w:val="single" w:sz="4" w:space="0" w:color="auto"/>
              <w:right w:val="single" w:sz="4" w:space="0" w:color="auto"/>
            </w:tcBorders>
          </w:tcPr>
          <w:p w14:paraId="7C3FA9E2" w14:textId="23E56430" w:rsidR="00476E30" w:rsidRDefault="00476E30" w:rsidP="00476E30">
            <w:pPr>
              <w:rPr>
                <w:rFonts w:cs="Arial"/>
                <w:noProof/>
                <w:sz w:val="18"/>
                <w:szCs w:val="18"/>
              </w:rPr>
            </w:pPr>
            <w:r w:rsidRPr="00D94C9A">
              <w:rPr>
                <w:noProof/>
                <w:sz w:val="18"/>
                <w:szCs w:val="18"/>
              </w:rPr>
              <w:t>Anzahl</w:t>
            </w:r>
            <w:r w:rsidRPr="00D94C9A">
              <w:rPr>
                <w:rFonts w:cs="Arial"/>
                <w:noProof/>
                <w:sz w:val="18"/>
              </w:rPr>
              <w:t xml:space="preserve"> Seelsorgerinnen </w:t>
            </w:r>
            <w:r>
              <w:rPr>
                <w:rFonts w:cs="Arial"/>
                <w:noProof/>
                <w:sz w:val="18"/>
              </w:rPr>
              <w:t xml:space="preserve">und </w:t>
            </w:r>
            <w:r w:rsidRPr="00D94C9A">
              <w:rPr>
                <w:rFonts w:cs="Arial"/>
                <w:noProof/>
                <w:sz w:val="18"/>
              </w:rPr>
              <w:t xml:space="preserve">Seelsorger: </w:t>
            </w:r>
            <w:r w:rsidRPr="00D94C9A">
              <w:rPr>
                <w:rFonts w:cs="Arial"/>
                <w:noProof/>
                <w:sz w:val="18"/>
                <w:szCs w:val="18"/>
              </w:rPr>
              <w:fldChar w:fldCharType="begin">
                <w:ffData>
                  <w:name w:val="Text2"/>
                  <w:enabled/>
                  <w:calcOnExit w:val="0"/>
                  <w:textInput/>
                </w:ffData>
              </w:fldChar>
            </w:r>
            <w:r w:rsidRPr="00D94C9A">
              <w:rPr>
                <w:rFonts w:cs="Arial"/>
                <w:noProof/>
                <w:sz w:val="18"/>
                <w:szCs w:val="18"/>
              </w:rPr>
              <w:instrText xml:space="preserve"> FORMTEXT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fldChar w:fldCharType="end"/>
            </w:r>
          </w:p>
          <w:p w14:paraId="65AD86EE" w14:textId="77777777" w:rsidR="00476E30" w:rsidRDefault="00476E30" w:rsidP="00476E30">
            <w:pPr>
              <w:rPr>
                <w:rFonts w:cs="Arial"/>
                <w:sz w:val="18"/>
                <w:szCs w:val="18"/>
              </w:rPr>
            </w:pPr>
            <w:r w:rsidRPr="00697EDD">
              <w:rPr>
                <w:sz w:val="18"/>
                <w:szCs w:val="18"/>
              </w:rPr>
              <w:t xml:space="preserve">Stellenumfang in VK: </w:t>
            </w:r>
            <w:r w:rsidRPr="008B6B53">
              <w:rPr>
                <w:sz w:val="18"/>
              </w:rPr>
              <w:fldChar w:fldCharType="begin">
                <w:ffData>
                  <w:name w:val="Text2"/>
                  <w:enabled/>
                  <w:calcOnExit w:val="0"/>
                  <w:textInput/>
                </w:ffData>
              </w:fldChar>
            </w:r>
            <w:r w:rsidRPr="008B6B53">
              <w:rPr>
                <w:sz w:val="18"/>
              </w:rPr>
              <w:instrText xml:space="preserve"> FORMTEXT </w:instrText>
            </w:r>
            <w:r w:rsidRPr="008B6B53">
              <w:rPr>
                <w:sz w:val="18"/>
              </w:rPr>
            </w:r>
            <w:r w:rsidRPr="008B6B53">
              <w:rPr>
                <w:sz w:val="18"/>
              </w:rPr>
              <w:fldChar w:fldCharType="separate"/>
            </w:r>
            <w:r w:rsidRPr="008B6B53">
              <w:rPr>
                <w:noProof/>
                <w:sz w:val="18"/>
              </w:rPr>
              <w:t> </w:t>
            </w:r>
            <w:r w:rsidRPr="008B6B53">
              <w:rPr>
                <w:noProof/>
                <w:sz w:val="18"/>
              </w:rPr>
              <w:t> </w:t>
            </w:r>
            <w:r w:rsidRPr="008B6B53">
              <w:rPr>
                <w:noProof/>
                <w:sz w:val="18"/>
              </w:rPr>
              <w:t> </w:t>
            </w:r>
            <w:r w:rsidRPr="008B6B53">
              <w:rPr>
                <w:noProof/>
                <w:sz w:val="18"/>
              </w:rPr>
              <w:t> </w:t>
            </w:r>
            <w:r w:rsidRPr="008B6B53">
              <w:rPr>
                <w:sz w:val="18"/>
              </w:rPr>
              <w:fldChar w:fldCharType="end"/>
            </w:r>
          </w:p>
          <w:p w14:paraId="508EBD29" w14:textId="77777777" w:rsidR="00476E30" w:rsidRPr="00D94C9A" w:rsidRDefault="00476E30" w:rsidP="00476E30">
            <w:pPr>
              <w:rPr>
                <w:rFonts w:cs="Arial"/>
                <w:noProof/>
                <w:sz w:val="18"/>
                <w:szCs w:val="18"/>
              </w:rPr>
            </w:pPr>
          </w:p>
          <w:p w14:paraId="2D7EC5F5" w14:textId="77777777" w:rsidR="00476E30" w:rsidRPr="00D94C9A" w:rsidRDefault="00476E30" w:rsidP="00476E30">
            <w:pPr>
              <w:rPr>
                <w:rFonts w:cs="Arial"/>
                <w:noProof/>
                <w:sz w:val="8"/>
                <w:szCs w:val="18"/>
                <w:highlight w:val="yellow"/>
              </w:rPr>
            </w:pPr>
          </w:p>
          <w:p w14:paraId="53213B7B" w14:textId="1CB2A28E" w:rsidR="00476E30" w:rsidRPr="0011111A" w:rsidRDefault="00476E30" w:rsidP="00476E30">
            <w:pPr>
              <w:rPr>
                <w:rFonts w:cs="Arial"/>
                <w:noProof/>
                <w:sz w:val="18"/>
                <w:szCs w:val="18"/>
                <w:lang w:val="en-US"/>
              </w:rPr>
            </w:pPr>
            <w:r w:rsidRPr="0011111A">
              <w:rPr>
                <w:rFonts w:cs="Arial"/>
                <w:noProof/>
                <w:sz w:val="18"/>
                <w:szCs w:val="18"/>
                <w:lang w:val="en-US"/>
              </w:rPr>
              <w:t>Zusatzqualifikation</w:t>
            </w:r>
            <w:r w:rsidRPr="0011111A">
              <w:rPr>
                <w:rFonts w:cs="Arial"/>
                <w:noProof/>
                <w:lang w:val="en-US"/>
              </w:rPr>
              <w:t xml:space="preserve"> </w:t>
            </w:r>
            <w:r w:rsidRPr="0011111A">
              <w:rPr>
                <w:rFonts w:cs="Arial"/>
                <w:noProof/>
                <w:sz w:val="18"/>
                <w:szCs w:val="18"/>
                <w:lang w:val="en-US"/>
              </w:rPr>
              <w:t>Palliative Care / Spiritual Care (optional):</w:t>
            </w:r>
          </w:p>
          <w:p w14:paraId="0E8457A9" w14:textId="77777777" w:rsidR="00476E30" w:rsidRPr="00D94C9A" w:rsidRDefault="00476E30" w:rsidP="00476E30">
            <w:pPr>
              <w:rPr>
                <w:rFonts w:cs="Arial"/>
                <w:noProof/>
                <w:sz w:val="18"/>
                <w:szCs w:val="18"/>
              </w:rPr>
            </w:pPr>
            <w:r w:rsidRPr="00D94C9A">
              <w:rPr>
                <w:rFonts w:cs="Arial"/>
                <w:noProof/>
                <w:sz w:val="18"/>
                <w:szCs w:val="18"/>
              </w:rPr>
              <w:fldChar w:fldCharType="begin">
                <w:ffData>
                  <w:name w:val="Kontrollkästchen1"/>
                  <w:enabled/>
                  <w:calcOnExit w:val="0"/>
                  <w:checkBox>
                    <w:sizeAuto/>
                    <w:default w:val="0"/>
                  </w:checkBox>
                </w:ffData>
              </w:fldChar>
            </w:r>
            <w:r w:rsidRPr="00D94C9A">
              <w:rPr>
                <w:rFonts w:cs="Arial"/>
                <w:noProof/>
                <w:sz w:val="18"/>
                <w:szCs w:val="18"/>
              </w:rPr>
              <w:instrText xml:space="preserve"> FORMCHECKBOX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fldChar w:fldCharType="end"/>
            </w:r>
            <w:r w:rsidRPr="00D94C9A">
              <w:rPr>
                <w:rFonts w:cs="Arial"/>
                <w:noProof/>
                <w:sz w:val="18"/>
                <w:szCs w:val="18"/>
              </w:rPr>
              <w:t xml:space="preserve"> ja</w:t>
            </w:r>
          </w:p>
          <w:p w14:paraId="6E108C30" w14:textId="0623A6F8" w:rsidR="00476E30" w:rsidRPr="00D94C9A" w:rsidRDefault="00476E30" w:rsidP="00476E30">
            <w:pPr>
              <w:rPr>
                <w:rFonts w:cs="Arial"/>
                <w:noProof/>
                <w:sz w:val="18"/>
                <w:szCs w:val="18"/>
              </w:rPr>
            </w:pPr>
            <w:r w:rsidRPr="00D94C9A">
              <w:rPr>
                <w:rFonts w:cs="Arial"/>
                <w:noProof/>
                <w:sz w:val="18"/>
                <w:szCs w:val="18"/>
              </w:rPr>
              <w:fldChar w:fldCharType="begin">
                <w:ffData>
                  <w:name w:val="Kontrollkästchen2"/>
                  <w:enabled/>
                  <w:calcOnExit w:val="0"/>
                  <w:checkBox>
                    <w:sizeAuto/>
                    <w:default w:val="0"/>
                  </w:checkBox>
                </w:ffData>
              </w:fldChar>
            </w:r>
            <w:r w:rsidRPr="00D94C9A">
              <w:rPr>
                <w:rFonts w:cs="Arial"/>
                <w:noProof/>
                <w:sz w:val="18"/>
                <w:szCs w:val="18"/>
              </w:rPr>
              <w:instrText xml:space="preserve"> FORMCHECKBOX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fldChar w:fldCharType="end"/>
            </w:r>
            <w:r w:rsidRPr="00D94C9A">
              <w:rPr>
                <w:rFonts w:cs="Arial"/>
                <w:noProof/>
                <w:sz w:val="18"/>
                <w:szCs w:val="18"/>
              </w:rPr>
              <w:t xml:space="preserve"> nein</w:t>
            </w:r>
          </w:p>
        </w:tc>
      </w:tr>
      <w:tr w:rsidR="00476E30" w:rsidRPr="00D94C9A" w14:paraId="0B74B747" w14:textId="77777777" w:rsidTr="0049028A">
        <w:trPr>
          <w:trHeight w:val="284"/>
        </w:trPr>
        <w:tc>
          <w:tcPr>
            <w:tcW w:w="10206"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vAlign w:val="center"/>
          </w:tcPr>
          <w:p w14:paraId="04C81906" w14:textId="09684330" w:rsidR="00476E30" w:rsidRPr="00D94C9A" w:rsidRDefault="00476E30" w:rsidP="00476E30">
            <w:pPr>
              <w:rPr>
                <w:rFonts w:cs="Arial"/>
                <w:b/>
                <w:noProof/>
              </w:rPr>
            </w:pPr>
            <w:r w:rsidRPr="00D94C9A">
              <w:rPr>
                <w:rFonts w:cs="Arial"/>
                <w:b/>
                <w:noProof/>
              </w:rPr>
              <w:t>Stationshilfe oder Hauswirtschaftskraft</w:t>
            </w:r>
          </w:p>
        </w:tc>
      </w:tr>
      <w:tr w:rsidR="00476E30" w:rsidRPr="00D94C9A" w14:paraId="7FBAE869" w14:textId="77777777" w:rsidTr="00AA5909">
        <w:trPr>
          <w:trHeight w:val="227"/>
        </w:trPr>
        <w:tc>
          <w:tcPr>
            <w:tcW w:w="581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vAlign w:val="center"/>
          </w:tcPr>
          <w:p w14:paraId="17A7C5D5" w14:textId="1BAC8B5D" w:rsidR="00476E30" w:rsidRPr="00D94C9A" w:rsidRDefault="00476E30" w:rsidP="00476E30">
            <w:pPr>
              <w:ind w:left="708"/>
              <w:rPr>
                <w:rFonts w:cs="Arial"/>
                <w:noProof/>
              </w:rPr>
            </w:pPr>
            <w:r w:rsidRPr="00D94C9A">
              <w:rPr>
                <w:rFonts w:cs="Arial"/>
                <w:noProof/>
              </w:rPr>
              <w:t xml:space="preserve">Der Station sind </w:t>
            </w:r>
            <w:r w:rsidRPr="00F661B9">
              <w:rPr>
                <w:rFonts w:cs="Arial"/>
              </w:rPr>
              <w:t>Mitarbeitende</w:t>
            </w:r>
            <w:r w:rsidRPr="00D94C9A">
              <w:rPr>
                <w:rFonts w:cs="Arial"/>
                <w:noProof/>
              </w:rPr>
              <w:t xml:space="preserve"> fest zugeordnet. </w:t>
            </w:r>
          </w:p>
        </w:tc>
        <w:tc>
          <w:tcPr>
            <w:tcW w:w="347" w:type="dxa"/>
            <w:tcBorders>
              <w:top w:val="single" w:sz="4" w:space="0" w:color="auto"/>
              <w:left w:val="single" w:sz="4" w:space="0" w:color="auto"/>
              <w:bottom w:val="single" w:sz="4" w:space="0" w:color="auto"/>
              <w:right w:val="single" w:sz="4" w:space="0" w:color="auto"/>
            </w:tcBorders>
            <w:shd w:val="clear" w:color="auto" w:fill="AFDC7E"/>
            <w:vAlign w:val="center"/>
          </w:tcPr>
          <w:p w14:paraId="07A7EC34" w14:textId="77777777" w:rsidR="00476E30" w:rsidRPr="00D94C9A" w:rsidRDefault="00476E30" w:rsidP="00476E30">
            <w:pPr>
              <w:jc w:val="center"/>
              <w:rPr>
                <w:rFonts w:cs="Arial"/>
                <w:b/>
                <w:noProof/>
              </w:rPr>
            </w:pPr>
            <w:r w:rsidRPr="00D94C9A">
              <w:rPr>
                <w:rFonts w:cs="Arial"/>
                <w:b/>
                <w:noProof/>
              </w:rPr>
              <w:t>X</w:t>
            </w:r>
          </w:p>
        </w:tc>
        <w:tc>
          <w:tcPr>
            <w:tcW w:w="4047" w:type="dxa"/>
            <w:tcBorders>
              <w:top w:val="single" w:sz="4" w:space="0" w:color="auto"/>
              <w:left w:val="single" w:sz="4" w:space="0" w:color="auto"/>
              <w:bottom w:val="single" w:sz="4" w:space="0" w:color="auto"/>
              <w:right w:val="single" w:sz="4" w:space="0" w:color="auto"/>
            </w:tcBorders>
          </w:tcPr>
          <w:p w14:paraId="3D81B6BD" w14:textId="77777777" w:rsidR="00476E30" w:rsidRPr="00D94C9A" w:rsidRDefault="00476E30" w:rsidP="00476E30">
            <w:pPr>
              <w:rPr>
                <w:rFonts w:cs="Arial"/>
                <w:noProof/>
                <w:sz w:val="18"/>
                <w:szCs w:val="18"/>
              </w:rPr>
            </w:pPr>
            <w:r w:rsidRPr="00D94C9A">
              <w:rPr>
                <w:rFonts w:cs="Arial"/>
                <w:noProof/>
                <w:sz w:val="18"/>
                <w:szCs w:val="18"/>
              </w:rPr>
              <w:fldChar w:fldCharType="begin">
                <w:ffData>
                  <w:name w:val="Kontrollkästchen1"/>
                  <w:enabled/>
                  <w:calcOnExit w:val="0"/>
                  <w:checkBox>
                    <w:sizeAuto/>
                    <w:default w:val="0"/>
                  </w:checkBox>
                </w:ffData>
              </w:fldChar>
            </w:r>
            <w:r w:rsidRPr="00D94C9A">
              <w:rPr>
                <w:rFonts w:cs="Arial"/>
                <w:noProof/>
                <w:sz w:val="18"/>
                <w:szCs w:val="18"/>
              </w:rPr>
              <w:instrText xml:space="preserve"> FORMCHECKBOX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fldChar w:fldCharType="end"/>
            </w:r>
            <w:r w:rsidRPr="00D94C9A">
              <w:rPr>
                <w:rFonts w:cs="Arial"/>
                <w:noProof/>
                <w:sz w:val="18"/>
                <w:szCs w:val="18"/>
              </w:rPr>
              <w:t xml:space="preserve"> ja     </w:t>
            </w:r>
            <w:r w:rsidRPr="00D94C9A">
              <w:rPr>
                <w:rFonts w:cs="Arial"/>
                <w:noProof/>
                <w:sz w:val="18"/>
                <w:szCs w:val="18"/>
              </w:rPr>
              <w:fldChar w:fldCharType="begin">
                <w:ffData>
                  <w:name w:val="Text2"/>
                  <w:enabled/>
                  <w:calcOnExit w:val="0"/>
                  <w:textInput/>
                </w:ffData>
              </w:fldChar>
            </w:r>
            <w:r w:rsidRPr="00D94C9A">
              <w:rPr>
                <w:rFonts w:cs="Arial"/>
                <w:noProof/>
                <w:sz w:val="18"/>
                <w:szCs w:val="18"/>
              </w:rPr>
              <w:instrText xml:space="preserve"> FORMTEXT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fldChar w:fldCharType="end"/>
            </w:r>
          </w:p>
          <w:p w14:paraId="0CC514C8" w14:textId="344C4BD9" w:rsidR="00476E30" w:rsidRPr="0009418B" w:rsidRDefault="00476E30" w:rsidP="00476E30">
            <w:pPr>
              <w:jc w:val="both"/>
              <w:rPr>
                <w:rFonts w:cs="Arial"/>
                <w:noProof/>
                <w:sz w:val="18"/>
                <w:szCs w:val="18"/>
              </w:rPr>
            </w:pPr>
            <w:r w:rsidRPr="00D94C9A">
              <w:rPr>
                <w:rFonts w:cs="Arial"/>
                <w:noProof/>
                <w:sz w:val="18"/>
                <w:szCs w:val="18"/>
              </w:rPr>
              <w:fldChar w:fldCharType="begin">
                <w:ffData>
                  <w:name w:val="Kontrollkästchen2"/>
                  <w:enabled/>
                  <w:calcOnExit w:val="0"/>
                  <w:checkBox>
                    <w:sizeAuto/>
                    <w:default w:val="0"/>
                  </w:checkBox>
                </w:ffData>
              </w:fldChar>
            </w:r>
            <w:r w:rsidRPr="00D94C9A">
              <w:rPr>
                <w:rFonts w:cs="Arial"/>
                <w:noProof/>
                <w:sz w:val="18"/>
                <w:szCs w:val="18"/>
              </w:rPr>
              <w:instrText xml:space="preserve"> FORMCHECKBOX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fldChar w:fldCharType="end"/>
            </w:r>
            <w:r w:rsidRPr="00D94C9A">
              <w:rPr>
                <w:rFonts w:cs="Arial"/>
                <w:noProof/>
                <w:sz w:val="18"/>
                <w:szCs w:val="18"/>
              </w:rPr>
              <w:t xml:space="preserve"> nein</w:t>
            </w:r>
          </w:p>
        </w:tc>
      </w:tr>
      <w:tr w:rsidR="00476E30" w:rsidRPr="00D94C9A" w14:paraId="6321A306" w14:textId="77777777" w:rsidTr="00AA5909">
        <w:trPr>
          <w:trHeight w:val="227"/>
        </w:trPr>
        <w:tc>
          <w:tcPr>
            <w:tcW w:w="581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vAlign w:val="center"/>
          </w:tcPr>
          <w:p w14:paraId="40730758" w14:textId="563C9DE6" w:rsidR="00476E30" w:rsidRPr="00D94C9A" w:rsidRDefault="00476E30" w:rsidP="00476E30">
            <w:pPr>
              <w:ind w:left="708"/>
              <w:rPr>
                <w:rFonts w:cs="Arial"/>
                <w:noProof/>
              </w:rPr>
            </w:pPr>
            <w:r w:rsidRPr="00D94C9A">
              <w:rPr>
                <w:rFonts w:cs="Arial"/>
                <w:noProof/>
              </w:rPr>
              <w:t>Eine Basisschulung zur Palliativversorgung (auch stationsintern durch die Stationsleitung) liegt vor.</w:t>
            </w:r>
          </w:p>
        </w:tc>
        <w:tc>
          <w:tcPr>
            <w:tcW w:w="347" w:type="dxa"/>
            <w:tcBorders>
              <w:top w:val="single" w:sz="4" w:space="0" w:color="auto"/>
              <w:left w:val="single" w:sz="4" w:space="0" w:color="auto"/>
              <w:bottom w:val="single" w:sz="4" w:space="0" w:color="auto"/>
              <w:right w:val="single" w:sz="4" w:space="0" w:color="auto"/>
            </w:tcBorders>
            <w:shd w:val="clear" w:color="auto" w:fill="AFDC7E"/>
            <w:vAlign w:val="center"/>
          </w:tcPr>
          <w:p w14:paraId="10C31741" w14:textId="77777777" w:rsidR="00476E30" w:rsidRPr="00D94C9A" w:rsidRDefault="00476E30" w:rsidP="00476E30">
            <w:pPr>
              <w:jc w:val="center"/>
              <w:rPr>
                <w:rFonts w:cs="Arial"/>
                <w:b/>
                <w:noProof/>
              </w:rPr>
            </w:pPr>
            <w:r w:rsidRPr="00D94C9A">
              <w:rPr>
                <w:rFonts w:cs="Arial"/>
                <w:b/>
                <w:noProof/>
              </w:rPr>
              <w:t>X</w:t>
            </w:r>
          </w:p>
        </w:tc>
        <w:tc>
          <w:tcPr>
            <w:tcW w:w="4047" w:type="dxa"/>
            <w:tcBorders>
              <w:top w:val="single" w:sz="4" w:space="0" w:color="auto"/>
              <w:left w:val="single" w:sz="4" w:space="0" w:color="auto"/>
              <w:bottom w:val="single" w:sz="4" w:space="0" w:color="auto"/>
              <w:right w:val="single" w:sz="4" w:space="0" w:color="auto"/>
            </w:tcBorders>
          </w:tcPr>
          <w:p w14:paraId="2A27D7FB" w14:textId="2931808F" w:rsidR="00476E30" w:rsidRPr="00D94C9A" w:rsidRDefault="00476E30" w:rsidP="00476E30">
            <w:pPr>
              <w:rPr>
                <w:rFonts w:cs="Arial"/>
                <w:noProof/>
                <w:sz w:val="18"/>
                <w:szCs w:val="18"/>
              </w:rPr>
            </w:pPr>
            <w:r w:rsidRPr="00D94C9A">
              <w:rPr>
                <w:rFonts w:cs="Arial"/>
                <w:noProof/>
                <w:sz w:val="18"/>
                <w:szCs w:val="18"/>
              </w:rPr>
              <w:fldChar w:fldCharType="begin">
                <w:ffData>
                  <w:name w:val="Kontrollkästchen1"/>
                  <w:enabled/>
                  <w:calcOnExit w:val="0"/>
                  <w:checkBox>
                    <w:sizeAuto/>
                    <w:default w:val="0"/>
                  </w:checkBox>
                </w:ffData>
              </w:fldChar>
            </w:r>
            <w:r w:rsidRPr="00D94C9A">
              <w:rPr>
                <w:rFonts w:cs="Arial"/>
                <w:noProof/>
                <w:sz w:val="18"/>
                <w:szCs w:val="18"/>
              </w:rPr>
              <w:instrText xml:space="preserve"> FORMCHECKBOX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fldChar w:fldCharType="end"/>
            </w:r>
            <w:r w:rsidRPr="00D94C9A">
              <w:rPr>
                <w:rFonts w:cs="Arial"/>
                <w:noProof/>
                <w:sz w:val="18"/>
                <w:szCs w:val="18"/>
              </w:rPr>
              <w:t xml:space="preserve"> ja     </w:t>
            </w:r>
            <w:r w:rsidRPr="00D94C9A">
              <w:rPr>
                <w:rFonts w:cs="Arial"/>
                <w:noProof/>
                <w:sz w:val="18"/>
                <w:szCs w:val="18"/>
              </w:rPr>
              <w:fldChar w:fldCharType="begin">
                <w:ffData>
                  <w:name w:val="Text2"/>
                  <w:enabled/>
                  <w:calcOnExit w:val="0"/>
                  <w:textInput/>
                </w:ffData>
              </w:fldChar>
            </w:r>
            <w:r w:rsidRPr="00D94C9A">
              <w:rPr>
                <w:rFonts w:cs="Arial"/>
                <w:noProof/>
                <w:sz w:val="18"/>
                <w:szCs w:val="18"/>
              </w:rPr>
              <w:instrText xml:space="preserve"> FORMTEXT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fldChar w:fldCharType="end"/>
            </w:r>
          </w:p>
          <w:p w14:paraId="2108A153" w14:textId="50805F98" w:rsidR="00476E30" w:rsidRPr="00D94C9A" w:rsidRDefault="00476E30" w:rsidP="00476E30">
            <w:pPr>
              <w:jc w:val="both"/>
              <w:rPr>
                <w:rFonts w:cs="Arial"/>
                <w:noProof/>
                <w:sz w:val="18"/>
                <w:szCs w:val="18"/>
              </w:rPr>
            </w:pPr>
            <w:r w:rsidRPr="00D94C9A">
              <w:rPr>
                <w:rFonts w:cs="Arial"/>
                <w:noProof/>
                <w:sz w:val="18"/>
                <w:szCs w:val="18"/>
              </w:rPr>
              <w:fldChar w:fldCharType="begin">
                <w:ffData>
                  <w:name w:val="Kontrollkästchen2"/>
                  <w:enabled/>
                  <w:calcOnExit w:val="0"/>
                  <w:checkBox>
                    <w:sizeAuto/>
                    <w:default w:val="0"/>
                  </w:checkBox>
                </w:ffData>
              </w:fldChar>
            </w:r>
            <w:r w:rsidRPr="00D94C9A">
              <w:rPr>
                <w:rFonts w:cs="Arial"/>
                <w:noProof/>
                <w:sz w:val="18"/>
                <w:szCs w:val="18"/>
              </w:rPr>
              <w:instrText xml:space="preserve"> FORMCHECKBOX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fldChar w:fldCharType="end"/>
            </w:r>
            <w:r w:rsidRPr="00D94C9A">
              <w:rPr>
                <w:rFonts w:cs="Arial"/>
                <w:noProof/>
                <w:sz w:val="18"/>
                <w:szCs w:val="18"/>
              </w:rPr>
              <w:t xml:space="preserve"> nein</w:t>
            </w:r>
          </w:p>
        </w:tc>
      </w:tr>
      <w:tr w:rsidR="00476E30" w:rsidRPr="00D94C9A" w14:paraId="2A0D0A0D" w14:textId="77777777" w:rsidTr="0049028A">
        <w:trPr>
          <w:trHeight w:val="284"/>
        </w:trPr>
        <w:tc>
          <w:tcPr>
            <w:tcW w:w="10206"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vAlign w:val="center"/>
          </w:tcPr>
          <w:p w14:paraId="099B68B8" w14:textId="543BFAC9" w:rsidR="00476E30" w:rsidRPr="00D94C9A" w:rsidRDefault="00476E30" w:rsidP="00476E30">
            <w:pPr>
              <w:rPr>
                <w:b/>
                <w:noProof/>
              </w:rPr>
            </w:pPr>
            <w:r w:rsidRPr="00D94C9A">
              <w:rPr>
                <w:b/>
                <w:noProof/>
              </w:rPr>
              <w:t>Begleitung des Patienten durch einen fallbezogenen Koordinator/Case Manager</w:t>
            </w:r>
          </w:p>
        </w:tc>
      </w:tr>
      <w:tr w:rsidR="00476E30" w:rsidRPr="00D94C9A" w14:paraId="18147B9F" w14:textId="77777777" w:rsidTr="00AA5909">
        <w:trPr>
          <w:trHeight w:val="227"/>
        </w:trPr>
        <w:tc>
          <w:tcPr>
            <w:tcW w:w="581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50ED8940" w14:textId="4EA76CBD" w:rsidR="00476E30" w:rsidRPr="00D94C9A" w:rsidRDefault="00476E30" w:rsidP="00476E30">
            <w:pPr>
              <w:ind w:left="708"/>
              <w:rPr>
                <w:rFonts w:cs="Arial"/>
                <w:noProof/>
              </w:rPr>
            </w:pPr>
            <w:r w:rsidRPr="00D94C9A">
              <w:rPr>
                <w:rFonts w:cs="Arial"/>
                <w:noProof/>
                <w:color w:val="000000"/>
              </w:rPr>
              <w:t>Eine Case-Managerin / ein Case-Manager oder fallbezogene Koordinatorin / fallbezogener Koordinator (= ein verantwortliches Teammitglied aus einer der behandelnden Professionen), der / die als Koordinatorin / Koordinator und Ansprechpartnerin / Ansprechpartner für Patient</w:t>
            </w:r>
            <w:r>
              <w:rPr>
                <w:rFonts w:cs="Arial"/>
                <w:noProof/>
                <w:color w:val="000000"/>
              </w:rPr>
              <w:t>inn</w:t>
            </w:r>
            <w:r w:rsidRPr="00D94C9A">
              <w:rPr>
                <w:rFonts w:cs="Arial"/>
                <w:noProof/>
                <w:color w:val="000000"/>
              </w:rPr>
              <w:t>en</w:t>
            </w:r>
            <w:r>
              <w:rPr>
                <w:rFonts w:cs="Arial"/>
                <w:noProof/>
                <w:color w:val="000000"/>
              </w:rPr>
              <w:t xml:space="preserve"> und Patienten</w:t>
            </w:r>
            <w:r w:rsidRPr="00D94C9A">
              <w:rPr>
                <w:rFonts w:cs="Arial"/>
                <w:noProof/>
                <w:color w:val="000000"/>
              </w:rPr>
              <w:t>, Angehörige und Kolleg</w:t>
            </w:r>
            <w:r>
              <w:rPr>
                <w:rFonts w:cs="Arial"/>
                <w:noProof/>
                <w:color w:val="000000"/>
              </w:rPr>
              <w:t>innen und Kollegen</w:t>
            </w:r>
            <w:r w:rsidRPr="00D94C9A">
              <w:rPr>
                <w:rFonts w:cs="Arial"/>
                <w:noProof/>
                <w:color w:val="000000"/>
              </w:rPr>
              <w:t xml:space="preserve"> in allen Belangen der Behandlung und Überleitung zur Verfügung steht, ist benannt</w:t>
            </w:r>
            <w:r w:rsidRPr="00D94C9A">
              <w:rPr>
                <w:rFonts w:cs="Arial"/>
                <w:noProof/>
                <w:sz w:val="18"/>
                <w:szCs w:val="18"/>
              </w:rPr>
              <w:t>.</w:t>
            </w:r>
          </w:p>
        </w:tc>
        <w:tc>
          <w:tcPr>
            <w:tcW w:w="347" w:type="dxa"/>
            <w:tcBorders>
              <w:top w:val="single" w:sz="4" w:space="0" w:color="auto"/>
              <w:left w:val="single" w:sz="4" w:space="0" w:color="auto"/>
              <w:bottom w:val="single" w:sz="4" w:space="0" w:color="auto"/>
              <w:right w:val="single" w:sz="4" w:space="0" w:color="auto"/>
            </w:tcBorders>
            <w:shd w:val="clear" w:color="auto" w:fill="AFDC7E"/>
            <w:vAlign w:val="center"/>
          </w:tcPr>
          <w:p w14:paraId="68F02783" w14:textId="40F1235E" w:rsidR="00476E30" w:rsidRPr="00D94C9A" w:rsidRDefault="00476E30" w:rsidP="00476E30">
            <w:pPr>
              <w:jc w:val="center"/>
              <w:rPr>
                <w:rFonts w:cs="Arial"/>
                <w:b/>
                <w:noProof/>
              </w:rPr>
            </w:pPr>
            <w:r w:rsidRPr="00D94C9A">
              <w:rPr>
                <w:rFonts w:cs="Arial"/>
                <w:b/>
                <w:noProof/>
              </w:rPr>
              <w:t>X</w:t>
            </w:r>
          </w:p>
        </w:tc>
        <w:tc>
          <w:tcPr>
            <w:tcW w:w="4047" w:type="dxa"/>
            <w:tcBorders>
              <w:top w:val="single" w:sz="4" w:space="0" w:color="auto"/>
              <w:left w:val="single" w:sz="4" w:space="0" w:color="auto"/>
              <w:bottom w:val="single" w:sz="4" w:space="0" w:color="auto"/>
              <w:right w:val="single" w:sz="4" w:space="0" w:color="auto"/>
            </w:tcBorders>
          </w:tcPr>
          <w:p w14:paraId="7DE69587" w14:textId="6BC95005" w:rsidR="00476E30" w:rsidRDefault="00476E30" w:rsidP="00476E30">
            <w:pPr>
              <w:rPr>
                <w:rFonts w:cs="Arial"/>
                <w:noProof/>
                <w:sz w:val="18"/>
                <w:szCs w:val="18"/>
              </w:rPr>
            </w:pPr>
            <w:r w:rsidRPr="00D94C9A">
              <w:rPr>
                <w:rFonts w:cs="Arial"/>
                <w:noProof/>
                <w:sz w:val="18"/>
                <w:szCs w:val="18"/>
              </w:rPr>
              <w:fldChar w:fldCharType="begin">
                <w:ffData>
                  <w:name w:val="Kontrollkästchen1"/>
                  <w:enabled/>
                  <w:calcOnExit w:val="0"/>
                  <w:checkBox>
                    <w:sizeAuto/>
                    <w:default w:val="0"/>
                  </w:checkBox>
                </w:ffData>
              </w:fldChar>
            </w:r>
            <w:r w:rsidRPr="00D94C9A">
              <w:rPr>
                <w:rFonts w:cs="Arial"/>
                <w:noProof/>
                <w:sz w:val="18"/>
                <w:szCs w:val="18"/>
              </w:rPr>
              <w:instrText xml:space="preserve"> FORMCHECKBOX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fldChar w:fldCharType="end"/>
            </w:r>
            <w:r w:rsidRPr="00D94C9A">
              <w:rPr>
                <w:rFonts w:cs="Arial"/>
                <w:noProof/>
                <w:sz w:val="18"/>
                <w:szCs w:val="18"/>
              </w:rPr>
              <w:t xml:space="preserve"> ja:     </w:t>
            </w:r>
            <w:r w:rsidRPr="00D94C9A">
              <w:rPr>
                <w:rFonts w:cs="Arial"/>
                <w:noProof/>
                <w:sz w:val="18"/>
                <w:szCs w:val="18"/>
              </w:rPr>
              <w:fldChar w:fldCharType="begin">
                <w:ffData>
                  <w:name w:val="Text2"/>
                  <w:enabled/>
                  <w:calcOnExit w:val="0"/>
                  <w:textInput/>
                </w:ffData>
              </w:fldChar>
            </w:r>
            <w:r w:rsidRPr="00D94C9A">
              <w:rPr>
                <w:rFonts w:cs="Arial"/>
                <w:noProof/>
                <w:sz w:val="18"/>
                <w:szCs w:val="18"/>
              </w:rPr>
              <w:instrText xml:space="preserve"> FORMTEXT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fldChar w:fldCharType="end"/>
            </w:r>
          </w:p>
          <w:p w14:paraId="14EA0A86" w14:textId="77777777" w:rsidR="00476E30" w:rsidRDefault="00476E30" w:rsidP="00476E30">
            <w:pPr>
              <w:rPr>
                <w:sz w:val="18"/>
              </w:rPr>
            </w:pPr>
            <w:r w:rsidRPr="00697EDD">
              <w:rPr>
                <w:sz w:val="18"/>
                <w:szCs w:val="18"/>
              </w:rPr>
              <w:t xml:space="preserve">Stellenumfang in VK: </w:t>
            </w:r>
            <w:r w:rsidRPr="008B6B53">
              <w:rPr>
                <w:sz w:val="18"/>
              </w:rPr>
              <w:fldChar w:fldCharType="begin">
                <w:ffData>
                  <w:name w:val="Text2"/>
                  <w:enabled/>
                  <w:calcOnExit w:val="0"/>
                  <w:textInput/>
                </w:ffData>
              </w:fldChar>
            </w:r>
            <w:r w:rsidRPr="008B6B53">
              <w:rPr>
                <w:sz w:val="18"/>
              </w:rPr>
              <w:instrText xml:space="preserve"> FORMTEXT </w:instrText>
            </w:r>
            <w:r w:rsidRPr="008B6B53">
              <w:rPr>
                <w:sz w:val="18"/>
              </w:rPr>
            </w:r>
            <w:r w:rsidRPr="008B6B53">
              <w:rPr>
                <w:sz w:val="18"/>
              </w:rPr>
              <w:fldChar w:fldCharType="separate"/>
            </w:r>
            <w:r w:rsidRPr="008B6B53">
              <w:rPr>
                <w:noProof/>
                <w:sz w:val="18"/>
              </w:rPr>
              <w:t> </w:t>
            </w:r>
            <w:r w:rsidRPr="008B6B53">
              <w:rPr>
                <w:noProof/>
                <w:sz w:val="18"/>
              </w:rPr>
              <w:t> </w:t>
            </w:r>
            <w:r w:rsidRPr="008B6B53">
              <w:rPr>
                <w:noProof/>
                <w:sz w:val="18"/>
              </w:rPr>
              <w:t> </w:t>
            </w:r>
            <w:r w:rsidRPr="008B6B53">
              <w:rPr>
                <w:noProof/>
                <w:sz w:val="18"/>
              </w:rPr>
              <w:t> </w:t>
            </w:r>
            <w:r w:rsidRPr="008B6B53">
              <w:rPr>
                <w:sz w:val="18"/>
              </w:rPr>
              <w:fldChar w:fldCharType="end"/>
            </w:r>
          </w:p>
          <w:p w14:paraId="4D6ACA91" w14:textId="77777777" w:rsidR="00476E30" w:rsidRPr="00D94C9A" w:rsidRDefault="00476E30" w:rsidP="00476E30">
            <w:pPr>
              <w:rPr>
                <w:rFonts w:cs="Arial"/>
                <w:noProof/>
                <w:sz w:val="18"/>
                <w:szCs w:val="18"/>
              </w:rPr>
            </w:pPr>
          </w:p>
          <w:p w14:paraId="6028CB84" w14:textId="120347B8" w:rsidR="00476E30" w:rsidRPr="00D94C9A" w:rsidRDefault="00476E30" w:rsidP="00476E30">
            <w:pPr>
              <w:rPr>
                <w:rFonts w:cs="Arial"/>
                <w:noProof/>
                <w:sz w:val="18"/>
                <w:szCs w:val="18"/>
              </w:rPr>
            </w:pPr>
            <w:r w:rsidRPr="00D94C9A">
              <w:rPr>
                <w:rFonts w:cs="Arial"/>
                <w:noProof/>
                <w:sz w:val="18"/>
                <w:szCs w:val="18"/>
              </w:rPr>
              <w:fldChar w:fldCharType="begin">
                <w:ffData>
                  <w:name w:val="Kontrollkästchen2"/>
                  <w:enabled/>
                  <w:calcOnExit w:val="0"/>
                  <w:checkBox>
                    <w:sizeAuto/>
                    <w:default w:val="0"/>
                  </w:checkBox>
                </w:ffData>
              </w:fldChar>
            </w:r>
            <w:r w:rsidRPr="00D94C9A">
              <w:rPr>
                <w:rFonts w:cs="Arial"/>
                <w:noProof/>
                <w:sz w:val="18"/>
                <w:szCs w:val="18"/>
              </w:rPr>
              <w:instrText xml:space="preserve"> FORMCHECKBOX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fldChar w:fldCharType="end"/>
            </w:r>
            <w:r w:rsidRPr="00D94C9A">
              <w:rPr>
                <w:rFonts w:cs="Arial"/>
                <w:noProof/>
                <w:sz w:val="18"/>
                <w:szCs w:val="18"/>
              </w:rPr>
              <w:t xml:space="preserve"> nein</w:t>
            </w:r>
            <w:r w:rsidRPr="00D94C9A" w:rsidDel="00892737">
              <w:rPr>
                <w:rFonts w:cs="Arial"/>
                <w:noProof/>
              </w:rPr>
              <w:t xml:space="preserve"> </w:t>
            </w:r>
          </w:p>
        </w:tc>
      </w:tr>
      <w:tr w:rsidR="00476E30" w:rsidRPr="00D94C9A" w14:paraId="08513B15" w14:textId="77777777" w:rsidTr="0049028A">
        <w:trPr>
          <w:trHeight w:val="28"/>
        </w:trPr>
        <w:tc>
          <w:tcPr>
            <w:tcW w:w="10206" w:type="dxa"/>
            <w:gridSpan w:val="3"/>
            <w:shd w:val="clear" w:color="auto" w:fill="BFBFBF" w:themeFill="background1" w:themeFillShade="BF"/>
            <w:tcMar>
              <w:top w:w="57" w:type="dxa"/>
              <w:bottom w:w="57" w:type="dxa"/>
            </w:tcMar>
            <w:vAlign w:val="center"/>
          </w:tcPr>
          <w:p w14:paraId="57B9A73A" w14:textId="77777777" w:rsidR="00476E30" w:rsidRPr="00D94C9A" w:rsidRDefault="00476E30" w:rsidP="00476E30">
            <w:pPr>
              <w:rPr>
                <w:rFonts w:cs="Arial"/>
                <w:b/>
                <w:noProof/>
              </w:rPr>
            </w:pPr>
            <w:r w:rsidRPr="00D94C9A">
              <w:rPr>
                <w:rFonts w:cs="Arial"/>
                <w:b/>
                <w:noProof/>
              </w:rPr>
              <w:t>Beschreibung durch die Einrichtung</w:t>
            </w:r>
          </w:p>
        </w:tc>
      </w:tr>
      <w:tr w:rsidR="00476E30" w:rsidRPr="00D94C9A" w14:paraId="51367045" w14:textId="77777777" w:rsidTr="0049028A">
        <w:tc>
          <w:tcPr>
            <w:tcW w:w="10206" w:type="dxa"/>
            <w:gridSpan w:val="3"/>
            <w:tcBorders>
              <w:bottom w:val="single" w:sz="4" w:space="0" w:color="auto"/>
            </w:tcBorders>
            <w:shd w:val="clear" w:color="auto" w:fill="auto"/>
            <w:tcMar>
              <w:top w:w="57" w:type="dxa"/>
              <w:bottom w:w="57" w:type="dxa"/>
            </w:tcMar>
            <w:vAlign w:val="center"/>
          </w:tcPr>
          <w:p w14:paraId="2F545465" w14:textId="4D31D024" w:rsidR="00476E30" w:rsidRPr="00D94C9A" w:rsidRDefault="00476E30" w:rsidP="00476E30">
            <w:pPr>
              <w:rPr>
                <w:rFonts w:cs="Arial"/>
                <w:noProof/>
              </w:rPr>
            </w:pPr>
            <w:r w:rsidRPr="00D94C9A">
              <w:rPr>
                <w:rFonts w:cs="Arial"/>
                <w:noProof/>
              </w:rPr>
              <w:fldChar w:fldCharType="begin">
                <w:ffData>
                  <w:name w:val="Text2"/>
                  <w:enabled/>
                  <w:calcOnExit w:val="0"/>
                  <w:textInput/>
                </w:ffData>
              </w:fldChar>
            </w:r>
            <w:r w:rsidRPr="00D94C9A">
              <w:rPr>
                <w:rFonts w:cs="Arial"/>
                <w:noProof/>
              </w:rPr>
              <w:instrText xml:space="preserve"> FORMTEXT </w:instrText>
            </w:r>
            <w:r w:rsidRPr="00D94C9A">
              <w:rPr>
                <w:rFonts w:cs="Arial"/>
                <w:noProof/>
              </w:rPr>
            </w:r>
            <w:r w:rsidRPr="00D94C9A">
              <w:rPr>
                <w:rFonts w:cs="Arial"/>
                <w:noProof/>
              </w:rPr>
              <w:fldChar w:fldCharType="separate"/>
            </w:r>
            <w:r w:rsidRPr="00D94C9A">
              <w:rPr>
                <w:rFonts w:cs="Arial"/>
                <w:noProof/>
              </w:rPr>
              <w:t> </w:t>
            </w:r>
            <w:r w:rsidRPr="00D94C9A">
              <w:rPr>
                <w:rFonts w:cs="Arial"/>
                <w:noProof/>
              </w:rPr>
              <w:t> </w:t>
            </w:r>
            <w:r w:rsidRPr="00D94C9A">
              <w:rPr>
                <w:rFonts w:cs="Arial"/>
                <w:noProof/>
              </w:rPr>
              <w:t> </w:t>
            </w:r>
            <w:r w:rsidRPr="00D94C9A">
              <w:rPr>
                <w:rFonts w:cs="Arial"/>
                <w:noProof/>
              </w:rPr>
              <w:t> </w:t>
            </w:r>
            <w:r w:rsidRPr="00D94C9A">
              <w:rPr>
                <w:rFonts w:cs="Arial"/>
                <w:noProof/>
              </w:rPr>
              <w:t> </w:t>
            </w:r>
            <w:r w:rsidRPr="00D94C9A">
              <w:rPr>
                <w:rFonts w:cs="Arial"/>
                <w:noProof/>
              </w:rPr>
              <w:fldChar w:fldCharType="end"/>
            </w:r>
          </w:p>
        </w:tc>
      </w:tr>
    </w:tbl>
    <w:p w14:paraId="7C7EB307" w14:textId="23A70DFA" w:rsidR="00845D0D" w:rsidRPr="00D94C9A" w:rsidRDefault="00845D0D">
      <w:pPr>
        <w:rPr>
          <w:noProof/>
        </w:rPr>
      </w:pPr>
    </w:p>
    <w:p w14:paraId="5AD0022A" w14:textId="77777777" w:rsidR="00845D0D" w:rsidRPr="00D94C9A" w:rsidRDefault="00845D0D">
      <w:pPr>
        <w:rPr>
          <w:rFonts w:cs="Arial"/>
          <w:noProof/>
        </w:rPr>
      </w:pPr>
    </w:p>
    <w:p w14:paraId="53CF5E25" w14:textId="5F24B980" w:rsidR="005110C5" w:rsidRPr="00D94C9A" w:rsidRDefault="005C64B7" w:rsidP="00D47F55">
      <w:pPr>
        <w:pStyle w:val="Formatvorlage1"/>
        <w:rPr>
          <w:noProof/>
          <w:lang w:val="de-DE"/>
        </w:rPr>
      </w:pPr>
      <w:bookmarkStart w:id="303" w:name="_Toc157691307"/>
      <w:r w:rsidRPr="00D94C9A">
        <w:rPr>
          <w:noProof/>
          <w:lang w:val="de-DE"/>
        </w:rPr>
        <w:t>Systematiche</w:t>
      </w:r>
      <w:r w:rsidR="00810907" w:rsidRPr="00D94C9A">
        <w:rPr>
          <w:noProof/>
          <w:lang w:val="de-DE"/>
        </w:rPr>
        <w:t xml:space="preserve"> Einarbeitung von neuen </w:t>
      </w:r>
      <w:r w:rsidR="0009418B">
        <w:rPr>
          <w:noProof/>
          <w:lang w:val="de-DE"/>
        </w:rPr>
        <w:t>Mitarbeitenden</w:t>
      </w:r>
      <w:bookmarkEnd w:id="303"/>
      <w:r w:rsidR="0009418B">
        <w:rPr>
          <w:noProof/>
          <w:lang w:val="de-DE"/>
        </w:rPr>
        <w:t xml:space="preserve"> </w:t>
      </w:r>
    </w:p>
    <w:p w14:paraId="39A5254E" w14:textId="3445D777" w:rsidR="00810907" w:rsidRPr="00D94C9A" w:rsidRDefault="00810907" w:rsidP="005110C5">
      <w:pPr>
        <w:ind w:firstLine="708"/>
        <w:rPr>
          <w:noProof/>
        </w:rPr>
      </w:pPr>
      <w:r w:rsidRPr="00D94C9A">
        <w:rPr>
          <w:noProof/>
        </w:rPr>
        <w:t>sowie regelmäßige Teilnahme an internen oder externen Fortbildungen</w:t>
      </w:r>
    </w:p>
    <w:p w14:paraId="7E0A86C6" w14:textId="77777777" w:rsidR="00AA3EA3" w:rsidRPr="00D94C9A" w:rsidRDefault="00AA3EA3" w:rsidP="00AA3EA3">
      <w:pPr>
        <w:rPr>
          <w:rFonts w:cs="Arial"/>
          <w:noProof/>
        </w:rPr>
      </w:pPr>
    </w:p>
    <w:tbl>
      <w:tblPr>
        <w:tblW w:w="491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70" w:type="dxa"/>
          <w:bottom w:w="28" w:type="dxa"/>
          <w:right w:w="70" w:type="dxa"/>
        </w:tblCellMar>
        <w:tblLook w:val="0000" w:firstRow="0" w:lastRow="0" w:firstColumn="0" w:lastColumn="0" w:noHBand="0" w:noVBand="0"/>
      </w:tblPr>
      <w:tblGrid>
        <w:gridCol w:w="5807"/>
        <w:gridCol w:w="347"/>
        <w:gridCol w:w="3340"/>
      </w:tblGrid>
      <w:tr w:rsidR="00122AE8" w:rsidRPr="00D94C9A" w14:paraId="7F37EFC0" w14:textId="77777777" w:rsidTr="00AA5909">
        <w:trPr>
          <w:trHeight w:val="284"/>
          <w:tblHeader/>
        </w:trPr>
        <w:tc>
          <w:tcPr>
            <w:tcW w:w="5807" w:type="dxa"/>
            <w:tcBorders>
              <w:top w:val="single" w:sz="4" w:space="0" w:color="auto"/>
            </w:tcBorders>
            <w:shd w:val="clear" w:color="auto" w:fill="BFBFBF" w:themeFill="background1" w:themeFillShade="BF"/>
            <w:tcMar>
              <w:top w:w="57" w:type="dxa"/>
              <w:bottom w:w="57" w:type="dxa"/>
            </w:tcMar>
            <w:vAlign w:val="center"/>
          </w:tcPr>
          <w:p w14:paraId="7BBD402B" w14:textId="77777777" w:rsidR="00122AE8" w:rsidRDefault="00122AE8" w:rsidP="00694DC5">
            <w:pPr>
              <w:rPr>
                <w:rFonts w:cs="Arial"/>
                <w:b/>
                <w:noProof/>
              </w:rPr>
            </w:pPr>
            <w:r w:rsidRPr="00D94C9A">
              <w:rPr>
                <w:rFonts w:cs="Arial"/>
                <w:b/>
                <w:noProof/>
              </w:rPr>
              <w:t>Anforderung zur Zertifizierung nach DGP</w:t>
            </w:r>
          </w:p>
          <w:p w14:paraId="3118D3FB" w14:textId="2653AC95" w:rsidR="00B66C6C" w:rsidRPr="00D94C9A" w:rsidRDefault="00B66C6C" w:rsidP="00694DC5">
            <w:pPr>
              <w:rPr>
                <w:rFonts w:cs="Arial"/>
                <w:b/>
                <w:noProof/>
              </w:rPr>
            </w:pPr>
            <w:r w:rsidRPr="009B6062">
              <w:rPr>
                <w:rFonts w:cs="Arial"/>
                <w:bCs/>
                <w:noProof/>
              </w:rPr>
              <w:t>„X“ = verpflichtende Anforderung</w:t>
            </w:r>
          </w:p>
        </w:tc>
        <w:tc>
          <w:tcPr>
            <w:tcW w:w="347" w:type="dxa"/>
            <w:tcBorders>
              <w:top w:val="single" w:sz="4" w:space="0" w:color="auto"/>
            </w:tcBorders>
            <w:shd w:val="clear" w:color="auto" w:fill="AFDC7E"/>
            <w:vAlign w:val="center"/>
          </w:tcPr>
          <w:p w14:paraId="447A5E92" w14:textId="1EBF5EFB" w:rsidR="00122AE8" w:rsidRPr="00D94C9A" w:rsidRDefault="00122AE8" w:rsidP="00694DC5">
            <w:pPr>
              <w:jc w:val="center"/>
              <w:rPr>
                <w:rFonts w:cs="Arial"/>
                <w:b/>
                <w:noProof/>
              </w:rPr>
            </w:pPr>
            <w:r w:rsidRPr="00D94C9A">
              <w:rPr>
                <w:rFonts w:cs="Arial"/>
                <w:b/>
                <w:noProof/>
              </w:rPr>
              <w:t>X</w:t>
            </w:r>
          </w:p>
        </w:tc>
        <w:tc>
          <w:tcPr>
            <w:tcW w:w="3340" w:type="dxa"/>
            <w:tcBorders>
              <w:top w:val="single" w:sz="4" w:space="0" w:color="auto"/>
            </w:tcBorders>
            <w:shd w:val="clear" w:color="auto" w:fill="BFBFBF" w:themeFill="background1" w:themeFillShade="BF"/>
            <w:vAlign w:val="center"/>
          </w:tcPr>
          <w:p w14:paraId="550BDE6B" w14:textId="28F929BD" w:rsidR="00122AE8" w:rsidRPr="00D94C9A" w:rsidRDefault="00122AE8" w:rsidP="008B4524">
            <w:pPr>
              <w:jc w:val="center"/>
              <w:rPr>
                <w:rFonts w:cs="Arial"/>
                <w:b/>
                <w:noProof/>
              </w:rPr>
            </w:pPr>
            <w:r w:rsidRPr="00D94C9A">
              <w:rPr>
                <w:rFonts w:cs="Arial"/>
                <w:b/>
                <w:noProof/>
              </w:rPr>
              <w:t>Erläuterung durch die</w:t>
            </w:r>
          </w:p>
          <w:p w14:paraId="0F5D093C" w14:textId="2FF709DD" w:rsidR="00122AE8" w:rsidRPr="00D94C9A" w:rsidRDefault="00122AE8" w:rsidP="008B4524">
            <w:pPr>
              <w:jc w:val="center"/>
              <w:rPr>
                <w:rFonts w:cs="Arial"/>
                <w:b/>
                <w:noProof/>
              </w:rPr>
            </w:pPr>
            <w:r w:rsidRPr="00D94C9A">
              <w:rPr>
                <w:rFonts w:cs="Arial"/>
                <w:b/>
                <w:noProof/>
              </w:rPr>
              <w:t>Einrichtung</w:t>
            </w:r>
          </w:p>
        </w:tc>
      </w:tr>
      <w:tr w:rsidR="00122AE8" w:rsidRPr="00D94C9A" w14:paraId="3FD87389" w14:textId="77777777" w:rsidTr="00AA5909">
        <w:trPr>
          <w:trHeight w:val="227"/>
        </w:trPr>
        <w:tc>
          <w:tcPr>
            <w:tcW w:w="580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46D79BFD" w14:textId="07A95CA9" w:rsidR="00122AE8" w:rsidRPr="00D94C9A" w:rsidRDefault="00122AE8" w:rsidP="00B6769D">
            <w:pPr>
              <w:pStyle w:val="Kopfzeile"/>
              <w:tabs>
                <w:tab w:val="clear" w:pos="4536"/>
                <w:tab w:val="clear" w:pos="9072"/>
              </w:tabs>
              <w:rPr>
                <w:rFonts w:cs="Arial"/>
                <w:noProof/>
              </w:rPr>
            </w:pPr>
            <w:r w:rsidRPr="00D94C9A">
              <w:rPr>
                <w:rFonts w:cs="Arial"/>
                <w:noProof/>
              </w:rPr>
              <w:t>Es ist eine systematische, protokollierte Einarbeitung neuer Mitarbeiterinnen und Mitarbeiter sicherzustellen, die Kenntnisse zum onkologischen Zentrum in Beziehung zum jeweiligen Tätigkeitsbereich vermittelt.</w:t>
            </w:r>
            <w:r w:rsidRPr="00D94C9A">
              <w:rPr>
                <w:rStyle w:val="Funotenzeichen"/>
                <w:rFonts w:cs="Arial"/>
                <w:noProof/>
              </w:rPr>
              <w:footnoteReference w:id="19"/>
            </w:r>
          </w:p>
        </w:tc>
        <w:tc>
          <w:tcPr>
            <w:tcW w:w="347" w:type="dxa"/>
            <w:tcBorders>
              <w:top w:val="single" w:sz="4" w:space="0" w:color="BFBFBF" w:themeColor="background1" w:themeShade="BF"/>
              <w:left w:val="single" w:sz="4" w:space="0" w:color="auto"/>
              <w:right w:val="single" w:sz="4" w:space="0" w:color="auto"/>
            </w:tcBorders>
            <w:shd w:val="clear" w:color="auto" w:fill="AFDC7E"/>
            <w:vAlign w:val="center"/>
          </w:tcPr>
          <w:p w14:paraId="75589789" w14:textId="77777777" w:rsidR="00122AE8" w:rsidRPr="00D94C9A" w:rsidRDefault="00122AE8" w:rsidP="002748A0">
            <w:pPr>
              <w:jc w:val="center"/>
              <w:rPr>
                <w:rFonts w:cs="Arial"/>
                <w:noProof/>
              </w:rPr>
            </w:pPr>
            <w:r w:rsidRPr="00D94C9A">
              <w:rPr>
                <w:rFonts w:cs="Arial"/>
                <w:b/>
                <w:noProof/>
              </w:rPr>
              <w:t>X</w:t>
            </w:r>
          </w:p>
        </w:tc>
        <w:tc>
          <w:tcPr>
            <w:tcW w:w="3340" w:type="dxa"/>
            <w:tcBorders>
              <w:left w:val="single" w:sz="4" w:space="0" w:color="auto"/>
              <w:right w:val="single" w:sz="4" w:space="0" w:color="auto"/>
            </w:tcBorders>
            <w:shd w:val="clear" w:color="auto" w:fill="FFFFFF" w:themeFill="background1"/>
          </w:tcPr>
          <w:p w14:paraId="718CC117" w14:textId="5C48E586" w:rsidR="00122AE8" w:rsidRPr="00D94C9A" w:rsidRDefault="00122AE8" w:rsidP="002748A0">
            <w:pPr>
              <w:jc w:val="both"/>
              <w:rPr>
                <w:rFonts w:cs="Arial"/>
                <w:noProof/>
              </w:rPr>
            </w:pPr>
            <w:r w:rsidRPr="00D94C9A">
              <w:rPr>
                <w:rFonts w:cs="Arial"/>
                <w:noProof/>
                <w:sz w:val="18"/>
                <w:szCs w:val="18"/>
              </w:rPr>
              <w:fldChar w:fldCharType="begin">
                <w:ffData>
                  <w:name w:val="Text2"/>
                  <w:enabled/>
                  <w:calcOnExit w:val="0"/>
                  <w:textInput/>
                </w:ffData>
              </w:fldChar>
            </w:r>
            <w:r w:rsidRPr="00D94C9A">
              <w:rPr>
                <w:rFonts w:cs="Arial"/>
                <w:noProof/>
                <w:sz w:val="18"/>
                <w:szCs w:val="18"/>
              </w:rPr>
              <w:instrText xml:space="preserve"> FORMTEXT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fldChar w:fldCharType="end"/>
            </w:r>
          </w:p>
        </w:tc>
      </w:tr>
      <w:tr w:rsidR="00122AE8" w:rsidRPr="00D94C9A" w14:paraId="23D692AF" w14:textId="77777777" w:rsidTr="00AA5909">
        <w:trPr>
          <w:trHeight w:val="227"/>
        </w:trPr>
        <w:tc>
          <w:tcPr>
            <w:tcW w:w="580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5C5425DB" w14:textId="21238D42" w:rsidR="00122AE8" w:rsidRPr="00D94C9A" w:rsidRDefault="00122AE8" w:rsidP="00086500">
            <w:pPr>
              <w:jc w:val="both"/>
              <w:rPr>
                <w:rFonts w:cs="Arial"/>
                <w:noProof/>
              </w:rPr>
            </w:pPr>
            <w:r w:rsidRPr="00D94C9A">
              <w:rPr>
                <w:rFonts w:cs="Arial"/>
                <w:noProof/>
              </w:rPr>
              <w:t>Diese Einarbeitung hat innerhalb von 3 Monaten nach Beschäftigungsbeginn zu erfolgen</w:t>
            </w:r>
            <w:r w:rsidRPr="00D94C9A">
              <w:rPr>
                <w:rStyle w:val="Funotenzeichen"/>
                <w:rFonts w:cs="Arial"/>
                <w:noProof/>
              </w:rPr>
              <w:t xml:space="preserve"> </w:t>
            </w:r>
            <w:r w:rsidRPr="00D94C9A">
              <w:rPr>
                <w:noProof/>
              </w:rPr>
              <w:t>.</w:t>
            </w:r>
            <w:r w:rsidRPr="00D94C9A">
              <w:rPr>
                <w:rStyle w:val="Funotenzeichen"/>
                <w:rFonts w:cs="Arial"/>
                <w:noProof/>
              </w:rPr>
              <w:footnoteReference w:id="20"/>
            </w:r>
            <w:r w:rsidRPr="00D94C9A">
              <w:rPr>
                <w:rFonts w:cs="Arial"/>
                <w:noProof/>
              </w:rPr>
              <w:t xml:space="preserve"> </w:t>
            </w:r>
          </w:p>
        </w:tc>
        <w:tc>
          <w:tcPr>
            <w:tcW w:w="347" w:type="dxa"/>
            <w:tcBorders>
              <w:top w:val="single" w:sz="4" w:space="0" w:color="BFBFBF" w:themeColor="background1" w:themeShade="BF"/>
              <w:left w:val="single" w:sz="4" w:space="0" w:color="auto"/>
              <w:right w:val="single" w:sz="4" w:space="0" w:color="auto"/>
            </w:tcBorders>
            <w:shd w:val="clear" w:color="auto" w:fill="AFDC7E"/>
            <w:vAlign w:val="center"/>
          </w:tcPr>
          <w:p w14:paraId="7C1DD3B6" w14:textId="0301366C" w:rsidR="00122AE8" w:rsidRPr="00D94C9A" w:rsidRDefault="00122AE8" w:rsidP="002748A0">
            <w:pPr>
              <w:jc w:val="center"/>
              <w:rPr>
                <w:rFonts w:cs="Arial"/>
                <w:b/>
                <w:noProof/>
              </w:rPr>
            </w:pPr>
            <w:r w:rsidRPr="00D94C9A">
              <w:rPr>
                <w:rFonts w:cs="Arial"/>
                <w:b/>
                <w:noProof/>
              </w:rPr>
              <w:t>X</w:t>
            </w:r>
          </w:p>
        </w:tc>
        <w:tc>
          <w:tcPr>
            <w:tcW w:w="3340" w:type="dxa"/>
            <w:tcBorders>
              <w:left w:val="single" w:sz="4" w:space="0" w:color="auto"/>
              <w:right w:val="single" w:sz="4" w:space="0" w:color="auto"/>
            </w:tcBorders>
            <w:shd w:val="clear" w:color="auto" w:fill="FFFFFF" w:themeFill="background1"/>
          </w:tcPr>
          <w:p w14:paraId="19C13337" w14:textId="2CF89A1C" w:rsidR="00122AE8" w:rsidRPr="00D94C9A" w:rsidRDefault="00122AE8" w:rsidP="008B4524">
            <w:pPr>
              <w:jc w:val="both"/>
              <w:rPr>
                <w:rFonts w:cs="Arial"/>
                <w:noProof/>
              </w:rPr>
            </w:pPr>
            <w:r w:rsidRPr="00D94C9A">
              <w:rPr>
                <w:rFonts w:cs="Arial"/>
                <w:noProof/>
                <w:sz w:val="18"/>
                <w:szCs w:val="18"/>
              </w:rPr>
              <w:fldChar w:fldCharType="begin">
                <w:ffData>
                  <w:name w:val="Text2"/>
                  <w:enabled/>
                  <w:calcOnExit w:val="0"/>
                  <w:textInput/>
                </w:ffData>
              </w:fldChar>
            </w:r>
            <w:r w:rsidRPr="00D94C9A">
              <w:rPr>
                <w:rFonts w:cs="Arial"/>
                <w:noProof/>
                <w:sz w:val="18"/>
                <w:szCs w:val="18"/>
              </w:rPr>
              <w:instrText xml:space="preserve"> FORMTEXT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fldChar w:fldCharType="end"/>
            </w:r>
          </w:p>
        </w:tc>
      </w:tr>
      <w:tr w:rsidR="00122AE8" w:rsidRPr="00D94C9A" w14:paraId="23709BB8" w14:textId="77777777" w:rsidTr="00AA5909">
        <w:trPr>
          <w:trHeight w:val="227"/>
        </w:trPr>
        <w:tc>
          <w:tcPr>
            <w:tcW w:w="580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04CEAF44" w14:textId="26F7FCCE" w:rsidR="00122AE8" w:rsidRPr="00D94C9A" w:rsidRDefault="00122AE8" w:rsidP="002748A0">
            <w:pPr>
              <w:jc w:val="both"/>
              <w:rPr>
                <w:rFonts w:cs="Arial"/>
                <w:noProof/>
              </w:rPr>
            </w:pPr>
            <w:r w:rsidRPr="00D94C9A">
              <w:rPr>
                <w:rFonts w:cs="Arial"/>
                <w:noProof/>
              </w:rPr>
              <w:t>Es liegt ein schriftliches Einarbeitungskonzept für jede Berufsgruppe vor, das alle wesentlichen palliativspezifischen Themen beinhaltet.</w:t>
            </w:r>
          </w:p>
        </w:tc>
        <w:tc>
          <w:tcPr>
            <w:tcW w:w="347" w:type="dxa"/>
            <w:tcBorders>
              <w:top w:val="single" w:sz="4" w:space="0" w:color="BFBFBF" w:themeColor="background1" w:themeShade="BF"/>
              <w:left w:val="single" w:sz="4" w:space="0" w:color="auto"/>
              <w:right w:val="single" w:sz="4" w:space="0" w:color="auto"/>
            </w:tcBorders>
            <w:shd w:val="clear" w:color="auto" w:fill="AFDC7E"/>
            <w:vAlign w:val="center"/>
          </w:tcPr>
          <w:p w14:paraId="4504E4E9" w14:textId="6BE2ED59" w:rsidR="00122AE8" w:rsidRPr="00D94C9A" w:rsidRDefault="00122AE8" w:rsidP="002748A0">
            <w:pPr>
              <w:jc w:val="center"/>
              <w:rPr>
                <w:rFonts w:cs="Arial"/>
                <w:b/>
                <w:noProof/>
              </w:rPr>
            </w:pPr>
            <w:r w:rsidRPr="00D94C9A">
              <w:rPr>
                <w:rFonts w:cs="Arial"/>
                <w:b/>
                <w:noProof/>
              </w:rPr>
              <w:t>X</w:t>
            </w:r>
          </w:p>
        </w:tc>
        <w:tc>
          <w:tcPr>
            <w:tcW w:w="3340" w:type="dxa"/>
            <w:tcBorders>
              <w:left w:val="single" w:sz="4" w:space="0" w:color="auto"/>
              <w:right w:val="single" w:sz="4" w:space="0" w:color="auto"/>
            </w:tcBorders>
            <w:shd w:val="clear" w:color="auto" w:fill="FFFFFF" w:themeFill="background1"/>
          </w:tcPr>
          <w:p w14:paraId="25901489" w14:textId="7BAD02F5" w:rsidR="00122AE8" w:rsidRPr="00D94C9A" w:rsidRDefault="00122AE8" w:rsidP="008B4524">
            <w:pPr>
              <w:jc w:val="both"/>
              <w:rPr>
                <w:rFonts w:cs="Arial"/>
                <w:noProof/>
              </w:rPr>
            </w:pPr>
            <w:r w:rsidRPr="00D94C9A">
              <w:rPr>
                <w:rFonts w:cs="Arial"/>
                <w:noProof/>
                <w:sz w:val="18"/>
                <w:szCs w:val="18"/>
              </w:rPr>
              <w:fldChar w:fldCharType="begin">
                <w:ffData>
                  <w:name w:val="Text2"/>
                  <w:enabled/>
                  <w:calcOnExit w:val="0"/>
                  <w:textInput/>
                </w:ffData>
              </w:fldChar>
            </w:r>
            <w:r w:rsidRPr="00D94C9A">
              <w:rPr>
                <w:rFonts w:cs="Arial"/>
                <w:noProof/>
                <w:sz w:val="18"/>
                <w:szCs w:val="18"/>
              </w:rPr>
              <w:instrText xml:space="preserve"> FORMTEXT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fldChar w:fldCharType="end"/>
            </w:r>
          </w:p>
        </w:tc>
      </w:tr>
      <w:tr w:rsidR="00122AE8" w:rsidRPr="00D94C9A" w14:paraId="1FCC9F10" w14:textId="77777777" w:rsidTr="00AA5909">
        <w:trPr>
          <w:trHeight w:val="227"/>
        </w:trPr>
        <w:tc>
          <w:tcPr>
            <w:tcW w:w="580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17464C55" w14:textId="45EC4AB1" w:rsidR="00122AE8" w:rsidRPr="00D94C9A" w:rsidRDefault="00122AE8" w:rsidP="00B64E72">
            <w:pPr>
              <w:jc w:val="both"/>
              <w:rPr>
                <w:rFonts w:cs="Arial"/>
                <w:noProof/>
              </w:rPr>
            </w:pPr>
            <w:r w:rsidRPr="00D94C9A">
              <w:rPr>
                <w:rFonts w:cs="Arial"/>
                <w:noProof/>
              </w:rPr>
              <w:t>Es ist ein Qualifizierungsplan für das ärztliche, pflegerische und psychosoziale Personal vorzulegen, Qualifizierungen dargestellt sind.</w:t>
            </w:r>
            <w:r w:rsidRPr="00D94C9A">
              <w:rPr>
                <w:rStyle w:val="Funotenzeichen"/>
                <w:rFonts w:cs="Arial"/>
                <w:noProof/>
              </w:rPr>
              <w:footnoteReference w:id="21"/>
            </w:r>
          </w:p>
        </w:tc>
        <w:tc>
          <w:tcPr>
            <w:tcW w:w="347" w:type="dxa"/>
            <w:tcBorders>
              <w:top w:val="single" w:sz="4" w:space="0" w:color="BFBFBF" w:themeColor="background1" w:themeShade="BF"/>
              <w:left w:val="single" w:sz="4" w:space="0" w:color="auto"/>
              <w:right w:val="single" w:sz="4" w:space="0" w:color="auto"/>
            </w:tcBorders>
            <w:shd w:val="clear" w:color="auto" w:fill="AFDC7E"/>
            <w:vAlign w:val="center"/>
          </w:tcPr>
          <w:p w14:paraId="1C063C8F" w14:textId="3FA8ED9A" w:rsidR="00122AE8" w:rsidRPr="00D94C9A" w:rsidRDefault="00122AE8" w:rsidP="002748A0">
            <w:pPr>
              <w:jc w:val="center"/>
              <w:rPr>
                <w:rFonts w:cs="Arial"/>
                <w:b/>
                <w:noProof/>
              </w:rPr>
            </w:pPr>
            <w:r w:rsidRPr="00D94C9A">
              <w:rPr>
                <w:rFonts w:cs="Arial"/>
                <w:b/>
                <w:noProof/>
              </w:rPr>
              <w:t>X</w:t>
            </w:r>
          </w:p>
        </w:tc>
        <w:tc>
          <w:tcPr>
            <w:tcW w:w="3340" w:type="dxa"/>
            <w:tcBorders>
              <w:left w:val="single" w:sz="4" w:space="0" w:color="auto"/>
              <w:right w:val="single" w:sz="4" w:space="0" w:color="auto"/>
            </w:tcBorders>
            <w:shd w:val="clear" w:color="auto" w:fill="FFFFFF" w:themeFill="background1"/>
          </w:tcPr>
          <w:p w14:paraId="77A21355" w14:textId="564C27E1" w:rsidR="00122AE8" w:rsidRPr="00D94C9A" w:rsidRDefault="00122AE8" w:rsidP="008B4524">
            <w:pPr>
              <w:jc w:val="both"/>
              <w:rPr>
                <w:rFonts w:cs="Arial"/>
                <w:noProof/>
              </w:rPr>
            </w:pPr>
            <w:r w:rsidRPr="00D94C9A">
              <w:rPr>
                <w:rFonts w:cs="Arial"/>
                <w:noProof/>
                <w:sz w:val="18"/>
                <w:szCs w:val="18"/>
              </w:rPr>
              <w:fldChar w:fldCharType="begin">
                <w:ffData>
                  <w:name w:val="Text2"/>
                  <w:enabled/>
                  <w:calcOnExit w:val="0"/>
                  <w:textInput/>
                </w:ffData>
              </w:fldChar>
            </w:r>
            <w:r w:rsidRPr="00D94C9A">
              <w:rPr>
                <w:rFonts w:cs="Arial"/>
                <w:noProof/>
                <w:sz w:val="18"/>
                <w:szCs w:val="18"/>
              </w:rPr>
              <w:instrText xml:space="preserve"> FORMTEXT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fldChar w:fldCharType="end"/>
            </w:r>
          </w:p>
        </w:tc>
      </w:tr>
      <w:tr w:rsidR="00122AE8" w:rsidRPr="00D94C9A" w14:paraId="2158A24B" w14:textId="77777777" w:rsidTr="00AA5909">
        <w:trPr>
          <w:trHeight w:val="227"/>
        </w:trPr>
        <w:tc>
          <w:tcPr>
            <w:tcW w:w="580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6529943F" w14:textId="3C1CC267" w:rsidR="00122AE8" w:rsidRPr="00D94C9A" w:rsidRDefault="00122AE8" w:rsidP="002748A0">
            <w:pPr>
              <w:jc w:val="both"/>
              <w:rPr>
                <w:rFonts w:cs="Arial"/>
                <w:noProof/>
              </w:rPr>
            </w:pPr>
            <w:r w:rsidRPr="00D94C9A">
              <w:rPr>
                <w:rFonts w:cs="Arial"/>
                <w:noProof/>
              </w:rPr>
              <w:t xml:space="preserve">Jährlich wird mindestens eine spezifische Qualifizierung pro Mitarbeiterin und Mitarbeiter (mindestens 16 UE pro Jahr) durchgeführt, sofern diese </w:t>
            </w:r>
            <w:r>
              <w:rPr>
                <w:rFonts w:cs="Arial"/>
                <w:noProof/>
              </w:rPr>
              <w:t xml:space="preserve">/ dieser </w:t>
            </w:r>
            <w:r w:rsidRPr="00D94C9A">
              <w:rPr>
                <w:rFonts w:cs="Arial"/>
                <w:noProof/>
              </w:rPr>
              <w:t>qualitätsrelevanten Tätigkeiten für die Palliativstation wahrnimmt.</w:t>
            </w:r>
            <w:r w:rsidRPr="00D94C9A">
              <w:rPr>
                <w:rStyle w:val="Funotenzeichen"/>
                <w:rFonts w:cs="Arial"/>
                <w:noProof/>
              </w:rPr>
              <w:footnoteReference w:id="22"/>
            </w:r>
          </w:p>
        </w:tc>
        <w:tc>
          <w:tcPr>
            <w:tcW w:w="347" w:type="dxa"/>
            <w:tcBorders>
              <w:top w:val="single" w:sz="4" w:space="0" w:color="BFBFBF" w:themeColor="background1" w:themeShade="BF"/>
              <w:left w:val="single" w:sz="4" w:space="0" w:color="auto"/>
              <w:bottom w:val="single" w:sz="4" w:space="0" w:color="auto"/>
              <w:right w:val="single" w:sz="4" w:space="0" w:color="auto"/>
            </w:tcBorders>
            <w:shd w:val="clear" w:color="auto" w:fill="AFDC7E"/>
            <w:vAlign w:val="center"/>
          </w:tcPr>
          <w:p w14:paraId="528A892A" w14:textId="0FAB3304" w:rsidR="00122AE8" w:rsidRPr="00D94C9A" w:rsidRDefault="00122AE8" w:rsidP="002748A0">
            <w:pPr>
              <w:jc w:val="center"/>
              <w:rPr>
                <w:rFonts w:cs="Arial"/>
                <w:b/>
                <w:noProof/>
              </w:rPr>
            </w:pPr>
            <w:r w:rsidRPr="00D94C9A">
              <w:rPr>
                <w:rFonts w:cs="Arial"/>
                <w:b/>
                <w:noProof/>
              </w:rPr>
              <w:t>X</w:t>
            </w:r>
          </w:p>
        </w:tc>
        <w:tc>
          <w:tcPr>
            <w:tcW w:w="3340" w:type="dxa"/>
            <w:tcBorders>
              <w:left w:val="single" w:sz="4" w:space="0" w:color="auto"/>
              <w:bottom w:val="single" w:sz="4" w:space="0" w:color="auto"/>
              <w:right w:val="single" w:sz="4" w:space="0" w:color="auto"/>
            </w:tcBorders>
            <w:shd w:val="clear" w:color="auto" w:fill="FFFFFF" w:themeFill="background1"/>
          </w:tcPr>
          <w:p w14:paraId="0F99FBAC" w14:textId="24EF5C9A" w:rsidR="00122AE8" w:rsidRPr="00D94C9A" w:rsidRDefault="00122AE8" w:rsidP="008B4524">
            <w:pPr>
              <w:jc w:val="both"/>
              <w:rPr>
                <w:rFonts w:cs="Arial"/>
                <w:noProof/>
              </w:rPr>
            </w:pPr>
            <w:r w:rsidRPr="00D94C9A">
              <w:rPr>
                <w:rFonts w:cs="Arial"/>
                <w:noProof/>
                <w:sz w:val="18"/>
                <w:szCs w:val="18"/>
              </w:rPr>
              <w:fldChar w:fldCharType="begin">
                <w:ffData>
                  <w:name w:val="Text2"/>
                  <w:enabled/>
                  <w:calcOnExit w:val="0"/>
                  <w:textInput/>
                </w:ffData>
              </w:fldChar>
            </w:r>
            <w:r w:rsidRPr="00D94C9A">
              <w:rPr>
                <w:rFonts w:cs="Arial"/>
                <w:noProof/>
                <w:sz w:val="18"/>
                <w:szCs w:val="18"/>
              </w:rPr>
              <w:instrText xml:space="preserve"> FORMTEXT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fldChar w:fldCharType="end"/>
            </w:r>
          </w:p>
        </w:tc>
      </w:tr>
      <w:tr w:rsidR="00122AE8" w:rsidRPr="00D94C9A" w14:paraId="6A67604C" w14:textId="77777777" w:rsidTr="00AA5909">
        <w:trPr>
          <w:trHeight w:val="227"/>
        </w:trPr>
        <w:tc>
          <w:tcPr>
            <w:tcW w:w="580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0DFFF71C" w14:textId="1EBC3887" w:rsidR="00122AE8" w:rsidRPr="00D94C9A" w:rsidRDefault="00122AE8" w:rsidP="002748A0">
            <w:pPr>
              <w:jc w:val="both"/>
              <w:rPr>
                <w:rFonts w:cs="Arial"/>
                <w:noProof/>
              </w:rPr>
            </w:pPr>
            <w:r w:rsidRPr="00D94C9A">
              <w:rPr>
                <w:rFonts w:cs="Arial"/>
                <w:noProof/>
              </w:rPr>
              <w:t>Regelmäßige Fortbildung des Teams zu folgenden Themen, z. B.:</w:t>
            </w:r>
          </w:p>
          <w:p w14:paraId="2FB7939D" w14:textId="4A3B5A94" w:rsidR="00122AE8" w:rsidRPr="00D94C9A" w:rsidRDefault="00122AE8" w:rsidP="002748A0">
            <w:pPr>
              <w:pStyle w:val="Listenabsatz"/>
              <w:numPr>
                <w:ilvl w:val="0"/>
                <w:numId w:val="5"/>
              </w:numPr>
              <w:ind w:left="492"/>
              <w:jc w:val="both"/>
              <w:rPr>
                <w:rFonts w:ascii="Arial" w:hAnsi="Arial" w:cs="Arial"/>
                <w:noProof/>
                <w:sz w:val="20"/>
              </w:rPr>
            </w:pPr>
            <w:r w:rsidRPr="00D94C9A">
              <w:rPr>
                <w:rFonts w:ascii="Arial" w:hAnsi="Arial" w:cs="Arial"/>
                <w:noProof/>
                <w:sz w:val="20"/>
              </w:rPr>
              <w:t>Neues aus der Forschung, internationale Standards, Psychohygiene und Selbstfürsorge</w:t>
            </w:r>
          </w:p>
          <w:p w14:paraId="30A6A87B" w14:textId="4B5C783E" w:rsidR="00122AE8" w:rsidRPr="00D94C9A" w:rsidRDefault="00122AE8" w:rsidP="002748A0">
            <w:pPr>
              <w:pStyle w:val="Listenabsatz"/>
              <w:numPr>
                <w:ilvl w:val="0"/>
                <w:numId w:val="5"/>
              </w:numPr>
              <w:ind w:left="492"/>
              <w:jc w:val="both"/>
              <w:rPr>
                <w:rFonts w:ascii="Arial" w:hAnsi="Arial" w:cs="Arial"/>
                <w:noProof/>
                <w:sz w:val="20"/>
              </w:rPr>
            </w:pPr>
            <w:r w:rsidRPr="00D94C9A">
              <w:rPr>
                <w:rFonts w:ascii="Arial" w:hAnsi="Arial" w:cs="Arial"/>
                <w:noProof/>
                <w:sz w:val="20"/>
              </w:rPr>
              <w:t>Diskussion sensibler Themen (Sterbehilfe etc.)</w:t>
            </w:r>
          </w:p>
          <w:p w14:paraId="049A443D" w14:textId="0E7FA248" w:rsidR="00122AE8" w:rsidRPr="00D94C9A" w:rsidRDefault="00122AE8" w:rsidP="002748A0">
            <w:pPr>
              <w:pStyle w:val="Listenabsatz"/>
              <w:numPr>
                <w:ilvl w:val="0"/>
                <w:numId w:val="5"/>
              </w:numPr>
              <w:ind w:left="492"/>
              <w:jc w:val="both"/>
              <w:rPr>
                <w:rFonts w:ascii="Arial" w:hAnsi="Arial" w:cs="Arial"/>
                <w:noProof/>
                <w:sz w:val="20"/>
              </w:rPr>
            </w:pPr>
            <w:r w:rsidRPr="00D94C9A">
              <w:rPr>
                <w:rFonts w:ascii="Arial" w:hAnsi="Arial" w:cs="Arial"/>
                <w:noProof/>
                <w:sz w:val="20"/>
              </w:rPr>
              <w:t>Konfliktlösung im Team (z. B. Gewaltfreie Kommunikation nach Rosenberg)</w:t>
            </w:r>
          </w:p>
          <w:p w14:paraId="2D388B90" w14:textId="6DCF8DFC" w:rsidR="00122AE8" w:rsidRPr="00D94C9A" w:rsidRDefault="00122AE8" w:rsidP="002748A0">
            <w:pPr>
              <w:pStyle w:val="Listenabsatz"/>
              <w:numPr>
                <w:ilvl w:val="0"/>
                <w:numId w:val="5"/>
              </w:numPr>
              <w:ind w:left="492"/>
              <w:jc w:val="both"/>
              <w:rPr>
                <w:rFonts w:ascii="Arial" w:hAnsi="Arial" w:cs="Arial"/>
                <w:noProof/>
                <w:sz w:val="20"/>
              </w:rPr>
            </w:pPr>
            <w:r w:rsidRPr="00D94C9A">
              <w:rPr>
                <w:rFonts w:ascii="Arial" w:hAnsi="Arial" w:cs="Arial"/>
                <w:noProof/>
                <w:sz w:val="20"/>
              </w:rPr>
              <w:t>Spirituelle Anamnese (SPIR) bei Patient</w:t>
            </w:r>
            <w:r>
              <w:rPr>
                <w:rFonts w:ascii="Arial" w:hAnsi="Arial" w:cs="Arial"/>
                <w:noProof/>
                <w:sz w:val="20"/>
              </w:rPr>
              <w:t>innen und Patient</w:t>
            </w:r>
            <w:r w:rsidRPr="00D94C9A">
              <w:rPr>
                <w:rFonts w:ascii="Arial" w:hAnsi="Arial" w:cs="Arial"/>
                <w:noProof/>
                <w:sz w:val="20"/>
              </w:rPr>
              <w:t>en</w:t>
            </w:r>
          </w:p>
          <w:p w14:paraId="464FCA31" w14:textId="7E0C950F" w:rsidR="00122AE8" w:rsidRPr="00D94C9A" w:rsidRDefault="00122AE8" w:rsidP="002748A0">
            <w:pPr>
              <w:pStyle w:val="Listenabsatz"/>
              <w:numPr>
                <w:ilvl w:val="0"/>
                <w:numId w:val="5"/>
              </w:numPr>
              <w:ind w:left="492"/>
              <w:jc w:val="both"/>
              <w:rPr>
                <w:rFonts w:ascii="Arial" w:hAnsi="Arial" w:cs="Arial"/>
                <w:noProof/>
                <w:sz w:val="20"/>
              </w:rPr>
            </w:pPr>
            <w:r w:rsidRPr="00D94C9A">
              <w:rPr>
                <w:rFonts w:ascii="Arial" w:hAnsi="Arial" w:cs="Arial"/>
                <w:noProof/>
                <w:sz w:val="20"/>
              </w:rPr>
              <w:t>Regelmäßige Fortbildungen innerhalb der Berufsgruppen</w:t>
            </w:r>
          </w:p>
          <w:p w14:paraId="25BC5428" w14:textId="707A3478" w:rsidR="00122AE8" w:rsidRPr="00D94C9A" w:rsidRDefault="00122AE8" w:rsidP="006D367D">
            <w:pPr>
              <w:pStyle w:val="Listenabsatz"/>
              <w:numPr>
                <w:ilvl w:val="0"/>
                <w:numId w:val="5"/>
              </w:numPr>
              <w:ind w:left="492"/>
              <w:jc w:val="both"/>
              <w:rPr>
                <w:rFonts w:ascii="Arial" w:hAnsi="Arial" w:cs="Arial"/>
                <w:noProof/>
                <w:sz w:val="20"/>
              </w:rPr>
            </w:pPr>
            <w:r w:rsidRPr="00D94C9A">
              <w:rPr>
                <w:rFonts w:ascii="Arial" w:hAnsi="Arial" w:cs="Arial"/>
                <w:noProof/>
                <w:sz w:val="20"/>
              </w:rPr>
              <w:t>Dokumentation</w:t>
            </w:r>
          </w:p>
        </w:tc>
        <w:tc>
          <w:tcPr>
            <w:tcW w:w="347" w:type="dxa"/>
            <w:tcBorders>
              <w:top w:val="single" w:sz="4" w:space="0" w:color="auto"/>
              <w:left w:val="single" w:sz="4" w:space="0" w:color="auto"/>
              <w:bottom w:val="single" w:sz="4" w:space="0" w:color="auto"/>
              <w:right w:val="single" w:sz="4" w:space="0" w:color="auto"/>
            </w:tcBorders>
            <w:shd w:val="clear" w:color="auto" w:fill="AFDC7E"/>
            <w:vAlign w:val="center"/>
          </w:tcPr>
          <w:p w14:paraId="120E0F65" w14:textId="51B838CD" w:rsidR="00122AE8" w:rsidRPr="00D94C9A" w:rsidRDefault="00122AE8" w:rsidP="002748A0">
            <w:pPr>
              <w:jc w:val="center"/>
              <w:rPr>
                <w:rFonts w:cs="Arial"/>
                <w:b/>
                <w:noProof/>
              </w:rPr>
            </w:pPr>
            <w:r w:rsidRPr="00D94C9A">
              <w:rPr>
                <w:rFonts w:cs="Arial"/>
                <w:b/>
                <w:noProof/>
              </w:rPr>
              <w:t>X</w:t>
            </w:r>
          </w:p>
        </w:tc>
        <w:tc>
          <w:tcPr>
            <w:tcW w:w="3340" w:type="dxa"/>
            <w:tcBorders>
              <w:top w:val="single" w:sz="4" w:space="0" w:color="auto"/>
              <w:left w:val="single" w:sz="4" w:space="0" w:color="auto"/>
              <w:bottom w:val="single" w:sz="4" w:space="0" w:color="auto"/>
              <w:right w:val="single" w:sz="4" w:space="0" w:color="auto"/>
            </w:tcBorders>
            <w:shd w:val="clear" w:color="auto" w:fill="FFFFFF" w:themeFill="background1"/>
          </w:tcPr>
          <w:p w14:paraId="0924F8BF" w14:textId="7D362646" w:rsidR="00122AE8" w:rsidRPr="00D94C9A" w:rsidRDefault="00122AE8" w:rsidP="008B4524">
            <w:pPr>
              <w:jc w:val="both"/>
              <w:rPr>
                <w:rFonts w:cs="Arial"/>
                <w:noProof/>
              </w:rPr>
            </w:pPr>
            <w:r w:rsidRPr="00D94C9A">
              <w:rPr>
                <w:rFonts w:cs="Arial"/>
                <w:noProof/>
                <w:sz w:val="18"/>
                <w:szCs w:val="18"/>
              </w:rPr>
              <w:fldChar w:fldCharType="begin">
                <w:ffData>
                  <w:name w:val="Text2"/>
                  <w:enabled/>
                  <w:calcOnExit w:val="0"/>
                  <w:textInput/>
                </w:ffData>
              </w:fldChar>
            </w:r>
            <w:r w:rsidRPr="00D94C9A">
              <w:rPr>
                <w:rFonts w:cs="Arial"/>
                <w:noProof/>
                <w:sz w:val="18"/>
                <w:szCs w:val="18"/>
              </w:rPr>
              <w:instrText xml:space="preserve"> FORMTEXT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fldChar w:fldCharType="end"/>
            </w:r>
          </w:p>
        </w:tc>
      </w:tr>
      <w:tr w:rsidR="00122AE8" w:rsidRPr="00D94C9A" w14:paraId="2CD842A6" w14:textId="77777777" w:rsidTr="00AA5909">
        <w:trPr>
          <w:trHeight w:val="227"/>
        </w:trPr>
        <w:tc>
          <w:tcPr>
            <w:tcW w:w="580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0F61BCE4" w14:textId="2531E878" w:rsidR="00122AE8" w:rsidRPr="00D94C9A" w:rsidRDefault="00122AE8" w:rsidP="002748A0">
            <w:pPr>
              <w:jc w:val="both"/>
              <w:rPr>
                <w:rFonts w:cs="Arial"/>
                <w:noProof/>
              </w:rPr>
            </w:pPr>
            <w:r w:rsidRPr="00D94C9A">
              <w:rPr>
                <w:rFonts w:cs="Arial"/>
                <w:noProof/>
              </w:rPr>
              <w:t>Die Fort- und Weiterbildung wird vom Arbeitgeber aktiv unterstützt (Freistellung / Kostenübernahme).</w:t>
            </w:r>
          </w:p>
        </w:tc>
        <w:tc>
          <w:tcPr>
            <w:tcW w:w="347" w:type="dxa"/>
            <w:tcBorders>
              <w:top w:val="single" w:sz="4" w:space="0" w:color="auto"/>
              <w:left w:val="single" w:sz="4" w:space="0" w:color="auto"/>
              <w:bottom w:val="single" w:sz="4" w:space="0" w:color="auto"/>
              <w:right w:val="single" w:sz="4" w:space="0" w:color="auto"/>
            </w:tcBorders>
            <w:shd w:val="clear" w:color="auto" w:fill="AFDC7E"/>
            <w:vAlign w:val="center"/>
          </w:tcPr>
          <w:p w14:paraId="6EB00E9C" w14:textId="54297771" w:rsidR="00122AE8" w:rsidRPr="00D94C9A" w:rsidRDefault="00122AE8" w:rsidP="002748A0">
            <w:pPr>
              <w:jc w:val="center"/>
              <w:rPr>
                <w:rFonts w:cs="Arial"/>
                <w:b/>
                <w:noProof/>
              </w:rPr>
            </w:pPr>
            <w:r w:rsidRPr="00D94C9A">
              <w:rPr>
                <w:rFonts w:cs="Arial"/>
                <w:b/>
                <w:noProof/>
              </w:rPr>
              <w:t>X</w:t>
            </w:r>
          </w:p>
        </w:tc>
        <w:tc>
          <w:tcPr>
            <w:tcW w:w="3340" w:type="dxa"/>
            <w:tcBorders>
              <w:top w:val="single" w:sz="4" w:space="0" w:color="auto"/>
              <w:left w:val="single" w:sz="4" w:space="0" w:color="auto"/>
              <w:bottom w:val="single" w:sz="4" w:space="0" w:color="auto"/>
              <w:right w:val="single" w:sz="4" w:space="0" w:color="auto"/>
            </w:tcBorders>
            <w:shd w:val="clear" w:color="auto" w:fill="FFFFFF" w:themeFill="background1"/>
          </w:tcPr>
          <w:p w14:paraId="19D21E11" w14:textId="22535E78" w:rsidR="00122AE8" w:rsidRPr="00D94C9A" w:rsidRDefault="00122AE8" w:rsidP="008B4524">
            <w:pPr>
              <w:jc w:val="both"/>
              <w:rPr>
                <w:rFonts w:cs="Arial"/>
                <w:noProof/>
              </w:rPr>
            </w:pPr>
            <w:r w:rsidRPr="00D94C9A">
              <w:rPr>
                <w:rFonts w:cs="Arial"/>
                <w:noProof/>
                <w:sz w:val="18"/>
                <w:szCs w:val="18"/>
              </w:rPr>
              <w:fldChar w:fldCharType="begin">
                <w:ffData>
                  <w:name w:val="Text2"/>
                  <w:enabled/>
                  <w:calcOnExit w:val="0"/>
                  <w:textInput/>
                </w:ffData>
              </w:fldChar>
            </w:r>
            <w:r w:rsidRPr="00D94C9A">
              <w:rPr>
                <w:rFonts w:cs="Arial"/>
                <w:noProof/>
                <w:sz w:val="18"/>
                <w:szCs w:val="18"/>
              </w:rPr>
              <w:instrText xml:space="preserve"> FORMTEXT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fldChar w:fldCharType="end"/>
            </w:r>
          </w:p>
        </w:tc>
      </w:tr>
      <w:tr w:rsidR="00122AE8" w:rsidRPr="00D94C9A" w14:paraId="62DC2B32" w14:textId="77777777" w:rsidTr="00AA5909">
        <w:trPr>
          <w:trHeight w:val="227"/>
        </w:trPr>
        <w:tc>
          <w:tcPr>
            <w:tcW w:w="580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7A87A081" w14:textId="72EF5AA0" w:rsidR="00122AE8" w:rsidRPr="00D94C9A" w:rsidRDefault="00122AE8" w:rsidP="007679C4">
            <w:pPr>
              <w:jc w:val="both"/>
              <w:rPr>
                <w:rFonts w:cs="Arial"/>
                <w:noProof/>
              </w:rPr>
            </w:pPr>
            <w:r w:rsidRPr="00D94C9A">
              <w:rPr>
                <w:rFonts w:cs="Arial"/>
                <w:noProof/>
              </w:rPr>
              <w:t>Die Teilnahme an Fort- und Weiterbildungen wird ausgewertet.</w:t>
            </w:r>
          </w:p>
        </w:tc>
        <w:tc>
          <w:tcPr>
            <w:tcW w:w="347" w:type="dxa"/>
            <w:tcBorders>
              <w:top w:val="single" w:sz="4" w:space="0" w:color="auto"/>
              <w:left w:val="single" w:sz="4" w:space="0" w:color="auto"/>
              <w:bottom w:val="single" w:sz="4" w:space="0" w:color="auto"/>
              <w:right w:val="single" w:sz="4" w:space="0" w:color="auto"/>
            </w:tcBorders>
            <w:shd w:val="clear" w:color="auto" w:fill="AFDC7E"/>
            <w:vAlign w:val="center"/>
          </w:tcPr>
          <w:p w14:paraId="79B24BC7" w14:textId="5DF71285" w:rsidR="00122AE8" w:rsidRPr="00D94C9A" w:rsidRDefault="00122AE8" w:rsidP="002748A0">
            <w:pPr>
              <w:jc w:val="center"/>
              <w:rPr>
                <w:rFonts w:cs="Arial"/>
                <w:b/>
                <w:noProof/>
              </w:rPr>
            </w:pPr>
            <w:r w:rsidRPr="00D94C9A">
              <w:rPr>
                <w:rFonts w:cs="Arial"/>
                <w:b/>
                <w:noProof/>
              </w:rPr>
              <w:t>X</w:t>
            </w:r>
          </w:p>
        </w:tc>
        <w:tc>
          <w:tcPr>
            <w:tcW w:w="3340" w:type="dxa"/>
            <w:tcBorders>
              <w:top w:val="single" w:sz="4" w:space="0" w:color="auto"/>
              <w:left w:val="single" w:sz="4" w:space="0" w:color="auto"/>
              <w:bottom w:val="single" w:sz="4" w:space="0" w:color="auto"/>
              <w:right w:val="single" w:sz="4" w:space="0" w:color="auto"/>
            </w:tcBorders>
            <w:shd w:val="clear" w:color="auto" w:fill="FFFFFF" w:themeFill="background1"/>
          </w:tcPr>
          <w:p w14:paraId="7DF16DE5" w14:textId="735BDAB0" w:rsidR="00122AE8" w:rsidRPr="00D94C9A" w:rsidRDefault="00122AE8" w:rsidP="008B4524">
            <w:pPr>
              <w:rPr>
                <w:rFonts w:cs="Arial"/>
                <w:noProof/>
                <w:sz w:val="18"/>
                <w:szCs w:val="18"/>
              </w:rPr>
            </w:pPr>
            <w:r w:rsidRPr="00D94C9A">
              <w:rPr>
                <w:rFonts w:cs="Arial"/>
                <w:noProof/>
                <w:sz w:val="18"/>
                <w:szCs w:val="18"/>
              </w:rPr>
              <w:fldChar w:fldCharType="begin">
                <w:ffData>
                  <w:name w:val="Kontrollkästchen1"/>
                  <w:enabled/>
                  <w:calcOnExit w:val="0"/>
                  <w:checkBox>
                    <w:sizeAuto/>
                    <w:default w:val="0"/>
                  </w:checkBox>
                </w:ffData>
              </w:fldChar>
            </w:r>
            <w:r w:rsidRPr="00D94C9A">
              <w:rPr>
                <w:rFonts w:cs="Arial"/>
                <w:noProof/>
                <w:sz w:val="18"/>
                <w:szCs w:val="18"/>
              </w:rPr>
              <w:instrText xml:space="preserve"> FORMCHECKBOX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fldChar w:fldCharType="end"/>
            </w:r>
            <w:r w:rsidRPr="00D94C9A">
              <w:rPr>
                <w:rFonts w:cs="Arial"/>
                <w:noProof/>
                <w:sz w:val="18"/>
                <w:szCs w:val="18"/>
              </w:rPr>
              <w:t xml:space="preserve"> ja    </w:t>
            </w:r>
            <w:r w:rsidRPr="00D94C9A">
              <w:rPr>
                <w:rFonts w:cs="Arial"/>
                <w:noProof/>
                <w:sz w:val="18"/>
                <w:szCs w:val="18"/>
              </w:rPr>
              <w:fldChar w:fldCharType="begin">
                <w:ffData>
                  <w:name w:val="Text2"/>
                  <w:enabled/>
                  <w:calcOnExit w:val="0"/>
                  <w:textInput/>
                </w:ffData>
              </w:fldChar>
            </w:r>
            <w:r w:rsidRPr="00D94C9A">
              <w:rPr>
                <w:rFonts w:cs="Arial"/>
                <w:noProof/>
                <w:sz w:val="18"/>
                <w:szCs w:val="18"/>
              </w:rPr>
              <w:instrText xml:space="preserve"> FORMTEXT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fldChar w:fldCharType="end"/>
            </w:r>
          </w:p>
          <w:p w14:paraId="2BF14B22" w14:textId="3211F21D" w:rsidR="00122AE8" w:rsidRPr="00D94C9A" w:rsidRDefault="00122AE8" w:rsidP="008B4524">
            <w:pPr>
              <w:jc w:val="both"/>
              <w:rPr>
                <w:rFonts w:cs="Arial"/>
                <w:noProof/>
              </w:rPr>
            </w:pPr>
            <w:r w:rsidRPr="00D94C9A">
              <w:rPr>
                <w:rFonts w:cs="Arial"/>
                <w:noProof/>
                <w:sz w:val="18"/>
                <w:szCs w:val="18"/>
              </w:rPr>
              <w:fldChar w:fldCharType="begin">
                <w:ffData>
                  <w:name w:val="Kontrollkästchen2"/>
                  <w:enabled/>
                  <w:calcOnExit w:val="0"/>
                  <w:checkBox>
                    <w:sizeAuto/>
                    <w:default w:val="0"/>
                  </w:checkBox>
                </w:ffData>
              </w:fldChar>
            </w:r>
            <w:r w:rsidRPr="00D94C9A">
              <w:rPr>
                <w:rFonts w:cs="Arial"/>
                <w:noProof/>
                <w:sz w:val="18"/>
                <w:szCs w:val="18"/>
              </w:rPr>
              <w:instrText xml:space="preserve"> FORMCHECKBOX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fldChar w:fldCharType="end"/>
            </w:r>
            <w:r w:rsidRPr="00D94C9A">
              <w:rPr>
                <w:rFonts w:cs="Arial"/>
                <w:noProof/>
                <w:sz w:val="18"/>
                <w:szCs w:val="18"/>
              </w:rPr>
              <w:t xml:space="preserve"> nein</w:t>
            </w:r>
          </w:p>
        </w:tc>
      </w:tr>
      <w:tr w:rsidR="008B4524" w:rsidRPr="00D94C9A" w14:paraId="0C2F0B7B" w14:textId="77777777" w:rsidTr="004D545A">
        <w:trPr>
          <w:trHeight w:val="28"/>
        </w:trPr>
        <w:tc>
          <w:tcPr>
            <w:tcW w:w="9494" w:type="dxa"/>
            <w:gridSpan w:val="3"/>
            <w:tcBorders>
              <w:top w:val="single" w:sz="4" w:space="0" w:color="auto"/>
            </w:tcBorders>
            <w:shd w:val="clear" w:color="auto" w:fill="BFBFBF" w:themeFill="background1" w:themeFillShade="BF"/>
            <w:tcMar>
              <w:top w:w="57" w:type="dxa"/>
              <w:bottom w:w="57" w:type="dxa"/>
            </w:tcMar>
            <w:vAlign w:val="center"/>
          </w:tcPr>
          <w:p w14:paraId="5EDE2B46" w14:textId="77777777" w:rsidR="008B4524" w:rsidRPr="00D94C9A" w:rsidRDefault="008B4524" w:rsidP="00F66DAB">
            <w:pPr>
              <w:rPr>
                <w:rFonts w:cs="Arial"/>
                <w:b/>
                <w:noProof/>
              </w:rPr>
            </w:pPr>
            <w:r w:rsidRPr="00D94C9A">
              <w:rPr>
                <w:rFonts w:cs="Arial"/>
                <w:b/>
                <w:noProof/>
              </w:rPr>
              <w:t>Weitergehende Beschreibung durch die Einrichtung</w:t>
            </w:r>
          </w:p>
        </w:tc>
      </w:tr>
      <w:tr w:rsidR="008B4524" w:rsidRPr="00D94C9A" w14:paraId="14496168" w14:textId="77777777" w:rsidTr="00366AB7">
        <w:tc>
          <w:tcPr>
            <w:tcW w:w="9494" w:type="dxa"/>
            <w:gridSpan w:val="3"/>
            <w:tcBorders>
              <w:bottom w:val="single" w:sz="4" w:space="0" w:color="auto"/>
            </w:tcBorders>
            <w:shd w:val="clear" w:color="auto" w:fill="auto"/>
            <w:tcMar>
              <w:top w:w="57" w:type="dxa"/>
              <w:bottom w:w="57" w:type="dxa"/>
            </w:tcMar>
            <w:vAlign w:val="center"/>
          </w:tcPr>
          <w:p w14:paraId="03D81925" w14:textId="77777777" w:rsidR="008B4524" w:rsidRPr="00D94C9A" w:rsidRDefault="008B4524" w:rsidP="00F66DAB">
            <w:pPr>
              <w:rPr>
                <w:rFonts w:cs="Arial"/>
                <w:noProof/>
              </w:rPr>
            </w:pPr>
            <w:r w:rsidRPr="00D94C9A">
              <w:rPr>
                <w:rFonts w:cs="Arial"/>
                <w:noProof/>
              </w:rPr>
              <w:fldChar w:fldCharType="begin">
                <w:ffData>
                  <w:name w:val="Text2"/>
                  <w:enabled/>
                  <w:calcOnExit w:val="0"/>
                  <w:textInput/>
                </w:ffData>
              </w:fldChar>
            </w:r>
            <w:r w:rsidRPr="00D94C9A">
              <w:rPr>
                <w:rFonts w:cs="Arial"/>
                <w:noProof/>
              </w:rPr>
              <w:instrText xml:space="preserve"> FORMTEXT </w:instrText>
            </w:r>
            <w:r w:rsidRPr="00D94C9A">
              <w:rPr>
                <w:rFonts w:cs="Arial"/>
                <w:noProof/>
              </w:rPr>
            </w:r>
            <w:r w:rsidRPr="00D94C9A">
              <w:rPr>
                <w:rFonts w:cs="Arial"/>
                <w:noProof/>
              </w:rPr>
              <w:fldChar w:fldCharType="separate"/>
            </w:r>
            <w:r w:rsidRPr="00D94C9A">
              <w:rPr>
                <w:rFonts w:cs="Arial"/>
                <w:noProof/>
              </w:rPr>
              <w:t> </w:t>
            </w:r>
            <w:r w:rsidRPr="00D94C9A">
              <w:rPr>
                <w:rFonts w:cs="Arial"/>
                <w:noProof/>
              </w:rPr>
              <w:t> </w:t>
            </w:r>
            <w:r w:rsidRPr="00D94C9A">
              <w:rPr>
                <w:rFonts w:cs="Arial"/>
                <w:noProof/>
              </w:rPr>
              <w:t> </w:t>
            </w:r>
            <w:r w:rsidRPr="00D94C9A">
              <w:rPr>
                <w:rFonts w:cs="Arial"/>
                <w:noProof/>
              </w:rPr>
              <w:t> </w:t>
            </w:r>
            <w:r w:rsidRPr="00D94C9A">
              <w:rPr>
                <w:rFonts w:cs="Arial"/>
                <w:noProof/>
              </w:rPr>
              <w:t> </w:t>
            </w:r>
            <w:r w:rsidRPr="00D94C9A">
              <w:rPr>
                <w:rFonts w:cs="Arial"/>
                <w:noProof/>
              </w:rPr>
              <w:fldChar w:fldCharType="end"/>
            </w:r>
          </w:p>
        </w:tc>
      </w:tr>
    </w:tbl>
    <w:p w14:paraId="5DD168EB" w14:textId="77777777" w:rsidR="00810907" w:rsidRPr="00D94C9A" w:rsidRDefault="00810907" w:rsidP="00810907">
      <w:pPr>
        <w:rPr>
          <w:rFonts w:cs="Arial"/>
          <w:noProof/>
        </w:rPr>
      </w:pPr>
    </w:p>
    <w:p w14:paraId="7B23B640" w14:textId="77777777" w:rsidR="007679C4" w:rsidRPr="00D94C9A" w:rsidRDefault="007679C4" w:rsidP="00810907">
      <w:pPr>
        <w:rPr>
          <w:rFonts w:cs="Arial"/>
          <w:noProof/>
        </w:rPr>
      </w:pPr>
    </w:p>
    <w:p w14:paraId="1807419C" w14:textId="736A5156" w:rsidR="00810907" w:rsidRPr="00D94C9A" w:rsidRDefault="00806FC5" w:rsidP="00D47F55">
      <w:pPr>
        <w:pStyle w:val="Formatvorlage1"/>
        <w:rPr>
          <w:noProof/>
          <w:lang w:val="de-DE"/>
        </w:rPr>
      </w:pPr>
      <w:bookmarkStart w:id="304" w:name="_Toc157691308"/>
      <w:r w:rsidRPr="00D94C9A">
        <w:rPr>
          <w:noProof/>
          <w:lang w:val="de-DE"/>
        </w:rPr>
        <w:t xml:space="preserve">Angemessene apparative </w:t>
      </w:r>
      <w:r w:rsidR="00810907" w:rsidRPr="00D94C9A">
        <w:rPr>
          <w:noProof/>
          <w:lang w:val="de-DE"/>
        </w:rPr>
        <w:t>Ausstattung</w:t>
      </w:r>
      <w:bookmarkEnd w:id="304"/>
    </w:p>
    <w:p w14:paraId="3D75A2E5" w14:textId="77777777" w:rsidR="00665BCB" w:rsidRPr="00D94C9A" w:rsidRDefault="00665BCB" w:rsidP="00665BCB">
      <w:pPr>
        <w:rPr>
          <w:rFonts w:cs="Arial"/>
          <w:noProof/>
        </w:rPr>
      </w:pPr>
    </w:p>
    <w:tbl>
      <w:tblPr>
        <w:tblW w:w="492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70" w:type="dxa"/>
          <w:bottom w:w="28" w:type="dxa"/>
          <w:right w:w="70" w:type="dxa"/>
        </w:tblCellMar>
        <w:tblLook w:val="0000" w:firstRow="0" w:lastRow="0" w:firstColumn="0" w:lastColumn="0" w:noHBand="0" w:noVBand="0"/>
      </w:tblPr>
      <w:tblGrid>
        <w:gridCol w:w="5807"/>
        <w:gridCol w:w="355"/>
        <w:gridCol w:w="3340"/>
      </w:tblGrid>
      <w:tr w:rsidR="002F3EBB" w:rsidRPr="00D94C9A" w14:paraId="270E45DF" w14:textId="77777777" w:rsidTr="00AA5909">
        <w:trPr>
          <w:trHeight w:val="284"/>
          <w:tblHeader/>
        </w:trPr>
        <w:tc>
          <w:tcPr>
            <w:tcW w:w="5807" w:type="dxa"/>
            <w:tcBorders>
              <w:top w:val="single" w:sz="4" w:space="0" w:color="auto"/>
            </w:tcBorders>
            <w:shd w:val="clear" w:color="auto" w:fill="BFBFBF" w:themeFill="background1" w:themeFillShade="BF"/>
            <w:tcMar>
              <w:top w:w="57" w:type="dxa"/>
              <w:bottom w:w="57" w:type="dxa"/>
            </w:tcMar>
            <w:vAlign w:val="center"/>
          </w:tcPr>
          <w:p w14:paraId="59183DBB" w14:textId="77777777" w:rsidR="002F3EBB" w:rsidRDefault="002F3EBB" w:rsidP="00374146">
            <w:pPr>
              <w:rPr>
                <w:rFonts w:cs="Arial"/>
                <w:b/>
                <w:noProof/>
              </w:rPr>
            </w:pPr>
            <w:r w:rsidRPr="00D94C9A">
              <w:rPr>
                <w:rFonts w:cs="Arial"/>
                <w:b/>
                <w:noProof/>
              </w:rPr>
              <w:t>Anforderung zur Zertifizierung nach DGP</w:t>
            </w:r>
          </w:p>
          <w:p w14:paraId="26E025E1" w14:textId="12052360" w:rsidR="00B66C6C" w:rsidRPr="00D94C9A" w:rsidRDefault="00B66C6C" w:rsidP="00374146">
            <w:pPr>
              <w:rPr>
                <w:rFonts w:cs="Arial"/>
                <w:b/>
                <w:noProof/>
              </w:rPr>
            </w:pPr>
            <w:r w:rsidRPr="009B6062">
              <w:rPr>
                <w:rFonts w:cs="Arial"/>
                <w:bCs/>
                <w:noProof/>
              </w:rPr>
              <w:t>„X“ = verpflichtende Anforderung</w:t>
            </w:r>
          </w:p>
        </w:tc>
        <w:tc>
          <w:tcPr>
            <w:tcW w:w="355" w:type="dxa"/>
            <w:tcBorders>
              <w:top w:val="single" w:sz="4" w:space="0" w:color="auto"/>
            </w:tcBorders>
            <w:shd w:val="clear" w:color="auto" w:fill="AFDC7E"/>
            <w:vAlign w:val="center"/>
          </w:tcPr>
          <w:p w14:paraId="00354134" w14:textId="7C081246" w:rsidR="002F3EBB" w:rsidRPr="00D94C9A" w:rsidRDefault="002F3EBB" w:rsidP="00374146">
            <w:pPr>
              <w:jc w:val="center"/>
              <w:rPr>
                <w:rFonts w:cs="Arial"/>
                <w:b/>
                <w:noProof/>
              </w:rPr>
            </w:pPr>
            <w:r w:rsidRPr="00D94C9A">
              <w:rPr>
                <w:rFonts w:cs="Arial"/>
                <w:b/>
                <w:noProof/>
              </w:rPr>
              <w:t>X</w:t>
            </w:r>
          </w:p>
        </w:tc>
        <w:tc>
          <w:tcPr>
            <w:tcW w:w="3340" w:type="dxa"/>
            <w:tcBorders>
              <w:top w:val="single" w:sz="4" w:space="0" w:color="auto"/>
            </w:tcBorders>
            <w:shd w:val="clear" w:color="auto" w:fill="BFBFBF" w:themeFill="background1" w:themeFillShade="BF"/>
            <w:vAlign w:val="center"/>
          </w:tcPr>
          <w:p w14:paraId="0250B9FC" w14:textId="793E5D91" w:rsidR="002F3EBB" w:rsidRPr="00D94C9A" w:rsidRDefault="002F3EBB" w:rsidP="00274FA4">
            <w:pPr>
              <w:jc w:val="center"/>
              <w:rPr>
                <w:rFonts w:cs="Arial"/>
                <w:b/>
                <w:noProof/>
              </w:rPr>
            </w:pPr>
            <w:r w:rsidRPr="00D94C9A">
              <w:rPr>
                <w:rFonts w:cs="Arial"/>
                <w:b/>
                <w:noProof/>
              </w:rPr>
              <w:t>Erläuterung durch die</w:t>
            </w:r>
          </w:p>
          <w:p w14:paraId="0EAD3D1D" w14:textId="6D930A1A" w:rsidR="002F3EBB" w:rsidRPr="00D94C9A" w:rsidRDefault="002F3EBB" w:rsidP="00274FA4">
            <w:pPr>
              <w:jc w:val="center"/>
              <w:rPr>
                <w:rFonts w:cs="Arial"/>
                <w:b/>
                <w:noProof/>
              </w:rPr>
            </w:pPr>
            <w:r w:rsidRPr="00D94C9A">
              <w:rPr>
                <w:rFonts w:cs="Arial"/>
                <w:b/>
                <w:noProof/>
              </w:rPr>
              <w:t>Einrichtung</w:t>
            </w:r>
          </w:p>
        </w:tc>
      </w:tr>
      <w:tr w:rsidR="002F3EBB" w:rsidRPr="00D94C9A" w14:paraId="150EAD4D" w14:textId="77777777" w:rsidTr="00AA5909">
        <w:trPr>
          <w:trHeight w:val="227"/>
        </w:trPr>
        <w:tc>
          <w:tcPr>
            <w:tcW w:w="580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73272F75" w14:textId="148B958B" w:rsidR="002F3EBB" w:rsidRPr="00D94C9A" w:rsidRDefault="002F3EBB" w:rsidP="002748A0">
            <w:pPr>
              <w:jc w:val="both"/>
              <w:rPr>
                <w:rFonts w:cs="Arial"/>
                <w:noProof/>
              </w:rPr>
            </w:pPr>
            <w:r w:rsidRPr="00D94C9A">
              <w:rPr>
                <w:rFonts w:cs="Arial"/>
                <w:noProof/>
                <w:color w:val="000000"/>
              </w:rPr>
              <w:t>Die Anwendung der Geräte erfolgt durch geschultes Personal.</w:t>
            </w:r>
          </w:p>
        </w:tc>
        <w:tc>
          <w:tcPr>
            <w:tcW w:w="355" w:type="dxa"/>
            <w:tcBorders>
              <w:top w:val="single" w:sz="4" w:space="0" w:color="BFBFBF" w:themeColor="background1" w:themeShade="BF"/>
              <w:left w:val="single" w:sz="4" w:space="0" w:color="auto"/>
              <w:right w:val="single" w:sz="4" w:space="0" w:color="auto"/>
            </w:tcBorders>
            <w:shd w:val="clear" w:color="auto" w:fill="AFDC7E"/>
            <w:vAlign w:val="center"/>
          </w:tcPr>
          <w:p w14:paraId="6719D2BC" w14:textId="4803CE7A" w:rsidR="002F3EBB" w:rsidRPr="00D94C9A" w:rsidRDefault="002F3EBB" w:rsidP="002F3EBB">
            <w:pPr>
              <w:jc w:val="center"/>
              <w:rPr>
                <w:rFonts w:cs="Arial"/>
                <w:b/>
                <w:noProof/>
              </w:rPr>
            </w:pPr>
            <w:r w:rsidRPr="00D94C9A">
              <w:rPr>
                <w:rFonts w:cs="Arial"/>
                <w:b/>
                <w:noProof/>
              </w:rPr>
              <w:t>X</w:t>
            </w:r>
          </w:p>
        </w:tc>
        <w:tc>
          <w:tcPr>
            <w:tcW w:w="3340" w:type="dxa"/>
            <w:tcBorders>
              <w:left w:val="single" w:sz="4" w:space="0" w:color="auto"/>
              <w:right w:val="single" w:sz="4" w:space="0" w:color="auto"/>
            </w:tcBorders>
            <w:shd w:val="clear" w:color="auto" w:fill="FFFFFF" w:themeFill="background1"/>
          </w:tcPr>
          <w:p w14:paraId="15FFE55C" w14:textId="22CECA0E" w:rsidR="002F3EBB" w:rsidRPr="00D94C9A" w:rsidRDefault="002F3EBB" w:rsidP="004E27A2">
            <w:pPr>
              <w:jc w:val="both"/>
              <w:rPr>
                <w:rFonts w:cs="Arial"/>
                <w:noProof/>
              </w:rPr>
            </w:pPr>
            <w:r w:rsidRPr="00D94C9A">
              <w:rPr>
                <w:rFonts w:cs="Arial"/>
                <w:noProof/>
                <w:sz w:val="18"/>
                <w:szCs w:val="18"/>
              </w:rPr>
              <w:fldChar w:fldCharType="begin">
                <w:ffData>
                  <w:name w:val="Text2"/>
                  <w:enabled/>
                  <w:calcOnExit w:val="0"/>
                  <w:textInput/>
                </w:ffData>
              </w:fldChar>
            </w:r>
            <w:r w:rsidRPr="00D94C9A">
              <w:rPr>
                <w:rFonts w:cs="Arial"/>
                <w:noProof/>
                <w:sz w:val="18"/>
                <w:szCs w:val="18"/>
              </w:rPr>
              <w:instrText xml:space="preserve"> FORMTEXT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fldChar w:fldCharType="end"/>
            </w:r>
          </w:p>
        </w:tc>
      </w:tr>
      <w:tr w:rsidR="002F3EBB" w:rsidRPr="00D94C9A" w14:paraId="06EA9F95" w14:textId="77777777" w:rsidTr="00AA5909">
        <w:trPr>
          <w:trHeight w:val="227"/>
        </w:trPr>
        <w:tc>
          <w:tcPr>
            <w:tcW w:w="580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43B1781D" w14:textId="57CB06C0" w:rsidR="002F3EBB" w:rsidRPr="00D94C9A" w:rsidRDefault="002F3EBB" w:rsidP="002748A0">
            <w:pPr>
              <w:jc w:val="both"/>
              <w:rPr>
                <w:rFonts w:cs="Arial"/>
                <w:noProof/>
                <w:color w:val="000000"/>
              </w:rPr>
            </w:pPr>
            <w:r w:rsidRPr="00D94C9A">
              <w:rPr>
                <w:rFonts w:cs="Arial"/>
                <w:noProof/>
                <w:color w:val="000000"/>
              </w:rPr>
              <w:t>Verfügbare apparative Ausstattung von mindestens:</w:t>
            </w:r>
          </w:p>
          <w:p w14:paraId="075EEB4B" w14:textId="77777777" w:rsidR="002F3EBB" w:rsidRPr="00D94C9A" w:rsidRDefault="002F3EBB" w:rsidP="002748A0">
            <w:pPr>
              <w:pStyle w:val="Listenabsatz"/>
              <w:numPr>
                <w:ilvl w:val="0"/>
                <w:numId w:val="5"/>
              </w:numPr>
              <w:ind w:left="492"/>
              <w:jc w:val="both"/>
              <w:rPr>
                <w:rFonts w:ascii="Arial" w:hAnsi="Arial" w:cs="Arial"/>
                <w:noProof/>
                <w:sz w:val="20"/>
                <w:szCs w:val="20"/>
              </w:rPr>
            </w:pPr>
            <w:r w:rsidRPr="00D94C9A">
              <w:rPr>
                <w:rFonts w:ascii="Arial" w:hAnsi="Arial" w:cs="Arial"/>
                <w:noProof/>
                <w:sz w:val="20"/>
                <w:szCs w:val="20"/>
              </w:rPr>
              <w:t>Sauerstoff</w:t>
            </w:r>
          </w:p>
          <w:p w14:paraId="27E1769B" w14:textId="77777777" w:rsidR="002F3EBB" w:rsidRPr="00D94C9A" w:rsidRDefault="002F3EBB" w:rsidP="002748A0">
            <w:pPr>
              <w:pStyle w:val="Listenabsatz"/>
              <w:numPr>
                <w:ilvl w:val="0"/>
                <w:numId w:val="5"/>
              </w:numPr>
              <w:ind w:left="492"/>
              <w:jc w:val="both"/>
              <w:rPr>
                <w:rFonts w:ascii="Arial" w:hAnsi="Arial" w:cs="Arial"/>
                <w:noProof/>
                <w:sz w:val="20"/>
                <w:szCs w:val="20"/>
              </w:rPr>
            </w:pPr>
            <w:r w:rsidRPr="00D94C9A">
              <w:rPr>
                <w:rFonts w:ascii="Arial" w:hAnsi="Arial" w:cs="Arial"/>
                <w:noProof/>
                <w:sz w:val="20"/>
                <w:szCs w:val="20"/>
              </w:rPr>
              <w:t>Absauggerät</w:t>
            </w:r>
          </w:p>
          <w:p w14:paraId="34F9BBFD" w14:textId="77777777" w:rsidR="002F3EBB" w:rsidRPr="00D94C9A" w:rsidRDefault="002F3EBB" w:rsidP="002748A0">
            <w:pPr>
              <w:pStyle w:val="Listenabsatz"/>
              <w:numPr>
                <w:ilvl w:val="0"/>
                <w:numId w:val="5"/>
              </w:numPr>
              <w:ind w:left="492"/>
              <w:jc w:val="both"/>
              <w:rPr>
                <w:rFonts w:ascii="Arial" w:hAnsi="Arial" w:cs="Arial"/>
                <w:noProof/>
                <w:sz w:val="20"/>
                <w:szCs w:val="20"/>
              </w:rPr>
            </w:pPr>
            <w:r w:rsidRPr="00D94C9A">
              <w:rPr>
                <w:rFonts w:ascii="Arial" w:hAnsi="Arial" w:cs="Arial"/>
                <w:noProof/>
                <w:sz w:val="20"/>
                <w:szCs w:val="20"/>
              </w:rPr>
              <w:t>Ernährungspumpe</w:t>
            </w:r>
          </w:p>
          <w:p w14:paraId="13EE7737" w14:textId="2B05AA39" w:rsidR="002F3EBB" w:rsidRPr="00D94C9A" w:rsidRDefault="002F3EBB" w:rsidP="002748A0">
            <w:pPr>
              <w:pStyle w:val="Listenabsatz"/>
              <w:numPr>
                <w:ilvl w:val="0"/>
                <w:numId w:val="5"/>
              </w:numPr>
              <w:ind w:left="492"/>
              <w:jc w:val="both"/>
              <w:rPr>
                <w:rFonts w:ascii="Arial" w:hAnsi="Arial" w:cs="Arial"/>
                <w:noProof/>
                <w:sz w:val="20"/>
                <w:szCs w:val="20"/>
              </w:rPr>
            </w:pPr>
            <w:r w:rsidRPr="00D94C9A">
              <w:rPr>
                <w:rFonts w:ascii="Arial" w:hAnsi="Arial" w:cs="Arial"/>
                <w:noProof/>
                <w:sz w:val="20"/>
                <w:szCs w:val="20"/>
              </w:rPr>
              <w:t>Schmerzpumpe</w:t>
            </w:r>
            <w:r>
              <w:rPr>
                <w:rFonts w:ascii="Arial" w:hAnsi="Arial" w:cs="Arial"/>
                <w:noProof/>
                <w:sz w:val="20"/>
                <w:szCs w:val="20"/>
              </w:rPr>
              <w:t xml:space="preserve"> </w:t>
            </w:r>
            <w:r w:rsidRPr="00D94C9A">
              <w:rPr>
                <w:rFonts w:ascii="Arial" w:hAnsi="Arial" w:cs="Arial"/>
                <w:noProof/>
                <w:sz w:val="20"/>
                <w:szCs w:val="20"/>
              </w:rPr>
              <w:t>/</w:t>
            </w:r>
            <w:r>
              <w:rPr>
                <w:rFonts w:ascii="Arial" w:hAnsi="Arial" w:cs="Arial"/>
                <w:noProof/>
                <w:sz w:val="20"/>
                <w:szCs w:val="20"/>
              </w:rPr>
              <w:t xml:space="preserve"> </w:t>
            </w:r>
            <w:r w:rsidRPr="00D94C9A">
              <w:rPr>
                <w:rFonts w:ascii="Arial" w:hAnsi="Arial" w:cs="Arial"/>
                <w:noProof/>
                <w:sz w:val="20"/>
                <w:szCs w:val="20"/>
              </w:rPr>
              <w:t>PCA-Pumpe</w:t>
            </w:r>
          </w:p>
          <w:p w14:paraId="5CF237D8" w14:textId="77777777" w:rsidR="002F3EBB" w:rsidRPr="00D94C9A" w:rsidRDefault="002F3EBB" w:rsidP="002748A0">
            <w:pPr>
              <w:pStyle w:val="Listenabsatz"/>
              <w:numPr>
                <w:ilvl w:val="0"/>
                <w:numId w:val="5"/>
              </w:numPr>
              <w:ind w:left="492"/>
              <w:jc w:val="both"/>
              <w:rPr>
                <w:rFonts w:ascii="Arial" w:hAnsi="Arial" w:cs="Arial"/>
                <w:noProof/>
                <w:sz w:val="20"/>
                <w:szCs w:val="20"/>
              </w:rPr>
            </w:pPr>
            <w:r w:rsidRPr="00D94C9A">
              <w:rPr>
                <w:rFonts w:ascii="Arial" w:hAnsi="Arial" w:cs="Arial"/>
                <w:noProof/>
                <w:sz w:val="20"/>
                <w:szCs w:val="20"/>
              </w:rPr>
              <w:t>Infusomat</w:t>
            </w:r>
          </w:p>
          <w:p w14:paraId="38ABD1A3" w14:textId="77777777" w:rsidR="002F3EBB" w:rsidRPr="00D94C9A" w:rsidRDefault="002F3EBB" w:rsidP="002748A0">
            <w:pPr>
              <w:pStyle w:val="Listenabsatz"/>
              <w:numPr>
                <w:ilvl w:val="0"/>
                <w:numId w:val="5"/>
              </w:numPr>
              <w:ind w:left="492"/>
              <w:jc w:val="both"/>
              <w:rPr>
                <w:rFonts w:ascii="Arial" w:hAnsi="Arial" w:cs="Arial"/>
                <w:noProof/>
                <w:sz w:val="20"/>
                <w:szCs w:val="20"/>
              </w:rPr>
            </w:pPr>
            <w:r w:rsidRPr="00D94C9A">
              <w:rPr>
                <w:rFonts w:ascii="Arial" w:hAnsi="Arial" w:cs="Arial"/>
                <w:noProof/>
                <w:sz w:val="20"/>
                <w:szCs w:val="20"/>
              </w:rPr>
              <w:t>Perfusor</w:t>
            </w:r>
          </w:p>
          <w:p w14:paraId="12FD34A7" w14:textId="09817EC8" w:rsidR="002F3EBB" w:rsidRPr="00D94C9A" w:rsidRDefault="002F3EBB" w:rsidP="002748A0">
            <w:pPr>
              <w:pStyle w:val="Listenabsatz"/>
              <w:numPr>
                <w:ilvl w:val="0"/>
                <w:numId w:val="5"/>
              </w:numPr>
              <w:ind w:left="492"/>
              <w:jc w:val="both"/>
              <w:rPr>
                <w:rFonts w:cs="Arial"/>
                <w:noProof/>
                <w:color w:val="000000"/>
              </w:rPr>
            </w:pPr>
            <w:r w:rsidRPr="00D94C9A">
              <w:rPr>
                <w:rFonts w:ascii="Arial" w:hAnsi="Arial" w:cs="Arial"/>
                <w:noProof/>
                <w:sz w:val="20"/>
                <w:szCs w:val="20"/>
              </w:rPr>
              <w:t>Anti-Decubitusmatratze (auch über Leasing)</w:t>
            </w:r>
          </w:p>
        </w:tc>
        <w:tc>
          <w:tcPr>
            <w:tcW w:w="355" w:type="dxa"/>
            <w:tcBorders>
              <w:top w:val="single" w:sz="4" w:space="0" w:color="BFBFBF" w:themeColor="background1" w:themeShade="BF"/>
              <w:left w:val="single" w:sz="4" w:space="0" w:color="auto"/>
              <w:right w:val="single" w:sz="4" w:space="0" w:color="auto"/>
            </w:tcBorders>
            <w:shd w:val="clear" w:color="auto" w:fill="AFDC7E"/>
            <w:vAlign w:val="center"/>
          </w:tcPr>
          <w:p w14:paraId="399F948F" w14:textId="22D6F3AB" w:rsidR="002F3EBB" w:rsidRPr="00D94C9A" w:rsidRDefault="002F3EBB" w:rsidP="002F3EBB">
            <w:pPr>
              <w:jc w:val="center"/>
              <w:rPr>
                <w:rFonts w:cs="Arial"/>
                <w:b/>
                <w:noProof/>
              </w:rPr>
            </w:pPr>
            <w:r w:rsidRPr="00D94C9A">
              <w:rPr>
                <w:rFonts w:cs="Arial"/>
                <w:b/>
                <w:noProof/>
              </w:rPr>
              <w:t>X</w:t>
            </w:r>
          </w:p>
        </w:tc>
        <w:tc>
          <w:tcPr>
            <w:tcW w:w="3340" w:type="dxa"/>
            <w:tcBorders>
              <w:left w:val="single" w:sz="4" w:space="0" w:color="auto"/>
              <w:right w:val="single" w:sz="4" w:space="0" w:color="auto"/>
            </w:tcBorders>
            <w:shd w:val="clear" w:color="auto" w:fill="FFFFFF" w:themeFill="background1"/>
          </w:tcPr>
          <w:p w14:paraId="00E20580" w14:textId="722A4C61" w:rsidR="002F3EBB" w:rsidRPr="00D94C9A" w:rsidRDefault="002F3EBB" w:rsidP="00274FA4">
            <w:pPr>
              <w:rPr>
                <w:rFonts w:cs="Arial"/>
                <w:noProof/>
                <w:sz w:val="18"/>
                <w:szCs w:val="18"/>
              </w:rPr>
            </w:pPr>
            <w:r w:rsidRPr="00D94C9A">
              <w:rPr>
                <w:rFonts w:cs="Arial"/>
                <w:noProof/>
                <w:sz w:val="18"/>
                <w:szCs w:val="18"/>
              </w:rPr>
              <w:fldChar w:fldCharType="begin">
                <w:ffData>
                  <w:name w:val="Kontrollkästchen1"/>
                  <w:enabled/>
                  <w:calcOnExit w:val="0"/>
                  <w:checkBox>
                    <w:sizeAuto/>
                    <w:default w:val="0"/>
                  </w:checkBox>
                </w:ffData>
              </w:fldChar>
            </w:r>
            <w:r w:rsidRPr="00D94C9A">
              <w:rPr>
                <w:rFonts w:cs="Arial"/>
                <w:noProof/>
                <w:sz w:val="18"/>
                <w:szCs w:val="18"/>
              </w:rPr>
              <w:instrText xml:space="preserve"> FORMCHECKBOX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fldChar w:fldCharType="end"/>
            </w:r>
            <w:r w:rsidRPr="00D94C9A">
              <w:rPr>
                <w:rFonts w:cs="Arial"/>
                <w:noProof/>
                <w:sz w:val="18"/>
                <w:szCs w:val="18"/>
              </w:rPr>
              <w:t xml:space="preserve"> ja    </w:t>
            </w:r>
            <w:r w:rsidRPr="00D94C9A">
              <w:rPr>
                <w:rFonts w:cs="Arial"/>
                <w:noProof/>
                <w:sz w:val="18"/>
                <w:szCs w:val="18"/>
              </w:rPr>
              <w:fldChar w:fldCharType="begin">
                <w:ffData>
                  <w:name w:val="Text2"/>
                  <w:enabled/>
                  <w:calcOnExit w:val="0"/>
                  <w:textInput/>
                </w:ffData>
              </w:fldChar>
            </w:r>
            <w:r w:rsidRPr="00D94C9A">
              <w:rPr>
                <w:rFonts w:cs="Arial"/>
                <w:noProof/>
                <w:sz w:val="18"/>
                <w:szCs w:val="18"/>
              </w:rPr>
              <w:instrText xml:space="preserve"> FORMTEXT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fldChar w:fldCharType="end"/>
            </w:r>
          </w:p>
          <w:p w14:paraId="77EE2ABD" w14:textId="79F9B2BF" w:rsidR="002F3EBB" w:rsidRPr="00D94C9A" w:rsidRDefault="002F3EBB" w:rsidP="00274FA4">
            <w:pPr>
              <w:jc w:val="both"/>
              <w:rPr>
                <w:rFonts w:cs="Arial"/>
                <w:noProof/>
              </w:rPr>
            </w:pPr>
            <w:r w:rsidRPr="00D94C9A">
              <w:rPr>
                <w:rFonts w:cs="Arial"/>
                <w:noProof/>
                <w:sz w:val="18"/>
                <w:szCs w:val="18"/>
              </w:rPr>
              <w:fldChar w:fldCharType="begin">
                <w:ffData>
                  <w:name w:val="Kontrollkästchen2"/>
                  <w:enabled/>
                  <w:calcOnExit w:val="0"/>
                  <w:checkBox>
                    <w:sizeAuto/>
                    <w:default w:val="0"/>
                  </w:checkBox>
                </w:ffData>
              </w:fldChar>
            </w:r>
            <w:r w:rsidRPr="00D94C9A">
              <w:rPr>
                <w:rFonts w:cs="Arial"/>
                <w:noProof/>
                <w:sz w:val="18"/>
                <w:szCs w:val="18"/>
              </w:rPr>
              <w:instrText xml:space="preserve"> FORMCHECKBOX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fldChar w:fldCharType="end"/>
            </w:r>
            <w:r w:rsidRPr="00D94C9A">
              <w:rPr>
                <w:rFonts w:cs="Arial"/>
                <w:noProof/>
                <w:sz w:val="18"/>
                <w:szCs w:val="18"/>
              </w:rPr>
              <w:t xml:space="preserve"> nein</w:t>
            </w:r>
          </w:p>
        </w:tc>
      </w:tr>
      <w:tr w:rsidR="008B4524" w:rsidRPr="00D94C9A" w14:paraId="7B87CBE1" w14:textId="77777777" w:rsidTr="004D545A">
        <w:trPr>
          <w:trHeight w:val="28"/>
        </w:trPr>
        <w:tc>
          <w:tcPr>
            <w:tcW w:w="9502" w:type="dxa"/>
            <w:gridSpan w:val="3"/>
            <w:shd w:val="clear" w:color="auto" w:fill="BFBFBF" w:themeFill="background1" w:themeFillShade="BF"/>
            <w:tcMar>
              <w:top w:w="57" w:type="dxa"/>
              <w:bottom w:w="57" w:type="dxa"/>
            </w:tcMar>
            <w:vAlign w:val="center"/>
          </w:tcPr>
          <w:p w14:paraId="7674D7CD" w14:textId="10F918A0" w:rsidR="008B4524" w:rsidRPr="00D94C9A" w:rsidRDefault="00274FA4" w:rsidP="002748A0">
            <w:pPr>
              <w:rPr>
                <w:rFonts w:cs="Arial"/>
                <w:b/>
                <w:noProof/>
              </w:rPr>
            </w:pPr>
            <w:r w:rsidRPr="00D94C9A">
              <w:rPr>
                <w:rFonts w:cs="Arial"/>
                <w:b/>
                <w:noProof/>
              </w:rPr>
              <w:t xml:space="preserve">Weitergehende </w:t>
            </w:r>
            <w:r w:rsidR="008B4524" w:rsidRPr="00D94C9A">
              <w:rPr>
                <w:rFonts w:cs="Arial"/>
                <w:b/>
                <w:noProof/>
              </w:rPr>
              <w:t>Beschreibung durch die Einrichtung</w:t>
            </w:r>
          </w:p>
        </w:tc>
      </w:tr>
      <w:tr w:rsidR="008B4524" w:rsidRPr="00D94C9A" w14:paraId="1D3B5406" w14:textId="77777777" w:rsidTr="004D545A">
        <w:tc>
          <w:tcPr>
            <w:tcW w:w="9502" w:type="dxa"/>
            <w:gridSpan w:val="3"/>
            <w:tcBorders>
              <w:bottom w:val="single" w:sz="4" w:space="0" w:color="auto"/>
            </w:tcBorders>
            <w:shd w:val="clear" w:color="auto" w:fill="auto"/>
            <w:tcMar>
              <w:top w:w="57" w:type="dxa"/>
              <w:bottom w:w="57" w:type="dxa"/>
            </w:tcMar>
            <w:vAlign w:val="center"/>
          </w:tcPr>
          <w:p w14:paraId="23A5730C" w14:textId="20410A44" w:rsidR="008B4524" w:rsidRPr="00D94C9A" w:rsidRDefault="008B4524" w:rsidP="007C5107">
            <w:pPr>
              <w:rPr>
                <w:rFonts w:cs="Arial"/>
                <w:noProof/>
              </w:rPr>
            </w:pPr>
            <w:r w:rsidRPr="00D94C9A">
              <w:rPr>
                <w:rFonts w:cs="Arial"/>
                <w:noProof/>
              </w:rPr>
              <w:fldChar w:fldCharType="begin">
                <w:ffData>
                  <w:name w:val="Text2"/>
                  <w:enabled/>
                  <w:calcOnExit w:val="0"/>
                  <w:textInput/>
                </w:ffData>
              </w:fldChar>
            </w:r>
            <w:r w:rsidRPr="00D94C9A">
              <w:rPr>
                <w:rFonts w:cs="Arial"/>
                <w:noProof/>
              </w:rPr>
              <w:instrText xml:space="preserve"> FORMTEXT </w:instrText>
            </w:r>
            <w:r w:rsidRPr="00D94C9A">
              <w:rPr>
                <w:rFonts w:cs="Arial"/>
                <w:noProof/>
              </w:rPr>
            </w:r>
            <w:r w:rsidRPr="00D94C9A">
              <w:rPr>
                <w:rFonts w:cs="Arial"/>
                <w:noProof/>
              </w:rPr>
              <w:fldChar w:fldCharType="separate"/>
            </w:r>
            <w:r w:rsidR="007C5107" w:rsidRPr="00D94C9A">
              <w:rPr>
                <w:rFonts w:cs="Arial"/>
                <w:noProof/>
              </w:rPr>
              <w:t> </w:t>
            </w:r>
            <w:r w:rsidR="007C5107" w:rsidRPr="00D94C9A">
              <w:rPr>
                <w:rFonts w:cs="Arial"/>
                <w:noProof/>
              </w:rPr>
              <w:t> </w:t>
            </w:r>
            <w:r w:rsidR="007C5107" w:rsidRPr="00D94C9A">
              <w:rPr>
                <w:rFonts w:cs="Arial"/>
                <w:noProof/>
              </w:rPr>
              <w:t> </w:t>
            </w:r>
            <w:r w:rsidR="007C5107" w:rsidRPr="00D94C9A">
              <w:rPr>
                <w:rFonts w:cs="Arial"/>
                <w:noProof/>
              </w:rPr>
              <w:t> </w:t>
            </w:r>
            <w:r w:rsidR="007C5107" w:rsidRPr="00D94C9A">
              <w:rPr>
                <w:rFonts w:cs="Arial"/>
                <w:noProof/>
              </w:rPr>
              <w:t> </w:t>
            </w:r>
            <w:r w:rsidRPr="00D94C9A">
              <w:rPr>
                <w:rFonts w:cs="Arial"/>
                <w:noProof/>
              </w:rPr>
              <w:fldChar w:fldCharType="end"/>
            </w:r>
          </w:p>
        </w:tc>
      </w:tr>
    </w:tbl>
    <w:p w14:paraId="11C487FA" w14:textId="77777777" w:rsidR="00060896" w:rsidRPr="00D94C9A" w:rsidRDefault="00060896" w:rsidP="00682C48">
      <w:pPr>
        <w:rPr>
          <w:rFonts w:cs="Arial"/>
          <w:noProof/>
        </w:rPr>
      </w:pPr>
    </w:p>
    <w:p w14:paraId="3BA13CB7" w14:textId="77777777" w:rsidR="00060896" w:rsidRPr="00D94C9A" w:rsidRDefault="00060896" w:rsidP="00682C48">
      <w:pPr>
        <w:rPr>
          <w:rFonts w:cs="Arial"/>
          <w:noProof/>
        </w:rPr>
      </w:pPr>
    </w:p>
    <w:p w14:paraId="5CE3A8BC" w14:textId="3921C3E4" w:rsidR="003F2644" w:rsidRPr="00D94C9A" w:rsidRDefault="003F2644" w:rsidP="008D3DB1">
      <w:pPr>
        <w:pStyle w:val="berschrift2"/>
        <w:rPr>
          <w:noProof/>
        </w:rPr>
      </w:pPr>
      <w:bookmarkStart w:id="305" w:name="_Toc157691309"/>
      <w:r w:rsidRPr="00D94C9A">
        <w:rPr>
          <w:noProof/>
        </w:rPr>
        <w:t>Multiprofessionelle und interdisziplinäre Zusammenarbeit</w:t>
      </w:r>
      <w:bookmarkEnd w:id="305"/>
    </w:p>
    <w:p w14:paraId="24CD0D63" w14:textId="1CAEB403" w:rsidR="003F2644" w:rsidRPr="00D94C9A" w:rsidRDefault="00336EBA" w:rsidP="00D47F55">
      <w:pPr>
        <w:pStyle w:val="Formatvorlage1"/>
        <w:rPr>
          <w:noProof/>
          <w:lang w:val="de-DE"/>
        </w:rPr>
      </w:pPr>
      <w:bookmarkStart w:id="306" w:name="_Toc157691310"/>
      <w:r w:rsidRPr="00D94C9A">
        <w:rPr>
          <w:noProof/>
          <w:u w:val="single"/>
          <w:lang w:val="de-DE"/>
        </w:rPr>
        <w:t>Werkt</w:t>
      </w:r>
      <w:r w:rsidR="003F2644" w:rsidRPr="00D94C9A">
        <w:rPr>
          <w:noProof/>
          <w:u w:val="single"/>
          <w:lang w:val="de-DE"/>
        </w:rPr>
        <w:t>ägliche</w:t>
      </w:r>
      <w:r w:rsidR="003F2644" w:rsidRPr="00D94C9A">
        <w:rPr>
          <w:noProof/>
          <w:lang w:val="de-DE"/>
        </w:rPr>
        <w:t xml:space="preserve"> multiprofessionelle Fallbesprechungen mit Ergebnisdokumentation</w:t>
      </w:r>
      <w:bookmarkEnd w:id="306"/>
    </w:p>
    <w:p w14:paraId="55C7DC77" w14:textId="77777777" w:rsidR="00665BCB" w:rsidRPr="00D94C9A" w:rsidRDefault="00665BCB" w:rsidP="00665BCB">
      <w:pPr>
        <w:rPr>
          <w:rFonts w:cs="Arial"/>
          <w:noProof/>
        </w:rPr>
      </w:pPr>
    </w:p>
    <w:tbl>
      <w:tblPr>
        <w:tblW w:w="491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70" w:type="dxa"/>
          <w:bottom w:w="28" w:type="dxa"/>
          <w:right w:w="70" w:type="dxa"/>
        </w:tblCellMar>
        <w:tblLook w:val="0000" w:firstRow="0" w:lastRow="0" w:firstColumn="0" w:lastColumn="0" w:noHBand="0" w:noVBand="0"/>
      </w:tblPr>
      <w:tblGrid>
        <w:gridCol w:w="5807"/>
        <w:gridCol w:w="347"/>
        <w:gridCol w:w="3340"/>
      </w:tblGrid>
      <w:tr w:rsidR="00782A5B" w:rsidRPr="00D94C9A" w14:paraId="19760583" w14:textId="77777777" w:rsidTr="00AA5909">
        <w:trPr>
          <w:trHeight w:val="284"/>
          <w:tblHeader/>
        </w:trPr>
        <w:tc>
          <w:tcPr>
            <w:tcW w:w="5807" w:type="dxa"/>
            <w:tcBorders>
              <w:top w:val="single" w:sz="4" w:space="0" w:color="auto"/>
            </w:tcBorders>
            <w:shd w:val="clear" w:color="auto" w:fill="BFBFBF" w:themeFill="background1" w:themeFillShade="BF"/>
            <w:tcMar>
              <w:top w:w="57" w:type="dxa"/>
              <w:bottom w:w="57" w:type="dxa"/>
            </w:tcMar>
            <w:vAlign w:val="center"/>
          </w:tcPr>
          <w:p w14:paraId="2ACDD734" w14:textId="77777777" w:rsidR="00782A5B" w:rsidRDefault="00782A5B" w:rsidP="00B60A66">
            <w:pPr>
              <w:rPr>
                <w:rFonts w:cs="Arial"/>
                <w:b/>
                <w:noProof/>
              </w:rPr>
            </w:pPr>
            <w:r w:rsidRPr="00D94C9A">
              <w:rPr>
                <w:rFonts w:cs="Arial"/>
                <w:b/>
                <w:noProof/>
              </w:rPr>
              <w:t>Anforderung zur Zertifizierung nach DGP</w:t>
            </w:r>
          </w:p>
          <w:p w14:paraId="1E47DDF3" w14:textId="35C5A3EF" w:rsidR="00B66C6C" w:rsidRPr="00D94C9A" w:rsidRDefault="00B66C6C" w:rsidP="00B60A66">
            <w:pPr>
              <w:rPr>
                <w:rFonts w:cs="Arial"/>
                <w:b/>
                <w:noProof/>
              </w:rPr>
            </w:pPr>
            <w:r w:rsidRPr="009B6062">
              <w:rPr>
                <w:rFonts w:cs="Arial"/>
                <w:bCs/>
                <w:noProof/>
              </w:rPr>
              <w:t>„X“ = verpflichtende Anforderung</w:t>
            </w:r>
          </w:p>
        </w:tc>
        <w:tc>
          <w:tcPr>
            <w:tcW w:w="347" w:type="dxa"/>
            <w:tcBorders>
              <w:top w:val="single" w:sz="4" w:space="0" w:color="auto"/>
            </w:tcBorders>
            <w:shd w:val="clear" w:color="auto" w:fill="AFDC7E"/>
            <w:vAlign w:val="center"/>
          </w:tcPr>
          <w:p w14:paraId="026857CD" w14:textId="574EC261" w:rsidR="00782A5B" w:rsidRPr="00D94C9A" w:rsidRDefault="00782A5B" w:rsidP="00B60A66">
            <w:pPr>
              <w:jc w:val="center"/>
              <w:rPr>
                <w:rFonts w:cs="Arial"/>
                <w:b/>
                <w:noProof/>
              </w:rPr>
            </w:pPr>
            <w:r w:rsidRPr="00D94C9A">
              <w:rPr>
                <w:rFonts w:cs="Arial"/>
                <w:b/>
                <w:noProof/>
              </w:rPr>
              <w:t>X</w:t>
            </w:r>
          </w:p>
        </w:tc>
        <w:tc>
          <w:tcPr>
            <w:tcW w:w="3340" w:type="dxa"/>
            <w:tcBorders>
              <w:top w:val="single" w:sz="4" w:space="0" w:color="auto"/>
            </w:tcBorders>
            <w:shd w:val="clear" w:color="auto" w:fill="BFBFBF" w:themeFill="background1" w:themeFillShade="BF"/>
            <w:vAlign w:val="center"/>
          </w:tcPr>
          <w:p w14:paraId="61C17B01" w14:textId="411B7FDA" w:rsidR="00782A5B" w:rsidRPr="00D94C9A" w:rsidRDefault="00782A5B" w:rsidP="00274FA4">
            <w:pPr>
              <w:jc w:val="center"/>
              <w:rPr>
                <w:rFonts w:cs="Arial"/>
                <w:b/>
                <w:noProof/>
              </w:rPr>
            </w:pPr>
            <w:r w:rsidRPr="00D94C9A">
              <w:rPr>
                <w:rFonts w:cs="Arial"/>
                <w:b/>
                <w:noProof/>
              </w:rPr>
              <w:t>Erläuterung durch die</w:t>
            </w:r>
          </w:p>
          <w:p w14:paraId="337B3A3D" w14:textId="7C6DB0DD" w:rsidR="00782A5B" w:rsidRPr="00D94C9A" w:rsidRDefault="00782A5B" w:rsidP="00274FA4">
            <w:pPr>
              <w:jc w:val="center"/>
              <w:rPr>
                <w:rFonts w:cs="Arial"/>
                <w:b/>
                <w:noProof/>
              </w:rPr>
            </w:pPr>
            <w:r w:rsidRPr="00D94C9A">
              <w:rPr>
                <w:rFonts w:cs="Arial"/>
                <w:b/>
                <w:noProof/>
              </w:rPr>
              <w:t>Einrichtung</w:t>
            </w:r>
          </w:p>
        </w:tc>
      </w:tr>
      <w:tr w:rsidR="00782A5B" w:rsidRPr="00D94C9A" w14:paraId="727D06C0" w14:textId="77777777" w:rsidTr="00AA5909">
        <w:trPr>
          <w:trHeight w:val="227"/>
        </w:trPr>
        <w:tc>
          <w:tcPr>
            <w:tcW w:w="580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3269C060" w14:textId="66628393" w:rsidR="00782A5B" w:rsidRPr="00D94C9A" w:rsidRDefault="00782A5B" w:rsidP="004E27A2">
            <w:pPr>
              <w:jc w:val="both"/>
              <w:rPr>
                <w:rFonts w:cs="Arial"/>
                <w:noProof/>
                <w:color w:val="000000"/>
              </w:rPr>
            </w:pPr>
            <w:r w:rsidRPr="00D94C9A">
              <w:rPr>
                <w:rFonts w:cs="Arial"/>
                <w:noProof/>
                <w:color w:val="000000"/>
              </w:rPr>
              <w:t xml:space="preserve">Es findet eine werktägliche Besprechung (Arzt </w:t>
            </w:r>
            <w:r>
              <w:rPr>
                <w:rFonts w:cs="Arial"/>
                <w:noProof/>
                <w:color w:val="000000"/>
              </w:rPr>
              <w:t xml:space="preserve">/ Ärztin, </w:t>
            </w:r>
            <w:r w:rsidRPr="00D94C9A">
              <w:rPr>
                <w:rFonts w:cs="Arial"/>
                <w:noProof/>
                <w:color w:val="000000"/>
              </w:rPr>
              <w:t xml:space="preserve"> Pflege) der aktuellen Probleme der Patient</w:t>
            </w:r>
            <w:r w:rsidR="0009418B">
              <w:rPr>
                <w:rFonts w:cs="Arial"/>
                <w:noProof/>
                <w:color w:val="000000"/>
              </w:rPr>
              <w:t>in</w:t>
            </w:r>
            <w:r w:rsidRPr="00D94C9A">
              <w:rPr>
                <w:rFonts w:cs="Arial"/>
                <w:noProof/>
                <w:color w:val="000000"/>
              </w:rPr>
              <w:t>n</w:t>
            </w:r>
            <w:r w:rsidR="0009418B">
              <w:rPr>
                <w:rFonts w:cs="Arial"/>
                <w:noProof/>
                <w:color w:val="000000"/>
              </w:rPr>
              <w:t>en und Patienten</w:t>
            </w:r>
            <w:r w:rsidRPr="00D94C9A">
              <w:rPr>
                <w:rFonts w:cs="Arial"/>
                <w:noProof/>
                <w:color w:val="000000"/>
              </w:rPr>
              <w:t xml:space="preserve"> statt.</w:t>
            </w:r>
          </w:p>
        </w:tc>
        <w:tc>
          <w:tcPr>
            <w:tcW w:w="347" w:type="dxa"/>
            <w:tcBorders>
              <w:top w:val="single" w:sz="4" w:space="0" w:color="auto"/>
              <w:left w:val="single" w:sz="4" w:space="0" w:color="auto"/>
              <w:bottom w:val="single" w:sz="4" w:space="0" w:color="auto"/>
              <w:right w:val="single" w:sz="4" w:space="0" w:color="auto"/>
            </w:tcBorders>
            <w:shd w:val="clear" w:color="auto" w:fill="AFDC7E"/>
            <w:vAlign w:val="center"/>
          </w:tcPr>
          <w:p w14:paraId="6241DDC0" w14:textId="0BD0F102" w:rsidR="00782A5B" w:rsidRPr="00D94C9A" w:rsidRDefault="00782A5B" w:rsidP="00782A5B">
            <w:pPr>
              <w:jc w:val="center"/>
              <w:rPr>
                <w:rFonts w:cs="Arial"/>
                <w:b/>
                <w:noProof/>
              </w:rPr>
            </w:pPr>
            <w:r w:rsidRPr="00D94C9A">
              <w:rPr>
                <w:rFonts w:cs="Arial"/>
                <w:b/>
                <w:noProof/>
              </w:rPr>
              <w:t>X</w:t>
            </w:r>
          </w:p>
        </w:tc>
        <w:tc>
          <w:tcPr>
            <w:tcW w:w="3340" w:type="dxa"/>
            <w:tcBorders>
              <w:left w:val="single" w:sz="4" w:space="0" w:color="auto"/>
              <w:bottom w:val="single" w:sz="4" w:space="0" w:color="BFBFBF" w:themeColor="background1" w:themeShade="BF"/>
              <w:right w:val="single" w:sz="4" w:space="0" w:color="auto"/>
            </w:tcBorders>
            <w:shd w:val="clear" w:color="auto" w:fill="FFFFFF" w:themeFill="background1"/>
          </w:tcPr>
          <w:p w14:paraId="519594DF" w14:textId="05656938" w:rsidR="00782A5B" w:rsidRPr="00D94C9A" w:rsidRDefault="00782A5B" w:rsidP="004E27A2">
            <w:pPr>
              <w:jc w:val="both"/>
              <w:rPr>
                <w:rFonts w:cs="Arial"/>
                <w:noProof/>
              </w:rPr>
            </w:pPr>
            <w:r w:rsidRPr="00D94C9A">
              <w:rPr>
                <w:rFonts w:cs="Arial"/>
                <w:noProof/>
                <w:sz w:val="18"/>
                <w:szCs w:val="18"/>
              </w:rPr>
              <w:fldChar w:fldCharType="begin">
                <w:ffData>
                  <w:name w:val="Text2"/>
                  <w:enabled/>
                  <w:calcOnExit w:val="0"/>
                  <w:textInput/>
                </w:ffData>
              </w:fldChar>
            </w:r>
            <w:r w:rsidRPr="00D94C9A">
              <w:rPr>
                <w:rFonts w:cs="Arial"/>
                <w:noProof/>
                <w:sz w:val="18"/>
                <w:szCs w:val="18"/>
              </w:rPr>
              <w:instrText xml:space="preserve"> FORMTEXT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fldChar w:fldCharType="end"/>
            </w:r>
          </w:p>
        </w:tc>
      </w:tr>
      <w:tr w:rsidR="00782A5B" w:rsidRPr="00D94C9A" w14:paraId="7287A75F" w14:textId="77777777" w:rsidTr="00AA5909">
        <w:trPr>
          <w:trHeight w:val="227"/>
        </w:trPr>
        <w:tc>
          <w:tcPr>
            <w:tcW w:w="580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542FA367" w14:textId="46440DE8" w:rsidR="00782A5B" w:rsidRPr="00D94C9A" w:rsidRDefault="00782A5B" w:rsidP="004E27A2">
            <w:pPr>
              <w:jc w:val="both"/>
              <w:rPr>
                <w:rFonts w:cs="Arial"/>
                <w:noProof/>
                <w:color w:val="000000"/>
              </w:rPr>
            </w:pPr>
            <w:r w:rsidRPr="00D94C9A">
              <w:rPr>
                <w:rFonts w:cs="Arial"/>
                <w:noProof/>
                <w:color w:val="000000"/>
              </w:rPr>
              <w:t>Die Dokumentation der Besprechungszeiten und ggfs. bei Einfluss auf die Therapie der Besprechungsergebnisse findet statt.</w:t>
            </w:r>
          </w:p>
        </w:tc>
        <w:tc>
          <w:tcPr>
            <w:tcW w:w="347" w:type="dxa"/>
            <w:tcBorders>
              <w:top w:val="single" w:sz="4" w:space="0" w:color="auto"/>
              <w:left w:val="single" w:sz="4" w:space="0" w:color="auto"/>
              <w:bottom w:val="single" w:sz="4" w:space="0" w:color="auto"/>
              <w:right w:val="single" w:sz="4" w:space="0" w:color="auto"/>
            </w:tcBorders>
            <w:shd w:val="clear" w:color="auto" w:fill="AFDC7E"/>
            <w:vAlign w:val="center"/>
          </w:tcPr>
          <w:p w14:paraId="08309E51" w14:textId="792E3CA2" w:rsidR="00782A5B" w:rsidRPr="00D94C9A" w:rsidRDefault="00782A5B" w:rsidP="00782A5B">
            <w:pPr>
              <w:jc w:val="center"/>
              <w:rPr>
                <w:rFonts w:cs="Arial"/>
                <w:b/>
                <w:noProof/>
              </w:rPr>
            </w:pPr>
            <w:r w:rsidRPr="00D94C9A">
              <w:rPr>
                <w:rFonts w:cs="Arial"/>
                <w:b/>
                <w:noProof/>
              </w:rPr>
              <w:t>X</w:t>
            </w:r>
          </w:p>
        </w:tc>
        <w:tc>
          <w:tcPr>
            <w:tcW w:w="3340" w:type="dxa"/>
            <w:tcBorders>
              <w:left w:val="single" w:sz="4" w:space="0" w:color="auto"/>
              <w:bottom w:val="single" w:sz="4" w:space="0" w:color="BFBFBF" w:themeColor="background1" w:themeShade="BF"/>
              <w:right w:val="single" w:sz="4" w:space="0" w:color="auto"/>
            </w:tcBorders>
            <w:shd w:val="clear" w:color="auto" w:fill="FFFFFF" w:themeFill="background1"/>
          </w:tcPr>
          <w:p w14:paraId="16DB34DC" w14:textId="0458C1FE" w:rsidR="00782A5B" w:rsidRPr="00D94C9A" w:rsidRDefault="00782A5B" w:rsidP="00892737">
            <w:pPr>
              <w:jc w:val="both"/>
              <w:rPr>
                <w:rFonts w:cs="Arial"/>
                <w:noProof/>
              </w:rPr>
            </w:pPr>
            <w:r w:rsidRPr="00D94C9A">
              <w:rPr>
                <w:rFonts w:cs="Arial"/>
                <w:noProof/>
                <w:sz w:val="18"/>
                <w:szCs w:val="18"/>
              </w:rPr>
              <w:fldChar w:fldCharType="begin">
                <w:ffData>
                  <w:name w:val="Text2"/>
                  <w:enabled/>
                  <w:calcOnExit w:val="0"/>
                  <w:textInput/>
                </w:ffData>
              </w:fldChar>
            </w:r>
            <w:r w:rsidRPr="00D94C9A">
              <w:rPr>
                <w:rFonts w:cs="Arial"/>
                <w:noProof/>
                <w:sz w:val="18"/>
                <w:szCs w:val="18"/>
              </w:rPr>
              <w:instrText xml:space="preserve"> FORMTEXT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fldChar w:fldCharType="end"/>
            </w:r>
          </w:p>
        </w:tc>
      </w:tr>
      <w:tr w:rsidR="00274FA4" w:rsidRPr="00D94C9A" w14:paraId="52D7618C" w14:textId="77777777" w:rsidTr="00410D94">
        <w:trPr>
          <w:trHeight w:val="28"/>
        </w:trPr>
        <w:tc>
          <w:tcPr>
            <w:tcW w:w="9494" w:type="dxa"/>
            <w:gridSpan w:val="3"/>
            <w:shd w:val="clear" w:color="auto" w:fill="BFBFBF" w:themeFill="background1" w:themeFillShade="BF"/>
            <w:tcMar>
              <w:top w:w="57" w:type="dxa"/>
              <w:bottom w:w="57" w:type="dxa"/>
            </w:tcMar>
            <w:vAlign w:val="center"/>
          </w:tcPr>
          <w:p w14:paraId="4B8BF233" w14:textId="1F865E8A" w:rsidR="00274FA4" w:rsidRPr="00D94C9A" w:rsidRDefault="00274FA4" w:rsidP="004E27A2">
            <w:pPr>
              <w:rPr>
                <w:rFonts w:cs="Arial"/>
                <w:b/>
                <w:noProof/>
              </w:rPr>
            </w:pPr>
            <w:r w:rsidRPr="00D94C9A">
              <w:rPr>
                <w:rFonts w:cs="Arial"/>
                <w:b/>
                <w:noProof/>
              </w:rPr>
              <w:t>Weitergehende Beschreibung durch die Einrichtung</w:t>
            </w:r>
          </w:p>
        </w:tc>
      </w:tr>
      <w:tr w:rsidR="00274FA4" w:rsidRPr="00D94C9A" w14:paraId="6A1D40A0" w14:textId="77777777" w:rsidTr="00410D94">
        <w:tc>
          <w:tcPr>
            <w:tcW w:w="9494" w:type="dxa"/>
            <w:gridSpan w:val="3"/>
            <w:tcBorders>
              <w:bottom w:val="single" w:sz="4" w:space="0" w:color="auto"/>
            </w:tcBorders>
            <w:shd w:val="clear" w:color="auto" w:fill="auto"/>
            <w:tcMar>
              <w:top w:w="57" w:type="dxa"/>
              <w:bottom w:w="57" w:type="dxa"/>
            </w:tcMar>
            <w:vAlign w:val="center"/>
          </w:tcPr>
          <w:p w14:paraId="2BC61B97" w14:textId="77777777" w:rsidR="00274FA4" w:rsidRPr="00D94C9A" w:rsidRDefault="00274FA4" w:rsidP="004E27A2">
            <w:pPr>
              <w:rPr>
                <w:rFonts w:cs="Arial"/>
                <w:noProof/>
              </w:rPr>
            </w:pPr>
            <w:r w:rsidRPr="00D94C9A">
              <w:rPr>
                <w:rFonts w:cs="Arial"/>
                <w:noProof/>
              </w:rPr>
              <w:fldChar w:fldCharType="begin">
                <w:ffData>
                  <w:name w:val="Text2"/>
                  <w:enabled/>
                  <w:calcOnExit w:val="0"/>
                  <w:textInput/>
                </w:ffData>
              </w:fldChar>
            </w:r>
            <w:r w:rsidRPr="00D94C9A">
              <w:rPr>
                <w:rFonts w:cs="Arial"/>
                <w:noProof/>
              </w:rPr>
              <w:instrText xml:space="preserve"> FORMTEXT </w:instrText>
            </w:r>
            <w:r w:rsidRPr="00D94C9A">
              <w:rPr>
                <w:rFonts w:cs="Arial"/>
                <w:noProof/>
              </w:rPr>
            </w:r>
            <w:r w:rsidRPr="00D94C9A">
              <w:rPr>
                <w:rFonts w:cs="Arial"/>
                <w:noProof/>
              </w:rPr>
              <w:fldChar w:fldCharType="separate"/>
            </w:r>
            <w:r w:rsidRPr="00D94C9A">
              <w:rPr>
                <w:rFonts w:cs="Arial"/>
                <w:noProof/>
              </w:rPr>
              <w:t> </w:t>
            </w:r>
            <w:r w:rsidRPr="00D94C9A">
              <w:rPr>
                <w:rFonts w:cs="Arial"/>
                <w:noProof/>
              </w:rPr>
              <w:t> </w:t>
            </w:r>
            <w:r w:rsidRPr="00D94C9A">
              <w:rPr>
                <w:rFonts w:cs="Arial"/>
                <w:noProof/>
              </w:rPr>
              <w:t> </w:t>
            </w:r>
            <w:r w:rsidRPr="00D94C9A">
              <w:rPr>
                <w:rFonts w:cs="Arial"/>
                <w:noProof/>
              </w:rPr>
              <w:t> </w:t>
            </w:r>
            <w:r w:rsidRPr="00D94C9A">
              <w:rPr>
                <w:rFonts w:cs="Arial"/>
                <w:noProof/>
              </w:rPr>
              <w:t> </w:t>
            </w:r>
            <w:r w:rsidRPr="00D94C9A">
              <w:rPr>
                <w:rFonts w:cs="Arial"/>
                <w:noProof/>
              </w:rPr>
              <w:fldChar w:fldCharType="end"/>
            </w:r>
          </w:p>
        </w:tc>
      </w:tr>
    </w:tbl>
    <w:p w14:paraId="1E9B07EE" w14:textId="5AC162B9" w:rsidR="009D1610" w:rsidRPr="00D94C9A" w:rsidRDefault="009D1610" w:rsidP="00682C48">
      <w:pPr>
        <w:rPr>
          <w:rFonts w:cs="Arial"/>
          <w:noProof/>
        </w:rPr>
      </w:pPr>
    </w:p>
    <w:p w14:paraId="164E73E9" w14:textId="77777777" w:rsidR="009923D8" w:rsidRPr="00D94C9A" w:rsidRDefault="009923D8" w:rsidP="00682C48">
      <w:pPr>
        <w:rPr>
          <w:rFonts w:cs="Arial"/>
          <w:noProof/>
        </w:rPr>
      </w:pPr>
    </w:p>
    <w:p w14:paraId="44CD3AD2" w14:textId="079F4B44" w:rsidR="00A57287" w:rsidRPr="00D94C9A" w:rsidRDefault="00336EBA" w:rsidP="00D47F55">
      <w:pPr>
        <w:pStyle w:val="Formatvorlage1"/>
        <w:rPr>
          <w:noProof/>
          <w:lang w:val="de-DE"/>
        </w:rPr>
      </w:pPr>
      <w:bookmarkStart w:id="307" w:name="_Toc157691311"/>
      <w:r w:rsidRPr="00D94C9A">
        <w:rPr>
          <w:noProof/>
          <w:u w:val="single"/>
          <w:lang w:val="de-DE"/>
        </w:rPr>
        <w:t>Wöchentliche</w:t>
      </w:r>
      <w:r w:rsidRPr="00D94C9A">
        <w:rPr>
          <w:noProof/>
          <w:lang w:val="de-DE"/>
        </w:rPr>
        <w:t xml:space="preserve"> multidisziplinäre </w:t>
      </w:r>
      <w:r w:rsidR="0003199F" w:rsidRPr="00D94C9A">
        <w:rPr>
          <w:noProof/>
          <w:lang w:val="de-DE"/>
        </w:rPr>
        <w:t xml:space="preserve">und interprofessionelle </w:t>
      </w:r>
      <w:r w:rsidRPr="00D94C9A">
        <w:rPr>
          <w:noProof/>
          <w:lang w:val="de-DE"/>
        </w:rPr>
        <w:t>Teambesprechungen</w:t>
      </w:r>
      <w:bookmarkEnd w:id="307"/>
    </w:p>
    <w:p w14:paraId="57D23E58" w14:textId="5CBF3DFF" w:rsidR="007679C4" w:rsidRPr="00D94C9A" w:rsidRDefault="00336EBA" w:rsidP="00A57287">
      <w:pPr>
        <w:ind w:left="708"/>
        <w:rPr>
          <w:noProof/>
        </w:rPr>
      </w:pPr>
      <w:r w:rsidRPr="00D94C9A">
        <w:rPr>
          <w:noProof/>
        </w:rPr>
        <w:t>mit wochenbezogener Dokumentation der Behandlungsergebnisse und der weiteren Behandlungsziele</w:t>
      </w:r>
    </w:p>
    <w:p w14:paraId="42FB5628" w14:textId="77777777" w:rsidR="00951E86" w:rsidRPr="00D94C9A" w:rsidRDefault="00951E86" w:rsidP="00951E86">
      <w:pPr>
        <w:rPr>
          <w:rFonts w:cs="Arial"/>
          <w:noProof/>
        </w:rPr>
      </w:pPr>
    </w:p>
    <w:tbl>
      <w:tblPr>
        <w:tblW w:w="491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70" w:type="dxa"/>
          <w:bottom w:w="28" w:type="dxa"/>
          <w:right w:w="70" w:type="dxa"/>
        </w:tblCellMar>
        <w:tblLook w:val="0000" w:firstRow="0" w:lastRow="0" w:firstColumn="0" w:lastColumn="0" w:noHBand="0" w:noVBand="0"/>
      </w:tblPr>
      <w:tblGrid>
        <w:gridCol w:w="5807"/>
        <w:gridCol w:w="347"/>
        <w:gridCol w:w="3340"/>
      </w:tblGrid>
      <w:tr w:rsidR="00782A5B" w:rsidRPr="00D94C9A" w14:paraId="3C1D86A6" w14:textId="77777777" w:rsidTr="00AA5909">
        <w:trPr>
          <w:trHeight w:val="284"/>
          <w:tblHeader/>
        </w:trPr>
        <w:tc>
          <w:tcPr>
            <w:tcW w:w="5807" w:type="dxa"/>
            <w:tcBorders>
              <w:top w:val="single" w:sz="4" w:space="0" w:color="auto"/>
            </w:tcBorders>
            <w:shd w:val="clear" w:color="auto" w:fill="BFBFBF" w:themeFill="background1" w:themeFillShade="BF"/>
            <w:tcMar>
              <w:top w:w="57" w:type="dxa"/>
              <w:bottom w:w="57" w:type="dxa"/>
            </w:tcMar>
            <w:vAlign w:val="center"/>
          </w:tcPr>
          <w:p w14:paraId="4C23E722" w14:textId="77777777" w:rsidR="00782A5B" w:rsidRDefault="00782A5B" w:rsidP="007679C4">
            <w:pPr>
              <w:rPr>
                <w:rFonts w:cs="Arial"/>
                <w:b/>
                <w:noProof/>
              </w:rPr>
            </w:pPr>
            <w:r w:rsidRPr="00D94C9A">
              <w:rPr>
                <w:rFonts w:cs="Arial"/>
                <w:b/>
                <w:noProof/>
              </w:rPr>
              <w:t>Anforderung zur Zertifizierung nach DGP</w:t>
            </w:r>
          </w:p>
          <w:p w14:paraId="032D3799" w14:textId="1866D134" w:rsidR="00B66C6C" w:rsidRPr="00D94C9A" w:rsidRDefault="00B66C6C" w:rsidP="007679C4">
            <w:pPr>
              <w:rPr>
                <w:rFonts w:cs="Arial"/>
                <w:b/>
                <w:noProof/>
              </w:rPr>
            </w:pPr>
            <w:r w:rsidRPr="009B6062">
              <w:rPr>
                <w:rFonts w:cs="Arial"/>
                <w:bCs/>
                <w:noProof/>
              </w:rPr>
              <w:t>„X“ = verpflichtende Anforderung</w:t>
            </w:r>
          </w:p>
        </w:tc>
        <w:tc>
          <w:tcPr>
            <w:tcW w:w="347" w:type="dxa"/>
            <w:tcBorders>
              <w:top w:val="single" w:sz="4" w:space="0" w:color="auto"/>
            </w:tcBorders>
            <w:shd w:val="clear" w:color="auto" w:fill="AFDC7E"/>
            <w:vAlign w:val="center"/>
          </w:tcPr>
          <w:p w14:paraId="2AC81434" w14:textId="3D67CBBC" w:rsidR="00782A5B" w:rsidRPr="00D94C9A" w:rsidRDefault="00782A5B" w:rsidP="007679C4">
            <w:pPr>
              <w:jc w:val="center"/>
              <w:rPr>
                <w:rFonts w:cs="Arial"/>
                <w:b/>
                <w:noProof/>
              </w:rPr>
            </w:pPr>
            <w:r w:rsidRPr="00D94C9A">
              <w:rPr>
                <w:rFonts w:cs="Arial"/>
                <w:b/>
                <w:noProof/>
              </w:rPr>
              <w:t>X</w:t>
            </w:r>
          </w:p>
        </w:tc>
        <w:tc>
          <w:tcPr>
            <w:tcW w:w="3340" w:type="dxa"/>
            <w:tcBorders>
              <w:top w:val="single" w:sz="4" w:space="0" w:color="auto"/>
            </w:tcBorders>
            <w:shd w:val="clear" w:color="auto" w:fill="BFBFBF" w:themeFill="background1" w:themeFillShade="BF"/>
            <w:vAlign w:val="center"/>
          </w:tcPr>
          <w:p w14:paraId="31660406" w14:textId="183B1315" w:rsidR="00782A5B" w:rsidRPr="00D94C9A" w:rsidRDefault="00782A5B" w:rsidP="00274FA4">
            <w:pPr>
              <w:jc w:val="center"/>
              <w:rPr>
                <w:rFonts w:cs="Arial"/>
                <w:b/>
                <w:noProof/>
              </w:rPr>
            </w:pPr>
            <w:r w:rsidRPr="00D94C9A">
              <w:rPr>
                <w:rFonts w:cs="Arial"/>
                <w:b/>
                <w:noProof/>
              </w:rPr>
              <w:t>Erläuterung durch die</w:t>
            </w:r>
          </w:p>
          <w:p w14:paraId="05FFA9B0" w14:textId="00A73C50" w:rsidR="00782A5B" w:rsidRPr="00D94C9A" w:rsidRDefault="00782A5B" w:rsidP="00274FA4">
            <w:pPr>
              <w:jc w:val="center"/>
              <w:rPr>
                <w:rFonts w:cs="Arial"/>
                <w:b/>
                <w:noProof/>
              </w:rPr>
            </w:pPr>
            <w:r w:rsidRPr="00D94C9A">
              <w:rPr>
                <w:rFonts w:cs="Arial"/>
                <w:b/>
                <w:noProof/>
              </w:rPr>
              <w:t>Einrichtung</w:t>
            </w:r>
          </w:p>
        </w:tc>
      </w:tr>
      <w:tr w:rsidR="00782A5B" w:rsidRPr="00D94C9A" w14:paraId="50F6EB24" w14:textId="77777777" w:rsidTr="00AA5909">
        <w:trPr>
          <w:trHeight w:val="227"/>
        </w:trPr>
        <w:tc>
          <w:tcPr>
            <w:tcW w:w="580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66166955" w14:textId="4C11A1E1" w:rsidR="00782A5B" w:rsidRPr="00D94C9A" w:rsidRDefault="00782A5B" w:rsidP="004E27A2">
            <w:pPr>
              <w:rPr>
                <w:rFonts w:cs="Arial"/>
                <w:noProof/>
              </w:rPr>
            </w:pPr>
            <w:r w:rsidRPr="00D94C9A">
              <w:rPr>
                <w:rFonts w:cs="Arial"/>
                <w:noProof/>
              </w:rPr>
              <w:t>Eine Gesamtteambesprechung aller Patient</w:t>
            </w:r>
            <w:r>
              <w:rPr>
                <w:rFonts w:cs="Arial"/>
                <w:noProof/>
              </w:rPr>
              <w:t>inn</w:t>
            </w:r>
            <w:r w:rsidRPr="00D94C9A">
              <w:rPr>
                <w:rFonts w:cs="Arial"/>
                <w:noProof/>
              </w:rPr>
              <w:t xml:space="preserve">en </w:t>
            </w:r>
            <w:r>
              <w:rPr>
                <w:rFonts w:cs="Arial"/>
                <w:noProof/>
              </w:rPr>
              <w:t xml:space="preserve">und Patienten </w:t>
            </w:r>
            <w:r w:rsidRPr="00D94C9A">
              <w:rPr>
                <w:rFonts w:cs="Arial"/>
                <w:noProof/>
              </w:rPr>
              <w:t xml:space="preserve">aus der Perspektive aller beteiligten Berufsgruppen zur Feststellung des erzielten Therapiefortschritts und zur Anpassung der weiteren multidimensionalen Planung findet statt: </w:t>
            </w:r>
          </w:p>
          <w:p w14:paraId="04D3D02E" w14:textId="77777777" w:rsidR="00782A5B" w:rsidRPr="00D94C9A" w:rsidRDefault="00782A5B" w:rsidP="004E27A2">
            <w:pPr>
              <w:pStyle w:val="Listenabsatz"/>
              <w:numPr>
                <w:ilvl w:val="0"/>
                <w:numId w:val="5"/>
              </w:numPr>
              <w:ind w:left="492"/>
              <w:jc w:val="both"/>
              <w:rPr>
                <w:rFonts w:ascii="Arial" w:hAnsi="Arial" w:cs="Arial"/>
                <w:noProof/>
                <w:sz w:val="20"/>
              </w:rPr>
            </w:pPr>
            <w:r w:rsidRPr="00D94C9A">
              <w:rPr>
                <w:rFonts w:ascii="Arial" w:hAnsi="Arial" w:cs="Arial"/>
                <w:noProof/>
                <w:sz w:val="20"/>
              </w:rPr>
              <w:t>Wöchentlicher Zyklus</w:t>
            </w:r>
          </w:p>
          <w:p w14:paraId="4CE61BAC" w14:textId="7D890611" w:rsidR="00782A5B" w:rsidRPr="00D94C9A" w:rsidRDefault="00782A5B" w:rsidP="004E27A2">
            <w:pPr>
              <w:pStyle w:val="Listenabsatz"/>
              <w:numPr>
                <w:ilvl w:val="0"/>
                <w:numId w:val="5"/>
              </w:numPr>
              <w:ind w:left="492"/>
              <w:jc w:val="both"/>
              <w:rPr>
                <w:rFonts w:ascii="Arial" w:hAnsi="Arial" w:cs="Arial"/>
                <w:noProof/>
                <w:sz w:val="20"/>
              </w:rPr>
            </w:pPr>
            <w:r w:rsidRPr="00D94C9A">
              <w:rPr>
                <w:rFonts w:ascii="Arial" w:hAnsi="Arial" w:cs="Arial"/>
                <w:noProof/>
                <w:sz w:val="20"/>
              </w:rPr>
              <w:t>Besprechung der Behandlungspläne aller anwesenden Patient</w:t>
            </w:r>
            <w:r>
              <w:rPr>
                <w:rFonts w:ascii="Arial" w:hAnsi="Arial" w:cs="Arial"/>
                <w:noProof/>
                <w:sz w:val="20"/>
              </w:rPr>
              <w:t>innen und Patient</w:t>
            </w:r>
            <w:r w:rsidRPr="00D94C9A">
              <w:rPr>
                <w:rFonts w:ascii="Arial" w:hAnsi="Arial" w:cs="Arial"/>
                <w:noProof/>
                <w:sz w:val="20"/>
              </w:rPr>
              <w:t>en</w:t>
            </w:r>
          </w:p>
          <w:p w14:paraId="32C080B5" w14:textId="0241D255" w:rsidR="00782A5B" w:rsidRPr="00D94C9A" w:rsidRDefault="00782A5B" w:rsidP="004E27A2">
            <w:pPr>
              <w:pStyle w:val="Listenabsatz"/>
              <w:numPr>
                <w:ilvl w:val="0"/>
                <w:numId w:val="5"/>
              </w:numPr>
              <w:ind w:left="492"/>
              <w:jc w:val="both"/>
              <w:rPr>
                <w:rFonts w:ascii="Arial" w:hAnsi="Arial" w:cs="Arial"/>
                <w:noProof/>
                <w:sz w:val="20"/>
              </w:rPr>
            </w:pPr>
            <w:r w:rsidRPr="00D94C9A">
              <w:rPr>
                <w:rFonts w:ascii="Arial" w:hAnsi="Arial" w:cs="Arial"/>
                <w:noProof/>
                <w:sz w:val="20"/>
              </w:rPr>
              <w:t>Dokumentation der Ergebnisse (Befunde, Therapieziele, Änderungen, Maßnahmen) fallbezogen (Akte, Therapieplan) und gesprächsbezogen (Kurzprotokoll)</w:t>
            </w:r>
          </w:p>
          <w:p w14:paraId="7930467F" w14:textId="615A5FB3" w:rsidR="00782A5B" w:rsidRPr="00D94C9A" w:rsidRDefault="00782A5B" w:rsidP="004E27A2">
            <w:pPr>
              <w:pStyle w:val="Listenabsatz"/>
              <w:numPr>
                <w:ilvl w:val="0"/>
                <w:numId w:val="5"/>
              </w:numPr>
              <w:ind w:left="492"/>
              <w:jc w:val="both"/>
              <w:rPr>
                <w:rFonts w:ascii="Arial" w:hAnsi="Arial" w:cs="Arial"/>
                <w:noProof/>
                <w:sz w:val="20"/>
              </w:rPr>
            </w:pPr>
            <w:r w:rsidRPr="00D94C9A">
              <w:rPr>
                <w:rFonts w:ascii="Arial" w:hAnsi="Arial" w:cs="Arial"/>
                <w:noProof/>
                <w:sz w:val="20"/>
              </w:rPr>
              <w:t>Eine Dokumentation der Teilnehmer ist erfolgt</w:t>
            </w:r>
          </w:p>
          <w:p w14:paraId="3EC624DE" w14:textId="63D93F17" w:rsidR="00782A5B" w:rsidRPr="00D94C9A" w:rsidRDefault="00782A5B" w:rsidP="004E27A2">
            <w:pPr>
              <w:pStyle w:val="Listenabsatz"/>
              <w:numPr>
                <w:ilvl w:val="0"/>
                <w:numId w:val="5"/>
              </w:numPr>
              <w:ind w:left="492"/>
              <w:jc w:val="both"/>
              <w:rPr>
                <w:rFonts w:ascii="Arial" w:hAnsi="Arial" w:cs="Arial"/>
                <w:noProof/>
                <w:sz w:val="20"/>
              </w:rPr>
            </w:pPr>
            <w:r w:rsidRPr="00D94C9A">
              <w:rPr>
                <w:rFonts w:ascii="Arial" w:hAnsi="Arial" w:cs="Arial"/>
                <w:noProof/>
                <w:sz w:val="20"/>
              </w:rPr>
              <w:t>Teilnahme von &gt;75% aller anwesenden Mitarbeitenden auf Station; mindestens 1 Vertreterin oder Vertreter aus den Bereichen der ärztlichen, pflegerischen und psychosozialen Versorgung</w:t>
            </w:r>
          </w:p>
        </w:tc>
        <w:tc>
          <w:tcPr>
            <w:tcW w:w="347" w:type="dxa"/>
            <w:tcBorders>
              <w:top w:val="single" w:sz="4" w:space="0" w:color="BFBFBF" w:themeColor="background1" w:themeShade="BF"/>
              <w:left w:val="single" w:sz="4" w:space="0" w:color="auto"/>
              <w:bottom w:val="single" w:sz="4" w:space="0" w:color="auto"/>
              <w:right w:val="single" w:sz="4" w:space="0" w:color="auto"/>
            </w:tcBorders>
            <w:shd w:val="clear" w:color="auto" w:fill="AFDC7E"/>
            <w:vAlign w:val="center"/>
          </w:tcPr>
          <w:p w14:paraId="3E307CFA" w14:textId="77777777" w:rsidR="00782A5B" w:rsidRPr="00D94C9A" w:rsidRDefault="00782A5B" w:rsidP="004E27A2">
            <w:pPr>
              <w:jc w:val="center"/>
              <w:rPr>
                <w:rFonts w:cs="Arial"/>
                <w:b/>
                <w:noProof/>
              </w:rPr>
            </w:pPr>
            <w:r w:rsidRPr="00D94C9A">
              <w:rPr>
                <w:rFonts w:cs="Arial"/>
                <w:b/>
                <w:noProof/>
              </w:rPr>
              <w:t>X</w:t>
            </w:r>
          </w:p>
        </w:tc>
        <w:tc>
          <w:tcPr>
            <w:tcW w:w="3340" w:type="dxa"/>
            <w:tcBorders>
              <w:left w:val="single" w:sz="4" w:space="0" w:color="auto"/>
              <w:bottom w:val="single" w:sz="4" w:space="0" w:color="auto"/>
              <w:right w:val="single" w:sz="4" w:space="0" w:color="auto"/>
            </w:tcBorders>
            <w:shd w:val="clear" w:color="auto" w:fill="FFFFFF" w:themeFill="background1"/>
          </w:tcPr>
          <w:p w14:paraId="272852A2" w14:textId="749958D7" w:rsidR="00782A5B" w:rsidRPr="00D94C9A" w:rsidRDefault="00782A5B" w:rsidP="004E27A2">
            <w:pPr>
              <w:jc w:val="both"/>
              <w:rPr>
                <w:rFonts w:cs="Arial"/>
                <w:noProof/>
              </w:rPr>
            </w:pPr>
            <w:r w:rsidRPr="00D94C9A">
              <w:rPr>
                <w:rFonts w:cs="Arial"/>
                <w:noProof/>
                <w:sz w:val="18"/>
                <w:szCs w:val="18"/>
              </w:rPr>
              <w:fldChar w:fldCharType="begin">
                <w:ffData>
                  <w:name w:val="Text2"/>
                  <w:enabled/>
                  <w:calcOnExit w:val="0"/>
                  <w:textInput/>
                </w:ffData>
              </w:fldChar>
            </w:r>
            <w:r w:rsidRPr="00D94C9A">
              <w:rPr>
                <w:rFonts w:cs="Arial"/>
                <w:noProof/>
                <w:sz w:val="18"/>
                <w:szCs w:val="18"/>
              </w:rPr>
              <w:instrText xml:space="preserve"> FORMTEXT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fldChar w:fldCharType="end"/>
            </w:r>
          </w:p>
        </w:tc>
      </w:tr>
      <w:tr w:rsidR="00782A5B" w:rsidRPr="00D94C9A" w14:paraId="01750538" w14:textId="77777777" w:rsidTr="00AA5909">
        <w:trPr>
          <w:trHeight w:val="227"/>
        </w:trPr>
        <w:tc>
          <w:tcPr>
            <w:tcW w:w="580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1509EE28" w14:textId="6B7CEDF3" w:rsidR="00782A5B" w:rsidRPr="00D94C9A" w:rsidRDefault="00782A5B" w:rsidP="007679C4">
            <w:pPr>
              <w:rPr>
                <w:rFonts w:cs="Arial"/>
                <w:noProof/>
              </w:rPr>
            </w:pPr>
            <w:r w:rsidRPr="00D94C9A">
              <w:rPr>
                <w:rFonts w:cs="Arial"/>
                <w:noProof/>
              </w:rPr>
              <w:t>Es finden klinikinterne Konsile und Beratungen, z. B. Psychosomatik, Psychoonkolog</w:t>
            </w:r>
            <w:r>
              <w:rPr>
                <w:rFonts w:cs="Arial"/>
                <w:noProof/>
              </w:rPr>
              <w:t>inn</w:t>
            </w:r>
            <w:r w:rsidRPr="00D94C9A">
              <w:rPr>
                <w:rFonts w:cs="Arial"/>
                <w:noProof/>
              </w:rPr>
              <w:t>en</w:t>
            </w:r>
            <w:r>
              <w:rPr>
                <w:rFonts w:cs="Arial"/>
                <w:noProof/>
              </w:rPr>
              <w:t xml:space="preserve"> / Psychoonkologen</w:t>
            </w:r>
            <w:r w:rsidRPr="00D94C9A">
              <w:rPr>
                <w:rFonts w:cs="Arial"/>
                <w:noProof/>
              </w:rPr>
              <w:t>, Stoma- und Wundtherapeut</w:t>
            </w:r>
            <w:r>
              <w:rPr>
                <w:rFonts w:cs="Arial"/>
                <w:noProof/>
              </w:rPr>
              <w:t>inn</w:t>
            </w:r>
            <w:r w:rsidRPr="00D94C9A">
              <w:rPr>
                <w:rFonts w:cs="Arial"/>
                <w:noProof/>
              </w:rPr>
              <w:t>en</w:t>
            </w:r>
            <w:r>
              <w:rPr>
                <w:rFonts w:cs="Arial"/>
                <w:noProof/>
              </w:rPr>
              <w:t xml:space="preserve"> / </w:t>
            </w:r>
            <w:r w:rsidRPr="00D94C9A">
              <w:rPr>
                <w:rFonts w:cs="Arial"/>
                <w:noProof/>
              </w:rPr>
              <w:t>Stoma- und Wundtherapeuten, statt.</w:t>
            </w:r>
          </w:p>
        </w:tc>
        <w:tc>
          <w:tcPr>
            <w:tcW w:w="347" w:type="dxa"/>
            <w:tcBorders>
              <w:top w:val="single" w:sz="4" w:space="0" w:color="auto"/>
              <w:left w:val="single" w:sz="4" w:space="0" w:color="auto"/>
              <w:bottom w:val="single" w:sz="4" w:space="0" w:color="auto"/>
              <w:right w:val="single" w:sz="4" w:space="0" w:color="auto"/>
            </w:tcBorders>
            <w:shd w:val="clear" w:color="auto" w:fill="AFDC7E"/>
            <w:vAlign w:val="center"/>
          </w:tcPr>
          <w:p w14:paraId="2391BD38" w14:textId="768A9A81" w:rsidR="00782A5B" w:rsidRPr="00D94C9A" w:rsidRDefault="00782A5B" w:rsidP="004E27A2">
            <w:pPr>
              <w:jc w:val="center"/>
              <w:rPr>
                <w:rFonts w:cs="Arial"/>
                <w:b/>
                <w:noProof/>
              </w:rPr>
            </w:pPr>
            <w:r w:rsidRPr="00D94C9A">
              <w:rPr>
                <w:rFonts w:cs="Arial"/>
                <w:b/>
                <w:noProof/>
              </w:rPr>
              <w:t>X</w:t>
            </w:r>
          </w:p>
        </w:tc>
        <w:tc>
          <w:tcPr>
            <w:tcW w:w="3340" w:type="dxa"/>
            <w:tcBorders>
              <w:top w:val="single" w:sz="4" w:space="0" w:color="auto"/>
              <w:left w:val="single" w:sz="4" w:space="0" w:color="auto"/>
              <w:bottom w:val="single" w:sz="4" w:space="0" w:color="auto"/>
              <w:right w:val="single" w:sz="4" w:space="0" w:color="auto"/>
            </w:tcBorders>
            <w:shd w:val="clear" w:color="auto" w:fill="FFFFFF" w:themeFill="background1"/>
          </w:tcPr>
          <w:p w14:paraId="308FDCEC" w14:textId="39F236D4" w:rsidR="00782A5B" w:rsidRPr="00D94C9A" w:rsidRDefault="00782A5B" w:rsidP="00892737">
            <w:pPr>
              <w:rPr>
                <w:rFonts w:cs="Arial"/>
                <w:noProof/>
                <w:sz w:val="18"/>
                <w:szCs w:val="18"/>
              </w:rPr>
            </w:pPr>
            <w:r w:rsidRPr="00D94C9A">
              <w:rPr>
                <w:rFonts w:cs="Arial"/>
                <w:noProof/>
                <w:sz w:val="18"/>
                <w:szCs w:val="18"/>
              </w:rPr>
              <w:fldChar w:fldCharType="begin">
                <w:ffData>
                  <w:name w:val="Kontrollkästchen1"/>
                  <w:enabled/>
                  <w:calcOnExit w:val="0"/>
                  <w:checkBox>
                    <w:sizeAuto/>
                    <w:default w:val="0"/>
                  </w:checkBox>
                </w:ffData>
              </w:fldChar>
            </w:r>
            <w:r w:rsidRPr="00D94C9A">
              <w:rPr>
                <w:rFonts w:cs="Arial"/>
                <w:noProof/>
                <w:sz w:val="18"/>
                <w:szCs w:val="18"/>
              </w:rPr>
              <w:instrText xml:space="preserve"> FORMCHECKBOX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fldChar w:fldCharType="end"/>
            </w:r>
            <w:r w:rsidRPr="00D94C9A">
              <w:rPr>
                <w:rFonts w:cs="Arial"/>
                <w:noProof/>
                <w:sz w:val="18"/>
                <w:szCs w:val="18"/>
              </w:rPr>
              <w:t xml:space="preserve"> ja    </w:t>
            </w:r>
            <w:r w:rsidRPr="00D94C9A">
              <w:rPr>
                <w:rFonts w:cs="Arial"/>
                <w:noProof/>
                <w:sz w:val="18"/>
                <w:szCs w:val="18"/>
              </w:rPr>
              <w:fldChar w:fldCharType="begin">
                <w:ffData>
                  <w:name w:val="Text2"/>
                  <w:enabled/>
                  <w:calcOnExit w:val="0"/>
                  <w:textInput/>
                </w:ffData>
              </w:fldChar>
            </w:r>
            <w:r w:rsidRPr="00D94C9A">
              <w:rPr>
                <w:rFonts w:cs="Arial"/>
                <w:noProof/>
                <w:sz w:val="18"/>
                <w:szCs w:val="18"/>
              </w:rPr>
              <w:instrText xml:space="preserve"> FORMTEXT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fldChar w:fldCharType="end"/>
            </w:r>
          </w:p>
          <w:p w14:paraId="110B8188" w14:textId="1A1B272C" w:rsidR="00782A5B" w:rsidRPr="00D94C9A" w:rsidRDefault="00782A5B" w:rsidP="00892737">
            <w:pPr>
              <w:jc w:val="both"/>
              <w:rPr>
                <w:rFonts w:cs="Arial"/>
                <w:noProof/>
              </w:rPr>
            </w:pPr>
            <w:r w:rsidRPr="00D94C9A">
              <w:rPr>
                <w:rFonts w:cs="Arial"/>
                <w:noProof/>
                <w:sz w:val="18"/>
                <w:szCs w:val="18"/>
              </w:rPr>
              <w:fldChar w:fldCharType="begin">
                <w:ffData>
                  <w:name w:val="Kontrollkästchen2"/>
                  <w:enabled/>
                  <w:calcOnExit w:val="0"/>
                  <w:checkBox>
                    <w:sizeAuto/>
                    <w:default w:val="0"/>
                  </w:checkBox>
                </w:ffData>
              </w:fldChar>
            </w:r>
            <w:r w:rsidRPr="00D94C9A">
              <w:rPr>
                <w:rFonts w:cs="Arial"/>
                <w:noProof/>
                <w:sz w:val="18"/>
                <w:szCs w:val="18"/>
              </w:rPr>
              <w:instrText xml:space="preserve"> FORMCHECKBOX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fldChar w:fldCharType="end"/>
            </w:r>
            <w:r w:rsidRPr="00D94C9A">
              <w:rPr>
                <w:rFonts w:cs="Arial"/>
                <w:noProof/>
                <w:sz w:val="18"/>
                <w:szCs w:val="18"/>
              </w:rPr>
              <w:t xml:space="preserve"> nein</w:t>
            </w:r>
          </w:p>
        </w:tc>
      </w:tr>
      <w:tr w:rsidR="00892737" w:rsidRPr="00D94C9A" w14:paraId="4F72B728" w14:textId="77777777" w:rsidTr="004D545A">
        <w:trPr>
          <w:trHeight w:val="28"/>
        </w:trPr>
        <w:tc>
          <w:tcPr>
            <w:tcW w:w="9494" w:type="dxa"/>
            <w:gridSpan w:val="3"/>
            <w:tcBorders>
              <w:top w:val="single" w:sz="4" w:space="0" w:color="auto"/>
            </w:tcBorders>
            <w:shd w:val="clear" w:color="auto" w:fill="BFBFBF" w:themeFill="background1" w:themeFillShade="BF"/>
            <w:tcMar>
              <w:top w:w="57" w:type="dxa"/>
              <w:bottom w:w="57" w:type="dxa"/>
            </w:tcMar>
            <w:vAlign w:val="center"/>
          </w:tcPr>
          <w:p w14:paraId="77388C7E" w14:textId="04FFD5F0" w:rsidR="00892737" w:rsidRPr="00D94C9A" w:rsidRDefault="00892737" w:rsidP="004E27A2">
            <w:pPr>
              <w:rPr>
                <w:rFonts w:cs="Arial"/>
                <w:b/>
                <w:noProof/>
              </w:rPr>
            </w:pPr>
            <w:r w:rsidRPr="00D94C9A">
              <w:rPr>
                <w:rFonts w:cs="Arial"/>
                <w:b/>
                <w:noProof/>
              </w:rPr>
              <w:t>Weitergehende Beschreibung durch die Einrichtung</w:t>
            </w:r>
          </w:p>
        </w:tc>
      </w:tr>
      <w:tr w:rsidR="00892737" w:rsidRPr="00D94C9A" w14:paraId="59ABA41C" w14:textId="77777777" w:rsidTr="00410D94">
        <w:tc>
          <w:tcPr>
            <w:tcW w:w="9494" w:type="dxa"/>
            <w:gridSpan w:val="3"/>
            <w:tcBorders>
              <w:bottom w:val="single" w:sz="4" w:space="0" w:color="auto"/>
            </w:tcBorders>
            <w:shd w:val="clear" w:color="auto" w:fill="auto"/>
            <w:tcMar>
              <w:top w:w="57" w:type="dxa"/>
              <w:bottom w:w="57" w:type="dxa"/>
            </w:tcMar>
            <w:vAlign w:val="center"/>
          </w:tcPr>
          <w:p w14:paraId="7EE95D42" w14:textId="77777777" w:rsidR="00892737" w:rsidRPr="00D94C9A" w:rsidRDefault="00892737" w:rsidP="004E27A2">
            <w:pPr>
              <w:rPr>
                <w:rFonts w:cs="Arial"/>
                <w:noProof/>
              </w:rPr>
            </w:pPr>
            <w:r w:rsidRPr="00D94C9A">
              <w:rPr>
                <w:rFonts w:cs="Arial"/>
                <w:noProof/>
              </w:rPr>
              <w:fldChar w:fldCharType="begin">
                <w:ffData>
                  <w:name w:val="Text2"/>
                  <w:enabled/>
                  <w:calcOnExit w:val="0"/>
                  <w:textInput/>
                </w:ffData>
              </w:fldChar>
            </w:r>
            <w:r w:rsidRPr="00D94C9A">
              <w:rPr>
                <w:rFonts w:cs="Arial"/>
                <w:noProof/>
              </w:rPr>
              <w:instrText xml:space="preserve"> FORMTEXT </w:instrText>
            </w:r>
            <w:r w:rsidRPr="00D94C9A">
              <w:rPr>
                <w:rFonts w:cs="Arial"/>
                <w:noProof/>
              </w:rPr>
            </w:r>
            <w:r w:rsidRPr="00D94C9A">
              <w:rPr>
                <w:rFonts w:cs="Arial"/>
                <w:noProof/>
              </w:rPr>
              <w:fldChar w:fldCharType="separate"/>
            </w:r>
            <w:r w:rsidRPr="00D94C9A">
              <w:rPr>
                <w:rFonts w:cs="Arial"/>
                <w:noProof/>
              </w:rPr>
              <w:t> </w:t>
            </w:r>
            <w:r w:rsidRPr="00D94C9A">
              <w:rPr>
                <w:rFonts w:cs="Arial"/>
                <w:noProof/>
              </w:rPr>
              <w:t> </w:t>
            </w:r>
            <w:r w:rsidRPr="00D94C9A">
              <w:rPr>
                <w:rFonts w:cs="Arial"/>
                <w:noProof/>
              </w:rPr>
              <w:t> </w:t>
            </w:r>
            <w:r w:rsidRPr="00D94C9A">
              <w:rPr>
                <w:rFonts w:cs="Arial"/>
                <w:noProof/>
              </w:rPr>
              <w:t> </w:t>
            </w:r>
            <w:r w:rsidRPr="00D94C9A">
              <w:rPr>
                <w:rFonts w:cs="Arial"/>
                <w:noProof/>
              </w:rPr>
              <w:t> </w:t>
            </w:r>
            <w:r w:rsidRPr="00D94C9A">
              <w:rPr>
                <w:rFonts w:cs="Arial"/>
                <w:noProof/>
              </w:rPr>
              <w:fldChar w:fldCharType="end"/>
            </w:r>
          </w:p>
        </w:tc>
      </w:tr>
    </w:tbl>
    <w:p w14:paraId="15F766B8" w14:textId="77777777" w:rsidR="009923D8" w:rsidRDefault="009923D8" w:rsidP="00682C48">
      <w:pPr>
        <w:rPr>
          <w:rFonts w:cs="Arial"/>
          <w:noProof/>
        </w:rPr>
      </w:pPr>
    </w:p>
    <w:p w14:paraId="68E09DD3" w14:textId="77777777" w:rsidR="00782A5B" w:rsidRPr="00D94C9A" w:rsidRDefault="00782A5B" w:rsidP="00682C48">
      <w:pPr>
        <w:rPr>
          <w:rFonts w:cs="Arial"/>
          <w:noProof/>
        </w:rPr>
      </w:pPr>
    </w:p>
    <w:p w14:paraId="7256D541" w14:textId="554BFE21" w:rsidR="007679C4" w:rsidRPr="00D94C9A" w:rsidRDefault="00336EBA" w:rsidP="00D47F55">
      <w:pPr>
        <w:pStyle w:val="Formatvorlage1"/>
        <w:rPr>
          <w:noProof/>
          <w:lang w:val="de-DE"/>
        </w:rPr>
      </w:pPr>
      <w:bookmarkStart w:id="308" w:name="_Toc157691312"/>
      <w:r w:rsidRPr="00D94C9A">
        <w:rPr>
          <w:noProof/>
          <w:lang w:val="de-DE"/>
        </w:rPr>
        <w:t>Maßnahmen zur Stabilisierung und Reflexion der beruflichen Arbeit</w:t>
      </w:r>
      <w:bookmarkEnd w:id="308"/>
    </w:p>
    <w:p w14:paraId="1C74819A" w14:textId="77777777" w:rsidR="00714CDA" w:rsidRPr="00D94C9A" w:rsidRDefault="00714CDA" w:rsidP="00714CDA">
      <w:pPr>
        <w:rPr>
          <w:rFonts w:cs="Arial"/>
          <w:noProof/>
        </w:rPr>
      </w:pPr>
    </w:p>
    <w:tbl>
      <w:tblPr>
        <w:tblW w:w="49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70" w:type="dxa"/>
          <w:bottom w:w="28" w:type="dxa"/>
          <w:right w:w="70" w:type="dxa"/>
        </w:tblCellMar>
        <w:tblLook w:val="0000" w:firstRow="0" w:lastRow="0" w:firstColumn="0" w:lastColumn="0" w:noHBand="0" w:noVBand="0"/>
      </w:tblPr>
      <w:tblGrid>
        <w:gridCol w:w="5807"/>
        <w:gridCol w:w="349"/>
        <w:gridCol w:w="1069"/>
        <w:gridCol w:w="1417"/>
        <w:gridCol w:w="854"/>
      </w:tblGrid>
      <w:tr w:rsidR="00782A5B" w:rsidRPr="00D94C9A" w14:paraId="74F668E7" w14:textId="77777777" w:rsidTr="00AA5909">
        <w:trPr>
          <w:trHeight w:val="284"/>
          <w:tblHeader/>
        </w:trPr>
        <w:tc>
          <w:tcPr>
            <w:tcW w:w="5807" w:type="dxa"/>
            <w:tcBorders>
              <w:top w:val="single" w:sz="4" w:space="0" w:color="auto"/>
            </w:tcBorders>
            <w:shd w:val="clear" w:color="auto" w:fill="BFBFBF" w:themeFill="background1" w:themeFillShade="BF"/>
            <w:tcMar>
              <w:top w:w="57" w:type="dxa"/>
              <w:bottom w:w="57" w:type="dxa"/>
            </w:tcMar>
            <w:vAlign w:val="center"/>
          </w:tcPr>
          <w:p w14:paraId="5A599BA7" w14:textId="77777777" w:rsidR="00782A5B" w:rsidRDefault="00782A5B" w:rsidP="00274FA4">
            <w:pPr>
              <w:rPr>
                <w:rFonts w:cs="Arial"/>
                <w:b/>
                <w:noProof/>
              </w:rPr>
            </w:pPr>
            <w:r w:rsidRPr="00D94C9A">
              <w:rPr>
                <w:rFonts w:cs="Arial"/>
                <w:b/>
                <w:noProof/>
              </w:rPr>
              <w:t>Anforderung zur Zertifizierung nach DGP</w:t>
            </w:r>
          </w:p>
          <w:p w14:paraId="7CF7E9F2" w14:textId="3AB540AB" w:rsidR="00B66C6C" w:rsidRPr="00D94C9A" w:rsidRDefault="00B66C6C" w:rsidP="00274FA4">
            <w:pPr>
              <w:rPr>
                <w:rFonts w:cs="Arial"/>
                <w:b/>
                <w:noProof/>
              </w:rPr>
            </w:pPr>
            <w:r w:rsidRPr="009B6062">
              <w:rPr>
                <w:rFonts w:cs="Arial"/>
                <w:bCs/>
                <w:noProof/>
              </w:rPr>
              <w:t>„X“ = verpflichtende Anforderung</w:t>
            </w:r>
          </w:p>
        </w:tc>
        <w:tc>
          <w:tcPr>
            <w:tcW w:w="349" w:type="dxa"/>
            <w:tcBorders>
              <w:top w:val="single" w:sz="4" w:space="0" w:color="auto"/>
            </w:tcBorders>
            <w:shd w:val="clear" w:color="auto" w:fill="AFDC7E"/>
            <w:vAlign w:val="center"/>
          </w:tcPr>
          <w:p w14:paraId="4846FAD1" w14:textId="724072CA" w:rsidR="00782A5B" w:rsidRPr="00D94C9A" w:rsidRDefault="00782A5B" w:rsidP="00274FA4">
            <w:pPr>
              <w:jc w:val="center"/>
              <w:rPr>
                <w:rFonts w:cs="Arial"/>
                <w:b/>
                <w:noProof/>
              </w:rPr>
            </w:pPr>
            <w:r w:rsidRPr="00D94C9A">
              <w:rPr>
                <w:rFonts w:cs="Arial"/>
                <w:b/>
                <w:noProof/>
              </w:rPr>
              <w:t>X</w:t>
            </w:r>
          </w:p>
        </w:tc>
        <w:tc>
          <w:tcPr>
            <w:tcW w:w="3340" w:type="dxa"/>
            <w:gridSpan w:val="3"/>
            <w:tcBorders>
              <w:top w:val="single" w:sz="4" w:space="0" w:color="auto"/>
            </w:tcBorders>
            <w:shd w:val="clear" w:color="auto" w:fill="BFBFBF" w:themeFill="background1" w:themeFillShade="BF"/>
            <w:vAlign w:val="center"/>
          </w:tcPr>
          <w:p w14:paraId="5EE1A466" w14:textId="77777777" w:rsidR="00782A5B" w:rsidRPr="00D94C9A" w:rsidRDefault="00782A5B" w:rsidP="00274FA4">
            <w:pPr>
              <w:jc w:val="center"/>
              <w:rPr>
                <w:rFonts w:cs="Arial"/>
                <w:b/>
                <w:noProof/>
              </w:rPr>
            </w:pPr>
            <w:r w:rsidRPr="00D94C9A">
              <w:rPr>
                <w:rFonts w:cs="Arial"/>
                <w:b/>
                <w:noProof/>
              </w:rPr>
              <w:t>Erläuterung durch die</w:t>
            </w:r>
          </w:p>
          <w:p w14:paraId="078E30E5" w14:textId="0D2C04A9" w:rsidR="00782A5B" w:rsidRPr="00D94C9A" w:rsidRDefault="00782A5B" w:rsidP="00274FA4">
            <w:pPr>
              <w:jc w:val="center"/>
              <w:rPr>
                <w:rFonts w:cs="Arial"/>
                <w:b/>
                <w:noProof/>
              </w:rPr>
            </w:pPr>
            <w:r w:rsidRPr="00D94C9A">
              <w:rPr>
                <w:rFonts w:cs="Arial"/>
                <w:b/>
                <w:noProof/>
              </w:rPr>
              <w:t>Einrichtung</w:t>
            </w:r>
          </w:p>
        </w:tc>
      </w:tr>
      <w:tr w:rsidR="00782A5B" w:rsidRPr="00D94C9A" w14:paraId="7309B417" w14:textId="77777777" w:rsidTr="00AA5909">
        <w:trPr>
          <w:trHeight w:val="206"/>
        </w:trPr>
        <w:tc>
          <w:tcPr>
            <w:tcW w:w="5807" w:type="dxa"/>
            <w:vMerge w:val="restart"/>
            <w:tcBorders>
              <w:top w:val="single" w:sz="4" w:space="0" w:color="auto"/>
              <w:left w:val="single" w:sz="4" w:space="0" w:color="auto"/>
              <w:right w:val="single" w:sz="4" w:space="0" w:color="auto"/>
            </w:tcBorders>
            <w:shd w:val="clear" w:color="auto" w:fill="D9D9D9" w:themeFill="background1" w:themeFillShade="D9"/>
            <w:tcMar>
              <w:top w:w="57" w:type="dxa"/>
              <w:bottom w:w="57" w:type="dxa"/>
            </w:tcMar>
          </w:tcPr>
          <w:p w14:paraId="1F13FE33" w14:textId="077A0229" w:rsidR="00782A5B" w:rsidRPr="00D94C9A" w:rsidRDefault="00782A5B" w:rsidP="00423D66">
            <w:pPr>
              <w:rPr>
                <w:rFonts w:cs="Arial"/>
                <w:noProof/>
                <w:color w:val="000000"/>
              </w:rPr>
            </w:pPr>
            <w:r w:rsidRPr="00D94C9A">
              <w:rPr>
                <w:rFonts w:cs="Arial"/>
                <w:noProof/>
                <w:color w:val="000000"/>
              </w:rPr>
              <w:t xml:space="preserve">Supervision / Praxisbegleitung in Gruppen- und / oder Einzelgespräche für alle Mitarbeiterinnen und Mitarbeiter ist nachgewiesen </w:t>
            </w:r>
            <w:r w:rsidRPr="00D94C9A">
              <w:rPr>
                <w:rFonts w:cs="Arial"/>
                <w:noProof/>
                <w:sz w:val="18"/>
                <w:szCs w:val="18"/>
              </w:rPr>
              <w:t>(namentliche Nennung des Supervisors / der Supervisorin und seiner / ihrer Qualifikation, Supervisionszyklus in Wochen)</w:t>
            </w:r>
            <w:r w:rsidRPr="00D94C9A">
              <w:rPr>
                <w:rFonts w:cs="Arial"/>
                <w:noProof/>
                <w:color w:val="000000"/>
              </w:rPr>
              <w:t>.</w:t>
            </w:r>
            <w:r w:rsidRPr="00D94C9A">
              <w:rPr>
                <w:rStyle w:val="Funotenzeichen"/>
                <w:rFonts w:cs="Arial"/>
                <w:noProof/>
                <w:color w:val="000000"/>
              </w:rPr>
              <w:footnoteReference w:id="23"/>
            </w:r>
          </w:p>
        </w:tc>
        <w:tc>
          <w:tcPr>
            <w:tcW w:w="349" w:type="dxa"/>
            <w:vMerge w:val="restart"/>
            <w:tcBorders>
              <w:top w:val="single" w:sz="4" w:space="0" w:color="auto"/>
              <w:left w:val="single" w:sz="4" w:space="0" w:color="auto"/>
              <w:right w:val="single" w:sz="4" w:space="0" w:color="auto"/>
            </w:tcBorders>
            <w:shd w:val="clear" w:color="auto" w:fill="AFDC7E"/>
            <w:vAlign w:val="center"/>
          </w:tcPr>
          <w:p w14:paraId="25AA50A5" w14:textId="0A2D64DD" w:rsidR="00782A5B" w:rsidRPr="00D94C9A" w:rsidRDefault="00782A5B" w:rsidP="004E27A2">
            <w:pPr>
              <w:jc w:val="center"/>
              <w:rPr>
                <w:rFonts w:cs="Arial"/>
                <w:noProof/>
                <w:color w:val="000000"/>
              </w:rPr>
            </w:pPr>
            <w:r w:rsidRPr="00D94C9A">
              <w:rPr>
                <w:rFonts w:cs="Arial"/>
                <w:b/>
                <w:noProof/>
              </w:rPr>
              <w:t>X</w:t>
            </w:r>
          </w:p>
        </w:tc>
        <w:tc>
          <w:tcPr>
            <w:tcW w:w="1069" w:type="dxa"/>
            <w:tcBorders>
              <w:top w:val="single" w:sz="4" w:space="0" w:color="BFBFBF" w:themeColor="background1" w:themeShade="BF"/>
              <w:left w:val="single" w:sz="4" w:space="0" w:color="auto"/>
              <w:right w:val="single" w:sz="4" w:space="0" w:color="auto"/>
            </w:tcBorders>
            <w:shd w:val="clear" w:color="auto" w:fill="FFFFFF" w:themeFill="background1"/>
            <w:vAlign w:val="center"/>
          </w:tcPr>
          <w:p w14:paraId="549634FC" w14:textId="192B2FA2" w:rsidR="00782A5B" w:rsidRPr="00D94C9A" w:rsidRDefault="00782A5B" w:rsidP="001C58B7">
            <w:pPr>
              <w:jc w:val="center"/>
              <w:rPr>
                <w:rFonts w:cs="Arial"/>
                <w:b/>
                <w:noProof/>
                <w:color w:val="000000"/>
              </w:rPr>
            </w:pPr>
            <w:r w:rsidRPr="00D94C9A">
              <w:rPr>
                <w:b/>
                <w:noProof/>
                <w:sz w:val="18"/>
                <w:szCs w:val="18"/>
              </w:rPr>
              <w:t>Name</w:t>
            </w:r>
          </w:p>
        </w:tc>
        <w:tc>
          <w:tcPr>
            <w:tcW w:w="1417" w:type="dxa"/>
            <w:tcBorders>
              <w:top w:val="single" w:sz="4" w:space="0" w:color="BFBFBF" w:themeColor="background1" w:themeShade="BF"/>
              <w:left w:val="single" w:sz="4" w:space="0" w:color="auto"/>
              <w:right w:val="single" w:sz="4" w:space="0" w:color="auto"/>
            </w:tcBorders>
            <w:shd w:val="clear" w:color="auto" w:fill="FFFFFF" w:themeFill="background1"/>
          </w:tcPr>
          <w:p w14:paraId="651ECE2E" w14:textId="5E53E807" w:rsidR="00782A5B" w:rsidRPr="00D94C9A" w:rsidRDefault="00782A5B" w:rsidP="005521BF">
            <w:pPr>
              <w:keepNext/>
              <w:jc w:val="center"/>
              <w:outlineLvl w:val="5"/>
              <w:rPr>
                <w:b/>
                <w:noProof/>
                <w:sz w:val="18"/>
                <w:szCs w:val="18"/>
              </w:rPr>
            </w:pPr>
            <w:r w:rsidRPr="00D94C9A">
              <w:rPr>
                <w:b/>
                <w:noProof/>
                <w:sz w:val="18"/>
                <w:szCs w:val="18"/>
              </w:rPr>
              <w:t>Qualifikation</w:t>
            </w:r>
          </w:p>
        </w:tc>
        <w:tc>
          <w:tcPr>
            <w:tcW w:w="854" w:type="dxa"/>
            <w:tcBorders>
              <w:top w:val="single" w:sz="4" w:space="0" w:color="BFBFBF" w:themeColor="background1" w:themeShade="BF"/>
              <w:left w:val="single" w:sz="4" w:space="0" w:color="auto"/>
              <w:right w:val="single" w:sz="4" w:space="0" w:color="auto"/>
            </w:tcBorders>
            <w:shd w:val="clear" w:color="auto" w:fill="FFFFFF" w:themeFill="background1"/>
          </w:tcPr>
          <w:p w14:paraId="3289FF08" w14:textId="7B4A1BF0" w:rsidR="00782A5B" w:rsidRPr="00D94C9A" w:rsidRDefault="00782A5B" w:rsidP="005521BF">
            <w:pPr>
              <w:keepNext/>
              <w:jc w:val="center"/>
              <w:outlineLvl w:val="5"/>
              <w:rPr>
                <w:b/>
                <w:noProof/>
                <w:sz w:val="18"/>
                <w:szCs w:val="18"/>
              </w:rPr>
            </w:pPr>
            <w:r w:rsidRPr="00D94C9A">
              <w:rPr>
                <w:b/>
                <w:noProof/>
                <w:sz w:val="18"/>
                <w:szCs w:val="18"/>
              </w:rPr>
              <w:t>Zyklus in Wochen</w:t>
            </w:r>
          </w:p>
        </w:tc>
      </w:tr>
      <w:tr w:rsidR="00782A5B" w:rsidRPr="00D94C9A" w14:paraId="4CEE1F4E" w14:textId="77777777" w:rsidTr="00AA5909">
        <w:trPr>
          <w:trHeight w:val="203"/>
        </w:trPr>
        <w:tc>
          <w:tcPr>
            <w:tcW w:w="5807" w:type="dxa"/>
            <w:vMerge/>
            <w:tcBorders>
              <w:left w:val="single" w:sz="4" w:space="0" w:color="auto"/>
              <w:right w:val="single" w:sz="4" w:space="0" w:color="auto"/>
            </w:tcBorders>
            <w:shd w:val="clear" w:color="auto" w:fill="D9D9D9" w:themeFill="background1" w:themeFillShade="D9"/>
            <w:tcMar>
              <w:top w:w="57" w:type="dxa"/>
              <w:bottom w:w="57" w:type="dxa"/>
            </w:tcMar>
          </w:tcPr>
          <w:p w14:paraId="5FC580F5" w14:textId="77777777" w:rsidR="00782A5B" w:rsidRPr="00D94C9A" w:rsidRDefault="00782A5B" w:rsidP="0009011B">
            <w:pPr>
              <w:rPr>
                <w:rFonts w:cs="Arial"/>
                <w:noProof/>
                <w:color w:val="000000"/>
              </w:rPr>
            </w:pPr>
          </w:p>
        </w:tc>
        <w:tc>
          <w:tcPr>
            <w:tcW w:w="349" w:type="dxa"/>
            <w:vMerge/>
            <w:tcBorders>
              <w:left w:val="single" w:sz="4" w:space="0" w:color="auto"/>
              <w:right w:val="single" w:sz="4" w:space="0" w:color="auto"/>
            </w:tcBorders>
            <w:shd w:val="clear" w:color="auto" w:fill="AFDC7E"/>
            <w:vAlign w:val="center"/>
          </w:tcPr>
          <w:p w14:paraId="5D86CD72" w14:textId="77777777" w:rsidR="00782A5B" w:rsidRPr="00D94C9A" w:rsidRDefault="00782A5B" w:rsidP="0009011B">
            <w:pPr>
              <w:jc w:val="center"/>
              <w:rPr>
                <w:rFonts w:cs="Arial"/>
                <w:b/>
                <w:noProof/>
              </w:rPr>
            </w:pPr>
          </w:p>
        </w:tc>
        <w:tc>
          <w:tcPr>
            <w:tcW w:w="1069" w:type="dxa"/>
            <w:tcBorders>
              <w:top w:val="single" w:sz="4" w:space="0" w:color="BFBFBF" w:themeColor="background1" w:themeShade="BF"/>
              <w:left w:val="single" w:sz="4" w:space="0" w:color="auto"/>
              <w:right w:val="single" w:sz="4" w:space="0" w:color="auto"/>
            </w:tcBorders>
            <w:shd w:val="clear" w:color="auto" w:fill="FFFFFF" w:themeFill="background1"/>
          </w:tcPr>
          <w:p w14:paraId="7292F390" w14:textId="7DA413B8" w:rsidR="00782A5B" w:rsidRPr="00D94C9A" w:rsidRDefault="00782A5B" w:rsidP="0009011B">
            <w:pPr>
              <w:rPr>
                <w:rFonts w:cs="Arial"/>
                <w:noProof/>
                <w:color w:val="000000"/>
              </w:rPr>
            </w:pPr>
            <w:r w:rsidRPr="00D94C9A">
              <w:rPr>
                <w:rFonts w:cs="Arial"/>
                <w:noProof/>
                <w:sz w:val="18"/>
                <w:szCs w:val="18"/>
              </w:rPr>
              <w:fldChar w:fldCharType="begin">
                <w:ffData>
                  <w:name w:val="Text2"/>
                  <w:enabled/>
                  <w:calcOnExit w:val="0"/>
                  <w:textInput/>
                </w:ffData>
              </w:fldChar>
            </w:r>
            <w:r w:rsidRPr="00D94C9A">
              <w:rPr>
                <w:rFonts w:cs="Arial"/>
                <w:noProof/>
                <w:sz w:val="18"/>
                <w:szCs w:val="18"/>
              </w:rPr>
              <w:instrText xml:space="preserve"> FORMTEXT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fldChar w:fldCharType="end"/>
            </w:r>
          </w:p>
        </w:tc>
        <w:tc>
          <w:tcPr>
            <w:tcW w:w="1417" w:type="dxa"/>
            <w:tcBorders>
              <w:top w:val="single" w:sz="4" w:space="0" w:color="BFBFBF" w:themeColor="background1" w:themeShade="BF"/>
              <w:left w:val="single" w:sz="4" w:space="0" w:color="auto"/>
              <w:right w:val="single" w:sz="4" w:space="0" w:color="auto"/>
            </w:tcBorders>
            <w:shd w:val="clear" w:color="auto" w:fill="FFFFFF" w:themeFill="background1"/>
          </w:tcPr>
          <w:p w14:paraId="38B009E4" w14:textId="5234DECF" w:rsidR="00782A5B" w:rsidRPr="00D94C9A" w:rsidRDefault="00782A5B" w:rsidP="0009011B">
            <w:pPr>
              <w:rPr>
                <w:rFonts w:cs="Arial"/>
                <w:noProof/>
                <w:sz w:val="18"/>
                <w:szCs w:val="18"/>
              </w:rPr>
            </w:pPr>
            <w:r w:rsidRPr="00D94C9A">
              <w:rPr>
                <w:rFonts w:cs="Arial"/>
                <w:noProof/>
                <w:sz w:val="18"/>
                <w:szCs w:val="18"/>
              </w:rPr>
              <w:fldChar w:fldCharType="begin">
                <w:ffData>
                  <w:name w:val="Text2"/>
                  <w:enabled/>
                  <w:calcOnExit w:val="0"/>
                  <w:textInput/>
                </w:ffData>
              </w:fldChar>
            </w:r>
            <w:r w:rsidRPr="00D94C9A">
              <w:rPr>
                <w:rFonts w:cs="Arial"/>
                <w:noProof/>
                <w:sz w:val="18"/>
                <w:szCs w:val="18"/>
              </w:rPr>
              <w:instrText xml:space="preserve"> FORMTEXT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fldChar w:fldCharType="end"/>
            </w:r>
          </w:p>
        </w:tc>
        <w:tc>
          <w:tcPr>
            <w:tcW w:w="854" w:type="dxa"/>
            <w:tcBorders>
              <w:top w:val="single" w:sz="4" w:space="0" w:color="BFBFBF" w:themeColor="background1" w:themeShade="BF"/>
              <w:left w:val="single" w:sz="4" w:space="0" w:color="auto"/>
              <w:right w:val="single" w:sz="4" w:space="0" w:color="auto"/>
            </w:tcBorders>
            <w:shd w:val="clear" w:color="auto" w:fill="FFFFFF" w:themeFill="background1"/>
          </w:tcPr>
          <w:p w14:paraId="1784639C" w14:textId="69D8AE9F" w:rsidR="00782A5B" w:rsidRPr="00D94C9A" w:rsidRDefault="00782A5B" w:rsidP="0009011B">
            <w:pPr>
              <w:rPr>
                <w:rFonts w:cs="Arial"/>
                <w:noProof/>
                <w:color w:val="000000"/>
              </w:rPr>
            </w:pPr>
            <w:r w:rsidRPr="00D94C9A">
              <w:rPr>
                <w:rFonts w:cs="Arial"/>
                <w:noProof/>
                <w:sz w:val="18"/>
                <w:szCs w:val="18"/>
              </w:rPr>
              <w:fldChar w:fldCharType="begin">
                <w:ffData>
                  <w:name w:val="Text2"/>
                  <w:enabled/>
                  <w:calcOnExit w:val="0"/>
                  <w:textInput/>
                </w:ffData>
              </w:fldChar>
            </w:r>
            <w:r w:rsidRPr="00D94C9A">
              <w:rPr>
                <w:rFonts w:cs="Arial"/>
                <w:noProof/>
                <w:sz w:val="18"/>
                <w:szCs w:val="18"/>
              </w:rPr>
              <w:instrText xml:space="preserve"> FORMTEXT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fldChar w:fldCharType="end"/>
            </w:r>
          </w:p>
        </w:tc>
      </w:tr>
      <w:tr w:rsidR="00782A5B" w:rsidRPr="00D94C9A" w14:paraId="33347D05" w14:textId="77777777" w:rsidTr="00AA5909">
        <w:trPr>
          <w:trHeight w:val="203"/>
        </w:trPr>
        <w:tc>
          <w:tcPr>
            <w:tcW w:w="5807" w:type="dxa"/>
            <w:vMerge/>
            <w:tcBorders>
              <w:left w:val="single" w:sz="4" w:space="0" w:color="auto"/>
              <w:right w:val="single" w:sz="4" w:space="0" w:color="auto"/>
            </w:tcBorders>
            <w:shd w:val="clear" w:color="auto" w:fill="D9D9D9" w:themeFill="background1" w:themeFillShade="D9"/>
            <w:tcMar>
              <w:top w:w="57" w:type="dxa"/>
              <w:bottom w:w="57" w:type="dxa"/>
            </w:tcMar>
          </w:tcPr>
          <w:p w14:paraId="6633BFB0" w14:textId="77777777" w:rsidR="00782A5B" w:rsidRPr="00D94C9A" w:rsidRDefault="00782A5B" w:rsidP="0009011B">
            <w:pPr>
              <w:rPr>
                <w:rFonts w:cs="Arial"/>
                <w:noProof/>
                <w:color w:val="000000"/>
              </w:rPr>
            </w:pPr>
          </w:p>
        </w:tc>
        <w:tc>
          <w:tcPr>
            <w:tcW w:w="349" w:type="dxa"/>
            <w:vMerge/>
            <w:tcBorders>
              <w:left w:val="single" w:sz="4" w:space="0" w:color="auto"/>
              <w:right w:val="single" w:sz="4" w:space="0" w:color="auto"/>
            </w:tcBorders>
            <w:shd w:val="clear" w:color="auto" w:fill="AFDC7E"/>
            <w:vAlign w:val="center"/>
          </w:tcPr>
          <w:p w14:paraId="3F0B69E3" w14:textId="77777777" w:rsidR="00782A5B" w:rsidRPr="00D94C9A" w:rsidRDefault="00782A5B" w:rsidP="0009011B">
            <w:pPr>
              <w:jc w:val="center"/>
              <w:rPr>
                <w:rFonts w:cs="Arial"/>
                <w:b/>
                <w:noProof/>
              </w:rPr>
            </w:pPr>
          </w:p>
        </w:tc>
        <w:tc>
          <w:tcPr>
            <w:tcW w:w="1069" w:type="dxa"/>
            <w:tcBorders>
              <w:top w:val="single" w:sz="4" w:space="0" w:color="BFBFBF" w:themeColor="background1" w:themeShade="BF"/>
              <w:left w:val="single" w:sz="4" w:space="0" w:color="auto"/>
              <w:right w:val="single" w:sz="4" w:space="0" w:color="auto"/>
            </w:tcBorders>
            <w:shd w:val="clear" w:color="auto" w:fill="FFFFFF" w:themeFill="background1"/>
          </w:tcPr>
          <w:p w14:paraId="3887D2D5" w14:textId="7571D958" w:rsidR="00782A5B" w:rsidRPr="00D94C9A" w:rsidRDefault="00782A5B" w:rsidP="0009011B">
            <w:pPr>
              <w:rPr>
                <w:rFonts w:cs="Arial"/>
                <w:noProof/>
                <w:color w:val="000000"/>
              </w:rPr>
            </w:pPr>
            <w:r w:rsidRPr="00D94C9A">
              <w:rPr>
                <w:rFonts w:cs="Arial"/>
                <w:noProof/>
                <w:sz w:val="18"/>
                <w:szCs w:val="18"/>
              </w:rPr>
              <w:fldChar w:fldCharType="begin">
                <w:ffData>
                  <w:name w:val="Text2"/>
                  <w:enabled/>
                  <w:calcOnExit w:val="0"/>
                  <w:textInput/>
                </w:ffData>
              </w:fldChar>
            </w:r>
            <w:r w:rsidRPr="00D94C9A">
              <w:rPr>
                <w:rFonts w:cs="Arial"/>
                <w:noProof/>
                <w:sz w:val="18"/>
                <w:szCs w:val="18"/>
              </w:rPr>
              <w:instrText xml:space="preserve"> FORMTEXT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fldChar w:fldCharType="end"/>
            </w:r>
          </w:p>
        </w:tc>
        <w:tc>
          <w:tcPr>
            <w:tcW w:w="1417" w:type="dxa"/>
            <w:tcBorders>
              <w:top w:val="single" w:sz="4" w:space="0" w:color="BFBFBF" w:themeColor="background1" w:themeShade="BF"/>
              <w:left w:val="single" w:sz="4" w:space="0" w:color="auto"/>
              <w:right w:val="single" w:sz="4" w:space="0" w:color="auto"/>
            </w:tcBorders>
            <w:shd w:val="clear" w:color="auto" w:fill="FFFFFF" w:themeFill="background1"/>
          </w:tcPr>
          <w:p w14:paraId="236A50EB" w14:textId="51548EDA" w:rsidR="00782A5B" w:rsidRPr="00D94C9A" w:rsidRDefault="00782A5B" w:rsidP="0009011B">
            <w:pPr>
              <w:rPr>
                <w:rFonts w:cs="Arial"/>
                <w:noProof/>
                <w:sz w:val="18"/>
                <w:szCs w:val="18"/>
              </w:rPr>
            </w:pPr>
            <w:r w:rsidRPr="00D94C9A">
              <w:rPr>
                <w:rFonts w:cs="Arial"/>
                <w:noProof/>
                <w:sz w:val="18"/>
                <w:szCs w:val="18"/>
              </w:rPr>
              <w:fldChar w:fldCharType="begin">
                <w:ffData>
                  <w:name w:val="Text2"/>
                  <w:enabled/>
                  <w:calcOnExit w:val="0"/>
                  <w:textInput/>
                </w:ffData>
              </w:fldChar>
            </w:r>
            <w:r w:rsidRPr="00D94C9A">
              <w:rPr>
                <w:rFonts w:cs="Arial"/>
                <w:noProof/>
                <w:sz w:val="18"/>
                <w:szCs w:val="18"/>
              </w:rPr>
              <w:instrText xml:space="preserve"> FORMTEXT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fldChar w:fldCharType="end"/>
            </w:r>
          </w:p>
        </w:tc>
        <w:tc>
          <w:tcPr>
            <w:tcW w:w="854" w:type="dxa"/>
            <w:tcBorders>
              <w:top w:val="single" w:sz="4" w:space="0" w:color="BFBFBF" w:themeColor="background1" w:themeShade="BF"/>
              <w:left w:val="single" w:sz="4" w:space="0" w:color="auto"/>
              <w:right w:val="single" w:sz="4" w:space="0" w:color="auto"/>
            </w:tcBorders>
            <w:shd w:val="clear" w:color="auto" w:fill="FFFFFF" w:themeFill="background1"/>
          </w:tcPr>
          <w:p w14:paraId="33EA00FB" w14:textId="54783A88" w:rsidR="00782A5B" w:rsidRPr="00D94C9A" w:rsidRDefault="00782A5B" w:rsidP="0009011B">
            <w:pPr>
              <w:rPr>
                <w:rFonts w:cs="Arial"/>
                <w:noProof/>
                <w:color w:val="000000"/>
              </w:rPr>
            </w:pPr>
            <w:r w:rsidRPr="00D94C9A">
              <w:rPr>
                <w:rFonts w:cs="Arial"/>
                <w:noProof/>
                <w:sz w:val="18"/>
                <w:szCs w:val="18"/>
              </w:rPr>
              <w:fldChar w:fldCharType="begin">
                <w:ffData>
                  <w:name w:val="Text2"/>
                  <w:enabled/>
                  <w:calcOnExit w:val="0"/>
                  <w:textInput/>
                </w:ffData>
              </w:fldChar>
            </w:r>
            <w:r w:rsidRPr="00D94C9A">
              <w:rPr>
                <w:rFonts w:cs="Arial"/>
                <w:noProof/>
                <w:sz w:val="18"/>
                <w:szCs w:val="18"/>
              </w:rPr>
              <w:instrText xml:space="preserve"> FORMTEXT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fldChar w:fldCharType="end"/>
            </w:r>
          </w:p>
        </w:tc>
      </w:tr>
      <w:tr w:rsidR="00782A5B" w:rsidRPr="00D94C9A" w14:paraId="46A5DFF7" w14:textId="77777777" w:rsidTr="00AA5909">
        <w:trPr>
          <w:trHeight w:val="203"/>
        </w:trPr>
        <w:tc>
          <w:tcPr>
            <w:tcW w:w="5807" w:type="dxa"/>
            <w:vMerge/>
            <w:tcBorders>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7FACE880" w14:textId="77777777" w:rsidR="00782A5B" w:rsidRPr="00D94C9A" w:rsidRDefault="00782A5B" w:rsidP="0009011B">
            <w:pPr>
              <w:rPr>
                <w:rFonts w:cs="Arial"/>
                <w:noProof/>
                <w:color w:val="000000"/>
              </w:rPr>
            </w:pPr>
          </w:p>
        </w:tc>
        <w:tc>
          <w:tcPr>
            <w:tcW w:w="349" w:type="dxa"/>
            <w:vMerge/>
            <w:tcBorders>
              <w:left w:val="single" w:sz="4" w:space="0" w:color="auto"/>
              <w:bottom w:val="single" w:sz="4" w:space="0" w:color="auto"/>
              <w:right w:val="single" w:sz="4" w:space="0" w:color="auto"/>
            </w:tcBorders>
            <w:shd w:val="clear" w:color="auto" w:fill="AFDC7E"/>
            <w:vAlign w:val="center"/>
          </w:tcPr>
          <w:p w14:paraId="3CFB4F04" w14:textId="77777777" w:rsidR="00782A5B" w:rsidRPr="00D94C9A" w:rsidRDefault="00782A5B" w:rsidP="0009011B">
            <w:pPr>
              <w:jc w:val="center"/>
              <w:rPr>
                <w:rFonts w:cs="Arial"/>
                <w:b/>
                <w:noProof/>
              </w:rPr>
            </w:pPr>
          </w:p>
        </w:tc>
        <w:tc>
          <w:tcPr>
            <w:tcW w:w="1069" w:type="dxa"/>
            <w:tcBorders>
              <w:top w:val="single" w:sz="4" w:space="0" w:color="BFBFBF" w:themeColor="background1" w:themeShade="BF"/>
              <w:left w:val="single" w:sz="4" w:space="0" w:color="auto"/>
              <w:right w:val="single" w:sz="4" w:space="0" w:color="auto"/>
            </w:tcBorders>
            <w:shd w:val="clear" w:color="auto" w:fill="FFFFFF" w:themeFill="background1"/>
          </w:tcPr>
          <w:p w14:paraId="6571C66F" w14:textId="7D138B8F" w:rsidR="00782A5B" w:rsidRPr="00D94C9A" w:rsidRDefault="00782A5B" w:rsidP="0009011B">
            <w:pPr>
              <w:rPr>
                <w:rFonts w:cs="Arial"/>
                <w:noProof/>
                <w:color w:val="000000"/>
              </w:rPr>
            </w:pPr>
            <w:r w:rsidRPr="00D94C9A">
              <w:rPr>
                <w:rFonts w:cs="Arial"/>
                <w:noProof/>
                <w:sz w:val="18"/>
                <w:szCs w:val="18"/>
              </w:rPr>
              <w:fldChar w:fldCharType="begin">
                <w:ffData>
                  <w:name w:val="Text2"/>
                  <w:enabled/>
                  <w:calcOnExit w:val="0"/>
                  <w:textInput/>
                </w:ffData>
              </w:fldChar>
            </w:r>
            <w:r w:rsidRPr="00D94C9A">
              <w:rPr>
                <w:rFonts w:cs="Arial"/>
                <w:noProof/>
                <w:sz w:val="18"/>
                <w:szCs w:val="18"/>
              </w:rPr>
              <w:instrText xml:space="preserve"> FORMTEXT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fldChar w:fldCharType="end"/>
            </w:r>
          </w:p>
        </w:tc>
        <w:tc>
          <w:tcPr>
            <w:tcW w:w="1417" w:type="dxa"/>
            <w:tcBorders>
              <w:top w:val="single" w:sz="4" w:space="0" w:color="BFBFBF" w:themeColor="background1" w:themeShade="BF"/>
              <w:left w:val="single" w:sz="4" w:space="0" w:color="auto"/>
              <w:right w:val="single" w:sz="4" w:space="0" w:color="auto"/>
            </w:tcBorders>
            <w:shd w:val="clear" w:color="auto" w:fill="FFFFFF" w:themeFill="background1"/>
          </w:tcPr>
          <w:p w14:paraId="17CDFAFC" w14:textId="33F9315D" w:rsidR="00782A5B" w:rsidRPr="00D94C9A" w:rsidRDefault="00782A5B" w:rsidP="0009011B">
            <w:pPr>
              <w:rPr>
                <w:rFonts w:cs="Arial"/>
                <w:noProof/>
                <w:sz w:val="18"/>
                <w:szCs w:val="18"/>
              </w:rPr>
            </w:pPr>
            <w:r w:rsidRPr="00D94C9A">
              <w:rPr>
                <w:rFonts w:cs="Arial"/>
                <w:noProof/>
                <w:sz w:val="18"/>
                <w:szCs w:val="18"/>
              </w:rPr>
              <w:fldChar w:fldCharType="begin">
                <w:ffData>
                  <w:name w:val="Text2"/>
                  <w:enabled/>
                  <w:calcOnExit w:val="0"/>
                  <w:textInput/>
                </w:ffData>
              </w:fldChar>
            </w:r>
            <w:r w:rsidRPr="00D94C9A">
              <w:rPr>
                <w:rFonts w:cs="Arial"/>
                <w:noProof/>
                <w:sz w:val="18"/>
                <w:szCs w:val="18"/>
              </w:rPr>
              <w:instrText xml:space="preserve"> FORMTEXT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fldChar w:fldCharType="end"/>
            </w:r>
          </w:p>
        </w:tc>
        <w:tc>
          <w:tcPr>
            <w:tcW w:w="854" w:type="dxa"/>
            <w:tcBorders>
              <w:top w:val="single" w:sz="4" w:space="0" w:color="BFBFBF" w:themeColor="background1" w:themeShade="BF"/>
              <w:left w:val="single" w:sz="4" w:space="0" w:color="auto"/>
              <w:right w:val="single" w:sz="4" w:space="0" w:color="auto"/>
            </w:tcBorders>
            <w:shd w:val="clear" w:color="auto" w:fill="FFFFFF" w:themeFill="background1"/>
          </w:tcPr>
          <w:p w14:paraId="101311FD" w14:textId="40AF1539" w:rsidR="00782A5B" w:rsidRPr="00D94C9A" w:rsidRDefault="00782A5B" w:rsidP="0009011B">
            <w:pPr>
              <w:rPr>
                <w:rFonts w:cs="Arial"/>
                <w:noProof/>
                <w:color w:val="000000"/>
              </w:rPr>
            </w:pPr>
            <w:r w:rsidRPr="00D94C9A">
              <w:rPr>
                <w:rFonts w:cs="Arial"/>
                <w:noProof/>
                <w:sz w:val="18"/>
                <w:szCs w:val="18"/>
              </w:rPr>
              <w:fldChar w:fldCharType="begin">
                <w:ffData>
                  <w:name w:val="Text2"/>
                  <w:enabled/>
                  <w:calcOnExit w:val="0"/>
                  <w:textInput/>
                </w:ffData>
              </w:fldChar>
            </w:r>
            <w:r w:rsidRPr="00D94C9A">
              <w:rPr>
                <w:rFonts w:cs="Arial"/>
                <w:noProof/>
                <w:sz w:val="18"/>
                <w:szCs w:val="18"/>
              </w:rPr>
              <w:instrText xml:space="preserve"> FORMTEXT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fldChar w:fldCharType="end"/>
            </w:r>
          </w:p>
        </w:tc>
      </w:tr>
      <w:tr w:rsidR="00782A5B" w:rsidRPr="00D94C9A" w14:paraId="1CD035D2" w14:textId="77777777" w:rsidTr="00AA5909">
        <w:trPr>
          <w:trHeight w:val="227"/>
        </w:trPr>
        <w:tc>
          <w:tcPr>
            <w:tcW w:w="580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3BDE1A0E" w14:textId="2246C401" w:rsidR="00782A5B" w:rsidRPr="00D94C9A" w:rsidRDefault="00782A5B" w:rsidP="0009011B">
            <w:pPr>
              <w:rPr>
                <w:rFonts w:cs="Arial"/>
                <w:noProof/>
                <w:color w:val="000000"/>
              </w:rPr>
            </w:pPr>
            <w:r w:rsidRPr="00D94C9A">
              <w:rPr>
                <w:rFonts w:cs="Arial"/>
                <w:noProof/>
                <w:color w:val="000000"/>
              </w:rPr>
              <w:t>Ein Jahresplan und Teilnehmerlisten liegen vor. (Angebot von mindestens 12 Zeitstd. im Jahr pro Mitarbeiterin / Mitarbeiter)</w:t>
            </w:r>
            <w:r w:rsidRPr="00D94C9A">
              <w:rPr>
                <w:rStyle w:val="Funotenzeichen"/>
                <w:rFonts w:cs="Arial"/>
                <w:noProof/>
                <w:color w:val="000000"/>
              </w:rPr>
              <w:footnoteReference w:id="24"/>
            </w:r>
          </w:p>
        </w:tc>
        <w:tc>
          <w:tcPr>
            <w:tcW w:w="349" w:type="dxa"/>
            <w:tcBorders>
              <w:top w:val="single" w:sz="4" w:space="0" w:color="auto"/>
              <w:left w:val="single" w:sz="4" w:space="0" w:color="auto"/>
              <w:bottom w:val="single" w:sz="4" w:space="0" w:color="auto"/>
              <w:right w:val="single" w:sz="4" w:space="0" w:color="auto"/>
            </w:tcBorders>
            <w:shd w:val="clear" w:color="auto" w:fill="AFDC7E"/>
            <w:vAlign w:val="center"/>
          </w:tcPr>
          <w:p w14:paraId="09DF1599" w14:textId="491E69A5" w:rsidR="00782A5B" w:rsidRPr="00D94C9A" w:rsidRDefault="00782A5B" w:rsidP="0009011B">
            <w:pPr>
              <w:jc w:val="center"/>
              <w:rPr>
                <w:rFonts w:cs="Arial"/>
                <w:noProof/>
                <w:color w:val="000000"/>
              </w:rPr>
            </w:pPr>
            <w:r w:rsidRPr="00D94C9A">
              <w:rPr>
                <w:rFonts w:cs="Arial"/>
                <w:b/>
                <w:noProof/>
              </w:rPr>
              <w:t>X</w:t>
            </w:r>
          </w:p>
        </w:tc>
        <w:tc>
          <w:tcPr>
            <w:tcW w:w="3340" w:type="dxa"/>
            <w:gridSpan w:val="3"/>
            <w:tcBorders>
              <w:left w:val="single" w:sz="4" w:space="0" w:color="auto"/>
              <w:right w:val="single" w:sz="4" w:space="0" w:color="auto"/>
            </w:tcBorders>
            <w:shd w:val="clear" w:color="auto" w:fill="FFFFFF" w:themeFill="background1"/>
          </w:tcPr>
          <w:p w14:paraId="051F4CC1" w14:textId="01CC9E03" w:rsidR="00782A5B" w:rsidRPr="00D94C9A" w:rsidRDefault="00782A5B" w:rsidP="0009011B">
            <w:pPr>
              <w:jc w:val="both"/>
              <w:rPr>
                <w:rFonts w:cs="Arial"/>
                <w:noProof/>
                <w:color w:val="000000"/>
              </w:rPr>
            </w:pPr>
            <w:r w:rsidRPr="00D94C9A">
              <w:rPr>
                <w:rFonts w:cs="Arial"/>
                <w:noProof/>
                <w:sz w:val="18"/>
                <w:szCs w:val="18"/>
              </w:rPr>
              <w:fldChar w:fldCharType="begin">
                <w:ffData>
                  <w:name w:val="Text2"/>
                  <w:enabled/>
                  <w:calcOnExit w:val="0"/>
                  <w:textInput/>
                </w:ffData>
              </w:fldChar>
            </w:r>
            <w:r w:rsidRPr="00D94C9A">
              <w:rPr>
                <w:rFonts w:cs="Arial"/>
                <w:noProof/>
                <w:sz w:val="18"/>
                <w:szCs w:val="18"/>
              </w:rPr>
              <w:instrText xml:space="preserve"> FORMTEXT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fldChar w:fldCharType="end"/>
            </w:r>
          </w:p>
        </w:tc>
      </w:tr>
      <w:tr w:rsidR="00782A5B" w:rsidRPr="00D94C9A" w14:paraId="0A2F1FF8" w14:textId="77777777" w:rsidTr="00AA5909">
        <w:trPr>
          <w:trHeight w:val="227"/>
        </w:trPr>
        <w:tc>
          <w:tcPr>
            <w:tcW w:w="580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3E87713B" w14:textId="0469A512" w:rsidR="00782A5B" w:rsidRPr="00D94C9A" w:rsidRDefault="00782A5B" w:rsidP="0009011B">
            <w:pPr>
              <w:rPr>
                <w:rFonts w:cs="Arial"/>
                <w:noProof/>
                <w:color w:val="000000"/>
              </w:rPr>
            </w:pPr>
            <w:r w:rsidRPr="00D94C9A">
              <w:rPr>
                <w:rFonts w:cs="Arial"/>
                <w:noProof/>
                <w:color w:val="000000"/>
              </w:rPr>
              <w:t xml:space="preserve">Der Prozess der Supervision / Praxisbegleitung ist schriftlich in einer Verfahrensanweisung festgelegt. Hierbei sind berücksichtigt: </w:t>
            </w:r>
          </w:p>
          <w:p w14:paraId="2587D1A6" w14:textId="7476B50A" w:rsidR="00782A5B" w:rsidRPr="00D94C9A" w:rsidRDefault="00782A5B" w:rsidP="0009011B">
            <w:pPr>
              <w:pStyle w:val="Listenabsatz"/>
              <w:numPr>
                <w:ilvl w:val="0"/>
                <w:numId w:val="5"/>
              </w:numPr>
              <w:ind w:left="492"/>
              <w:jc w:val="both"/>
              <w:rPr>
                <w:rFonts w:ascii="Arial" w:hAnsi="Arial" w:cs="Arial"/>
                <w:noProof/>
                <w:color w:val="000000" w:themeColor="text1"/>
                <w:sz w:val="20"/>
              </w:rPr>
            </w:pPr>
            <w:r w:rsidRPr="00D94C9A">
              <w:rPr>
                <w:rFonts w:ascii="Arial" w:hAnsi="Arial" w:cs="Arial"/>
                <w:noProof/>
                <w:color w:val="000000" w:themeColor="text1"/>
                <w:sz w:val="20"/>
              </w:rPr>
              <w:t xml:space="preserve">Bedarfsgerechter Zugang </w:t>
            </w:r>
          </w:p>
          <w:p w14:paraId="0140FDF5" w14:textId="763E577A" w:rsidR="00782A5B" w:rsidRPr="00D94C9A" w:rsidRDefault="00782A5B" w:rsidP="0009011B">
            <w:pPr>
              <w:pStyle w:val="Listenabsatz"/>
              <w:numPr>
                <w:ilvl w:val="0"/>
                <w:numId w:val="5"/>
              </w:numPr>
              <w:ind w:left="492"/>
              <w:jc w:val="both"/>
              <w:rPr>
                <w:rFonts w:ascii="Arial" w:hAnsi="Arial" w:cs="Arial"/>
                <w:noProof/>
                <w:sz w:val="20"/>
              </w:rPr>
            </w:pPr>
            <w:r w:rsidRPr="00D94C9A">
              <w:rPr>
                <w:rFonts w:ascii="Arial" w:hAnsi="Arial" w:cs="Arial"/>
                <w:noProof/>
                <w:sz w:val="20"/>
              </w:rPr>
              <w:t>Externe Supervisorin / externer Supervisor</w:t>
            </w:r>
          </w:p>
          <w:p w14:paraId="2865623E" w14:textId="13EFA6E2" w:rsidR="00782A5B" w:rsidRPr="00D94C9A" w:rsidRDefault="00782A5B" w:rsidP="0009011B">
            <w:pPr>
              <w:pStyle w:val="Listenabsatz"/>
              <w:numPr>
                <w:ilvl w:val="0"/>
                <w:numId w:val="5"/>
              </w:numPr>
              <w:ind w:left="492"/>
              <w:jc w:val="both"/>
              <w:rPr>
                <w:rFonts w:ascii="Arial" w:hAnsi="Arial" w:cs="Arial"/>
                <w:noProof/>
                <w:sz w:val="20"/>
              </w:rPr>
            </w:pPr>
            <w:r w:rsidRPr="00D94C9A">
              <w:rPr>
                <w:rFonts w:ascii="Arial" w:hAnsi="Arial" w:cs="Arial"/>
                <w:noProof/>
                <w:sz w:val="20"/>
              </w:rPr>
              <w:t xml:space="preserve">Supervision zählt als Arbeitszeit </w:t>
            </w:r>
          </w:p>
          <w:p w14:paraId="1B9BE234" w14:textId="5476ACD4" w:rsidR="00782A5B" w:rsidRPr="00D94C9A" w:rsidRDefault="00782A5B" w:rsidP="0009011B">
            <w:pPr>
              <w:pStyle w:val="Listenabsatz"/>
              <w:numPr>
                <w:ilvl w:val="0"/>
                <w:numId w:val="5"/>
              </w:numPr>
              <w:ind w:left="492"/>
              <w:jc w:val="both"/>
              <w:rPr>
                <w:rFonts w:cs="Arial"/>
                <w:noProof/>
                <w:color w:val="000000"/>
              </w:rPr>
            </w:pPr>
            <w:r w:rsidRPr="00D94C9A">
              <w:rPr>
                <w:rFonts w:ascii="Arial" w:hAnsi="Arial" w:cs="Arial"/>
                <w:noProof/>
                <w:sz w:val="20"/>
              </w:rPr>
              <w:t>Rhythmus mindestens alle 8 Wochen</w:t>
            </w:r>
          </w:p>
        </w:tc>
        <w:tc>
          <w:tcPr>
            <w:tcW w:w="349" w:type="dxa"/>
            <w:tcBorders>
              <w:top w:val="single" w:sz="4" w:space="0" w:color="auto"/>
              <w:left w:val="single" w:sz="4" w:space="0" w:color="auto"/>
              <w:bottom w:val="single" w:sz="4" w:space="0" w:color="auto"/>
              <w:right w:val="single" w:sz="4" w:space="0" w:color="auto"/>
            </w:tcBorders>
            <w:shd w:val="clear" w:color="auto" w:fill="AFDC7E"/>
            <w:vAlign w:val="center"/>
          </w:tcPr>
          <w:p w14:paraId="5F4DEAFF" w14:textId="28486333" w:rsidR="00782A5B" w:rsidRPr="00D94C9A" w:rsidRDefault="00782A5B" w:rsidP="0009011B">
            <w:pPr>
              <w:jc w:val="center"/>
              <w:rPr>
                <w:rFonts w:cs="Arial"/>
                <w:noProof/>
                <w:color w:val="000000"/>
              </w:rPr>
            </w:pPr>
            <w:r w:rsidRPr="00D94C9A">
              <w:rPr>
                <w:rFonts w:cs="Arial"/>
                <w:b/>
                <w:noProof/>
              </w:rPr>
              <w:t>X</w:t>
            </w:r>
          </w:p>
        </w:tc>
        <w:tc>
          <w:tcPr>
            <w:tcW w:w="3340" w:type="dxa"/>
            <w:gridSpan w:val="3"/>
            <w:tcBorders>
              <w:left w:val="single" w:sz="4" w:space="0" w:color="auto"/>
              <w:right w:val="single" w:sz="4" w:space="0" w:color="auto"/>
            </w:tcBorders>
            <w:shd w:val="clear" w:color="auto" w:fill="FFFFFF" w:themeFill="background1"/>
          </w:tcPr>
          <w:p w14:paraId="62656AF1" w14:textId="21D69329" w:rsidR="00782A5B" w:rsidRPr="00D94C9A" w:rsidRDefault="00782A5B" w:rsidP="0009011B">
            <w:pPr>
              <w:rPr>
                <w:rFonts w:cs="Arial"/>
                <w:noProof/>
                <w:sz w:val="18"/>
                <w:szCs w:val="18"/>
              </w:rPr>
            </w:pPr>
            <w:r w:rsidRPr="00D94C9A">
              <w:rPr>
                <w:rFonts w:cs="Arial"/>
                <w:noProof/>
                <w:sz w:val="18"/>
                <w:szCs w:val="18"/>
              </w:rPr>
              <w:fldChar w:fldCharType="begin">
                <w:ffData>
                  <w:name w:val="Kontrollkästchen1"/>
                  <w:enabled/>
                  <w:calcOnExit w:val="0"/>
                  <w:checkBox>
                    <w:sizeAuto/>
                    <w:default w:val="0"/>
                  </w:checkBox>
                </w:ffData>
              </w:fldChar>
            </w:r>
            <w:r w:rsidRPr="00D94C9A">
              <w:rPr>
                <w:rFonts w:cs="Arial"/>
                <w:noProof/>
                <w:sz w:val="18"/>
                <w:szCs w:val="18"/>
              </w:rPr>
              <w:instrText xml:space="preserve"> FORMCHECKBOX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fldChar w:fldCharType="end"/>
            </w:r>
            <w:r w:rsidRPr="00D94C9A">
              <w:rPr>
                <w:rFonts w:cs="Arial"/>
                <w:noProof/>
                <w:sz w:val="18"/>
                <w:szCs w:val="18"/>
              </w:rPr>
              <w:t xml:space="preserve"> ja     </w:t>
            </w:r>
            <w:r w:rsidRPr="00D94C9A">
              <w:rPr>
                <w:rFonts w:cs="Arial"/>
                <w:noProof/>
                <w:sz w:val="18"/>
                <w:szCs w:val="18"/>
              </w:rPr>
              <w:fldChar w:fldCharType="begin">
                <w:ffData>
                  <w:name w:val="Text2"/>
                  <w:enabled/>
                  <w:calcOnExit w:val="0"/>
                  <w:textInput/>
                </w:ffData>
              </w:fldChar>
            </w:r>
            <w:r w:rsidRPr="00D94C9A">
              <w:rPr>
                <w:rFonts w:cs="Arial"/>
                <w:noProof/>
                <w:sz w:val="18"/>
                <w:szCs w:val="18"/>
              </w:rPr>
              <w:instrText xml:space="preserve"> FORMTEXT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fldChar w:fldCharType="end"/>
            </w:r>
          </w:p>
          <w:p w14:paraId="1616F7DA" w14:textId="277FB9A9" w:rsidR="00782A5B" w:rsidRPr="00D94C9A" w:rsidRDefault="00782A5B" w:rsidP="0009011B">
            <w:pPr>
              <w:jc w:val="both"/>
              <w:rPr>
                <w:rFonts w:cs="Arial"/>
                <w:noProof/>
                <w:sz w:val="18"/>
                <w:szCs w:val="18"/>
              </w:rPr>
            </w:pPr>
            <w:r w:rsidRPr="00D94C9A">
              <w:rPr>
                <w:rFonts w:cs="Arial"/>
                <w:noProof/>
                <w:sz w:val="18"/>
                <w:szCs w:val="18"/>
              </w:rPr>
              <w:fldChar w:fldCharType="begin">
                <w:ffData>
                  <w:name w:val="Kontrollkästchen2"/>
                  <w:enabled/>
                  <w:calcOnExit w:val="0"/>
                  <w:checkBox>
                    <w:sizeAuto/>
                    <w:default w:val="0"/>
                  </w:checkBox>
                </w:ffData>
              </w:fldChar>
            </w:r>
            <w:r w:rsidRPr="00D94C9A">
              <w:rPr>
                <w:rFonts w:cs="Arial"/>
                <w:noProof/>
                <w:sz w:val="18"/>
                <w:szCs w:val="18"/>
              </w:rPr>
              <w:instrText xml:space="preserve"> FORMCHECKBOX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fldChar w:fldCharType="end"/>
            </w:r>
            <w:r w:rsidRPr="00D94C9A">
              <w:rPr>
                <w:rFonts w:cs="Arial"/>
                <w:noProof/>
                <w:sz w:val="18"/>
                <w:szCs w:val="18"/>
              </w:rPr>
              <w:t xml:space="preserve"> nein</w:t>
            </w:r>
          </w:p>
        </w:tc>
      </w:tr>
      <w:tr w:rsidR="00782A5B" w:rsidRPr="00D94C9A" w14:paraId="5C3BB3F0" w14:textId="77777777" w:rsidTr="00AA5909">
        <w:trPr>
          <w:trHeight w:val="227"/>
        </w:trPr>
        <w:tc>
          <w:tcPr>
            <w:tcW w:w="580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65DDC94B" w14:textId="376F489D" w:rsidR="00782A5B" w:rsidRPr="00D94C9A" w:rsidRDefault="00782A5B" w:rsidP="0009011B">
            <w:pPr>
              <w:rPr>
                <w:rFonts w:cs="Arial"/>
                <w:noProof/>
                <w:color w:val="000000"/>
              </w:rPr>
            </w:pPr>
            <w:r w:rsidRPr="00D94C9A">
              <w:rPr>
                <w:rFonts w:cs="Arial"/>
                <w:noProof/>
                <w:color w:val="000000"/>
              </w:rPr>
              <w:t xml:space="preserve">Weitere Maßnahmen wie Balint-Gruppen oder Debriefing </w:t>
            </w:r>
            <w:r w:rsidRPr="00D94C9A">
              <w:rPr>
                <w:rFonts w:cs="Arial"/>
                <w:noProof/>
              </w:rPr>
              <w:t xml:space="preserve">werden </w:t>
            </w:r>
            <w:r w:rsidRPr="00D94C9A">
              <w:rPr>
                <w:rFonts w:cs="Arial"/>
                <w:noProof/>
                <w:color w:val="000000"/>
              </w:rPr>
              <w:t>angeboten.</w:t>
            </w:r>
          </w:p>
        </w:tc>
        <w:tc>
          <w:tcPr>
            <w:tcW w:w="349" w:type="dxa"/>
            <w:tcBorders>
              <w:top w:val="single" w:sz="4" w:space="0" w:color="auto"/>
              <w:left w:val="single" w:sz="4" w:space="0" w:color="auto"/>
              <w:bottom w:val="single" w:sz="4" w:space="0" w:color="auto"/>
              <w:right w:val="single" w:sz="4" w:space="0" w:color="auto"/>
            </w:tcBorders>
            <w:shd w:val="clear" w:color="auto" w:fill="AFDC7E"/>
            <w:vAlign w:val="center"/>
          </w:tcPr>
          <w:p w14:paraId="38320D9A" w14:textId="1DCCA41C" w:rsidR="00782A5B" w:rsidRPr="00D94C9A" w:rsidRDefault="00782A5B" w:rsidP="0009011B">
            <w:pPr>
              <w:jc w:val="center"/>
              <w:rPr>
                <w:rFonts w:cs="Arial"/>
                <w:b/>
                <w:noProof/>
              </w:rPr>
            </w:pPr>
            <w:r w:rsidRPr="00D94C9A">
              <w:rPr>
                <w:rFonts w:cs="Arial"/>
                <w:b/>
                <w:noProof/>
              </w:rPr>
              <w:t>X</w:t>
            </w:r>
          </w:p>
        </w:tc>
        <w:tc>
          <w:tcPr>
            <w:tcW w:w="3340" w:type="dxa"/>
            <w:gridSpan w:val="3"/>
            <w:tcBorders>
              <w:left w:val="single" w:sz="4" w:space="0" w:color="auto"/>
              <w:bottom w:val="single" w:sz="4" w:space="0" w:color="BFBFBF" w:themeColor="background1" w:themeShade="BF"/>
              <w:right w:val="single" w:sz="4" w:space="0" w:color="auto"/>
            </w:tcBorders>
            <w:shd w:val="clear" w:color="auto" w:fill="FFFFFF" w:themeFill="background1"/>
          </w:tcPr>
          <w:p w14:paraId="4A308221" w14:textId="3FD85CF8" w:rsidR="00782A5B" w:rsidRPr="00D94C9A" w:rsidRDefault="00782A5B" w:rsidP="0009011B">
            <w:pPr>
              <w:rPr>
                <w:rFonts w:cs="Arial"/>
                <w:noProof/>
                <w:sz w:val="18"/>
                <w:szCs w:val="18"/>
              </w:rPr>
            </w:pPr>
            <w:r w:rsidRPr="00D94C9A">
              <w:rPr>
                <w:rFonts w:cs="Arial"/>
                <w:noProof/>
                <w:sz w:val="18"/>
                <w:szCs w:val="18"/>
              </w:rPr>
              <w:fldChar w:fldCharType="begin">
                <w:ffData>
                  <w:name w:val="Kontrollkästchen1"/>
                  <w:enabled/>
                  <w:calcOnExit w:val="0"/>
                  <w:checkBox>
                    <w:sizeAuto/>
                    <w:default w:val="0"/>
                  </w:checkBox>
                </w:ffData>
              </w:fldChar>
            </w:r>
            <w:r w:rsidRPr="00D94C9A">
              <w:rPr>
                <w:rFonts w:cs="Arial"/>
                <w:noProof/>
                <w:sz w:val="18"/>
                <w:szCs w:val="18"/>
              </w:rPr>
              <w:instrText xml:space="preserve"> FORMCHECKBOX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fldChar w:fldCharType="end"/>
            </w:r>
            <w:r w:rsidRPr="00D94C9A">
              <w:rPr>
                <w:rFonts w:cs="Arial"/>
                <w:noProof/>
                <w:sz w:val="18"/>
                <w:szCs w:val="18"/>
              </w:rPr>
              <w:t xml:space="preserve"> ja     </w:t>
            </w:r>
            <w:r w:rsidRPr="00D94C9A">
              <w:rPr>
                <w:rFonts w:cs="Arial"/>
                <w:noProof/>
                <w:sz w:val="18"/>
                <w:szCs w:val="18"/>
              </w:rPr>
              <w:fldChar w:fldCharType="begin">
                <w:ffData>
                  <w:name w:val="Text2"/>
                  <w:enabled/>
                  <w:calcOnExit w:val="0"/>
                  <w:textInput/>
                </w:ffData>
              </w:fldChar>
            </w:r>
            <w:r w:rsidRPr="00D94C9A">
              <w:rPr>
                <w:rFonts w:cs="Arial"/>
                <w:noProof/>
                <w:sz w:val="18"/>
                <w:szCs w:val="18"/>
              </w:rPr>
              <w:instrText xml:space="preserve"> FORMTEXT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fldChar w:fldCharType="end"/>
            </w:r>
          </w:p>
          <w:p w14:paraId="584EA5CE" w14:textId="41FD0813" w:rsidR="00782A5B" w:rsidRPr="00D94C9A" w:rsidRDefault="00782A5B" w:rsidP="0009011B">
            <w:pPr>
              <w:jc w:val="both"/>
              <w:rPr>
                <w:rFonts w:cs="Arial"/>
                <w:noProof/>
              </w:rPr>
            </w:pPr>
            <w:r w:rsidRPr="00D94C9A">
              <w:rPr>
                <w:rFonts w:cs="Arial"/>
                <w:noProof/>
                <w:sz w:val="18"/>
                <w:szCs w:val="18"/>
              </w:rPr>
              <w:fldChar w:fldCharType="begin">
                <w:ffData>
                  <w:name w:val="Kontrollkästchen2"/>
                  <w:enabled/>
                  <w:calcOnExit w:val="0"/>
                  <w:checkBox>
                    <w:sizeAuto/>
                    <w:default w:val="0"/>
                  </w:checkBox>
                </w:ffData>
              </w:fldChar>
            </w:r>
            <w:r w:rsidRPr="00D94C9A">
              <w:rPr>
                <w:rFonts w:cs="Arial"/>
                <w:noProof/>
                <w:sz w:val="18"/>
                <w:szCs w:val="18"/>
              </w:rPr>
              <w:instrText xml:space="preserve"> FORMCHECKBOX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fldChar w:fldCharType="end"/>
            </w:r>
            <w:r w:rsidRPr="00D94C9A">
              <w:rPr>
                <w:rFonts w:cs="Arial"/>
                <w:noProof/>
                <w:sz w:val="18"/>
                <w:szCs w:val="18"/>
              </w:rPr>
              <w:t xml:space="preserve"> nein</w:t>
            </w:r>
          </w:p>
        </w:tc>
      </w:tr>
      <w:tr w:rsidR="0009011B" w:rsidRPr="00D94C9A" w14:paraId="2A37A1E2" w14:textId="77777777" w:rsidTr="0009011B">
        <w:trPr>
          <w:trHeight w:val="28"/>
        </w:trPr>
        <w:tc>
          <w:tcPr>
            <w:tcW w:w="9496" w:type="dxa"/>
            <w:gridSpan w:val="5"/>
            <w:shd w:val="clear" w:color="auto" w:fill="BFBFBF" w:themeFill="background1" w:themeFillShade="BF"/>
            <w:tcMar>
              <w:top w:w="57" w:type="dxa"/>
              <w:bottom w:w="57" w:type="dxa"/>
            </w:tcMar>
            <w:vAlign w:val="center"/>
          </w:tcPr>
          <w:p w14:paraId="488ED2BE" w14:textId="3EB0AEEC" w:rsidR="0009011B" w:rsidRPr="00D94C9A" w:rsidRDefault="0009011B" w:rsidP="0009011B">
            <w:pPr>
              <w:rPr>
                <w:rFonts w:cs="Arial"/>
                <w:b/>
                <w:noProof/>
              </w:rPr>
            </w:pPr>
            <w:r w:rsidRPr="00D94C9A">
              <w:rPr>
                <w:rFonts w:cs="Arial"/>
                <w:b/>
                <w:noProof/>
              </w:rPr>
              <w:t>Weitergehende Beschreibung durch die Einrichtung</w:t>
            </w:r>
          </w:p>
        </w:tc>
      </w:tr>
      <w:tr w:rsidR="0009011B" w:rsidRPr="00D94C9A" w14:paraId="409E9611" w14:textId="77777777" w:rsidTr="0009011B">
        <w:tc>
          <w:tcPr>
            <w:tcW w:w="9496" w:type="dxa"/>
            <w:gridSpan w:val="5"/>
            <w:tcBorders>
              <w:bottom w:val="single" w:sz="4" w:space="0" w:color="auto"/>
            </w:tcBorders>
            <w:shd w:val="clear" w:color="auto" w:fill="auto"/>
            <w:tcMar>
              <w:top w:w="57" w:type="dxa"/>
              <w:bottom w:w="57" w:type="dxa"/>
            </w:tcMar>
            <w:vAlign w:val="center"/>
          </w:tcPr>
          <w:p w14:paraId="334A334B" w14:textId="77777777" w:rsidR="0009011B" w:rsidRPr="00D94C9A" w:rsidRDefault="0009011B" w:rsidP="0009011B">
            <w:pPr>
              <w:rPr>
                <w:rFonts w:cs="Arial"/>
                <w:noProof/>
              </w:rPr>
            </w:pPr>
            <w:r w:rsidRPr="00D94C9A">
              <w:rPr>
                <w:rFonts w:cs="Arial"/>
                <w:noProof/>
              </w:rPr>
              <w:fldChar w:fldCharType="begin">
                <w:ffData>
                  <w:name w:val="Text2"/>
                  <w:enabled/>
                  <w:calcOnExit w:val="0"/>
                  <w:textInput/>
                </w:ffData>
              </w:fldChar>
            </w:r>
            <w:r w:rsidRPr="00D94C9A">
              <w:rPr>
                <w:rFonts w:cs="Arial"/>
                <w:noProof/>
              </w:rPr>
              <w:instrText xml:space="preserve"> FORMTEXT </w:instrText>
            </w:r>
            <w:r w:rsidRPr="00D94C9A">
              <w:rPr>
                <w:rFonts w:cs="Arial"/>
                <w:noProof/>
              </w:rPr>
            </w:r>
            <w:r w:rsidRPr="00D94C9A">
              <w:rPr>
                <w:rFonts w:cs="Arial"/>
                <w:noProof/>
              </w:rPr>
              <w:fldChar w:fldCharType="separate"/>
            </w:r>
            <w:r w:rsidRPr="00D94C9A">
              <w:rPr>
                <w:rFonts w:cs="Arial"/>
                <w:noProof/>
              </w:rPr>
              <w:t> </w:t>
            </w:r>
            <w:r w:rsidRPr="00D94C9A">
              <w:rPr>
                <w:rFonts w:cs="Arial"/>
                <w:noProof/>
              </w:rPr>
              <w:t> </w:t>
            </w:r>
            <w:r w:rsidRPr="00D94C9A">
              <w:rPr>
                <w:rFonts w:cs="Arial"/>
                <w:noProof/>
              </w:rPr>
              <w:t> </w:t>
            </w:r>
            <w:r w:rsidRPr="00D94C9A">
              <w:rPr>
                <w:rFonts w:cs="Arial"/>
                <w:noProof/>
              </w:rPr>
              <w:t> </w:t>
            </w:r>
            <w:r w:rsidRPr="00D94C9A">
              <w:rPr>
                <w:rFonts w:cs="Arial"/>
                <w:noProof/>
              </w:rPr>
              <w:t> </w:t>
            </w:r>
            <w:r w:rsidRPr="00D94C9A">
              <w:rPr>
                <w:rFonts w:cs="Arial"/>
                <w:noProof/>
              </w:rPr>
              <w:fldChar w:fldCharType="end"/>
            </w:r>
          </w:p>
        </w:tc>
      </w:tr>
    </w:tbl>
    <w:p w14:paraId="485BC042" w14:textId="77777777" w:rsidR="00A62927" w:rsidRPr="00D94C9A" w:rsidRDefault="00A62927">
      <w:pPr>
        <w:rPr>
          <w:rFonts w:cs="Arial"/>
          <w:noProof/>
        </w:rPr>
      </w:pPr>
    </w:p>
    <w:p w14:paraId="6F4FA370" w14:textId="77777777" w:rsidR="009923D8" w:rsidRPr="00D94C9A" w:rsidRDefault="009923D8">
      <w:pPr>
        <w:rPr>
          <w:rFonts w:cs="Arial"/>
          <w:noProof/>
        </w:rPr>
      </w:pPr>
    </w:p>
    <w:p w14:paraId="3D8CB017" w14:textId="28B778C5" w:rsidR="007679C4" w:rsidRPr="00D94C9A" w:rsidRDefault="00A62927" w:rsidP="00D47F55">
      <w:pPr>
        <w:pStyle w:val="Formatvorlage1"/>
        <w:rPr>
          <w:noProof/>
          <w:lang w:val="de-DE"/>
        </w:rPr>
      </w:pPr>
      <w:bookmarkStart w:id="309" w:name="_Toc448820952"/>
      <w:bookmarkStart w:id="310" w:name="_Toc448830523"/>
      <w:bookmarkStart w:id="311" w:name="_Toc448831037"/>
      <w:bookmarkStart w:id="312" w:name="_Toc448831657"/>
      <w:bookmarkStart w:id="313" w:name="_Toc448820953"/>
      <w:bookmarkStart w:id="314" w:name="_Toc448830524"/>
      <w:bookmarkStart w:id="315" w:name="_Toc448831038"/>
      <w:bookmarkStart w:id="316" w:name="_Toc448831658"/>
      <w:bookmarkStart w:id="317" w:name="_Toc448820954"/>
      <w:bookmarkStart w:id="318" w:name="_Toc448830525"/>
      <w:bookmarkStart w:id="319" w:name="_Toc448831039"/>
      <w:bookmarkStart w:id="320" w:name="_Toc448831659"/>
      <w:bookmarkStart w:id="321" w:name="_Toc448820955"/>
      <w:bookmarkStart w:id="322" w:name="_Toc448830526"/>
      <w:bookmarkStart w:id="323" w:name="_Toc448831040"/>
      <w:bookmarkStart w:id="324" w:name="_Toc448831660"/>
      <w:bookmarkStart w:id="325" w:name="_Toc448820956"/>
      <w:bookmarkStart w:id="326" w:name="_Toc448830527"/>
      <w:bookmarkStart w:id="327" w:name="_Toc448831041"/>
      <w:bookmarkStart w:id="328" w:name="_Toc448831661"/>
      <w:bookmarkStart w:id="329" w:name="_Toc448820957"/>
      <w:bookmarkStart w:id="330" w:name="_Toc448830528"/>
      <w:bookmarkStart w:id="331" w:name="_Toc448831042"/>
      <w:bookmarkStart w:id="332" w:name="_Toc448831662"/>
      <w:bookmarkStart w:id="333" w:name="_Toc448820958"/>
      <w:bookmarkStart w:id="334" w:name="_Toc448830529"/>
      <w:bookmarkStart w:id="335" w:name="_Toc448831043"/>
      <w:bookmarkStart w:id="336" w:name="_Toc448831663"/>
      <w:bookmarkStart w:id="337" w:name="_Toc448820959"/>
      <w:bookmarkStart w:id="338" w:name="_Toc448830530"/>
      <w:bookmarkStart w:id="339" w:name="_Toc448831044"/>
      <w:bookmarkStart w:id="340" w:name="_Toc448831664"/>
      <w:bookmarkStart w:id="341" w:name="_Toc448820960"/>
      <w:bookmarkStart w:id="342" w:name="_Toc448830531"/>
      <w:bookmarkStart w:id="343" w:name="_Toc448831045"/>
      <w:bookmarkStart w:id="344" w:name="_Toc448831665"/>
      <w:bookmarkStart w:id="345" w:name="_Toc448820961"/>
      <w:bookmarkStart w:id="346" w:name="_Toc448830532"/>
      <w:bookmarkStart w:id="347" w:name="_Toc448831046"/>
      <w:bookmarkStart w:id="348" w:name="_Toc448831666"/>
      <w:bookmarkStart w:id="349" w:name="_Toc448820962"/>
      <w:bookmarkStart w:id="350" w:name="_Toc448830533"/>
      <w:bookmarkStart w:id="351" w:name="_Toc448831047"/>
      <w:bookmarkStart w:id="352" w:name="_Toc448831667"/>
      <w:bookmarkStart w:id="353" w:name="_Toc448820963"/>
      <w:bookmarkStart w:id="354" w:name="_Toc448830534"/>
      <w:bookmarkStart w:id="355" w:name="_Toc448831048"/>
      <w:bookmarkStart w:id="356" w:name="_Toc448831668"/>
      <w:bookmarkStart w:id="357" w:name="_Toc448820964"/>
      <w:bookmarkStart w:id="358" w:name="_Toc448830535"/>
      <w:bookmarkStart w:id="359" w:name="_Toc448831049"/>
      <w:bookmarkStart w:id="360" w:name="_Toc448831669"/>
      <w:bookmarkStart w:id="361" w:name="_Toc448820965"/>
      <w:bookmarkStart w:id="362" w:name="_Toc448830536"/>
      <w:bookmarkStart w:id="363" w:name="_Toc448831050"/>
      <w:bookmarkStart w:id="364" w:name="_Toc448831670"/>
      <w:bookmarkStart w:id="365" w:name="_Toc157691313"/>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r w:rsidRPr="00D94C9A">
        <w:rPr>
          <w:noProof/>
          <w:lang w:val="de-DE"/>
        </w:rPr>
        <w:t>Ethische Fallbesprechungen</w:t>
      </w:r>
      <w:bookmarkEnd w:id="365"/>
    </w:p>
    <w:p w14:paraId="013F8B76" w14:textId="4FB41505" w:rsidR="00A62927" w:rsidRPr="00D94C9A" w:rsidRDefault="00A62927" w:rsidP="007679C4">
      <w:pPr>
        <w:ind w:left="708"/>
        <w:rPr>
          <w:noProof/>
        </w:rPr>
      </w:pPr>
      <w:r w:rsidRPr="00D94C9A">
        <w:rPr>
          <w:noProof/>
        </w:rPr>
        <w:t>(=</w:t>
      </w:r>
      <w:r w:rsidR="004E071F" w:rsidRPr="00D94C9A">
        <w:rPr>
          <w:noProof/>
        </w:rPr>
        <w:t xml:space="preserve"> </w:t>
      </w:r>
      <w:r w:rsidRPr="00D94C9A">
        <w:rPr>
          <w:noProof/>
        </w:rPr>
        <w:t>moderierte multidisziplinäre Teambesprechungen über ein konkretes ethisches Problem in der Behandlung/Versorgung eine</w:t>
      </w:r>
      <w:r w:rsidR="00330A9E" w:rsidRPr="00D94C9A">
        <w:rPr>
          <w:noProof/>
        </w:rPr>
        <w:t>r / eines</w:t>
      </w:r>
      <w:r w:rsidRPr="00D94C9A">
        <w:rPr>
          <w:noProof/>
        </w:rPr>
        <w:t xml:space="preserve"> Patient</w:t>
      </w:r>
      <w:r w:rsidR="00330A9E" w:rsidRPr="00D94C9A">
        <w:rPr>
          <w:noProof/>
        </w:rPr>
        <w:t>in oder Patientin</w:t>
      </w:r>
    </w:p>
    <w:p w14:paraId="5CCECB7E" w14:textId="77777777" w:rsidR="00714CDA" w:rsidRPr="00D94C9A" w:rsidRDefault="00714CDA" w:rsidP="00714CDA">
      <w:pPr>
        <w:rPr>
          <w:rFonts w:cs="Arial"/>
          <w:noProof/>
        </w:rPr>
      </w:pPr>
    </w:p>
    <w:tbl>
      <w:tblPr>
        <w:tblW w:w="491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70" w:type="dxa"/>
          <w:bottom w:w="28" w:type="dxa"/>
          <w:right w:w="70" w:type="dxa"/>
        </w:tblCellMar>
        <w:tblLook w:val="0000" w:firstRow="0" w:lastRow="0" w:firstColumn="0" w:lastColumn="0" w:noHBand="0" w:noVBand="0"/>
      </w:tblPr>
      <w:tblGrid>
        <w:gridCol w:w="5807"/>
        <w:gridCol w:w="347"/>
        <w:gridCol w:w="3340"/>
      </w:tblGrid>
      <w:tr w:rsidR="00782A5B" w:rsidRPr="00D94C9A" w14:paraId="1FFA1BCB" w14:textId="77777777" w:rsidTr="00AA5909">
        <w:trPr>
          <w:trHeight w:val="284"/>
          <w:tblHeader/>
        </w:trPr>
        <w:tc>
          <w:tcPr>
            <w:tcW w:w="5807" w:type="dxa"/>
            <w:tcBorders>
              <w:top w:val="single" w:sz="4" w:space="0" w:color="auto"/>
            </w:tcBorders>
            <w:shd w:val="clear" w:color="auto" w:fill="BFBFBF" w:themeFill="background1" w:themeFillShade="BF"/>
            <w:tcMar>
              <w:top w:w="57" w:type="dxa"/>
              <w:bottom w:w="57" w:type="dxa"/>
            </w:tcMar>
            <w:vAlign w:val="center"/>
          </w:tcPr>
          <w:p w14:paraId="79D5A05C" w14:textId="77777777" w:rsidR="00782A5B" w:rsidRDefault="00782A5B" w:rsidP="00274FA4">
            <w:pPr>
              <w:rPr>
                <w:rFonts w:cs="Arial"/>
                <w:b/>
                <w:noProof/>
              </w:rPr>
            </w:pPr>
            <w:r w:rsidRPr="00D94C9A">
              <w:rPr>
                <w:rFonts w:cs="Arial"/>
                <w:b/>
                <w:noProof/>
              </w:rPr>
              <w:t>Anforderung zur Zertifizierung nach DGP</w:t>
            </w:r>
          </w:p>
          <w:p w14:paraId="3D3D6EBB" w14:textId="1375E32F" w:rsidR="00B66C6C" w:rsidRPr="00D94C9A" w:rsidRDefault="00B66C6C" w:rsidP="00274FA4">
            <w:pPr>
              <w:rPr>
                <w:rFonts w:cs="Arial"/>
                <w:b/>
                <w:noProof/>
              </w:rPr>
            </w:pPr>
            <w:r w:rsidRPr="009B6062">
              <w:rPr>
                <w:rFonts w:cs="Arial"/>
                <w:bCs/>
                <w:noProof/>
              </w:rPr>
              <w:t>„X“ = verpflichtende Anforderung</w:t>
            </w:r>
          </w:p>
        </w:tc>
        <w:tc>
          <w:tcPr>
            <w:tcW w:w="347" w:type="dxa"/>
            <w:tcBorders>
              <w:top w:val="single" w:sz="4" w:space="0" w:color="auto"/>
            </w:tcBorders>
            <w:shd w:val="clear" w:color="auto" w:fill="AFDC7E"/>
            <w:vAlign w:val="center"/>
          </w:tcPr>
          <w:p w14:paraId="084D441C" w14:textId="3DE5ECF7" w:rsidR="00782A5B" w:rsidRPr="00D94C9A" w:rsidRDefault="00782A5B" w:rsidP="00274FA4">
            <w:pPr>
              <w:jc w:val="center"/>
              <w:rPr>
                <w:rFonts w:cs="Arial"/>
                <w:b/>
                <w:noProof/>
              </w:rPr>
            </w:pPr>
            <w:r w:rsidRPr="00D94C9A">
              <w:rPr>
                <w:rFonts w:cs="Arial"/>
                <w:b/>
                <w:noProof/>
              </w:rPr>
              <w:t>X</w:t>
            </w:r>
          </w:p>
        </w:tc>
        <w:tc>
          <w:tcPr>
            <w:tcW w:w="3340" w:type="dxa"/>
            <w:tcBorders>
              <w:top w:val="single" w:sz="4" w:space="0" w:color="auto"/>
            </w:tcBorders>
            <w:shd w:val="clear" w:color="auto" w:fill="BFBFBF" w:themeFill="background1" w:themeFillShade="BF"/>
            <w:vAlign w:val="center"/>
          </w:tcPr>
          <w:p w14:paraId="51815A5E" w14:textId="77777777" w:rsidR="00782A5B" w:rsidRPr="00D94C9A" w:rsidRDefault="00782A5B" w:rsidP="00274FA4">
            <w:pPr>
              <w:jc w:val="center"/>
              <w:rPr>
                <w:rFonts w:cs="Arial"/>
                <w:b/>
                <w:noProof/>
              </w:rPr>
            </w:pPr>
            <w:r w:rsidRPr="00D94C9A">
              <w:rPr>
                <w:rFonts w:cs="Arial"/>
                <w:b/>
                <w:noProof/>
              </w:rPr>
              <w:t>Erläuterung durch die</w:t>
            </w:r>
          </w:p>
          <w:p w14:paraId="6BA47A70" w14:textId="233F7E48" w:rsidR="00782A5B" w:rsidRPr="00D94C9A" w:rsidRDefault="00782A5B" w:rsidP="00274FA4">
            <w:pPr>
              <w:jc w:val="center"/>
              <w:rPr>
                <w:rFonts w:cs="Arial"/>
                <w:b/>
                <w:noProof/>
              </w:rPr>
            </w:pPr>
            <w:r w:rsidRPr="00D94C9A">
              <w:rPr>
                <w:rFonts w:cs="Arial"/>
                <w:b/>
                <w:noProof/>
              </w:rPr>
              <w:t>Einrichtung</w:t>
            </w:r>
          </w:p>
        </w:tc>
      </w:tr>
      <w:tr w:rsidR="00782A5B" w:rsidRPr="00D94C9A" w14:paraId="0A59C735" w14:textId="77777777" w:rsidTr="00AA5909">
        <w:trPr>
          <w:trHeight w:val="227"/>
        </w:trPr>
        <w:tc>
          <w:tcPr>
            <w:tcW w:w="5807" w:type="dxa"/>
            <w:tcBorders>
              <w:top w:val="single" w:sz="4" w:space="0" w:color="BFBFBF" w:themeColor="background1" w:themeShade="BF"/>
              <w:left w:val="single" w:sz="4" w:space="0" w:color="auto"/>
              <w:bottom w:val="single" w:sz="4" w:space="0" w:color="auto"/>
              <w:right w:val="single" w:sz="4" w:space="0" w:color="auto"/>
            </w:tcBorders>
            <w:shd w:val="clear" w:color="auto" w:fill="D9D9D9" w:themeFill="background1" w:themeFillShade="D9"/>
            <w:tcMar>
              <w:top w:w="57" w:type="dxa"/>
              <w:bottom w:w="57" w:type="dxa"/>
            </w:tcMar>
            <w:vAlign w:val="center"/>
          </w:tcPr>
          <w:p w14:paraId="388C9386" w14:textId="072BDB96" w:rsidR="00782A5B" w:rsidRPr="00D94C9A" w:rsidRDefault="00782A5B" w:rsidP="003A3886">
            <w:pPr>
              <w:rPr>
                <w:rFonts w:cs="Arial"/>
                <w:noProof/>
              </w:rPr>
            </w:pPr>
            <w:r w:rsidRPr="00D94C9A">
              <w:rPr>
                <w:rFonts w:cs="Arial"/>
                <w:noProof/>
              </w:rPr>
              <w:t>Ethische Fallbesprechungen sind implementiert.</w:t>
            </w:r>
          </w:p>
        </w:tc>
        <w:tc>
          <w:tcPr>
            <w:tcW w:w="347" w:type="dxa"/>
            <w:tcBorders>
              <w:top w:val="single" w:sz="4" w:space="0" w:color="auto"/>
              <w:left w:val="single" w:sz="4" w:space="0" w:color="auto"/>
              <w:bottom w:val="single" w:sz="4" w:space="0" w:color="auto"/>
              <w:right w:val="single" w:sz="4" w:space="0" w:color="auto"/>
            </w:tcBorders>
            <w:shd w:val="clear" w:color="auto" w:fill="AFDC7E"/>
            <w:vAlign w:val="center"/>
          </w:tcPr>
          <w:p w14:paraId="35CA5B8F" w14:textId="4512850F" w:rsidR="00782A5B" w:rsidRPr="00D94C9A" w:rsidRDefault="00782A5B" w:rsidP="004E27A2">
            <w:pPr>
              <w:jc w:val="center"/>
              <w:rPr>
                <w:rFonts w:cs="Arial"/>
                <w:b/>
                <w:noProof/>
              </w:rPr>
            </w:pPr>
            <w:r w:rsidRPr="00D94C9A">
              <w:rPr>
                <w:rFonts w:cs="Arial"/>
                <w:b/>
                <w:noProof/>
              </w:rPr>
              <w:t>X</w:t>
            </w:r>
          </w:p>
        </w:tc>
        <w:tc>
          <w:tcPr>
            <w:tcW w:w="3340" w:type="dxa"/>
            <w:tcBorders>
              <w:top w:val="single" w:sz="4" w:space="0" w:color="BFBFBF" w:themeColor="background1" w:themeShade="BF"/>
              <w:left w:val="single" w:sz="4" w:space="0" w:color="auto"/>
              <w:right w:val="single" w:sz="4" w:space="0" w:color="auto"/>
            </w:tcBorders>
            <w:shd w:val="clear" w:color="auto" w:fill="FFFFFF" w:themeFill="background1"/>
          </w:tcPr>
          <w:p w14:paraId="27C9F8C8" w14:textId="736FC142" w:rsidR="00782A5B" w:rsidRPr="00D94C9A" w:rsidRDefault="00782A5B" w:rsidP="004E27A2">
            <w:pPr>
              <w:jc w:val="both"/>
              <w:rPr>
                <w:rFonts w:cs="Arial"/>
                <w:noProof/>
              </w:rPr>
            </w:pPr>
            <w:r w:rsidRPr="00D94C9A">
              <w:rPr>
                <w:rFonts w:cs="Arial"/>
                <w:noProof/>
                <w:sz w:val="18"/>
                <w:szCs w:val="18"/>
              </w:rPr>
              <w:fldChar w:fldCharType="begin">
                <w:ffData>
                  <w:name w:val="Text2"/>
                  <w:enabled/>
                  <w:calcOnExit w:val="0"/>
                  <w:textInput/>
                </w:ffData>
              </w:fldChar>
            </w:r>
            <w:r w:rsidRPr="00D94C9A">
              <w:rPr>
                <w:rFonts w:cs="Arial"/>
                <w:noProof/>
                <w:sz w:val="18"/>
                <w:szCs w:val="18"/>
              </w:rPr>
              <w:instrText xml:space="preserve"> FORMTEXT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fldChar w:fldCharType="end"/>
            </w:r>
          </w:p>
        </w:tc>
      </w:tr>
      <w:tr w:rsidR="00782A5B" w:rsidRPr="00D94C9A" w14:paraId="401821AC" w14:textId="77777777" w:rsidTr="00AA5909">
        <w:trPr>
          <w:trHeight w:val="227"/>
        </w:trPr>
        <w:tc>
          <w:tcPr>
            <w:tcW w:w="580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2FC4C2C9" w14:textId="1853E4F4" w:rsidR="00782A5B" w:rsidRPr="00D94C9A" w:rsidRDefault="00782A5B" w:rsidP="00EC0839">
            <w:pPr>
              <w:rPr>
                <w:rFonts w:cs="Arial"/>
                <w:noProof/>
                <w:color w:val="000000"/>
              </w:rPr>
            </w:pPr>
            <w:r w:rsidRPr="00D94C9A">
              <w:rPr>
                <w:rFonts w:cs="Arial"/>
                <w:noProof/>
                <w:color w:val="000000"/>
              </w:rPr>
              <w:t>Der Prozess der Indikationsstellung und Anforderung von ethischen Fallbesprechung ist schriftlich festgelegt.</w:t>
            </w:r>
          </w:p>
        </w:tc>
        <w:tc>
          <w:tcPr>
            <w:tcW w:w="347" w:type="dxa"/>
            <w:tcBorders>
              <w:top w:val="single" w:sz="4" w:space="0" w:color="auto"/>
              <w:left w:val="single" w:sz="4" w:space="0" w:color="auto"/>
              <w:bottom w:val="single" w:sz="4" w:space="0" w:color="auto"/>
              <w:right w:val="single" w:sz="4" w:space="0" w:color="auto"/>
            </w:tcBorders>
            <w:shd w:val="clear" w:color="auto" w:fill="AFDC7E"/>
            <w:vAlign w:val="center"/>
          </w:tcPr>
          <w:p w14:paraId="58A46964" w14:textId="728772FA" w:rsidR="00782A5B" w:rsidRPr="00D94C9A" w:rsidRDefault="00782A5B" w:rsidP="00EC0839">
            <w:pPr>
              <w:jc w:val="center"/>
              <w:rPr>
                <w:rFonts w:cs="Arial"/>
                <w:b/>
                <w:noProof/>
              </w:rPr>
            </w:pPr>
            <w:r w:rsidRPr="00D94C9A">
              <w:rPr>
                <w:rFonts w:cs="Arial"/>
                <w:b/>
                <w:noProof/>
              </w:rPr>
              <w:t>X</w:t>
            </w:r>
          </w:p>
        </w:tc>
        <w:tc>
          <w:tcPr>
            <w:tcW w:w="3340" w:type="dxa"/>
            <w:tcBorders>
              <w:left w:val="single" w:sz="4" w:space="0" w:color="auto"/>
              <w:right w:val="single" w:sz="4" w:space="0" w:color="auto"/>
            </w:tcBorders>
            <w:shd w:val="clear" w:color="auto" w:fill="FFFFFF" w:themeFill="background1"/>
          </w:tcPr>
          <w:p w14:paraId="104B9ECF" w14:textId="2EACB8DB" w:rsidR="00782A5B" w:rsidRPr="00D94C9A" w:rsidRDefault="00782A5B" w:rsidP="00EC0839">
            <w:pPr>
              <w:jc w:val="both"/>
              <w:rPr>
                <w:rFonts w:cs="Arial"/>
                <w:noProof/>
              </w:rPr>
            </w:pPr>
            <w:r w:rsidRPr="00D94C9A">
              <w:rPr>
                <w:rFonts w:cs="Arial"/>
                <w:noProof/>
                <w:sz w:val="18"/>
                <w:szCs w:val="18"/>
              </w:rPr>
              <w:fldChar w:fldCharType="begin">
                <w:ffData>
                  <w:name w:val="Text2"/>
                  <w:enabled/>
                  <w:calcOnExit w:val="0"/>
                  <w:textInput/>
                </w:ffData>
              </w:fldChar>
            </w:r>
            <w:r w:rsidRPr="00D94C9A">
              <w:rPr>
                <w:rFonts w:cs="Arial"/>
                <w:noProof/>
                <w:sz w:val="18"/>
                <w:szCs w:val="18"/>
              </w:rPr>
              <w:instrText xml:space="preserve"> FORMTEXT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fldChar w:fldCharType="end"/>
            </w:r>
          </w:p>
        </w:tc>
      </w:tr>
      <w:tr w:rsidR="00782A5B" w:rsidRPr="00D94C9A" w14:paraId="536E003C" w14:textId="77777777" w:rsidTr="00AA5909">
        <w:trPr>
          <w:trHeight w:val="227"/>
        </w:trPr>
        <w:tc>
          <w:tcPr>
            <w:tcW w:w="580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63BA0BE7" w14:textId="1C737FC8" w:rsidR="00782A5B" w:rsidRPr="00D94C9A" w:rsidRDefault="00782A5B" w:rsidP="00EC0839">
            <w:pPr>
              <w:rPr>
                <w:rFonts w:cs="Arial"/>
                <w:noProof/>
              </w:rPr>
            </w:pPr>
            <w:r w:rsidRPr="00D94C9A">
              <w:rPr>
                <w:rFonts w:cs="Arial"/>
                <w:noProof/>
              </w:rPr>
              <w:t>Für die ethischen Fallbesprechungen stehen speziell qualifizierte Moderatoren zur Verfügung.</w:t>
            </w:r>
            <w:r w:rsidRPr="00D94C9A">
              <w:rPr>
                <w:rFonts w:cs="Arial"/>
                <w:noProof/>
              </w:rPr>
              <w:br/>
              <w:t>Diese müssen nicht im Palliativteam selbst vorzuweisen sein, sind aber in das Netzwerk eingebunden und kurzfristig im Haus erreichbar.</w:t>
            </w:r>
          </w:p>
        </w:tc>
        <w:tc>
          <w:tcPr>
            <w:tcW w:w="347" w:type="dxa"/>
            <w:tcBorders>
              <w:top w:val="single" w:sz="4" w:space="0" w:color="auto"/>
              <w:left w:val="single" w:sz="4" w:space="0" w:color="auto"/>
              <w:bottom w:val="single" w:sz="4" w:space="0" w:color="auto"/>
              <w:right w:val="single" w:sz="4" w:space="0" w:color="auto"/>
            </w:tcBorders>
            <w:shd w:val="clear" w:color="auto" w:fill="AFDC7E"/>
            <w:vAlign w:val="center"/>
          </w:tcPr>
          <w:p w14:paraId="6799503A" w14:textId="1A018EC0" w:rsidR="00782A5B" w:rsidRPr="00D94C9A" w:rsidRDefault="00782A5B" w:rsidP="00EC0839">
            <w:pPr>
              <w:jc w:val="center"/>
              <w:rPr>
                <w:rFonts w:cs="Arial"/>
                <w:b/>
                <w:noProof/>
              </w:rPr>
            </w:pPr>
            <w:r w:rsidRPr="00D94C9A">
              <w:rPr>
                <w:rFonts w:cs="Arial"/>
                <w:b/>
                <w:noProof/>
              </w:rPr>
              <w:t>X</w:t>
            </w:r>
          </w:p>
        </w:tc>
        <w:tc>
          <w:tcPr>
            <w:tcW w:w="3340" w:type="dxa"/>
            <w:tcBorders>
              <w:left w:val="single" w:sz="4" w:space="0" w:color="auto"/>
              <w:right w:val="single" w:sz="4" w:space="0" w:color="auto"/>
            </w:tcBorders>
            <w:shd w:val="clear" w:color="auto" w:fill="FFFFFF" w:themeFill="background1"/>
          </w:tcPr>
          <w:p w14:paraId="1A119D77" w14:textId="333C8187" w:rsidR="00782A5B" w:rsidRPr="00D94C9A" w:rsidRDefault="00782A5B" w:rsidP="00EC0839">
            <w:pPr>
              <w:rPr>
                <w:rFonts w:cs="Arial"/>
                <w:noProof/>
                <w:sz w:val="18"/>
                <w:szCs w:val="18"/>
              </w:rPr>
            </w:pPr>
            <w:r w:rsidRPr="00D94C9A">
              <w:rPr>
                <w:rFonts w:cs="Arial"/>
                <w:noProof/>
                <w:sz w:val="18"/>
                <w:szCs w:val="18"/>
              </w:rPr>
              <w:fldChar w:fldCharType="begin">
                <w:ffData>
                  <w:name w:val="Kontrollkästchen1"/>
                  <w:enabled/>
                  <w:calcOnExit w:val="0"/>
                  <w:checkBox>
                    <w:sizeAuto/>
                    <w:default w:val="0"/>
                    <w:checked w:val="0"/>
                  </w:checkBox>
                </w:ffData>
              </w:fldChar>
            </w:r>
            <w:r w:rsidRPr="00D94C9A">
              <w:rPr>
                <w:rFonts w:cs="Arial"/>
                <w:noProof/>
                <w:sz w:val="18"/>
                <w:szCs w:val="18"/>
              </w:rPr>
              <w:instrText xml:space="preserve"> FORMCHECKBOX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fldChar w:fldCharType="end"/>
            </w:r>
            <w:r w:rsidRPr="00D94C9A">
              <w:rPr>
                <w:rFonts w:cs="Arial"/>
                <w:noProof/>
                <w:sz w:val="18"/>
                <w:szCs w:val="18"/>
              </w:rPr>
              <w:t xml:space="preserve"> ja     </w:t>
            </w:r>
            <w:r w:rsidRPr="00D94C9A">
              <w:rPr>
                <w:rFonts w:cs="Arial"/>
                <w:noProof/>
                <w:sz w:val="18"/>
                <w:szCs w:val="18"/>
              </w:rPr>
              <w:fldChar w:fldCharType="begin">
                <w:ffData>
                  <w:name w:val="Text2"/>
                  <w:enabled/>
                  <w:calcOnExit w:val="0"/>
                  <w:textInput/>
                </w:ffData>
              </w:fldChar>
            </w:r>
            <w:r w:rsidRPr="00D94C9A">
              <w:rPr>
                <w:rFonts w:cs="Arial"/>
                <w:noProof/>
                <w:sz w:val="18"/>
                <w:szCs w:val="18"/>
              </w:rPr>
              <w:instrText xml:space="preserve"> FORMTEXT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fldChar w:fldCharType="end"/>
            </w:r>
          </w:p>
          <w:p w14:paraId="60590DA9" w14:textId="4856E283" w:rsidR="00782A5B" w:rsidRPr="00D94C9A" w:rsidRDefault="00782A5B" w:rsidP="00EC0839">
            <w:pPr>
              <w:jc w:val="both"/>
              <w:rPr>
                <w:rFonts w:cs="Arial"/>
                <w:noProof/>
              </w:rPr>
            </w:pPr>
            <w:r w:rsidRPr="00D94C9A">
              <w:rPr>
                <w:rFonts w:cs="Arial"/>
                <w:noProof/>
                <w:sz w:val="18"/>
                <w:szCs w:val="18"/>
              </w:rPr>
              <w:fldChar w:fldCharType="begin">
                <w:ffData>
                  <w:name w:val="Kontrollkästchen2"/>
                  <w:enabled/>
                  <w:calcOnExit w:val="0"/>
                  <w:checkBox>
                    <w:sizeAuto/>
                    <w:default w:val="0"/>
                    <w:checked w:val="0"/>
                  </w:checkBox>
                </w:ffData>
              </w:fldChar>
            </w:r>
            <w:r w:rsidRPr="00D94C9A">
              <w:rPr>
                <w:rFonts w:cs="Arial"/>
                <w:noProof/>
                <w:sz w:val="18"/>
                <w:szCs w:val="18"/>
              </w:rPr>
              <w:instrText xml:space="preserve"> FORMCHECKBOX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fldChar w:fldCharType="end"/>
            </w:r>
            <w:r w:rsidRPr="00D94C9A">
              <w:rPr>
                <w:rFonts w:cs="Arial"/>
                <w:noProof/>
                <w:sz w:val="18"/>
                <w:szCs w:val="18"/>
              </w:rPr>
              <w:t xml:space="preserve"> nein</w:t>
            </w:r>
          </w:p>
        </w:tc>
      </w:tr>
      <w:tr w:rsidR="00782A5B" w:rsidRPr="00D94C9A" w14:paraId="634F65E8" w14:textId="77777777" w:rsidTr="00AA5909">
        <w:trPr>
          <w:trHeight w:val="227"/>
        </w:trPr>
        <w:tc>
          <w:tcPr>
            <w:tcW w:w="580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vAlign w:val="center"/>
          </w:tcPr>
          <w:p w14:paraId="11A94F3C" w14:textId="67CFA898" w:rsidR="00782A5B" w:rsidRPr="00D94C9A" w:rsidRDefault="00782A5B" w:rsidP="00EC0839">
            <w:pPr>
              <w:rPr>
                <w:rFonts w:cs="Arial"/>
                <w:noProof/>
              </w:rPr>
            </w:pPr>
            <w:r w:rsidRPr="00D94C9A">
              <w:rPr>
                <w:rFonts w:cs="Arial"/>
                <w:noProof/>
              </w:rPr>
              <w:t>Ethische Fallbesprechungen sind im Ergebnis dokumentiert.</w:t>
            </w:r>
          </w:p>
        </w:tc>
        <w:tc>
          <w:tcPr>
            <w:tcW w:w="347" w:type="dxa"/>
            <w:tcBorders>
              <w:top w:val="single" w:sz="4" w:space="0" w:color="auto"/>
              <w:left w:val="single" w:sz="4" w:space="0" w:color="auto"/>
              <w:bottom w:val="single" w:sz="4" w:space="0" w:color="auto"/>
              <w:right w:val="single" w:sz="4" w:space="0" w:color="auto"/>
            </w:tcBorders>
            <w:shd w:val="clear" w:color="auto" w:fill="AFDC7E"/>
            <w:vAlign w:val="center"/>
          </w:tcPr>
          <w:p w14:paraId="79133C81" w14:textId="3D71A652" w:rsidR="00782A5B" w:rsidRPr="00D94C9A" w:rsidRDefault="00782A5B" w:rsidP="00EC0839">
            <w:pPr>
              <w:jc w:val="center"/>
              <w:rPr>
                <w:rFonts w:cs="Arial"/>
                <w:b/>
                <w:noProof/>
              </w:rPr>
            </w:pPr>
            <w:r w:rsidRPr="00D94C9A">
              <w:rPr>
                <w:rFonts w:cs="Arial"/>
                <w:b/>
                <w:noProof/>
              </w:rPr>
              <w:t>X</w:t>
            </w:r>
          </w:p>
        </w:tc>
        <w:tc>
          <w:tcPr>
            <w:tcW w:w="3340" w:type="dxa"/>
            <w:tcBorders>
              <w:left w:val="single" w:sz="4" w:space="0" w:color="auto"/>
              <w:bottom w:val="single" w:sz="4" w:space="0" w:color="auto"/>
              <w:right w:val="single" w:sz="4" w:space="0" w:color="auto"/>
            </w:tcBorders>
            <w:shd w:val="clear" w:color="auto" w:fill="FFFFFF" w:themeFill="background1"/>
          </w:tcPr>
          <w:p w14:paraId="2BBA90B4" w14:textId="3341D4F6" w:rsidR="00782A5B" w:rsidRPr="00D94C9A" w:rsidRDefault="00782A5B" w:rsidP="00EC0839">
            <w:pPr>
              <w:rPr>
                <w:rFonts w:cs="Arial"/>
                <w:noProof/>
                <w:sz w:val="18"/>
                <w:szCs w:val="18"/>
              </w:rPr>
            </w:pPr>
            <w:r w:rsidRPr="00D94C9A">
              <w:rPr>
                <w:rFonts w:cs="Arial"/>
                <w:noProof/>
                <w:sz w:val="18"/>
                <w:szCs w:val="18"/>
              </w:rPr>
              <w:fldChar w:fldCharType="begin">
                <w:ffData>
                  <w:name w:val="Kontrollkästchen1"/>
                  <w:enabled/>
                  <w:calcOnExit w:val="0"/>
                  <w:checkBox>
                    <w:sizeAuto/>
                    <w:default w:val="0"/>
                  </w:checkBox>
                </w:ffData>
              </w:fldChar>
            </w:r>
            <w:r w:rsidRPr="00D94C9A">
              <w:rPr>
                <w:rFonts w:cs="Arial"/>
                <w:noProof/>
                <w:sz w:val="18"/>
                <w:szCs w:val="18"/>
              </w:rPr>
              <w:instrText xml:space="preserve"> FORMCHECKBOX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fldChar w:fldCharType="end"/>
            </w:r>
            <w:r w:rsidRPr="00D94C9A">
              <w:rPr>
                <w:rFonts w:cs="Arial"/>
                <w:noProof/>
                <w:sz w:val="18"/>
                <w:szCs w:val="18"/>
              </w:rPr>
              <w:t xml:space="preserve"> ja     </w:t>
            </w:r>
            <w:r w:rsidRPr="00D94C9A">
              <w:rPr>
                <w:rFonts w:cs="Arial"/>
                <w:noProof/>
                <w:sz w:val="18"/>
                <w:szCs w:val="18"/>
              </w:rPr>
              <w:fldChar w:fldCharType="begin">
                <w:ffData>
                  <w:name w:val="Text2"/>
                  <w:enabled/>
                  <w:calcOnExit w:val="0"/>
                  <w:textInput/>
                </w:ffData>
              </w:fldChar>
            </w:r>
            <w:r w:rsidRPr="00D94C9A">
              <w:rPr>
                <w:rFonts w:cs="Arial"/>
                <w:noProof/>
                <w:sz w:val="18"/>
                <w:szCs w:val="18"/>
              </w:rPr>
              <w:instrText xml:space="preserve"> FORMTEXT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fldChar w:fldCharType="end"/>
            </w:r>
          </w:p>
          <w:p w14:paraId="06EA3DBE" w14:textId="2F4E0C87" w:rsidR="00782A5B" w:rsidRPr="00D94C9A" w:rsidRDefault="00782A5B" w:rsidP="00EC0839">
            <w:pPr>
              <w:jc w:val="both"/>
              <w:rPr>
                <w:rFonts w:cs="Arial"/>
                <w:noProof/>
              </w:rPr>
            </w:pPr>
            <w:r w:rsidRPr="00D94C9A">
              <w:rPr>
                <w:rFonts w:cs="Arial"/>
                <w:noProof/>
                <w:sz w:val="18"/>
                <w:szCs w:val="18"/>
              </w:rPr>
              <w:fldChar w:fldCharType="begin">
                <w:ffData>
                  <w:name w:val="Kontrollkästchen2"/>
                  <w:enabled/>
                  <w:calcOnExit w:val="0"/>
                  <w:checkBox>
                    <w:sizeAuto/>
                    <w:default w:val="0"/>
                  </w:checkBox>
                </w:ffData>
              </w:fldChar>
            </w:r>
            <w:r w:rsidRPr="00D94C9A">
              <w:rPr>
                <w:rFonts w:cs="Arial"/>
                <w:noProof/>
                <w:sz w:val="18"/>
                <w:szCs w:val="18"/>
              </w:rPr>
              <w:instrText xml:space="preserve"> FORMCHECKBOX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fldChar w:fldCharType="end"/>
            </w:r>
            <w:r w:rsidRPr="00D94C9A">
              <w:rPr>
                <w:rFonts w:cs="Arial"/>
                <w:noProof/>
                <w:sz w:val="18"/>
                <w:szCs w:val="18"/>
              </w:rPr>
              <w:t xml:space="preserve"> nein</w:t>
            </w:r>
          </w:p>
        </w:tc>
      </w:tr>
      <w:tr w:rsidR="00EC0839" w:rsidRPr="00D94C9A" w14:paraId="1197028D" w14:textId="77777777" w:rsidTr="00A349B7">
        <w:trPr>
          <w:trHeight w:val="28"/>
        </w:trPr>
        <w:tc>
          <w:tcPr>
            <w:tcW w:w="9494" w:type="dxa"/>
            <w:gridSpan w:val="3"/>
            <w:tcBorders>
              <w:top w:val="single" w:sz="4" w:space="0" w:color="auto"/>
            </w:tcBorders>
            <w:shd w:val="clear" w:color="auto" w:fill="BFBFBF" w:themeFill="background1" w:themeFillShade="BF"/>
            <w:tcMar>
              <w:top w:w="57" w:type="dxa"/>
              <w:bottom w:w="57" w:type="dxa"/>
            </w:tcMar>
            <w:vAlign w:val="center"/>
          </w:tcPr>
          <w:p w14:paraId="77EE71F7" w14:textId="0D17D60D" w:rsidR="00EC0839" w:rsidRPr="00D94C9A" w:rsidRDefault="00EC0839" w:rsidP="00EC0839">
            <w:pPr>
              <w:rPr>
                <w:rFonts w:cs="Arial"/>
                <w:b/>
                <w:noProof/>
              </w:rPr>
            </w:pPr>
            <w:r w:rsidRPr="00D94C9A">
              <w:rPr>
                <w:rFonts w:cs="Arial"/>
                <w:b/>
                <w:noProof/>
              </w:rPr>
              <w:t>Weitergehende Beschreibung durch die Einrichtung</w:t>
            </w:r>
          </w:p>
        </w:tc>
      </w:tr>
      <w:tr w:rsidR="00EC0839" w:rsidRPr="00D94C9A" w14:paraId="4575C064" w14:textId="77777777" w:rsidTr="00A349B7">
        <w:tc>
          <w:tcPr>
            <w:tcW w:w="9494" w:type="dxa"/>
            <w:gridSpan w:val="3"/>
            <w:tcBorders>
              <w:bottom w:val="single" w:sz="4" w:space="0" w:color="auto"/>
            </w:tcBorders>
            <w:shd w:val="clear" w:color="auto" w:fill="auto"/>
            <w:tcMar>
              <w:top w:w="57" w:type="dxa"/>
              <w:bottom w:w="57" w:type="dxa"/>
            </w:tcMar>
            <w:vAlign w:val="center"/>
          </w:tcPr>
          <w:p w14:paraId="69498B66" w14:textId="3486F64E" w:rsidR="00EC0839" w:rsidRPr="00D94C9A" w:rsidRDefault="00EC0839" w:rsidP="00EC0839">
            <w:pPr>
              <w:rPr>
                <w:rFonts w:cs="Arial"/>
                <w:noProof/>
              </w:rPr>
            </w:pPr>
            <w:r w:rsidRPr="00D94C9A">
              <w:rPr>
                <w:rFonts w:cs="Arial"/>
                <w:noProof/>
              </w:rPr>
              <w:fldChar w:fldCharType="begin">
                <w:ffData>
                  <w:name w:val="Text2"/>
                  <w:enabled/>
                  <w:calcOnExit w:val="0"/>
                  <w:textInput/>
                </w:ffData>
              </w:fldChar>
            </w:r>
            <w:r w:rsidRPr="00D94C9A">
              <w:rPr>
                <w:rFonts w:cs="Arial"/>
                <w:noProof/>
              </w:rPr>
              <w:instrText xml:space="preserve"> FORMTEXT </w:instrText>
            </w:r>
            <w:r w:rsidRPr="00D94C9A">
              <w:rPr>
                <w:rFonts w:cs="Arial"/>
                <w:noProof/>
              </w:rPr>
            </w:r>
            <w:r w:rsidRPr="00D94C9A">
              <w:rPr>
                <w:rFonts w:cs="Arial"/>
                <w:noProof/>
              </w:rPr>
              <w:fldChar w:fldCharType="separate"/>
            </w:r>
            <w:r w:rsidRPr="00D94C9A">
              <w:rPr>
                <w:rFonts w:cs="Arial"/>
                <w:noProof/>
              </w:rPr>
              <w:t> </w:t>
            </w:r>
            <w:r w:rsidRPr="00D94C9A">
              <w:rPr>
                <w:rFonts w:cs="Arial"/>
                <w:noProof/>
              </w:rPr>
              <w:t> </w:t>
            </w:r>
            <w:r w:rsidRPr="00D94C9A">
              <w:rPr>
                <w:rFonts w:cs="Arial"/>
                <w:noProof/>
              </w:rPr>
              <w:t> </w:t>
            </w:r>
            <w:r w:rsidRPr="00D94C9A">
              <w:rPr>
                <w:rFonts w:cs="Arial"/>
                <w:noProof/>
              </w:rPr>
              <w:t> </w:t>
            </w:r>
            <w:r w:rsidRPr="00D94C9A">
              <w:rPr>
                <w:rFonts w:cs="Arial"/>
                <w:noProof/>
              </w:rPr>
              <w:t> </w:t>
            </w:r>
            <w:r w:rsidRPr="00D94C9A">
              <w:rPr>
                <w:rFonts w:cs="Arial"/>
                <w:noProof/>
              </w:rPr>
              <w:fldChar w:fldCharType="end"/>
            </w:r>
          </w:p>
        </w:tc>
      </w:tr>
    </w:tbl>
    <w:p w14:paraId="20A502DB" w14:textId="77777777" w:rsidR="00A62927" w:rsidRPr="00D94C9A" w:rsidRDefault="00A62927" w:rsidP="00682C48">
      <w:pPr>
        <w:rPr>
          <w:rFonts w:cs="Arial"/>
          <w:noProof/>
        </w:rPr>
      </w:pPr>
    </w:p>
    <w:p w14:paraId="02AB7ABC" w14:textId="77777777" w:rsidR="000D5A3D" w:rsidRPr="00D94C9A" w:rsidRDefault="000D5A3D" w:rsidP="00682C48">
      <w:pPr>
        <w:rPr>
          <w:rFonts w:cs="Arial"/>
          <w:noProof/>
        </w:rPr>
      </w:pPr>
    </w:p>
    <w:p w14:paraId="3E71281F" w14:textId="176E86DE" w:rsidR="00A62927" w:rsidRPr="00D94C9A" w:rsidRDefault="00A62927" w:rsidP="00D47F55">
      <w:pPr>
        <w:pStyle w:val="Formatvorlage1"/>
        <w:rPr>
          <w:noProof/>
          <w:lang w:val="de-DE"/>
        </w:rPr>
      </w:pPr>
      <w:bookmarkStart w:id="366" w:name="_Toc157691314"/>
      <w:r w:rsidRPr="00D94C9A">
        <w:rPr>
          <w:noProof/>
          <w:lang w:val="de-DE"/>
        </w:rPr>
        <w:t>Qualitätszirkel mit allen Netzwerkpartnern</w:t>
      </w:r>
      <w:bookmarkEnd w:id="366"/>
    </w:p>
    <w:p w14:paraId="361E0DC7" w14:textId="77777777" w:rsidR="007679C4" w:rsidRPr="00D94C9A" w:rsidRDefault="007679C4" w:rsidP="007679C4">
      <w:pPr>
        <w:rPr>
          <w:rFonts w:cs="Arial"/>
          <w:noProof/>
        </w:rPr>
      </w:pPr>
    </w:p>
    <w:tbl>
      <w:tblPr>
        <w:tblW w:w="491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70" w:type="dxa"/>
          <w:bottom w:w="28" w:type="dxa"/>
          <w:right w:w="70" w:type="dxa"/>
        </w:tblCellMar>
        <w:tblLook w:val="0000" w:firstRow="0" w:lastRow="0" w:firstColumn="0" w:lastColumn="0" w:noHBand="0" w:noVBand="0"/>
      </w:tblPr>
      <w:tblGrid>
        <w:gridCol w:w="5807"/>
        <w:gridCol w:w="347"/>
        <w:gridCol w:w="3340"/>
      </w:tblGrid>
      <w:tr w:rsidR="00782A5B" w:rsidRPr="00D94C9A" w14:paraId="48651AD1" w14:textId="77777777" w:rsidTr="00AA5909">
        <w:trPr>
          <w:trHeight w:val="284"/>
          <w:tblHeader/>
        </w:trPr>
        <w:tc>
          <w:tcPr>
            <w:tcW w:w="5807" w:type="dxa"/>
            <w:tcBorders>
              <w:top w:val="single" w:sz="4" w:space="0" w:color="auto"/>
            </w:tcBorders>
            <w:shd w:val="clear" w:color="auto" w:fill="BFBFBF" w:themeFill="background1" w:themeFillShade="BF"/>
            <w:tcMar>
              <w:top w:w="57" w:type="dxa"/>
              <w:bottom w:w="57" w:type="dxa"/>
            </w:tcMar>
            <w:vAlign w:val="center"/>
          </w:tcPr>
          <w:p w14:paraId="5A449D6A" w14:textId="77777777" w:rsidR="00782A5B" w:rsidRDefault="00782A5B" w:rsidP="00274FA4">
            <w:pPr>
              <w:rPr>
                <w:rFonts w:cs="Arial"/>
                <w:b/>
                <w:noProof/>
              </w:rPr>
            </w:pPr>
            <w:r w:rsidRPr="00D94C9A">
              <w:rPr>
                <w:rFonts w:cs="Arial"/>
                <w:b/>
                <w:noProof/>
              </w:rPr>
              <w:t>Anforderung zur Zertifizierung nach DGP</w:t>
            </w:r>
          </w:p>
          <w:p w14:paraId="335D5F2F" w14:textId="1557C221" w:rsidR="00B66C6C" w:rsidRPr="00D94C9A" w:rsidRDefault="00B66C6C" w:rsidP="00274FA4">
            <w:pPr>
              <w:rPr>
                <w:rFonts w:cs="Arial"/>
                <w:b/>
                <w:noProof/>
              </w:rPr>
            </w:pPr>
            <w:r w:rsidRPr="009B6062">
              <w:rPr>
                <w:rFonts w:cs="Arial"/>
                <w:bCs/>
                <w:noProof/>
              </w:rPr>
              <w:t>„X“ = verpflichtende Anforderung</w:t>
            </w:r>
          </w:p>
        </w:tc>
        <w:tc>
          <w:tcPr>
            <w:tcW w:w="347" w:type="dxa"/>
            <w:tcBorders>
              <w:top w:val="single" w:sz="4" w:space="0" w:color="auto"/>
            </w:tcBorders>
            <w:shd w:val="clear" w:color="auto" w:fill="AFDC7E"/>
            <w:vAlign w:val="center"/>
          </w:tcPr>
          <w:p w14:paraId="05F9F89F" w14:textId="4B92057D" w:rsidR="00782A5B" w:rsidRPr="00D94C9A" w:rsidRDefault="00782A5B" w:rsidP="00274FA4">
            <w:pPr>
              <w:jc w:val="center"/>
              <w:rPr>
                <w:rFonts w:cs="Arial"/>
                <w:b/>
                <w:noProof/>
              </w:rPr>
            </w:pPr>
            <w:r w:rsidRPr="00D94C9A">
              <w:rPr>
                <w:rFonts w:cs="Arial"/>
                <w:b/>
                <w:noProof/>
              </w:rPr>
              <w:t>X</w:t>
            </w:r>
          </w:p>
        </w:tc>
        <w:tc>
          <w:tcPr>
            <w:tcW w:w="3340" w:type="dxa"/>
            <w:tcBorders>
              <w:top w:val="single" w:sz="4" w:space="0" w:color="auto"/>
            </w:tcBorders>
            <w:shd w:val="clear" w:color="auto" w:fill="BFBFBF" w:themeFill="background1" w:themeFillShade="BF"/>
            <w:vAlign w:val="center"/>
          </w:tcPr>
          <w:p w14:paraId="2E71D3B2" w14:textId="77777777" w:rsidR="00782A5B" w:rsidRPr="00D94C9A" w:rsidRDefault="00782A5B" w:rsidP="00274FA4">
            <w:pPr>
              <w:jc w:val="center"/>
              <w:rPr>
                <w:rFonts w:cs="Arial"/>
                <w:b/>
                <w:noProof/>
              </w:rPr>
            </w:pPr>
            <w:r w:rsidRPr="00D94C9A">
              <w:rPr>
                <w:rFonts w:cs="Arial"/>
                <w:b/>
                <w:noProof/>
              </w:rPr>
              <w:t>Erläuterung durch die</w:t>
            </w:r>
          </w:p>
          <w:p w14:paraId="639E3BB3" w14:textId="2660F78E" w:rsidR="00782A5B" w:rsidRPr="00D94C9A" w:rsidRDefault="00782A5B" w:rsidP="00274FA4">
            <w:pPr>
              <w:jc w:val="center"/>
              <w:rPr>
                <w:rFonts w:cs="Arial"/>
                <w:b/>
                <w:noProof/>
              </w:rPr>
            </w:pPr>
            <w:r w:rsidRPr="00D94C9A">
              <w:rPr>
                <w:rFonts w:cs="Arial"/>
                <w:b/>
                <w:noProof/>
              </w:rPr>
              <w:t>Einrichtung</w:t>
            </w:r>
          </w:p>
        </w:tc>
      </w:tr>
      <w:tr w:rsidR="00782A5B" w:rsidRPr="00D94C9A" w14:paraId="508F2605" w14:textId="77777777" w:rsidTr="00AA5909">
        <w:trPr>
          <w:trHeight w:val="227"/>
        </w:trPr>
        <w:tc>
          <w:tcPr>
            <w:tcW w:w="580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1CBC594E" w14:textId="5B93AC68" w:rsidR="00782A5B" w:rsidRPr="00D94C9A" w:rsidRDefault="00782A5B" w:rsidP="008E480F">
            <w:pPr>
              <w:rPr>
                <w:rFonts w:cs="Arial"/>
                <w:noProof/>
                <w:color w:val="000000"/>
              </w:rPr>
            </w:pPr>
            <w:r w:rsidRPr="00D94C9A">
              <w:rPr>
                <w:rFonts w:cs="Arial"/>
                <w:noProof/>
                <w:color w:val="000000"/>
              </w:rPr>
              <w:t xml:space="preserve">Es sind </w:t>
            </w:r>
            <w:r w:rsidRPr="00AD1531">
              <w:rPr>
                <w:rFonts w:cs="Arial"/>
                <w:noProof/>
                <w:color w:val="000000"/>
              </w:rPr>
              <w:t>mindestens 3x jährlich Qualitätszirkel durchzuführen oder an solchen mitzuwirken</w:t>
            </w:r>
            <w:r w:rsidR="00AD1531" w:rsidRPr="00AD1531">
              <w:rPr>
                <w:rStyle w:val="Funotenzeichen"/>
                <w:rFonts w:cs="Arial"/>
                <w:noProof/>
                <w:color w:val="000000"/>
              </w:rPr>
              <w:footnoteReference w:id="25"/>
            </w:r>
            <w:r w:rsidRPr="00AD1531">
              <w:rPr>
                <w:rFonts w:cs="Arial"/>
                <w:noProof/>
                <w:color w:val="000000"/>
              </w:rPr>
              <w:t>, in denen palliative Themen bearbeitet werden.</w:t>
            </w:r>
          </w:p>
        </w:tc>
        <w:tc>
          <w:tcPr>
            <w:tcW w:w="347" w:type="dxa"/>
            <w:tcBorders>
              <w:top w:val="single" w:sz="4" w:space="0" w:color="auto"/>
              <w:left w:val="single" w:sz="4" w:space="0" w:color="auto"/>
              <w:bottom w:val="single" w:sz="4" w:space="0" w:color="auto"/>
              <w:right w:val="single" w:sz="4" w:space="0" w:color="auto"/>
            </w:tcBorders>
            <w:shd w:val="clear" w:color="auto" w:fill="AFDC7E"/>
            <w:vAlign w:val="center"/>
          </w:tcPr>
          <w:p w14:paraId="15EC39C3" w14:textId="6AE94EFC" w:rsidR="00782A5B" w:rsidRPr="00D94C9A" w:rsidRDefault="00782A5B" w:rsidP="00782A5B">
            <w:pPr>
              <w:jc w:val="center"/>
              <w:rPr>
                <w:rFonts w:cs="Arial"/>
                <w:b/>
                <w:noProof/>
              </w:rPr>
            </w:pPr>
            <w:r w:rsidRPr="00D94C9A">
              <w:rPr>
                <w:rFonts w:cs="Arial"/>
                <w:b/>
                <w:noProof/>
              </w:rPr>
              <w:t>X</w:t>
            </w:r>
          </w:p>
        </w:tc>
        <w:tc>
          <w:tcPr>
            <w:tcW w:w="3340" w:type="dxa"/>
            <w:tcBorders>
              <w:top w:val="single" w:sz="4" w:space="0" w:color="BFBFBF" w:themeColor="background1" w:themeShade="BF"/>
              <w:left w:val="single" w:sz="4" w:space="0" w:color="auto"/>
              <w:right w:val="single" w:sz="4" w:space="0" w:color="auto"/>
            </w:tcBorders>
            <w:shd w:val="clear" w:color="auto" w:fill="FFFFFF" w:themeFill="background1"/>
            <w:vAlign w:val="center"/>
          </w:tcPr>
          <w:p w14:paraId="74DCAABE" w14:textId="2AAC6ABE" w:rsidR="00782A5B" w:rsidRPr="00D94C9A" w:rsidRDefault="00782A5B" w:rsidP="001C58B7">
            <w:pPr>
              <w:rPr>
                <w:rFonts w:cs="Arial"/>
                <w:noProof/>
              </w:rPr>
            </w:pPr>
            <w:r w:rsidRPr="00D94C9A">
              <w:rPr>
                <w:noProof/>
                <w:sz w:val="18"/>
              </w:rPr>
              <w:t xml:space="preserve">Anzahl pro Jahr: </w:t>
            </w:r>
            <w:r w:rsidRPr="00D94C9A">
              <w:rPr>
                <w:rFonts w:cs="Arial"/>
                <w:noProof/>
                <w:sz w:val="18"/>
                <w:szCs w:val="18"/>
              </w:rPr>
              <w:fldChar w:fldCharType="begin">
                <w:ffData>
                  <w:name w:val="Text2"/>
                  <w:enabled/>
                  <w:calcOnExit w:val="0"/>
                  <w:textInput/>
                </w:ffData>
              </w:fldChar>
            </w:r>
            <w:r w:rsidRPr="00D94C9A">
              <w:rPr>
                <w:rFonts w:cs="Arial"/>
                <w:noProof/>
                <w:sz w:val="18"/>
                <w:szCs w:val="18"/>
              </w:rPr>
              <w:instrText xml:space="preserve"> FORMTEXT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fldChar w:fldCharType="end"/>
            </w:r>
          </w:p>
        </w:tc>
      </w:tr>
      <w:tr w:rsidR="00782A5B" w:rsidRPr="00D94C9A" w14:paraId="46E8CAB1" w14:textId="77777777" w:rsidTr="00AA5909">
        <w:trPr>
          <w:trHeight w:val="227"/>
        </w:trPr>
        <w:tc>
          <w:tcPr>
            <w:tcW w:w="580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5D1CBB15" w14:textId="18C9128D" w:rsidR="00782A5B" w:rsidRPr="00D94C9A" w:rsidRDefault="00782A5B" w:rsidP="004E27A2">
            <w:pPr>
              <w:rPr>
                <w:rFonts w:cs="Arial"/>
                <w:noProof/>
                <w:color w:val="000000"/>
              </w:rPr>
            </w:pPr>
            <w:r w:rsidRPr="00D94C9A">
              <w:rPr>
                <w:rFonts w:cs="Arial"/>
                <w:noProof/>
                <w:color w:val="000000"/>
              </w:rPr>
              <w:t>Die terminliche Planung erfolgt z. B. über den Qualifizierungsplan.</w:t>
            </w:r>
            <w:r w:rsidRPr="00D94C9A">
              <w:rPr>
                <w:rStyle w:val="Funotenzeichen"/>
                <w:rFonts w:cs="Arial"/>
                <w:noProof/>
                <w:color w:val="000000"/>
              </w:rPr>
              <w:footnoteReference w:id="26"/>
            </w:r>
          </w:p>
        </w:tc>
        <w:tc>
          <w:tcPr>
            <w:tcW w:w="347" w:type="dxa"/>
            <w:tcBorders>
              <w:top w:val="single" w:sz="4" w:space="0" w:color="auto"/>
              <w:left w:val="single" w:sz="4" w:space="0" w:color="auto"/>
              <w:bottom w:val="single" w:sz="4" w:space="0" w:color="auto"/>
              <w:right w:val="single" w:sz="4" w:space="0" w:color="auto"/>
            </w:tcBorders>
            <w:shd w:val="clear" w:color="auto" w:fill="AFDC7E"/>
            <w:vAlign w:val="center"/>
          </w:tcPr>
          <w:p w14:paraId="2A0C793D" w14:textId="38826229" w:rsidR="00782A5B" w:rsidRPr="00D94C9A" w:rsidRDefault="00782A5B" w:rsidP="004E27A2">
            <w:pPr>
              <w:jc w:val="center"/>
              <w:rPr>
                <w:rFonts w:cs="Arial"/>
                <w:b/>
                <w:noProof/>
              </w:rPr>
            </w:pPr>
            <w:r w:rsidRPr="00D94C9A">
              <w:rPr>
                <w:rFonts w:cs="Arial"/>
                <w:b/>
                <w:noProof/>
              </w:rPr>
              <w:t>X</w:t>
            </w:r>
          </w:p>
        </w:tc>
        <w:tc>
          <w:tcPr>
            <w:tcW w:w="3340" w:type="dxa"/>
            <w:tcBorders>
              <w:left w:val="single" w:sz="4" w:space="0" w:color="auto"/>
              <w:right w:val="single" w:sz="4" w:space="0" w:color="auto"/>
            </w:tcBorders>
            <w:shd w:val="clear" w:color="auto" w:fill="FFFFFF" w:themeFill="background1"/>
          </w:tcPr>
          <w:p w14:paraId="644BB197" w14:textId="603AD9A4" w:rsidR="00782A5B" w:rsidRPr="00D94C9A" w:rsidRDefault="00782A5B" w:rsidP="00892737">
            <w:pPr>
              <w:jc w:val="both"/>
              <w:rPr>
                <w:rFonts w:cs="Arial"/>
                <w:noProof/>
              </w:rPr>
            </w:pPr>
            <w:r w:rsidRPr="00D94C9A">
              <w:rPr>
                <w:rFonts w:cs="Arial"/>
                <w:noProof/>
                <w:sz w:val="18"/>
                <w:szCs w:val="18"/>
              </w:rPr>
              <w:fldChar w:fldCharType="begin">
                <w:ffData>
                  <w:name w:val="Text2"/>
                  <w:enabled/>
                  <w:calcOnExit w:val="0"/>
                  <w:textInput/>
                </w:ffData>
              </w:fldChar>
            </w:r>
            <w:r w:rsidRPr="00D94C9A">
              <w:rPr>
                <w:rFonts w:cs="Arial"/>
                <w:noProof/>
                <w:sz w:val="18"/>
                <w:szCs w:val="18"/>
              </w:rPr>
              <w:instrText xml:space="preserve"> FORMTEXT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fldChar w:fldCharType="end"/>
            </w:r>
          </w:p>
        </w:tc>
      </w:tr>
      <w:tr w:rsidR="00782A5B" w:rsidRPr="00D94C9A" w14:paraId="3760FA54" w14:textId="77777777" w:rsidTr="00AA5909">
        <w:trPr>
          <w:trHeight w:val="227"/>
        </w:trPr>
        <w:tc>
          <w:tcPr>
            <w:tcW w:w="580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vAlign w:val="center"/>
          </w:tcPr>
          <w:p w14:paraId="79EE566C" w14:textId="16268B2F" w:rsidR="00782A5B" w:rsidRPr="00D94C9A" w:rsidRDefault="00782A5B" w:rsidP="003A3886">
            <w:pPr>
              <w:rPr>
                <w:rFonts w:cs="Arial"/>
                <w:noProof/>
                <w:color w:val="000000"/>
              </w:rPr>
            </w:pPr>
            <w:r w:rsidRPr="00D94C9A">
              <w:rPr>
                <w:rFonts w:cs="Arial"/>
                <w:noProof/>
                <w:color w:val="000000"/>
              </w:rPr>
              <w:t>Die Qualitätszirkel sind protokolliert.</w:t>
            </w:r>
            <w:r w:rsidRPr="00D94C9A">
              <w:rPr>
                <w:rStyle w:val="Funotenzeichen"/>
                <w:rFonts w:cs="Arial"/>
                <w:noProof/>
                <w:color w:val="000000"/>
              </w:rPr>
              <w:footnoteReference w:id="27"/>
            </w:r>
          </w:p>
        </w:tc>
        <w:tc>
          <w:tcPr>
            <w:tcW w:w="347" w:type="dxa"/>
            <w:tcBorders>
              <w:top w:val="single" w:sz="4" w:space="0" w:color="auto"/>
              <w:left w:val="single" w:sz="4" w:space="0" w:color="auto"/>
              <w:bottom w:val="single" w:sz="4" w:space="0" w:color="auto"/>
              <w:right w:val="single" w:sz="4" w:space="0" w:color="auto"/>
            </w:tcBorders>
            <w:shd w:val="clear" w:color="auto" w:fill="AFDC7E"/>
            <w:vAlign w:val="center"/>
          </w:tcPr>
          <w:p w14:paraId="237CA871" w14:textId="7CFC8938" w:rsidR="00782A5B" w:rsidRPr="00D94C9A" w:rsidRDefault="00782A5B" w:rsidP="004E27A2">
            <w:pPr>
              <w:jc w:val="center"/>
              <w:rPr>
                <w:rFonts w:cs="Arial"/>
                <w:b/>
                <w:noProof/>
              </w:rPr>
            </w:pPr>
            <w:r w:rsidRPr="00D94C9A">
              <w:rPr>
                <w:rFonts w:cs="Arial"/>
                <w:b/>
                <w:noProof/>
              </w:rPr>
              <w:t>X</w:t>
            </w:r>
          </w:p>
        </w:tc>
        <w:tc>
          <w:tcPr>
            <w:tcW w:w="3340" w:type="dxa"/>
            <w:tcBorders>
              <w:left w:val="single" w:sz="4" w:space="0" w:color="auto"/>
              <w:right w:val="single" w:sz="4" w:space="0" w:color="auto"/>
            </w:tcBorders>
            <w:shd w:val="clear" w:color="auto" w:fill="FFFFFF" w:themeFill="background1"/>
          </w:tcPr>
          <w:p w14:paraId="4BA295FD" w14:textId="50805893" w:rsidR="00782A5B" w:rsidRPr="00D94C9A" w:rsidRDefault="00782A5B" w:rsidP="00892737">
            <w:pPr>
              <w:jc w:val="both"/>
              <w:rPr>
                <w:rFonts w:cs="Arial"/>
                <w:noProof/>
              </w:rPr>
            </w:pPr>
            <w:r w:rsidRPr="00D94C9A">
              <w:rPr>
                <w:rFonts w:cs="Arial"/>
                <w:noProof/>
                <w:sz w:val="18"/>
                <w:szCs w:val="18"/>
              </w:rPr>
              <w:fldChar w:fldCharType="begin">
                <w:ffData>
                  <w:name w:val="Text2"/>
                  <w:enabled/>
                  <w:calcOnExit w:val="0"/>
                  <w:textInput/>
                </w:ffData>
              </w:fldChar>
            </w:r>
            <w:r w:rsidRPr="00D94C9A">
              <w:rPr>
                <w:rFonts w:cs="Arial"/>
                <w:noProof/>
                <w:sz w:val="18"/>
                <w:szCs w:val="18"/>
              </w:rPr>
              <w:instrText xml:space="preserve"> FORMTEXT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fldChar w:fldCharType="end"/>
            </w:r>
          </w:p>
        </w:tc>
      </w:tr>
      <w:tr w:rsidR="00782A5B" w:rsidRPr="00D94C9A" w14:paraId="562CDA46" w14:textId="77777777" w:rsidTr="00AA5909">
        <w:trPr>
          <w:trHeight w:val="227"/>
        </w:trPr>
        <w:tc>
          <w:tcPr>
            <w:tcW w:w="580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6F15641B" w14:textId="2F9A5C4C" w:rsidR="00782A5B" w:rsidRPr="00D94C9A" w:rsidRDefault="00782A5B" w:rsidP="00BE2E77">
            <w:pPr>
              <w:rPr>
                <w:rFonts w:cs="Arial"/>
                <w:noProof/>
                <w:color w:val="000000" w:themeColor="text1"/>
              </w:rPr>
            </w:pPr>
            <w:r w:rsidRPr="00D94C9A">
              <w:rPr>
                <w:rFonts w:cs="Arial"/>
                <w:noProof/>
                <w:color w:val="000000" w:themeColor="text1"/>
              </w:rPr>
              <w:t xml:space="preserve">Die Teilnahme der </w:t>
            </w:r>
            <w:r>
              <w:rPr>
                <w:rFonts w:cs="Arial"/>
                <w:noProof/>
                <w:color w:val="000000" w:themeColor="text1"/>
              </w:rPr>
              <w:t>Netzwerkpartner</w:t>
            </w:r>
            <w:r w:rsidRPr="00D94C9A">
              <w:rPr>
                <w:rFonts w:cs="Arial"/>
                <w:noProof/>
                <w:color w:val="000000" w:themeColor="text1"/>
              </w:rPr>
              <w:t xml:space="preserve"> ist zu ermöglichen, weitere Partner</w:t>
            </w:r>
            <w:r>
              <w:rPr>
                <w:rFonts w:cs="Arial"/>
                <w:noProof/>
                <w:color w:val="000000" w:themeColor="text1"/>
              </w:rPr>
              <w:t xml:space="preserve">innen und Partner </w:t>
            </w:r>
            <w:r w:rsidRPr="00D94C9A">
              <w:rPr>
                <w:rFonts w:cs="Arial"/>
                <w:noProof/>
                <w:color w:val="000000" w:themeColor="text1"/>
              </w:rPr>
              <w:t>werden themenbezogen eingeladen.</w:t>
            </w:r>
          </w:p>
        </w:tc>
        <w:tc>
          <w:tcPr>
            <w:tcW w:w="347" w:type="dxa"/>
            <w:tcBorders>
              <w:top w:val="single" w:sz="4" w:space="0" w:color="auto"/>
              <w:left w:val="single" w:sz="4" w:space="0" w:color="auto"/>
              <w:bottom w:val="single" w:sz="4" w:space="0" w:color="auto"/>
              <w:right w:val="single" w:sz="4" w:space="0" w:color="auto"/>
            </w:tcBorders>
            <w:shd w:val="clear" w:color="auto" w:fill="AFDC7E"/>
            <w:vAlign w:val="center"/>
          </w:tcPr>
          <w:p w14:paraId="16BD23CE" w14:textId="6A3FA530" w:rsidR="00782A5B" w:rsidRPr="00D94C9A" w:rsidRDefault="00782A5B" w:rsidP="004E27A2">
            <w:pPr>
              <w:jc w:val="center"/>
              <w:rPr>
                <w:rFonts w:cs="Arial"/>
                <w:b/>
                <w:noProof/>
                <w:color w:val="000000" w:themeColor="text1"/>
              </w:rPr>
            </w:pPr>
            <w:r w:rsidRPr="00D94C9A">
              <w:rPr>
                <w:rFonts w:cs="Arial"/>
                <w:b/>
                <w:noProof/>
                <w:color w:val="000000" w:themeColor="text1"/>
              </w:rPr>
              <w:t>X</w:t>
            </w:r>
          </w:p>
        </w:tc>
        <w:tc>
          <w:tcPr>
            <w:tcW w:w="3340" w:type="dxa"/>
            <w:tcBorders>
              <w:left w:val="single" w:sz="4" w:space="0" w:color="auto"/>
              <w:bottom w:val="single" w:sz="4" w:space="0" w:color="BFBFBF" w:themeColor="background1" w:themeShade="BF"/>
              <w:right w:val="single" w:sz="4" w:space="0" w:color="auto"/>
            </w:tcBorders>
            <w:shd w:val="clear" w:color="auto" w:fill="FFFFFF" w:themeFill="background1"/>
          </w:tcPr>
          <w:p w14:paraId="1B84F161" w14:textId="09D358E0" w:rsidR="00782A5B" w:rsidRPr="00D94C9A" w:rsidRDefault="00782A5B" w:rsidP="00892737">
            <w:pPr>
              <w:jc w:val="both"/>
              <w:rPr>
                <w:rFonts w:cs="Arial"/>
                <w:noProof/>
                <w:color w:val="000000" w:themeColor="text1"/>
              </w:rPr>
            </w:pPr>
            <w:r w:rsidRPr="00D94C9A">
              <w:rPr>
                <w:rFonts w:cs="Arial"/>
                <w:noProof/>
                <w:sz w:val="18"/>
                <w:szCs w:val="18"/>
              </w:rPr>
              <w:fldChar w:fldCharType="begin">
                <w:ffData>
                  <w:name w:val="Text2"/>
                  <w:enabled/>
                  <w:calcOnExit w:val="0"/>
                  <w:textInput/>
                </w:ffData>
              </w:fldChar>
            </w:r>
            <w:r w:rsidRPr="00D94C9A">
              <w:rPr>
                <w:rFonts w:cs="Arial"/>
                <w:noProof/>
                <w:sz w:val="18"/>
                <w:szCs w:val="18"/>
              </w:rPr>
              <w:instrText xml:space="preserve"> FORMTEXT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fldChar w:fldCharType="end"/>
            </w:r>
          </w:p>
        </w:tc>
      </w:tr>
      <w:tr w:rsidR="004E27A2" w:rsidRPr="00D94C9A" w14:paraId="7DB31295" w14:textId="77777777" w:rsidTr="006D0C32">
        <w:trPr>
          <w:trHeight w:val="28"/>
        </w:trPr>
        <w:tc>
          <w:tcPr>
            <w:tcW w:w="9494" w:type="dxa"/>
            <w:gridSpan w:val="3"/>
            <w:shd w:val="clear" w:color="auto" w:fill="BFBFBF" w:themeFill="background1" w:themeFillShade="BF"/>
            <w:tcMar>
              <w:top w:w="57" w:type="dxa"/>
              <w:bottom w:w="57" w:type="dxa"/>
            </w:tcMar>
            <w:vAlign w:val="center"/>
          </w:tcPr>
          <w:p w14:paraId="6FF74F88" w14:textId="2B0B755B" w:rsidR="004E27A2" w:rsidRPr="00D94C9A" w:rsidRDefault="00274FA4" w:rsidP="004E27A2">
            <w:pPr>
              <w:rPr>
                <w:rFonts w:cs="Arial"/>
                <w:b/>
                <w:noProof/>
              </w:rPr>
            </w:pPr>
            <w:r w:rsidRPr="00D94C9A">
              <w:rPr>
                <w:rFonts w:cs="Arial"/>
                <w:b/>
                <w:noProof/>
              </w:rPr>
              <w:t>Weitergehende Beschreibung durch die Einrichtung</w:t>
            </w:r>
          </w:p>
        </w:tc>
      </w:tr>
      <w:tr w:rsidR="004E27A2" w:rsidRPr="00D94C9A" w14:paraId="089DBC64" w14:textId="77777777" w:rsidTr="006D0C32">
        <w:tc>
          <w:tcPr>
            <w:tcW w:w="9494" w:type="dxa"/>
            <w:gridSpan w:val="3"/>
            <w:tcBorders>
              <w:bottom w:val="single" w:sz="4" w:space="0" w:color="auto"/>
            </w:tcBorders>
            <w:shd w:val="clear" w:color="auto" w:fill="auto"/>
            <w:tcMar>
              <w:top w:w="57" w:type="dxa"/>
              <w:bottom w:w="57" w:type="dxa"/>
            </w:tcMar>
            <w:vAlign w:val="center"/>
          </w:tcPr>
          <w:p w14:paraId="59DCD9D6" w14:textId="77777777" w:rsidR="004E27A2" w:rsidRPr="00D94C9A" w:rsidRDefault="004E27A2" w:rsidP="004E27A2">
            <w:pPr>
              <w:rPr>
                <w:rFonts w:cs="Arial"/>
                <w:noProof/>
              </w:rPr>
            </w:pPr>
            <w:r w:rsidRPr="00D94C9A">
              <w:rPr>
                <w:rFonts w:cs="Arial"/>
                <w:noProof/>
              </w:rPr>
              <w:fldChar w:fldCharType="begin">
                <w:ffData>
                  <w:name w:val="Text2"/>
                  <w:enabled/>
                  <w:calcOnExit w:val="0"/>
                  <w:textInput/>
                </w:ffData>
              </w:fldChar>
            </w:r>
            <w:r w:rsidRPr="00D94C9A">
              <w:rPr>
                <w:rFonts w:cs="Arial"/>
                <w:noProof/>
              </w:rPr>
              <w:instrText xml:space="preserve"> FORMTEXT </w:instrText>
            </w:r>
            <w:r w:rsidRPr="00D94C9A">
              <w:rPr>
                <w:rFonts w:cs="Arial"/>
                <w:noProof/>
              </w:rPr>
            </w:r>
            <w:r w:rsidRPr="00D94C9A">
              <w:rPr>
                <w:rFonts w:cs="Arial"/>
                <w:noProof/>
              </w:rPr>
              <w:fldChar w:fldCharType="separate"/>
            </w:r>
            <w:r w:rsidRPr="00D94C9A">
              <w:rPr>
                <w:rFonts w:cs="Arial"/>
                <w:noProof/>
              </w:rPr>
              <w:t> </w:t>
            </w:r>
            <w:r w:rsidRPr="00D94C9A">
              <w:rPr>
                <w:rFonts w:cs="Arial"/>
                <w:noProof/>
              </w:rPr>
              <w:t> </w:t>
            </w:r>
            <w:r w:rsidRPr="00D94C9A">
              <w:rPr>
                <w:rFonts w:cs="Arial"/>
                <w:noProof/>
              </w:rPr>
              <w:t> </w:t>
            </w:r>
            <w:r w:rsidRPr="00D94C9A">
              <w:rPr>
                <w:rFonts w:cs="Arial"/>
                <w:noProof/>
              </w:rPr>
              <w:t> </w:t>
            </w:r>
            <w:r w:rsidRPr="00D94C9A">
              <w:rPr>
                <w:rFonts w:cs="Arial"/>
                <w:noProof/>
              </w:rPr>
              <w:t> </w:t>
            </w:r>
            <w:r w:rsidRPr="00D94C9A">
              <w:rPr>
                <w:rFonts w:cs="Arial"/>
                <w:noProof/>
              </w:rPr>
              <w:fldChar w:fldCharType="end"/>
            </w:r>
          </w:p>
        </w:tc>
      </w:tr>
    </w:tbl>
    <w:p w14:paraId="0161901A" w14:textId="77777777" w:rsidR="00A62927" w:rsidRPr="00D94C9A" w:rsidRDefault="00A62927" w:rsidP="00682C48">
      <w:pPr>
        <w:rPr>
          <w:rFonts w:cs="Arial"/>
          <w:noProof/>
        </w:rPr>
      </w:pPr>
    </w:p>
    <w:p w14:paraId="75F2F9B2" w14:textId="77777777" w:rsidR="007679C4" w:rsidRPr="00D94C9A" w:rsidRDefault="007679C4" w:rsidP="00682C48">
      <w:pPr>
        <w:rPr>
          <w:rFonts w:cs="Arial"/>
          <w:noProof/>
        </w:rPr>
      </w:pPr>
    </w:p>
    <w:p w14:paraId="45186F66" w14:textId="2C2729C4" w:rsidR="00401893" w:rsidRPr="00D94C9A" w:rsidRDefault="00401893" w:rsidP="00D47F55">
      <w:pPr>
        <w:pStyle w:val="Formatvorlage1"/>
        <w:rPr>
          <w:noProof/>
          <w:lang w:val="de-DE"/>
        </w:rPr>
      </w:pPr>
      <w:bookmarkStart w:id="367" w:name="_Toc157691315"/>
      <w:r w:rsidRPr="00D94C9A">
        <w:rPr>
          <w:noProof/>
          <w:lang w:val="de-DE"/>
        </w:rPr>
        <w:t>Zufriedenheit der Netzwerkpartner</w:t>
      </w:r>
      <w:bookmarkEnd w:id="367"/>
    </w:p>
    <w:p w14:paraId="301C8CDD" w14:textId="77777777" w:rsidR="0078135A" w:rsidRPr="00D94C9A" w:rsidRDefault="0078135A" w:rsidP="0078135A">
      <w:pPr>
        <w:rPr>
          <w:rFonts w:cs="Arial"/>
          <w:noProof/>
        </w:rPr>
      </w:pPr>
    </w:p>
    <w:tbl>
      <w:tblPr>
        <w:tblW w:w="491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70" w:type="dxa"/>
          <w:bottom w:w="28" w:type="dxa"/>
          <w:right w:w="70" w:type="dxa"/>
        </w:tblCellMar>
        <w:tblLook w:val="0000" w:firstRow="0" w:lastRow="0" w:firstColumn="0" w:lastColumn="0" w:noHBand="0" w:noVBand="0"/>
      </w:tblPr>
      <w:tblGrid>
        <w:gridCol w:w="5807"/>
        <w:gridCol w:w="347"/>
        <w:gridCol w:w="3340"/>
      </w:tblGrid>
      <w:tr w:rsidR="00782A5B" w:rsidRPr="00D94C9A" w14:paraId="3A8F6BFB" w14:textId="77777777" w:rsidTr="00AA5909">
        <w:trPr>
          <w:trHeight w:val="284"/>
          <w:tblHeader/>
        </w:trPr>
        <w:tc>
          <w:tcPr>
            <w:tcW w:w="5807" w:type="dxa"/>
            <w:tcBorders>
              <w:top w:val="single" w:sz="4" w:space="0" w:color="auto"/>
            </w:tcBorders>
            <w:shd w:val="clear" w:color="auto" w:fill="BFBFBF" w:themeFill="background1" w:themeFillShade="BF"/>
            <w:tcMar>
              <w:top w:w="57" w:type="dxa"/>
              <w:bottom w:w="57" w:type="dxa"/>
            </w:tcMar>
            <w:vAlign w:val="center"/>
          </w:tcPr>
          <w:p w14:paraId="341D2755" w14:textId="77777777" w:rsidR="00782A5B" w:rsidRDefault="00782A5B" w:rsidP="00274FA4">
            <w:pPr>
              <w:rPr>
                <w:rFonts w:cs="Arial"/>
                <w:b/>
                <w:noProof/>
              </w:rPr>
            </w:pPr>
            <w:r w:rsidRPr="00D94C9A">
              <w:rPr>
                <w:rFonts w:cs="Arial"/>
                <w:b/>
                <w:noProof/>
              </w:rPr>
              <w:t>Anforderung zur Zertifizierung nach DGP</w:t>
            </w:r>
          </w:p>
          <w:p w14:paraId="01AD08FC" w14:textId="5D7AC4B7" w:rsidR="00B66C6C" w:rsidRPr="00D94C9A" w:rsidRDefault="00B66C6C" w:rsidP="00274FA4">
            <w:pPr>
              <w:rPr>
                <w:rFonts w:cs="Arial"/>
                <w:b/>
                <w:noProof/>
              </w:rPr>
            </w:pPr>
            <w:r w:rsidRPr="009B6062">
              <w:rPr>
                <w:rFonts w:cs="Arial"/>
                <w:bCs/>
                <w:noProof/>
              </w:rPr>
              <w:t>„X“ = verpflichtende Anforderung</w:t>
            </w:r>
          </w:p>
        </w:tc>
        <w:tc>
          <w:tcPr>
            <w:tcW w:w="347" w:type="dxa"/>
            <w:tcBorders>
              <w:top w:val="single" w:sz="4" w:space="0" w:color="auto"/>
            </w:tcBorders>
            <w:shd w:val="clear" w:color="auto" w:fill="AFDC7E"/>
            <w:vAlign w:val="center"/>
          </w:tcPr>
          <w:p w14:paraId="7FE4B0F7" w14:textId="61503E72" w:rsidR="00782A5B" w:rsidRPr="00D94C9A" w:rsidRDefault="00782A5B" w:rsidP="00274FA4">
            <w:pPr>
              <w:jc w:val="center"/>
              <w:rPr>
                <w:rFonts w:cs="Arial"/>
                <w:b/>
                <w:noProof/>
              </w:rPr>
            </w:pPr>
            <w:r w:rsidRPr="00D94C9A">
              <w:rPr>
                <w:rFonts w:cs="Arial"/>
                <w:b/>
                <w:noProof/>
              </w:rPr>
              <w:t>X</w:t>
            </w:r>
          </w:p>
        </w:tc>
        <w:tc>
          <w:tcPr>
            <w:tcW w:w="3340" w:type="dxa"/>
            <w:tcBorders>
              <w:top w:val="single" w:sz="4" w:space="0" w:color="auto"/>
            </w:tcBorders>
            <w:shd w:val="clear" w:color="auto" w:fill="BFBFBF" w:themeFill="background1" w:themeFillShade="BF"/>
            <w:vAlign w:val="center"/>
          </w:tcPr>
          <w:p w14:paraId="1439702C" w14:textId="77777777" w:rsidR="00782A5B" w:rsidRPr="00D94C9A" w:rsidRDefault="00782A5B" w:rsidP="00274FA4">
            <w:pPr>
              <w:jc w:val="center"/>
              <w:rPr>
                <w:rFonts w:cs="Arial"/>
                <w:b/>
                <w:noProof/>
              </w:rPr>
            </w:pPr>
            <w:r w:rsidRPr="00D94C9A">
              <w:rPr>
                <w:rFonts w:cs="Arial"/>
                <w:b/>
                <w:noProof/>
              </w:rPr>
              <w:t>Erläuterung durch die</w:t>
            </w:r>
          </w:p>
          <w:p w14:paraId="75723CB2" w14:textId="261E18BD" w:rsidR="00782A5B" w:rsidRPr="00D94C9A" w:rsidRDefault="00782A5B" w:rsidP="00274FA4">
            <w:pPr>
              <w:jc w:val="center"/>
              <w:rPr>
                <w:rFonts w:cs="Arial"/>
                <w:b/>
                <w:noProof/>
              </w:rPr>
            </w:pPr>
            <w:r w:rsidRPr="00D94C9A">
              <w:rPr>
                <w:rFonts w:cs="Arial"/>
                <w:b/>
                <w:noProof/>
              </w:rPr>
              <w:t>Einrichtung</w:t>
            </w:r>
          </w:p>
        </w:tc>
      </w:tr>
      <w:tr w:rsidR="00782A5B" w:rsidRPr="00D94C9A" w14:paraId="705E173C" w14:textId="77777777" w:rsidTr="00AA5909">
        <w:trPr>
          <w:trHeight w:val="227"/>
        </w:trPr>
        <w:tc>
          <w:tcPr>
            <w:tcW w:w="5807"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D9D9D9" w:themeFill="background1" w:themeFillShade="D9"/>
            <w:tcMar>
              <w:top w:w="57" w:type="dxa"/>
              <w:bottom w:w="57" w:type="dxa"/>
            </w:tcMar>
          </w:tcPr>
          <w:p w14:paraId="2FD96CC5" w14:textId="05D3758F" w:rsidR="00782A5B" w:rsidRPr="00D94C9A" w:rsidRDefault="00782A5B" w:rsidP="00886F0B">
            <w:pPr>
              <w:rPr>
                <w:rFonts w:cs="Arial"/>
                <w:noProof/>
              </w:rPr>
            </w:pPr>
            <w:r w:rsidRPr="00D94C9A">
              <w:rPr>
                <w:rFonts w:cs="Arial"/>
                <w:noProof/>
              </w:rPr>
              <w:t>Eine systematische Rückmeldung (schriftliche Erfassung, Analyse und Bewertung) der</w:t>
            </w:r>
            <w:r w:rsidR="00086141">
              <w:rPr>
                <w:rFonts w:cs="Arial"/>
                <w:noProof/>
              </w:rPr>
              <w:t xml:space="preserve"> </w:t>
            </w:r>
            <w:r w:rsidRPr="00D94C9A">
              <w:rPr>
                <w:rFonts w:cs="Arial"/>
                <w:noProof/>
              </w:rPr>
              <w:t>Kooperations- bzw. Netzwerkpartner zur Zusammenarbeit wird mindestens alle 3 Jahre durchgeführt. Dies kann auch im Rahmen der Qualitätszirkel erfolgen.</w:t>
            </w:r>
          </w:p>
        </w:tc>
        <w:tc>
          <w:tcPr>
            <w:tcW w:w="347" w:type="dxa"/>
            <w:tcBorders>
              <w:top w:val="single" w:sz="4" w:space="0" w:color="auto"/>
              <w:left w:val="single" w:sz="4" w:space="0" w:color="auto"/>
              <w:bottom w:val="single" w:sz="4" w:space="0" w:color="auto"/>
              <w:right w:val="single" w:sz="4" w:space="0" w:color="auto"/>
            </w:tcBorders>
            <w:shd w:val="clear" w:color="auto" w:fill="AFDC7E"/>
            <w:vAlign w:val="center"/>
          </w:tcPr>
          <w:p w14:paraId="6D51DEDB" w14:textId="77777777" w:rsidR="00782A5B" w:rsidRPr="00D94C9A" w:rsidRDefault="00782A5B" w:rsidP="004E27A2">
            <w:pPr>
              <w:jc w:val="center"/>
              <w:rPr>
                <w:rFonts w:cs="Arial"/>
                <w:b/>
                <w:noProof/>
              </w:rPr>
            </w:pPr>
            <w:r w:rsidRPr="00D94C9A">
              <w:rPr>
                <w:rFonts w:cs="Arial"/>
                <w:b/>
                <w:noProof/>
              </w:rPr>
              <w:t>X</w:t>
            </w:r>
          </w:p>
        </w:tc>
        <w:tc>
          <w:tcPr>
            <w:tcW w:w="3340"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tcPr>
          <w:p w14:paraId="6B1CF9B6" w14:textId="73BF6596" w:rsidR="00782A5B" w:rsidRPr="00D94C9A" w:rsidRDefault="00782A5B" w:rsidP="00A13EB6">
            <w:pPr>
              <w:rPr>
                <w:rFonts w:cs="Arial"/>
                <w:noProof/>
                <w:sz w:val="18"/>
                <w:szCs w:val="18"/>
              </w:rPr>
            </w:pPr>
            <w:r w:rsidRPr="00D94C9A">
              <w:rPr>
                <w:rFonts w:cs="Arial"/>
                <w:noProof/>
                <w:sz w:val="18"/>
                <w:szCs w:val="18"/>
              </w:rPr>
              <w:fldChar w:fldCharType="begin">
                <w:ffData>
                  <w:name w:val="Kontrollkästchen1"/>
                  <w:enabled/>
                  <w:calcOnExit w:val="0"/>
                  <w:checkBox>
                    <w:sizeAuto/>
                    <w:default w:val="0"/>
                  </w:checkBox>
                </w:ffData>
              </w:fldChar>
            </w:r>
            <w:r w:rsidRPr="00D94C9A">
              <w:rPr>
                <w:rFonts w:cs="Arial"/>
                <w:noProof/>
                <w:sz w:val="18"/>
                <w:szCs w:val="18"/>
              </w:rPr>
              <w:instrText xml:space="preserve"> FORMCHECKBOX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fldChar w:fldCharType="end"/>
            </w:r>
            <w:r w:rsidRPr="00D94C9A">
              <w:rPr>
                <w:rFonts w:cs="Arial"/>
                <w:noProof/>
                <w:sz w:val="18"/>
                <w:szCs w:val="18"/>
              </w:rPr>
              <w:t xml:space="preserve"> ja: </w:t>
            </w:r>
          </w:p>
          <w:p w14:paraId="249CF1AF" w14:textId="77777777" w:rsidR="00782A5B" w:rsidRPr="00D94C9A" w:rsidRDefault="00782A5B" w:rsidP="00A13EB6">
            <w:pPr>
              <w:rPr>
                <w:rFonts w:cs="Arial"/>
                <w:noProof/>
                <w:sz w:val="8"/>
                <w:szCs w:val="18"/>
              </w:rPr>
            </w:pPr>
          </w:p>
          <w:p w14:paraId="195D3FD5" w14:textId="7BEA005E" w:rsidR="00782A5B" w:rsidRPr="00D94C9A" w:rsidRDefault="00782A5B" w:rsidP="00A13EB6">
            <w:pPr>
              <w:rPr>
                <w:rFonts w:cs="Arial"/>
                <w:noProof/>
                <w:sz w:val="8"/>
                <w:szCs w:val="18"/>
              </w:rPr>
            </w:pPr>
            <w:r w:rsidRPr="00D94C9A">
              <w:rPr>
                <w:noProof/>
                <w:sz w:val="18"/>
              </w:rPr>
              <w:t xml:space="preserve">Häufigkeit: </w:t>
            </w:r>
            <w:r w:rsidRPr="00D94C9A">
              <w:rPr>
                <w:rFonts w:cs="Arial"/>
                <w:noProof/>
                <w:sz w:val="18"/>
                <w:szCs w:val="18"/>
              </w:rPr>
              <w:fldChar w:fldCharType="begin">
                <w:ffData>
                  <w:name w:val="Text2"/>
                  <w:enabled/>
                  <w:calcOnExit w:val="0"/>
                  <w:textInput/>
                </w:ffData>
              </w:fldChar>
            </w:r>
            <w:r w:rsidRPr="00D94C9A">
              <w:rPr>
                <w:rFonts w:cs="Arial"/>
                <w:noProof/>
                <w:sz w:val="18"/>
                <w:szCs w:val="18"/>
              </w:rPr>
              <w:instrText xml:space="preserve"> FORMTEXT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fldChar w:fldCharType="end"/>
            </w:r>
          </w:p>
          <w:p w14:paraId="13926113" w14:textId="77777777" w:rsidR="00782A5B" w:rsidRPr="00D94C9A" w:rsidRDefault="00782A5B" w:rsidP="00A13EB6">
            <w:pPr>
              <w:rPr>
                <w:rFonts w:cs="Arial"/>
                <w:noProof/>
                <w:sz w:val="18"/>
                <w:szCs w:val="18"/>
              </w:rPr>
            </w:pPr>
          </w:p>
          <w:p w14:paraId="6C1157B1" w14:textId="7EBDBA21" w:rsidR="00782A5B" w:rsidRPr="00D94C9A" w:rsidRDefault="00782A5B" w:rsidP="001420EC">
            <w:pPr>
              <w:rPr>
                <w:rFonts w:cs="Arial"/>
                <w:noProof/>
                <w:color w:val="000000"/>
              </w:rPr>
            </w:pPr>
            <w:r w:rsidRPr="00D94C9A">
              <w:rPr>
                <w:rFonts w:cs="Arial"/>
                <w:noProof/>
                <w:sz w:val="18"/>
                <w:szCs w:val="18"/>
              </w:rPr>
              <w:fldChar w:fldCharType="begin">
                <w:ffData>
                  <w:name w:val="Kontrollkästchen2"/>
                  <w:enabled/>
                  <w:calcOnExit w:val="0"/>
                  <w:checkBox>
                    <w:sizeAuto/>
                    <w:default w:val="0"/>
                  </w:checkBox>
                </w:ffData>
              </w:fldChar>
            </w:r>
            <w:r w:rsidRPr="00D94C9A">
              <w:rPr>
                <w:rFonts w:cs="Arial"/>
                <w:noProof/>
                <w:sz w:val="18"/>
                <w:szCs w:val="18"/>
              </w:rPr>
              <w:instrText xml:space="preserve"> FORMCHECKBOX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fldChar w:fldCharType="end"/>
            </w:r>
            <w:r w:rsidRPr="00D94C9A">
              <w:rPr>
                <w:rFonts w:cs="Arial"/>
                <w:noProof/>
                <w:sz w:val="18"/>
                <w:szCs w:val="18"/>
              </w:rPr>
              <w:t xml:space="preserve"> nein</w:t>
            </w:r>
            <w:r w:rsidRPr="00D94C9A" w:rsidDel="00892737">
              <w:rPr>
                <w:rFonts w:cs="Arial"/>
                <w:noProof/>
              </w:rPr>
              <w:t xml:space="preserve"> </w:t>
            </w:r>
          </w:p>
        </w:tc>
      </w:tr>
      <w:tr w:rsidR="004E27A2" w:rsidRPr="00D94C9A" w14:paraId="1CAAE904" w14:textId="77777777" w:rsidTr="00410D94">
        <w:trPr>
          <w:trHeight w:val="28"/>
        </w:trPr>
        <w:tc>
          <w:tcPr>
            <w:tcW w:w="9494" w:type="dxa"/>
            <w:gridSpan w:val="3"/>
            <w:shd w:val="clear" w:color="auto" w:fill="BFBFBF" w:themeFill="background1" w:themeFillShade="BF"/>
            <w:tcMar>
              <w:top w:w="57" w:type="dxa"/>
              <w:bottom w:w="57" w:type="dxa"/>
            </w:tcMar>
            <w:vAlign w:val="center"/>
          </w:tcPr>
          <w:p w14:paraId="1CD46EC9" w14:textId="2014332A" w:rsidR="004E27A2" w:rsidRPr="00D94C9A" w:rsidRDefault="00274FA4" w:rsidP="004E27A2">
            <w:pPr>
              <w:rPr>
                <w:rFonts w:cs="Arial"/>
                <w:b/>
                <w:noProof/>
              </w:rPr>
            </w:pPr>
            <w:r w:rsidRPr="00D94C9A">
              <w:rPr>
                <w:rFonts w:cs="Arial"/>
                <w:b/>
                <w:noProof/>
              </w:rPr>
              <w:t>Weitergehende Beschreibung durch die Einrichtung</w:t>
            </w:r>
          </w:p>
        </w:tc>
      </w:tr>
      <w:tr w:rsidR="004E27A2" w:rsidRPr="00D94C9A" w14:paraId="73124022" w14:textId="77777777" w:rsidTr="00410D94">
        <w:tc>
          <w:tcPr>
            <w:tcW w:w="9494" w:type="dxa"/>
            <w:gridSpan w:val="3"/>
            <w:tcBorders>
              <w:bottom w:val="single" w:sz="4" w:space="0" w:color="auto"/>
            </w:tcBorders>
            <w:shd w:val="clear" w:color="auto" w:fill="auto"/>
            <w:tcMar>
              <w:top w:w="57" w:type="dxa"/>
              <w:bottom w:w="57" w:type="dxa"/>
            </w:tcMar>
            <w:vAlign w:val="center"/>
          </w:tcPr>
          <w:p w14:paraId="63BA09AE" w14:textId="77777777" w:rsidR="004E27A2" w:rsidRPr="00D94C9A" w:rsidRDefault="004E27A2" w:rsidP="004E27A2">
            <w:pPr>
              <w:rPr>
                <w:rFonts w:cs="Arial"/>
                <w:noProof/>
              </w:rPr>
            </w:pPr>
            <w:r w:rsidRPr="00D94C9A">
              <w:rPr>
                <w:rFonts w:cs="Arial"/>
                <w:noProof/>
              </w:rPr>
              <w:fldChar w:fldCharType="begin">
                <w:ffData>
                  <w:name w:val="Text2"/>
                  <w:enabled/>
                  <w:calcOnExit w:val="0"/>
                  <w:textInput/>
                </w:ffData>
              </w:fldChar>
            </w:r>
            <w:r w:rsidRPr="00D94C9A">
              <w:rPr>
                <w:rFonts w:cs="Arial"/>
                <w:noProof/>
              </w:rPr>
              <w:instrText xml:space="preserve"> FORMTEXT </w:instrText>
            </w:r>
            <w:r w:rsidRPr="00D94C9A">
              <w:rPr>
                <w:rFonts w:cs="Arial"/>
                <w:noProof/>
              </w:rPr>
            </w:r>
            <w:r w:rsidRPr="00D94C9A">
              <w:rPr>
                <w:rFonts w:cs="Arial"/>
                <w:noProof/>
              </w:rPr>
              <w:fldChar w:fldCharType="separate"/>
            </w:r>
            <w:r w:rsidRPr="00D94C9A">
              <w:rPr>
                <w:rFonts w:cs="Arial"/>
                <w:noProof/>
              </w:rPr>
              <w:t> </w:t>
            </w:r>
            <w:r w:rsidRPr="00D94C9A">
              <w:rPr>
                <w:rFonts w:cs="Arial"/>
                <w:noProof/>
              </w:rPr>
              <w:t> </w:t>
            </w:r>
            <w:r w:rsidRPr="00D94C9A">
              <w:rPr>
                <w:rFonts w:cs="Arial"/>
                <w:noProof/>
              </w:rPr>
              <w:t> </w:t>
            </w:r>
            <w:r w:rsidRPr="00D94C9A">
              <w:rPr>
                <w:rFonts w:cs="Arial"/>
                <w:noProof/>
              </w:rPr>
              <w:t> </w:t>
            </w:r>
            <w:r w:rsidRPr="00D94C9A">
              <w:rPr>
                <w:rFonts w:cs="Arial"/>
                <w:noProof/>
              </w:rPr>
              <w:t> </w:t>
            </w:r>
            <w:r w:rsidRPr="00D94C9A">
              <w:rPr>
                <w:rFonts w:cs="Arial"/>
                <w:noProof/>
              </w:rPr>
              <w:fldChar w:fldCharType="end"/>
            </w:r>
          </w:p>
        </w:tc>
      </w:tr>
    </w:tbl>
    <w:p w14:paraId="57B6C39C" w14:textId="77777777" w:rsidR="00401893" w:rsidRDefault="00401893" w:rsidP="00682C48">
      <w:pPr>
        <w:rPr>
          <w:rFonts w:cs="Arial"/>
          <w:noProof/>
        </w:rPr>
      </w:pPr>
    </w:p>
    <w:p w14:paraId="332C078C" w14:textId="77777777" w:rsidR="00B66C6C" w:rsidRPr="00D94C9A" w:rsidRDefault="00B66C6C" w:rsidP="00682C48">
      <w:pPr>
        <w:rPr>
          <w:rFonts w:cs="Arial"/>
          <w:noProof/>
        </w:rPr>
      </w:pPr>
    </w:p>
    <w:p w14:paraId="5E36B371" w14:textId="73DF5235" w:rsidR="00401893" w:rsidRPr="00D94C9A" w:rsidRDefault="00401893" w:rsidP="008D3DB1">
      <w:pPr>
        <w:pStyle w:val="berschrift2"/>
        <w:rPr>
          <w:noProof/>
        </w:rPr>
      </w:pPr>
      <w:bookmarkStart w:id="368" w:name="_Toc448830540"/>
      <w:bookmarkStart w:id="369" w:name="_Toc448831054"/>
      <w:bookmarkStart w:id="370" w:name="_Toc448831674"/>
      <w:bookmarkStart w:id="371" w:name="_Toc448830541"/>
      <w:bookmarkStart w:id="372" w:name="_Toc448831055"/>
      <w:bookmarkStart w:id="373" w:name="_Toc448831675"/>
      <w:bookmarkStart w:id="374" w:name="_Toc448830542"/>
      <w:bookmarkStart w:id="375" w:name="_Toc448831056"/>
      <w:bookmarkStart w:id="376" w:name="_Toc448831676"/>
      <w:bookmarkStart w:id="377" w:name="_Toc448830543"/>
      <w:bookmarkStart w:id="378" w:name="_Toc448831057"/>
      <w:bookmarkStart w:id="379" w:name="_Toc448831677"/>
      <w:bookmarkStart w:id="380" w:name="_Toc448830544"/>
      <w:bookmarkStart w:id="381" w:name="_Toc448831058"/>
      <w:bookmarkStart w:id="382" w:name="_Toc448831678"/>
      <w:bookmarkStart w:id="383" w:name="_Toc448830545"/>
      <w:bookmarkStart w:id="384" w:name="_Toc448831059"/>
      <w:bookmarkStart w:id="385" w:name="_Toc448831679"/>
      <w:bookmarkStart w:id="386" w:name="_Toc448830546"/>
      <w:bookmarkStart w:id="387" w:name="_Toc448831060"/>
      <w:bookmarkStart w:id="388" w:name="_Toc448831680"/>
      <w:bookmarkStart w:id="389" w:name="_Toc448830547"/>
      <w:bookmarkStart w:id="390" w:name="_Toc448831061"/>
      <w:bookmarkStart w:id="391" w:name="_Toc448831681"/>
      <w:bookmarkStart w:id="392" w:name="_Toc448830548"/>
      <w:bookmarkStart w:id="393" w:name="_Toc448831062"/>
      <w:bookmarkStart w:id="394" w:name="_Toc448831682"/>
      <w:bookmarkStart w:id="395" w:name="_Toc448830549"/>
      <w:bookmarkStart w:id="396" w:name="_Toc448831063"/>
      <w:bookmarkStart w:id="397" w:name="_Toc448831683"/>
      <w:bookmarkStart w:id="398" w:name="_Toc448830550"/>
      <w:bookmarkStart w:id="399" w:name="_Toc448831064"/>
      <w:bookmarkStart w:id="400" w:name="_Toc448831684"/>
      <w:bookmarkStart w:id="401" w:name="_Toc448830551"/>
      <w:bookmarkStart w:id="402" w:name="_Toc448831065"/>
      <w:bookmarkStart w:id="403" w:name="_Toc448831685"/>
      <w:bookmarkStart w:id="404" w:name="_Toc157691316"/>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r w:rsidRPr="00D94C9A">
        <w:rPr>
          <w:noProof/>
        </w:rPr>
        <w:t>Patienten- und Angehörigenbeteiligung</w:t>
      </w:r>
      <w:bookmarkEnd w:id="404"/>
    </w:p>
    <w:p w14:paraId="738EDC53" w14:textId="2D3DF8ED" w:rsidR="00401893" w:rsidRPr="00D94C9A" w:rsidRDefault="00401893" w:rsidP="00D47F55">
      <w:pPr>
        <w:pStyle w:val="Formatvorlage1"/>
        <w:rPr>
          <w:noProof/>
          <w:lang w:val="de-DE"/>
        </w:rPr>
      </w:pPr>
      <w:bookmarkStart w:id="405" w:name="_Toc157691317"/>
      <w:r w:rsidRPr="00D94C9A">
        <w:rPr>
          <w:noProof/>
          <w:lang w:val="de-DE"/>
        </w:rPr>
        <w:t>Angebot von Patienten-, Angehörigen- und Familiengesprächen</w:t>
      </w:r>
      <w:bookmarkEnd w:id="405"/>
    </w:p>
    <w:p w14:paraId="0CA39B47" w14:textId="77777777" w:rsidR="007679C4" w:rsidRPr="00D94C9A" w:rsidRDefault="007679C4" w:rsidP="007679C4">
      <w:pPr>
        <w:rPr>
          <w:rFonts w:cs="Arial"/>
          <w:noProof/>
        </w:rPr>
      </w:pPr>
    </w:p>
    <w:tbl>
      <w:tblPr>
        <w:tblW w:w="491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70" w:type="dxa"/>
          <w:bottom w:w="28" w:type="dxa"/>
          <w:right w:w="70" w:type="dxa"/>
        </w:tblCellMar>
        <w:tblLook w:val="0000" w:firstRow="0" w:lastRow="0" w:firstColumn="0" w:lastColumn="0" w:noHBand="0" w:noVBand="0"/>
      </w:tblPr>
      <w:tblGrid>
        <w:gridCol w:w="5807"/>
        <w:gridCol w:w="347"/>
        <w:gridCol w:w="3340"/>
      </w:tblGrid>
      <w:tr w:rsidR="00782A5B" w:rsidRPr="00D94C9A" w14:paraId="712113ED" w14:textId="77777777" w:rsidTr="00AA5909">
        <w:trPr>
          <w:trHeight w:val="284"/>
          <w:tblHeader/>
        </w:trPr>
        <w:tc>
          <w:tcPr>
            <w:tcW w:w="5807" w:type="dxa"/>
            <w:tcBorders>
              <w:top w:val="single" w:sz="4" w:space="0" w:color="auto"/>
            </w:tcBorders>
            <w:shd w:val="clear" w:color="auto" w:fill="BFBFBF" w:themeFill="background1" w:themeFillShade="BF"/>
            <w:tcMar>
              <w:top w:w="57" w:type="dxa"/>
              <w:bottom w:w="57" w:type="dxa"/>
            </w:tcMar>
            <w:vAlign w:val="center"/>
          </w:tcPr>
          <w:p w14:paraId="13D35092" w14:textId="77777777" w:rsidR="00782A5B" w:rsidRDefault="00782A5B" w:rsidP="00274FA4">
            <w:pPr>
              <w:rPr>
                <w:rFonts w:cs="Arial"/>
                <w:b/>
                <w:noProof/>
              </w:rPr>
            </w:pPr>
            <w:r w:rsidRPr="00D94C9A">
              <w:rPr>
                <w:rFonts w:cs="Arial"/>
                <w:b/>
                <w:noProof/>
              </w:rPr>
              <w:t>Anforderung zur Zertifizierung nach DGP</w:t>
            </w:r>
          </w:p>
          <w:p w14:paraId="38B96A65" w14:textId="2CC6BDFE" w:rsidR="00B66C6C" w:rsidRPr="00D94C9A" w:rsidRDefault="00B66C6C" w:rsidP="00274FA4">
            <w:pPr>
              <w:rPr>
                <w:rFonts w:cs="Arial"/>
                <w:b/>
                <w:noProof/>
              </w:rPr>
            </w:pPr>
            <w:r w:rsidRPr="009B6062">
              <w:rPr>
                <w:rFonts w:cs="Arial"/>
                <w:bCs/>
                <w:noProof/>
              </w:rPr>
              <w:t>„X“ = verpflichtende Anforderung</w:t>
            </w:r>
          </w:p>
        </w:tc>
        <w:tc>
          <w:tcPr>
            <w:tcW w:w="347" w:type="dxa"/>
            <w:tcBorders>
              <w:top w:val="single" w:sz="4" w:space="0" w:color="auto"/>
            </w:tcBorders>
            <w:shd w:val="clear" w:color="auto" w:fill="AFDC7E"/>
            <w:vAlign w:val="center"/>
          </w:tcPr>
          <w:p w14:paraId="1D67A624" w14:textId="1DADD9C0" w:rsidR="00782A5B" w:rsidRPr="00D94C9A" w:rsidRDefault="00782A5B" w:rsidP="00274FA4">
            <w:pPr>
              <w:jc w:val="center"/>
              <w:rPr>
                <w:rFonts w:cs="Arial"/>
                <w:b/>
                <w:noProof/>
              </w:rPr>
            </w:pPr>
            <w:r w:rsidRPr="00D94C9A">
              <w:rPr>
                <w:rFonts w:cs="Arial"/>
                <w:b/>
                <w:noProof/>
              </w:rPr>
              <w:t>X</w:t>
            </w:r>
          </w:p>
        </w:tc>
        <w:tc>
          <w:tcPr>
            <w:tcW w:w="3340" w:type="dxa"/>
            <w:tcBorders>
              <w:top w:val="single" w:sz="4" w:space="0" w:color="auto"/>
            </w:tcBorders>
            <w:shd w:val="clear" w:color="auto" w:fill="BFBFBF" w:themeFill="background1" w:themeFillShade="BF"/>
            <w:vAlign w:val="center"/>
          </w:tcPr>
          <w:p w14:paraId="302A0006" w14:textId="77777777" w:rsidR="00782A5B" w:rsidRPr="00D94C9A" w:rsidRDefault="00782A5B" w:rsidP="00274FA4">
            <w:pPr>
              <w:jc w:val="center"/>
              <w:rPr>
                <w:rFonts w:cs="Arial"/>
                <w:b/>
                <w:noProof/>
              </w:rPr>
            </w:pPr>
            <w:r w:rsidRPr="00D94C9A">
              <w:rPr>
                <w:rFonts w:cs="Arial"/>
                <w:b/>
                <w:noProof/>
              </w:rPr>
              <w:t>Erläuterung durch die</w:t>
            </w:r>
          </w:p>
          <w:p w14:paraId="620B935C" w14:textId="6511F215" w:rsidR="00782A5B" w:rsidRPr="00D94C9A" w:rsidRDefault="00782A5B" w:rsidP="00274FA4">
            <w:pPr>
              <w:jc w:val="center"/>
              <w:rPr>
                <w:rFonts w:cs="Arial"/>
                <w:b/>
                <w:noProof/>
              </w:rPr>
            </w:pPr>
            <w:r w:rsidRPr="00D94C9A">
              <w:rPr>
                <w:rFonts w:cs="Arial"/>
                <w:b/>
                <w:noProof/>
              </w:rPr>
              <w:t>Einrichtung</w:t>
            </w:r>
          </w:p>
        </w:tc>
      </w:tr>
      <w:tr w:rsidR="00782A5B" w:rsidRPr="00D94C9A" w14:paraId="0415A56B" w14:textId="77777777" w:rsidTr="00AA5909">
        <w:trPr>
          <w:trHeight w:val="227"/>
        </w:trPr>
        <w:tc>
          <w:tcPr>
            <w:tcW w:w="580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78EEF6FC" w14:textId="4B1EF4C9" w:rsidR="00782A5B" w:rsidRPr="00D94C9A" w:rsidRDefault="00782A5B" w:rsidP="004E27A2">
            <w:pPr>
              <w:rPr>
                <w:rFonts w:cs="Arial"/>
                <w:noProof/>
                <w:color w:val="000000" w:themeColor="text1"/>
              </w:rPr>
            </w:pPr>
            <w:r w:rsidRPr="00D94C9A">
              <w:rPr>
                <w:rFonts w:cs="Arial"/>
                <w:noProof/>
                <w:color w:val="000000" w:themeColor="text1"/>
              </w:rPr>
              <w:t>Patienten-, Angehörigen- und Familiengespräche werden aktiv angeboten.</w:t>
            </w:r>
          </w:p>
        </w:tc>
        <w:tc>
          <w:tcPr>
            <w:tcW w:w="347" w:type="dxa"/>
            <w:tcBorders>
              <w:top w:val="single" w:sz="4" w:space="0" w:color="auto"/>
              <w:left w:val="single" w:sz="4" w:space="0" w:color="auto"/>
              <w:bottom w:val="single" w:sz="4" w:space="0" w:color="auto"/>
              <w:right w:val="single" w:sz="4" w:space="0" w:color="auto"/>
            </w:tcBorders>
            <w:shd w:val="clear" w:color="auto" w:fill="AFDC7E"/>
            <w:vAlign w:val="center"/>
          </w:tcPr>
          <w:p w14:paraId="7078C118" w14:textId="77777777" w:rsidR="00782A5B" w:rsidRPr="00D94C9A" w:rsidRDefault="00782A5B" w:rsidP="004E27A2">
            <w:pPr>
              <w:jc w:val="center"/>
              <w:rPr>
                <w:rFonts w:cs="Arial"/>
                <w:b/>
                <w:noProof/>
              </w:rPr>
            </w:pPr>
            <w:r w:rsidRPr="00D94C9A">
              <w:rPr>
                <w:rFonts w:cs="Arial"/>
                <w:b/>
                <w:noProof/>
              </w:rPr>
              <w:t>X</w:t>
            </w:r>
          </w:p>
        </w:tc>
        <w:tc>
          <w:tcPr>
            <w:tcW w:w="3340" w:type="dxa"/>
            <w:tcBorders>
              <w:top w:val="single" w:sz="4" w:space="0" w:color="BFBFBF" w:themeColor="background1" w:themeShade="BF"/>
              <w:left w:val="single" w:sz="4" w:space="0" w:color="auto"/>
              <w:right w:val="single" w:sz="4" w:space="0" w:color="auto"/>
            </w:tcBorders>
            <w:shd w:val="clear" w:color="auto" w:fill="FFFFFF" w:themeFill="background1"/>
          </w:tcPr>
          <w:p w14:paraId="2869F62B" w14:textId="31D729FB" w:rsidR="00782A5B" w:rsidRPr="00D94C9A" w:rsidRDefault="00782A5B" w:rsidP="004E27A2">
            <w:pPr>
              <w:jc w:val="both"/>
              <w:rPr>
                <w:rFonts w:cs="Arial"/>
                <w:noProof/>
              </w:rPr>
            </w:pPr>
            <w:r w:rsidRPr="00D94C9A">
              <w:rPr>
                <w:rFonts w:cs="Arial"/>
                <w:noProof/>
                <w:sz w:val="18"/>
                <w:szCs w:val="18"/>
              </w:rPr>
              <w:fldChar w:fldCharType="begin">
                <w:ffData>
                  <w:name w:val="Text2"/>
                  <w:enabled/>
                  <w:calcOnExit w:val="0"/>
                  <w:textInput/>
                </w:ffData>
              </w:fldChar>
            </w:r>
            <w:r w:rsidRPr="00D94C9A">
              <w:rPr>
                <w:rFonts w:cs="Arial"/>
                <w:noProof/>
                <w:sz w:val="18"/>
                <w:szCs w:val="18"/>
              </w:rPr>
              <w:instrText xml:space="preserve"> FORMTEXT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fldChar w:fldCharType="end"/>
            </w:r>
          </w:p>
        </w:tc>
      </w:tr>
      <w:tr w:rsidR="00782A5B" w:rsidRPr="00D94C9A" w14:paraId="713B2170" w14:textId="77777777" w:rsidTr="00AA5909">
        <w:trPr>
          <w:trHeight w:val="227"/>
        </w:trPr>
        <w:tc>
          <w:tcPr>
            <w:tcW w:w="580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0E40A24F" w14:textId="3254BB91" w:rsidR="00782A5B" w:rsidRPr="00D94C9A" w:rsidRDefault="00782A5B" w:rsidP="00DF0E5D">
            <w:pPr>
              <w:rPr>
                <w:rFonts w:cs="Arial"/>
                <w:noProof/>
                <w:color w:val="000000" w:themeColor="text1"/>
              </w:rPr>
            </w:pPr>
            <w:r w:rsidRPr="00D94C9A">
              <w:rPr>
                <w:rFonts w:cs="Arial"/>
                <w:noProof/>
                <w:color w:val="000000" w:themeColor="text1"/>
              </w:rPr>
              <w:t xml:space="preserve">Moderation von Familiengesprächen bei ethisch sensiblen Themen, bei hoher Familiendynamik oder Konflikten erfolgt durch eine Mitarbeiterin oder einen Mitarbeiter (z. B. Psychologin / Psychologe, Sozialarbeiterin / Sozialarbeiter, Sozialpädagogin / Sozialpädagoge oder Ethikberaterin / Ethikberater), der / die eine Weiterbildung in Mediation, systemischer Beratung / Therapie, anderer Beratungs- / Therapieausbildung vorweisen kann  </w:t>
            </w:r>
            <w:r w:rsidRPr="00D94C9A">
              <w:rPr>
                <w:rFonts w:cs="Arial"/>
                <w:noProof/>
                <w:color w:val="000000" w:themeColor="text1"/>
                <w:sz w:val="18"/>
                <w:szCs w:val="18"/>
              </w:rPr>
              <w:t>(namentliche Nennung der Moderatorin oder des Moderators, Art der Weiterbildung)</w:t>
            </w:r>
            <w:r w:rsidRPr="00D94C9A">
              <w:rPr>
                <w:rFonts w:cs="Arial"/>
                <w:noProof/>
                <w:color w:val="000000" w:themeColor="text1"/>
              </w:rPr>
              <w:t xml:space="preserve">. </w:t>
            </w:r>
          </w:p>
        </w:tc>
        <w:tc>
          <w:tcPr>
            <w:tcW w:w="347" w:type="dxa"/>
            <w:tcBorders>
              <w:top w:val="single" w:sz="4" w:space="0" w:color="auto"/>
              <w:left w:val="single" w:sz="4" w:space="0" w:color="auto"/>
              <w:bottom w:val="single" w:sz="4" w:space="0" w:color="auto"/>
              <w:right w:val="single" w:sz="4" w:space="0" w:color="auto"/>
            </w:tcBorders>
            <w:shd w:val="clear" w:color="auto" w:fill="AFDC7E"/>
            <w:vAlign w:val="center"/>
          </w:tcPr>
          <w:p w14:paraId="5EB319EE" w14:textId="42ACBD02" w:rsidR="00782A5B" w:rsidRPr="00D94C9A" w:rsidRDefault="00782A5B" w:rsidP="004E27A2">
            <w:pPr>
              <w:jc w:val="center"/>
              <w:rPr>
                <w:rFonts w:cs="Arial"/>
                <w:b/>
                <w:noProof/>
              </w:rPr>
            </w:pPr>
            <w:r w:rsidRPr="00D94C9A">
              <w:rPr>
                <w:rFonts w:cs="Arial"/>
                <w:b/>
                <w:noProof/>
              </w:rPr>
              <w:t>X</w:t>
            </w:r>
          </w:p>
        </w:tc>
        <w:tc>
          <w:tcPr>
            <w:tcW w:w="3340" w:type="dxa"/>
            <w:tcBorders>
              <w:left w:val="single" w:sz="4" w:space="0" w:color="auto"/>
              <w:right w:val="single" w:sz="4" w:space="0" w:color="auto"/>
            </w:tcBorders>
            <w:shd w:val="clear" w:color="auto" w:fill="FFFFFF" w:themeFill="background1"/>
          </w:tcPr>
          <w:p w14:paraId="7383A388" w14:textId="26AAB516" w:rsidR="00782A5B" w:rsidRPr="00D94C9A" w:rsidRDefault="00782A5B" w:rsidP="00A13EB6">
            <w:pPr>
              <w:rPr>
                <w:rFonts w:cs="Arial"/>
                <w:noProof/>
                <w:sz w:val="18"/>
                <w:szCs w:val="18"/>
              </w:rPr>
            </w:pPr>
            <w:r w:rsidRPr="00D94C9A">
              <w:rPr>
                <w:rFonts w:cs="Arial"/>
                <w:noProof/>
                <w:sz w:val="18"/>
                <w:szCs w:val="18"/>
              </w:rPr>
              <w:fldChar w:fldCharType="begin">
                <w:ffData>
                  <w:name w:val="Kontrollkästchen1"/>
                  <w:enabled/>
                  <w:calcOnExit w:val="0"/>
                  <w:checkBox>
                    <w:sizeAuto/>
                    <w:default w:val="0"/>
                  </w:checkBox>
                </w:ffData>
              </w:fldChar>
            </w:r>
            <w:r w:rsidRPr="00D94C9A">
              <w:rPr>
                <w:rFonts w:cs="Arial"/>
                <w:noProof/>
                <w:sz w:val="18"/>
                <w:szCs w:val="18"/>
              </w:rPr>
              <w:instrText xml:space="preserve"> FORMCHECKBOX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fldChar w:fldCharType="end"/>
            </w:r>
            <w:r w:rsidRPr="00D94C9A">
              <w:rPr>
                <w:rFonts w:cs="Arial"/>
                <w:noProof/>
                <w:sz w:val="18"/>
                <w:szCs w:val="18"/>
              </w:rPr>
              <w:t xml:space="preserve"> ja:</w:t>
            </w:r>
          </w:p>
          <w:p w14:paraId="719EFC2B" w14:textId="77777777" w:rsidR="00782A5B" w:rsidRPr="00D94C9A" w:rsidRDefault="00782A5B" w:rsidP="001A23F9">
            <w:pPr>
              <w:rPr>
                <w:rFonts w:cs="Arial"/>
                <w:noProof/>
                <w:sz w:val="8"/>
                <w:szCs w:val="18"/>
              </w:rPr>
            </w:pPr>
          </w:p>
          <w:p w14:paraId="1931910B" w14:textId="12E46D36" w:rsidR="00782A5B" w:rsidRPr="00D94C9A" w:rsidRDefault="00782A5B" w:rsidP="001A23F9">
            <w:pPr>
              <w:rPr>
                <w:rFonts w:cs="Arial"/>
                <w:noProof/>
                <w:sz w:val="18"/>
                <w:szCs w:val="18"/>
              </w:rPr>
            </w:pPr>
            <w:r w:rsidRPr="00D94C9A">
              <w:rPr>
                <w:rFonts w:cs="Arial"/>
                <w:noProof/>
                <w:sz w:val="18"/>
                <w:szCs w:val="18"/>
              </w:rPr>
              <w:t>Name Moderatorin / Moderator:</w:t>
            </w:r>
          </w:p>
          <w:p w14:paraId="042EB828" w14:textId="07A9F888" w:rsidR="00782A5B" w:rsidRPr="00D94C9A" w:rsidRDefault="00782A5B" w:rsidP="001F0F4C">
            <w:pPr>
              <w:rPr>
                <w:rFonts w:cs="Arial"/>
                <w:noProof/>
                <w:sz w:val="18"/>
                <w:szCs w:val="18"/>
              </w:rPr>
            </w:pPr>
            <w:r w:rsidRPr="00D94C9A">
              <w:rPr>
                <w:rFonts w:cs="Arial"/>
                <w:noProof/>
                <w:sz w:val="18"/>
                <w:szCs w:val="18"/>
              </w:rPr>
              <w:fldChar w:fldCharType="begin">
                <w:ffData>
                  <w:name w:val="Text2"/>
                  <w:enabled/>
                  <w:calcOnExit w:val="0"/>
                  <w:textInput/>
                </w:ffData>
              </w:fldChar>
            </w:r>
            <w:r w:rsidRPr="00D94C9A">
              <w:rPr>
                <w:rFonts w:cs="Arial"/>
                <w:noProof/>
                <w:sz w:val="18"/>
                <w:szCs w:val="18"/>
              </w:rPr>
              <w:instrText xml:space="preserve"> FORMTEXT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fldChar w:fldCharType="end"/>
            </w:r>
          </w:p>
          <w:p w14:paraId="3DD3DF6A" w14:textId="77777777" w:rsidR="00782A5B" w:rsidRPr="00D94C9A" w:rsidRDefault="00782A5B" w:rsidP="001A23F9">
            <w:pPr>
              <w:rPr>
                <w:rFonts w:cs="Arial"/>
                <w:noProof/>
                <w:sz w:val="8"/>
                <w:szCs w:val="18"/>
              </w:rPr>
            </w:pPr>
          </w:p>
          <w:p w14:paraId="7B3CF9C6" w14:textId="28D547D5" w:rsidR="00782A5B" w:rsidRPr="00D94C9A" w:rsidRDefault="00782A5B" w:rsidP="001A23F9">
            <w:pPr>
              <w:rPr>
                <w:rFonts w:cs="Arial"/>
                <w:noProof/>
                <w:sz w:val="18"/>
                <w:szCs w:val="18"/>
              </w:rPr>
            </w:pPr>
            <w:r w:rsidRPr="00D94C9A">
              <w:rPr>
                <w:rFonts w:cs="Arial"/>
                <w:noProof/>
                <w:sz w:val="18"/>
                <w:szCs w:val="18"/>
              </w:rPr>
              <w:t>Art der Weiterbildung:</w:t>
            </w:r>
          </w:p>
          <w:p w14:paraId="19405941" w14:textId="6591A479" w:rsidR="00782A5B" w:rsidRPr="00D94C9A" w:rsidRDefault="00782A5B" w:rsidP="00A13EB6">
            <w:pPr>
              <w:rPr>
                <w:rFonts w:cs="Arial"/>
                <w:noProof/>
                <w:sz w:val="18"/>
                <w:szCs w:val="18"/>
              </w:rPr>
            </w:pPr>
            <w:r w:rsidRPr="00D94C9A">
              <w:rPr>
                <w:rFonts w:cs="Arial"/>
                <w:noProof/>
                <w:sz w:val="18"/>
                <w:szCs w:val="18"/>
              </w:rPr>
              <w:fldChar w:fldCharType="begin">
                <w:ffData>
                  <w:name w:val="Text2"/>
                  <w:enabled/>
                  <w:calcOnExit w:val="0"/>
                  <w:textInput/>
                </w:ffData>
              </w:fldChar>
            </w:r>
            <w:r w:rsidRPr="00D94C9A">
              <w:rPr>
                <w:rFonts w:cs="Arial"/>
                <w:noProof/>
                <w:sz w:val="18"/>
                <w:szCs w:val="18"/>
              </w:rPr>
              <w:instrText xml:space="preserve"> FORMTEXT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fldChar w:fldCharType="end"/>
            </w:r>
          </w:p>
          <w:p w14:paraId="0A4559DD" w14:textId="77777777" w:rsidR="00782A5B" w:rsidRPr="00D94C9A" w:rsidRDefault="00782A5B" w:rsidP="00A13EB6">
            <w:pPr>
              <w:rPr>
                <w:rFonts w:cs="Arial"/>
                <w:noProof/>
                <w:sz w:val="18"/>
                <w:szCs w:val="18"/>
              </w:rPr>
            </w:pPr>
          </w:p>
          <w:p w14:paraId="7CE4D137" w14:textId="22FE69B0" w:rsidR="00782A5B" w:rsidRPr="00D94C9A" w:rsidRDefault="00782A5B" w:rsidP="00595DE8">
            <w:pPr>
              <w:rPr>
                <w:rFonts w:cs="Arial"/>
                <w:noProof/>
                <w:color w:val="000000"/>
              </w:rPr>
            </w:pPr>
            <w:r w:rsidRPr="00D94C9A">
              <w:rPr>
                <w:rFonts w:cs="Arial"/>
                <w:noProof/>
                <w:sz w:val="18"/>
                <w:szCs w:val="18"/>
              </w:rPr>
              <w:fldChar w:fldCharType="begin">
                <w:ffData>
                  <w:name w:val="Kontrollkästchen2"/>
                  <w:enabled/>
                  <w:calcOnExit w:val="0"/>
                  <w:checkBox>
                    <w:sizeAuto/>
                    <w:default w:val="0"/>
                  </w:checkBox>
                </w:ffData>
              </w:fldChar>
            </w:r>
            <w:r w:rsidRPr="00D94C9A">
              <w:rPr>
                <w:rFonts w:cs="Arial"/>
                <w:noProof/>
                <w:sz w:val="18"/>
                <w:szCs w:val="18"/>
              </w:rPr>
              <w:instrText xml:space="preserve"> FORMCHECKBOX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fldChar w:fldCharType="end"/>
            </w:r>
            <w:r w:rsidRPr="00D94C9A">
              <w:rPr>
                <w:rFonts w:cs="Arial"/>
                <w:noProof/>
                <w:sz w:val="18"/>
                <w:szCs w:val="18"/>
              </w:rPr>
              <w:t xml:space="preserve"> nein</w:t>
            </w:r>
            <w:r w:rsidRPr="00D94C9A" w:rsidDel="00892737">
              <w:rPr>
                <w:rFonts w:cs="Arial"/>
                <w:noProof/>
              </w:rPr>
              <w:t xml:space="preserve"> </w:t>
            </w:r>
          </w:p>
        </w:tc>
      </w:tr>
      <w:tr w:rsidR="00782A5B" w:rsidRPr="00D94C9A" w14:paraId="3080F747" w14:textId="77777777" w:rsidTr="00AA5909">
        <w:trPr>
          <w:trHeight w:val="227"/>
        </w:trPr>
        <w:tc>
          <w:tcPr>
            <w:tcW w:w="580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0F6223A7" w14:textId="08B9B23C" w:rsidR="00782A5B" w:rsidRPr="00D94C9A" w:rsidRDefault="00782A5B" w:rsidP="007A21C2">
            <w:pPr>
              <w:rPr>
                <w:rFonts w:cs="Arial"/>
                <w:noProof/>
                <w:color w:val="000000"/>
              </w:rPr>
            </w:pPr>
            <w:r w:rsidRPr="00D94C9A">
              <w:rPr>
                <w:rFonts w:cs="Arial"/>
                <w:noProof/>
                <w:color w:val="000000"/>
              </w:rPr>
              <w:t>Aufklärungs- und Familiengespräche können einzeln oder im multiprofessionellen Team geführt werden. Eine multiprofessionelle Herangehensweise wird aktiv gefördert.</w:t>
            </w:r>
          </w:p>
        </w:tc>
        <w:tc>
          <w:tcPr>
            <w:tcW w:w="347" w:type="dxa"/>
            <w:tcBorders>
              <w:top w:val="single" w:sz="4" w:space="0" w:color="auto"/>
              <w:left w:val="single" w:sz="4" w:space="0" w:color="auto"/>
              <w:bottom w:val="single" w:sz="4" w:space="0" w:color="auto"/>
              <w:right w:val="single" w:sz="4" w:space="0" w:color="auto"/>
            </w:tcBorders>
            <w:shd w:val="clear" w:color="auto" w:fill="AFDC7E"/>
            <w:vAlign w:val="center"/>
          </w:tcPr>
          <w:p w14:paraId="375B5DB3" w14:textId="09068B63" w:rsidR="00782A5B" w:rsidRPr="00D94C9A" w:rsidRDefault="00782A5B" w:rsidP="004E27A2">
            <w:pPr>
              <w:jc w:val="center"/>
              <w:rPr>
                <w:rFonts w:cs="Arial"/>
                <w:b/>
                <w:noProof/>
              </w:rPr>
            </w:pPr>
            <w:r w:rsidRPr="00D94C9A">
              <w:rPr>
                <w:rFonts w:cs="Arial"/>
                <w:b/>
                <w:noProof/>
              </w:rPr>
              <w:t>X</w:t>
            </w:r>
          </w:p>
        </w:tc>
        <w:tc>
          <w:tcPr>
            <w:tcW w:w="3340" w:type="dxa"/>
            <w:tcBorders>
              <w:left w:val="single" w:sz="4" w:space="0" w:color="auto"/>
              <w:right w:val="single" w:sz="4" w:space="0" w:color="auto"/>
            </w:tcBorders>
            <w:shd w:val="clear" w:color="auto" w:fill="FFFFFF" w:themeFill="background1"/>
          </w:tcPr>
          <w:p w14:paraId="552AD6F1" w14:textId="26725881" w:rsidR="00782A5B" w:rsidRPr="00D94C9A" w:rsidRDefault="00782A5B" w:rsidP="00A13EB6">
            <w:pPr>
              <w:rPr>
                <w:rFonts w:cs="Arial"/>
                <w:noProof/>
                <w:sz w:val="18"/>
                <w:szCs w:val="18"/>
              </w:rPr>
            </w:pPr>
            <w:r w:rsidRPr="00D94C9A">
              <w:rPr>
                <w:rFonts w:cs="Arial"/>
                <w:noProof/>
                <w:sz w:val="18"/>
                <w:szCs w:val="18"/>
              </w:rPr>
              <w:fldChar w:fldCharType="begin">
                <w:ffData>
                  <w:name w:val="Kontrollkästchen1"/>
                  <w:enabled/>
                  <w:calcOnExit w:val="0"/>
                  <w:checkBox>
                    <w:sizeAuto/>
                    <w:default w:val="0"/>
                  </w:checkBox>
                </w:ffData>
              </w:fldChar>
            </w:r>
            <w:r w:rsidRPr="00D94C9A">
              <w:rPr>
                <w:rFonts w:cs="Arial"/>
                <w:noProof/>
                <w:sz w:val="18"/>
                <w:szCs w:val="18"/>
              </w:rPr>
              <w:instrText xml:space="preserve"> FORMCHECKBOX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fldChar w:fldCharType="end"/>
            </w:r>
            <w:r w:rsidRPr="00D94C9A">
              <w:rPr>
                <w:rFonts w:cs="Arial"/>
                <w:noProof/>
                <w:sz w:val="18"/>
                <w:szCs w:val="18"/>
              </w:rPr>
              <w:t xml:space="preserve"> ja     </w:t>
            </w:r>
            <w:r w:rsidRPr="00D94C9A">
              <w:rPr>
                <w:rFonts w:cs="Arial"/>
                <w:noProof/>
                <w:sz w:val="18"/>
                <w:szCs w:val="18"/>
              </w:rPr>
              <w:fldChar w:fldCharType="begin">
                <w:ffData>
                  <w:name w:val="Text2"/>
                  <w:enabled/>
                  <w:calcOnExit w:val="0"/>
                  <w:textInput/>
                </w:ffData>
              </w:fldChar>
            </w:r>
            <w:r w:rsidRPr="00D94C9A">
              <w:rPr>
                <w:rFonts w:cs="Arial"/>
                <w:noProof/>
                <w:sz w:val="18"/>
                <w:szCs w:val="18"/>
              </w:rPr>
              <w:instrText xml:space="preserve"> FORMTEXT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fldChar w:fldCharType="end"/>
            </w:r>
          </w:p>
          <w:p w14:paraId="6784ABF2" w14:textId="77777777" w:rsidR="00782A5B" w:rsidRPr="00D94C9A" w:rsidRDefault="00782A5B" w:rsidP="00A13EB6">
            <w:pPr>
              <w:jc w:val="both"/>
              <w:rPr>
                <w:rFonts w:cs="Arial"/>
                <w:noProof/>
              </w:rPr>
            </w:pPr>
            <w:r w:rsidRPr="00D94C9A">
              <w:rPr>
                <w:rFonts w:cs="Arial"/>
                <w:noProof/>
                <w:sz w:val="18"/>
                <w:szCs w:val="18"/>
              </w:rPr>
              <w:fldChar w:fldCharType="begin">
                <w:ffData>
                  <w:name w:val="Kontrollkästchen2"/>
                  <w:enabled/>
                  <w:calcOnExit w:val="0"/>
                  <w:checkBox>
                    <w:sizeAuto/>
                    <w:default w:val="0"/>
                  </w:checkBox>
                </w:ffData>
              </w:fldChar>
            </w:r>
            <w:r w:rsidRPr="00D94C9A">
              <w:rPr>
                <w:rFonts w:cs="Arial"/>
                <w:noProof/>
                <w:sz w:val="18"/>
                <w:szCs w:val="18"/>
              </w:rPr>
              <w:instrText xml:space="preserve"> FORMCHECKBOX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fldChar w:fldCharType="end"/>
            </w:r>
            <w:r w:rsidRPr="00D94C9A">
              <w:rPr>
                <w:rFonts w:cs="Arial"/>
                <w:noProof/>
                <w:sz w:val="18"/>
                <w:szCs w:val="18"/>
              </w:rPr>
              <w:t xml:space="preserve"> nein</w:t>
            </w:r>
            <w:r w:rsidRPr="00D94C9A" w:rsidDel="00A13EB6">
              <w:rPr>
                <w:rFonts w:cs="Arial"/>
                <w:noProof/>
              </w:rPr>
              <w:t xml:space="preserve"> </w:t>
            </w:r>
          </w:p>
          <w:p w14:paraId="5D055454" w14:textId="5C5DCC1B" w:rsidR="00782A5B" w:rsidRPr="00D94C9A" w:rsidRDefault="00782A5B" w:rsidP="004E27A2">
            <w:pPr>
              <w:jc w:val="both"/>
              <w:rPr>
                <w:rFonts w:cs="Arial"/>
                <w:noProof/>
              </w:rPr>
            </w:pPr>
          </w:p>
        </w:tc>
      </w:tr>
      <w:tr w:rsidR="00782A5B" w:rsidRPr="00D94C9A" w14:paraId="10785F9C" w14:textId="77777777" w:rsidTr="00AA5909">
        <w:trPr>
          <w:trHeight w:val="227"/>
        </w:trPr>
        <w:tc>
          <w:tcPr>
            <w:tcW w:w="580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vAlign w:val="center"/>
          </w:tcPr>
          <w:p w14:paraId="28C016D1" w14:textId="2A6520F6" w:rsidR="00782A5B" w:rsidRPr="00D94C9A" w:rsidRDefault="00782A5B" w:rsidP="003A3886">
            <w:pPr>
              <w:rPr>
                <w:rFonts w:cs="Arial"/>
                <w:noProof/>
                <w:color w:val="000000"/>
              </w:rPr>
            </w:pPr>
            <w:r w:rsidRPr="00D94C9A">
              <w:rPr>
                <w:rFonts w:cs="Arial"/>
                <w:noProof/>
                <w:color w:val="000000"/>
              </w:rPr>
              <w:t>Die Gesprächsergebnisse werden dokumentiert.</w:t>
            </w:r>
          </w:p>
        </w:tc>
        <w:tc>
          <w:tcPr>
            <w:tcW w:w="347" w:type="dxa"/>
            <w:tcBorders>
              <w:top w:val="single" w:sz="4" w:space="0" w:color="auto"/>
              <w:left w:val="single" w:sz="4" w:space="0" w:color="auto"/>
              <w:bottom w:val="single" w:sz="4" w:space="0" w:color="auto"/>
              <w:right w:val="single" w:sz="4" w:space="0" w:color="auto"/>
            </w:tcBorders>
            <w:shd w:val="clear" w:color="auto" w:fill="AFDC7E"/>
            <w:vAlign w:val="center"/>
          </w:tcPr>
          <w:p w14:paraId="3CE44CB6" w14:textId="32A4A58C" w:rsidR="00782A5B" w:rsidRPr="00D94C9A" w:rsidRDefault="00782A5B" w:rsidP="004E27A2">
            <w:pPr>
              <w:jc w:val="center"/>
              <w:rPr>
                <w:rFonts w:cs="Arial"/>
                <w:b/>
                <w:noProof/>
              </w:rPr>
            </w:pPr>
            <w:r w:rsidRPr="00D94C9A">
              <w:rPr>
                <w:rFonts w:cs="Arial"/>
                <w:b/>
                <w:noProof/>
              </w:rPr>
              <w:t>X</w:t>
            </w:r>
          </w:p>
        </w:tc>
        <w:tc>
          <w:tcPr>
            <w:tcW w:w="3340" w:type="dxa"/>
            <w:tcBorders>
              <w:left w:val="single" w:sz="4" w:space="0" w:color="auto"/>
              <w:bottom w:val="single" w:sz="4" w:space="0" w:color="BFBFBF" w:themeColor="background1" w:themeShade="BF"/>
              <w:right w:val="single" w:sz="4" w:space="0" w:color="auto"/>
            </w:tcBorders>
            <w:shd w:val="clear" w:color="auto" w:fill="FFFFFF" w:themeFill="background1"/>
          </w:tcPr>
          <w:p w14:paraId="41B11080" w14:textId="0BBA09EF" w:rsidR="00782A5B" w:rsidRPr="00D94C9A" w:rsidRDefault="00782A5B" w:rsidP="00A13EB6">
            <w:pPr>
              <w:rPr>
                <w:rFonts w:cs="Arial"/>
                <w:noProof/>
                <w:sz w:val="18"/>
                <w:szCs w:val="18"/>
              </w:rPr>
            </w:pPr>
            <w:r w:rsidRPr="00D94C9A">
              <w:rPr>
                <w:rFonts w:cs="Arial"/>
                <w:noProof/>
                <w:sz w:val="18"/>
                <w:szCs w:val="18"/>
              </w:rPr>
              <w:fldChar w:fldCharType="begin">
                <w:ffData>
                  <w:name w:val="Kontrollkästchen1"/>
                  <w:enabled/>
                  <w:calcOnExit w:val="0"/>
                  <w:checkBox>
                    <w:sizeAuto/>
                    <w:default w:val="0"/>
                  </w:checkBox>
                </w:ffData>
              </w:fldChar>
            </w:r>
            <w:r w:rsidRPr="00D94C9A">
              <w:rPr>
                <w:rFonts w:cs="Arial"/>
                <w:noProof/>
                <w:sz w:val="18"/>
                <w:szCs w:val="18"/>
              </w:rPr>
              <w:instrText xml:space="preserve"> FORMCHECKBOX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fldChar w:fldCharType="end"/>
            </w:r>
            <w:r w:rsidRPr="00D94C9A">
              <w:rPr>
                <w:rFonts w:cs="Arial"/>
                <w:noProof/>
                <w:sz w:val="18"/>
                <w:szCs w:val="18"/>
              </w:rPr>
              <w:t xml:space="preserve"> ja     </w:t>
            </w:r>
            <w:r w:rsidRPr="00D94C9A">
              <w:rPr>
                <w:rFonts w:cs="Arial"/>
                <w:noProof/>
                <w:sz w:val="18"/>
                <w:szCs w:val="18"/>
              </w:rPr>
              <w:fldChar w:fldCharType="begin">
                <w:ffData>
                  <w:name w:val="Text2"/>
                  <w:enabled/>
                  <w:calcOnExit w:val="0"/>
                  <w:textInput/>
                </w:ffData>
              </w:fldChar>
            </w:r>
            <w:r w:rsidRPr="00D94C9A">
              <w:rPr>
                <w:rFonts w:cs="Arial"/>
                <w:noProof/>
                <w:sz w:val="18"/>
                <w:szCs w:val="18"/>
              </w:rPr>
              <w:instrText xml:space="preserve"> FORMTEXT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fldChar w:fldCharType="end"/>
            </w:r>
          </w:p>
          <w:p w14:paraId="6FA4630A" w14:textId="1334DEEF" w:rsidR="00782A5B" w:rsidRPr="00D94C9A" w:rsidRDefault="00782A5B" w:rsidP="004E27A2">
            <w:pPr>
              <w:jc w:val="both"/>
              <w:rPr>
                <w:rFonts w:cs="Arial"/>
                <w:noProof/>
              </w:rPr>
            </w:pPr>
            <w:r w:rsidRPr="00D94C9A">
              <w:rPr>
                <w:rFonts w:cs="Arial"/>
                <w:noProof/>
                <w:sz w:val="18"/>
                <w:szCs w:val="18"/>
              </w:rPr>
              <w:fldChar w:fldCharType="begin">
                <w:ffData>
                  <w:name w:val="Kontrollkästchen2"/>
                  <w:enabled/>
                  <w:calcOnExit w:val="0"/>
                  <w:checkBox>
                    <w:sizeAuto/>
                    <w:default w:val="0"/>
                  </w:checkBox>
                </w:ffData>
              </w:fldChar>
            </w:r>
            <w:r w:rsidRPr="00D94C9A">
              <w:rPr>
                <w:rFonts w:cs="Arial"/>
                <w:noProof/>
                <w:sz w:val="18"/>
                <w:szCs w:val="18"/>
              </w:rPr>
              <w:instrText xml:space="preserve"> FORMCHECKBOX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fldChar w:fldCharType="end"/>
            </w:r>
            <w:r w:rsidRPr="00D94C9A">
              <w:rPr>
                <w:rFonts w:cs="Arial"/>
                <w:noProof/>
                <w:sz w:val="18"/>
                <w:szCs w:val="18"/>
              </w:rPr>
              <w:t xml:space="preserve"> nein</w:t>
            </w:r>
            <w:r w:rsidRPr="00D94C9A" w:rsidDel="00A13EB6">
              <w:rPr>
                <w:rFonts w:cs="Arial"/>
                <w:noProof/>
              </w:rPr>
              <w:t xml:space="preserve"> </w:t>
            </w:r>
          </w:p>
        </w:tc>
      </w:tr>
      <w:tr w:rsidR="004E27A2" w:rsidRPr="00D94C9A" w14:paraId="37FFB516" w14:textId="77777777" w:rsidTr="000633DC">
        <w:trPr>
          <w:trHeight w:val="28"/>
        </w:trPr>
        <w:tc>
          <w:tcPr>
            <w:tcW w:w="9494" w:type="dxa"/>
            <w:gridSpan w:val="3"/>
            <w:shd w:val="clear" w:color="auto" w:fill="BFBFBF" w:themeFill="background1" w:themeFillShade="BF"/>
            <w:tcMar>
              <w:top w:w="57" w:type="dxa"/>
              <w:bottom w:w="57" w:type="dxa"/>
            </w:tcMar>
            <w:vAlign w:val="center"/>
          </w:tcPr>
          <w:p w14:paraId="26E84730" w14:textId="14A50519" w:rsidR="004E27A2" w:rsidRPr="00D94C9A" w:rsidRDefault="00274FA4" w:rsidP="004E27A2">
            <w:pPr>
              <w:rPr>
                <w:rFonts w:cs="Arial"/>
                <w:b/>
                <w:noProof/>
              </w:rPr>
            </w:pPr>
            <w:r w:rsidRPr="00D94C9A">
              <w:rPr>
                <w:rFonts w:cs="Arial"/>
                <w:b/>
                <w:noProof/>
              </w:rPr>
              <w:t>Weitergehende Beschreibung durch die Einrichtung</w:t>
            </w:r>
          </w:p>
        </w:tc>
      </w:tr>
      <w:tr w:rsidR="004E27A2" w:rsidRPr="00D94C9A" w14:paraId="1D05F80F" w14:textId="77777777" w:rsidTr="000633DC">
        <w:tc>
          <w:tcPr>
            <w:tcW w:w="9494" w:type="dxa"/>
            <w:gridSpan w:val="3"/>
            <w:tcBorders>
              <w:bottom w:val="single" w:sz="4" w:space="0" w:color="auto"/>
            </w:tcBorders>
            <w:shd w:val="clear" w:color="auto" w:fill="auto"/>
            <w:tcMar>
              <w:top w:w="57" w:type="dxa"/>
              <w:bottom w:w="57" w:type="dxa"/>
            </w:tcMar>
            <w:vAlign w:val="center"/>
          </w:tcPr>
          <w:p w14:paraId="67D2CCC1" w14:textId="085E2A6D" w:rsidR="007679C4" w:rsidRPr="00D94C9A" w:rsidRDefault="004E27A2" w:rsidP="004E27A2">
            <w:pPr>
              <w:rPr>
                <w:rFonts w:cs="Arial"/>
                <w:noProof/>
              </w:rPr>
            </w:pPr>
            <w:r w:rsidRPr="00D94C9A">
              <w:rPr>
                <w:rFonts w:cs="Arial"/>
                <w:noProof/>
              </w:rPr>
              <w:fldChar w:fldCharType="begin">
                <w:ffData>
                  <w:name w:val="Text2"/>
                  <w:enabled/>
                  <w:calcOnExit w:val="0"/>
                  <w:textInput/>
                </w:ffData>
              </w:fldChar>
            </w:r>
            <w:r w:rsidRPr="00D94C9A">
              <w:rPr>
                <w:rFonts w:cs="Arial"/>
                <w:noProof/>
              </w:rPr>
              <w:instrText xml:space="preserve"> FORMTEXT </w:instrText>
            </w:r>
            <w:r w:rsidRPr="00D94C9A">
              <w:rPr>
                <w:rFonts w:cs="Arial"/>
                <w:noProof/>
              </w:rPr>
            </w:r>
            <w:r w:rsidRPr="00D94C9A">
              <w:rPr>
                <w:rFonts w:cs="Arial"/>
                <w:noProof/>
              </w:rPr>
              <w:fldChar w:fldCharType="separate"/>
            </w:r>
            <w:r w:rsidRPr="00D94C9A">
              <w:rPr>
                <w:rFonts w:cs="Arial"/>
                <w:noProof/>
              </w:rPr>
              <w:t> </w:t>
            </w:r>
            <w:r w:rsidRPr="00D94C9A">
              <w:rPr>
                <w:rFonts w:cs="Arial"/>
                <w:noProof/>
              </w:rPr>
              <w:t> </w:t>
            </w:r>
            <w:r w:rsidRPr="00D94C9A">
              <w:rPr>
                <w:rFonts w:cs="Arial"/>
                <w:noProof/>
              </w:rPr>
              <w:t> </w:t>
            </w:r>
            <w:r w:rsidRPr="00D94C9A">
              <w:rPr>
                <w:rFonts w:cs="Arial"/>
                <w:noProof/>
              </w:rPr>
              <w:t> </w:t>
            </w:r>
            <w:r w:rsidRPr="00D94C9A">
              <w:rPr>
                <w:rFonts w:cs="Arial"/>
                <w:noProof/>
              </w:rPr>
              <w:t> </w:t>
            </w:r>
            <w:r w:rsidRPr="00D94C9A">
              <w:rPr>
                <w:rFonts w:cs="Arial"/>
                <w:noProof/>
              </w:rPr>
              <w:fldChar w:fldCharType="end"/>
            </w:r>
          </w:p>
        </w:tc>
      </w:tr>
    </w:tbl>
    <w:p w14:paraId="4E0E2C43" w14:textId="77777777" w:rsidR="00A1259E" w:rsidRPr="00D94C9A" w:rsidRDefault="00A1259E">
      <w:pPr>
        <w:rPr>
          <w:rFonts w:cs="Arial"/>
          <w:noProof/>
        </w:rPr>
      </w:pPr>
    </w:p>
    <w:p w14:paraId="1C3A71E0" w14:textId="77777777" w:rsidR="007679C4" w:rsidRPr="00D94C9A" w:rsidRDefault="007679C4">
      <w:pPr>
        <w:rPr>
          <w:rFonts w:cs="Arial"/>
          <w:noProof/>
        </w:rPr>
      </w:pPr>
    </w:p>
    <w:p w14:paraId="5F637519" w14:textId="634C1DD6" w:rsidR="00796EB3" w:rsidRPr="00D94C9A" w:rsidRDefault="00401893" w:rsidP="00D47F55">
      <w:pPr>
        <w:pStyle w:val="Formatvorlage1"/>
        <w:rPr>
          <w:noProof/>
          <w:lang w:val="de-DE"/>
        </w:rPr>
      </w:pPr>
      <w:bookmarkStart w:id="406" w:name="_Toc448820971"/>
      <w:bookmarkStart w:id="407" w:name="_Toc448830554"/>
      <w:bookmarkStart w:id="408" w:name="_Toc448831068"/>
      <w:bookmarkStart w:id="409" w:name="_Toc448831688"/>
      <w:bookmarkStart w:id="410" w:name="_Toc448820972"/>
      <w:bookmarkStart w:id="411" w:name="_Toc448830555"/>
      <w:bookmarkStart w:id="412" w:name="_Toc448831069"/>
      <w:bookmarkStart w:id="413" w:name="_Toc448831689"/>
      <w:bookmarkStart w:id="414" w:name="_Toc448820973"/>
      <w:bookmarkStart w:id="415" w:name="_Toc448830556"/>
      <w:bookmarkStart w:id="416" w:name="_Toc448831070"/>
      <w:bookmarkStart w:id="417" w:name="_Toc448831690"/>
      <w:bookmarkStart w:id="418" w:name="_Toc448820974"/>
      <w:bookmarkStart w:id="419" w:name="_Toc448830557"/>
      <w:bookmarkStart w:id="420" w:name="_Toc448831071"/>
      <w:bookmarkStart w:id="421" w:name="_Toc448831691"/>
      <w:bookmarkStart w:id="422" w:name="_Toc448820975"/>
      <w:bookmarkStart w:id="423" w:name="_Toc448830558"/>
      <w:bookmarkStart w:id="424" w:name="_Toc448831072"/>
      <w:bookmarkStart w:id="425" w:name="_Toc448831692"/>
      <w:bookmarkStart w:id="426" w:name="_Toc448820976"/>
      <w:bookmarkStart w:id="427" w:name="_Toc448830559"/>
      <w:bookmarkStart w:id="428" w:name="_Toc448831073"/>
      <w:bookmarkStart w:id="429" w:name="_Toc448831693"/>
      <w:bookmarkStart w:id="430" w:name="_Toc448820977"/>
      <w:bookmarkStart w:id="431" w:name="_Toc448830560"/>
      <w:bookmarkStart w:id="432" w:name="_Toc448831074"/>
      <w:bookmarkStart w:id="433" w:name="_Toc448831694"/>
      <w:bookmarkStart w:id="434" w:name="_Toc448820978"/>
      <w:bookmarkStart w:id="435" w:name="_Toc448830561"/>
      <w:bookmarkStart w:id="436" w:name="_Toc448831075"/>
      <w:bookmarkStart w:id="437" w:name="_Toc448831695"/>
      <w:bookmarkStart w:id="438" w:name="_Toc448820979"/>
      <w:bookmarkStart w:id="439" w:name="_Toc448830562"/>
      <w:bookmarkStart w:id="440" w:name="_Toc448831076"/>
      <w:bookmarkStart w:id="441" w:name="_Toc448831696"/>
      <w:bookmarkStart w:id="442" w:name="_Toc448820980"/>
      <w:bookmarkStart w:id="443" w:name="_Toc448830563"/>
      <w:bookmarkStart w:id="444" w:name="_Toc448831077"/>
      <w:bookmarkStart w:id="445" w:name="_Toc448831697"/>
      <w:bookmarkStart w:id="446" w:name="_Toc448820981"/>
      <w:bookmarkStart w:id="447" w:name="_Toc448830564"/>
      <w:bookmarkStart w:id="448" w:name="_Toc448831078"/>
      <w:bookmarkStart w:id="449" w:name="_Toc448831698"/>
      <w:bookmarkStart w:id="450" w:name="_Toc448820982"/>
      <w:bookmarkStart w:id="451" w:name="_Toc448830565"/>
      <w:bookmarkStart w:id="452" w:name="_Toc448831079"/>
      <w:bookmarkStart w:id="453" w:name="_Toc448831699"/>
      <w:bookmarkStart w:id="454" w:name="_Toc448820983"/>
      <w:bookmarkStart w:id="455" w:name="_Toc448830566"/>
      <w:bookmarkStart w:id="456" w:name="_Toc448831080"/>
      <w:bookmarkStart w:id="457" w:name="_Toc448831700"/>
      <w:bookmarkStart w:id="458" w:name="_Toc448820984"/>
      <w:bookmarkStart w:id="459" w:name="_Toc448830567"/>
      <w:bookmarkStart w:id="460" w:name="_Toc448831081"/>
      <w:bookmarkStart w:id="461" w:name="_Toc448831701"/>
      <w:bookmarkStart w:id="462" w:name="_Toc157691318"/>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r w:rsidRPr="00D94C9A">
        <w:rPr>
          <w:noProof/>
          <w:lang w:val="de-DE"/>
        </w:rPr>
        <w:t xml:space="preserve">Bedarfsgerechte Vermittlung </w:t>
      </w:r>
      <w:r w:rsidR="00796EB3" w:rsidRPr="00D94C9A">
        <w:rPr>
          <w:noProof/>
          <w:lang w:val="de-DE"/>
        </w:rPr>
        <w:t>für Angehörige</w:t>
      </w:r>
      <w:bookmarkEnd w:id="462"/>
    </w:p>
    <w:p w14:paraId="72752D58" w14:textId="20D0B0BE" w:rsidR="00401893" w:rsidRPr="00D94C9A" w:rsidRDefault="00401893" w:rsidP="00796EB3">
      <w:pPr>
        <w:ind w:left="708"/>
        <w:rPr>
          <w:noProof/>
        </w:rPr>
      </w:pPr>
      <w:r w:rsidRPr="00D94C9A">
        <w:rPr>
          <w:noProof/>
        </w:rPr>
        <w:t>zu qualifizierten und kontinuierlichen</w:t>
      </w:r>
      <w:r w:rsidRPr="00D94C9A">
        <w:rPr>
          <w:rFonts w:cs="Arial"/>
          <w:noProof/>
        </w:rPr>
        <w:t xml:space="preserve"> Unterstützungsangeboten </w:t>
      </w:r>
      <w:r w:rsidRPr="00D94C9A">
        <w:rPr>
          <w:noProof/>
        </w:rPr>
        <w:t xml:space="preserve">für Angehörige (auch über den Tod </w:t>
      </w:r>
      <w:r w:rsidR="008951DB">
        <w:rPr>
          <w:noProof/>
        </w:rPr>
        <w:t xml:space="preserve">der Patientin / </w:t>
      </w:r>
      <w:r w:rsidRPr="00D94C9A">
        <w:rPr>
          <w:noProof/>
        </w:rPr>
        <w:t>des Patienten hinaus)</w:t>
      </w:r>
    </w:p>
    <w:p w14:paraId="64171BE9" w14:textId="77777777" w:rsidR="006524A1" w:rsidRPr="00D94C9A" w:rsidRDefault="006524A1" w:rsidP="006524A1">
      <w:pPr>
        <w:rPr>
          <w:rFonts w:cs="Arial"/>
          <w:noProof/>
        </w:rPr>
      </w:pPr>
    </w:p>
    <w:tbl>
      <w:tblPr>
        <w:tblW w:w="491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70" w:type="dxa"/>
          <w:bottom w:w="28" w:type="dxa"/>
          <w:right w:w="70" w:type="dxa"/>
        </w:tblCellMar>
        <w:tblLook w:val="0000" w:firstRow="0" w:lastRow="0" w:firstColumn="0" w:lastColumn="0" w:noHBand="0" w:noVBand="0"/>
      </w:tblPr>
      <w:tblGrid>
        <w:gridCol w:w="5807"/>
        <w:gridCol w:w="347"/>
        <w:gridCol w:w="3340"/>
      </w:tblGrid>
      <w:tr w:rsidR="00782A5B" w:rsidRPr="00D94C9A" w14:paraId="223DA0B5" w14:textId="77777777" w:rsidTr="00AA5909">
        <w:trPr>
          <w:trHeight w:val="284"/>
        </w:trPr>
        <w:tc>
          <w:tcPr>
            <w:tcW w:w="5807" w:type="dxa"/>
            <w:tcBorders>
              <w:top w:val="single" w:sz="4" w:space="0" w:color="auto"/>
            </w:tcBorders>
            <w:shd w:val="clear" w:color="auto" w:fill="BFBFBF" w:themeFill="background1" w:themeFillShade="BF"/>
            <w:tcMar>
              <w:top w:w="57" w:type="dxa"/>
              <w:bottom w:w="57" w:type="dxa"/>
            </w:tcMar>
            <w:vAlign w:val="center"/>
          </w:tcPr>
          <w:p w14:paraId="398C9319" w14:textId="77777777" w:rsidR="00782A5B" w:rsidRDefault="00782A5B" w:rsidP="00274FA4">
            <w:pPr>
              <w:rPr>
                <w:rFonts w:cs="Arial"/>
                <w:b/>
                <w:noProof/>
              </w:rPr>
            </w:pPr>
            <w:r w:rsidRPr="00D94C9A">
              <w:rPr>
                <w:rFonts w:cs="Arial"/>
                <w:b/>
                <w:noProof/>
              </w:rPr>
              <w:t>Anforderung zur Zertifizierung nach DGP</w:t>
            </w:r>
          </w:p>
          <w:p w14:paraId="0E8101A0" w14:textId="60F3F069" w:rsidR="00B66C6C" w:rsidRPr="00D94C9A" w:rsidRDefault="00B66C6C" w:rsidP="00274FA4">
            <w:pPr>
              <w:rPr>
                <w:rFonts w:cs="Arial"/>
                <w:b/>
                <w:noProof/>
              </w:rPr>
            </w:pPr>
            <w:r w:rsidRPr="009B6062">
              <w:rPr>
                <w:rFonts w:cs="Arial"/>
                <w:bCs/>
                <w:noProof/>
              </w:rPr>
              <w:t>„X“ = verpflichtende Anforderung</w:t>
            </w:r>
          </w:p>
        </w:tc>
        <w:tc>
          <w:tcPr>
            <w:tcW w:w="347" w:type="dxa"/>
            <w:tcBorders>
              <w:top w:val="single" w:sz="4" w:space="0" w:color="auto"/>
            </w:tcBorders>
            <w:shd w:val="clear" w:color="auto" w:fill="AFDC7E"/>
            <w:vAlign w:val="center"/>
          </w:tcPr>
          <w:p w14:paraId="4C9DFFEA" w14:textId="7F9ED5EA" w:rsidR="00782A5B" w:rsidRPr="00D94C9A" w:rsidRDefault="00782A5B" w:rsidP="00274FA4">
            <w:pPr>
              <w:jc w:val="center"/>
              <w:rPr>
                <w:rFonts w:cs="Arial"/>
                <w:b/>
                <w:noProof/>
              </w:rPr>
            </w:pPr>
            <w:r w:rsidRPr="00D94C9A">
              <w:rPr>
                <w:rFonts w:cs="Arial"/>
                <w:b/>
                <w:noProof/>
              </w:rPr>
              <w:t>X</w:t>
            </w:r>
          </w:p>
        </w:tc>
        <w:tc>
          <w:tcPr>
            <w:tcW w:w="3340" w:type="dxa"/>
            <w:tcBorders>
              <w:top w:val="single" w:sz="4" w:space="0" w:color="auto"/>
            </w:tcBorders>
            <w:shd w:val="clear" w:color="auto" w:fill="BFBFBF" w:themeFill="background1" w:themeFillShade="BF"/>
            <w:vAlign w:val="center"/>
          </w:tcPr>
          <w:p w14:paraId="0471B9B3" w14:textId="77777777" w:rsidR="00782A5B" w:rsidRPr="00D94C9A" w:rsidRDefault="00782A5B" w:rsidP="00274FA4">
            <w:pPr>
              <w:jc w:val="center"/>
              <w:rPr>
                <w:rFonts w:cs="Arial"/>
                <w:b/>
                <w:noProof/>
              </w:rPr>
            </w:pPr>
            <w:r w:rsidRPr="00D94C9A">
              <w:rPr>
                <w:rFonts w:cs="Arial"/>
                <w:b/>
                <w:noProof/>
              </w:rPr>
              <w:t>Erläuterung durch die</w:t>
            </w:r>
          </w:p>
          <w:p w14:paraId="198519DB" w14:textId="51376635" w:rsidR="00782A5B" w:rsidRPr="00D94C9A" w:rsidRDefault="00782A5B" w:rsidP="00274FA4">
            <w:pPr>
              <w:jc w:val="center"/>
              <w:rPr>
                <w:rFonts w:cs="Arial"/>
                <w:b/>
                <w:noProof/>
              </w:rPr>
            </w:pPr>
            <w:r w:rsidRPr="00D94C9A">
              <w:rPr>
                <w:rFonts w:cs="Arial"/>
                <w:b/>
                <w:noProof/>
              </w:rPr>
              <w:t>Einrichtung</w:t>
            </w:r>
          </w:p>
        </w:tc>
      </w:tr>
      <w:tr w:rsidR="00782A5B" w:rsidRPr="00D94C9A" w14:paraId="5A706B7E" w14:textId="77777777" w:rsidTr="00AA5909">
        <w:trPr>
          <w:trHeight w:val="227"/>
        </w:trPr>
        <w:tc>
          <w:tcPr>
            <w:tcW w:w="5807"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D9D9D9" w:themeFill="background1" w:themeFillShade="D9"/>
            <w:tcMar>
              <w:top w:w="57" w:type="dxa"/>
              <w:bottom w:w="57" w:type="dxa"/>
            </w:tcMar>
          </w:tcPr>
          <w:p w14:paraId="5E4CA1A3" w14:textId="3C8E5BED" w:rsidR="00782A5B" w:rsidRPr="00D94C9A" w:rsidRDefault="00782A5B" w:rsidP="004E27A2">
            <w:pPr>
              <w:rPr>
                <w:rFonts w:cs="Arial"/>
                <w:noProof/>
              </w:rPr>
            </w:pPr>
            <w:r w:rsidRPr="00D94C9A">
              <w:rPr>
                <w:rFonts w:cs="Arial"/>
                <w:noProof/>
              </w:rPr>
              <w:t xml:space="preserve">Aktuelle Informationen für Patientinnen und Patienten und Angehörige (z. B. Flyer, Homepage) sind vorhanden und werden aktiv angeboten </w:t>
            </w:r>
            <w:r w:rsidRPr="00D94C9A">
              <w:rPr>
                <w:rFonts w:cs="Arial"/>
                <w:noProof/>
                <w:sz w:val="18"/>
                <w:szCs w:val="18"/>
              </w:rPr>
              <w:t>(Nennung der Medien und der Art des aktiven Angebots)</w:t>
            </w:r>
            <w:r w:rsidRPr="00D94C9A">
              <w:rPr>
                <w:rFonts w:cs="Arial"/>
                <w:noProof/>
              </w:rPr>
              <w:t>.</w:t>
            </w:r>
          </w:p>
        </w:tc>
        <w:tc>
          <w:tcPr>
            <w:tcW w:w="347" w:type="dxa"/>
            <w:tcBorders>
              <w:top w:val="single" w:sz="4" w:space="0" w:color="auto"/>
              <w:left w:val="single" w:sz="4" w:space="0" w:color="auto"/>
              <w:bottom w:val="single" w:sz="4" w:space="0" w:color="auto"/>
              <w:right w:val="single" w:sz="4" w:space="0" w:color="auto"/>
            </w:tcBorders>
            <w:shd w:val="clear" w:color="auto" w:fill="AFDC7E"/>
            <w:vAlign w:val="center"/>
          </w:tcPr>
          <w:p w14:paraId="40CB697A" w14:textId="77777777" w:rsidR="00782A5B" w:rsidRPr="00D94C9A" w:rsidRDefault="00782A5B" w:rsidP="004E27A2">
            <w:pPr>
              <w:jc w:val="center"/>
              <w:rPr>
                <w:rFonts w:cs="Arial"/>
                <w:b/>
                <w:noProof/>
              </w:rPr>
            </w:pPr>
            <w:r w:rsidRPr="00D94C9A">
              <w:rPr>
                <w:rFonts w:cs="Arial"/>
                <w:b/>
                <w:noProof/>
              </w:rPr>
              <w:t>X</w:t>
            </w:r>
          </w:p>
        </w:tc>
        <w:tc>
          <w:tcPr>
            <w:tcW w:w="3340"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tcPr>
          <w:p w14:paraId="3D50F91C" w14:textId="1020CB85" w:rsidR="00782A5B" w:rsidRPr="00D94C9A" w:rsidRDefault="00782A5B" w:rsidP="001F0F4C">
            <w:pPr>
              <w:rPr>
                <w:rFonts w:cs="Arial"/>
                <w:noProof/>
                <w:sz w:val="18"/>
                <w:szCs w:val="18"/>
              </w:rPr>
            </w:pPr>
            <w:r w:rsidRPr="00D94C9A">
              <w:rPr>
                <w:rFonts w:cs="Arial"/>
                <w:noProof/>
                <w:sz w:val="18"/>
                <w:szCs w:val="18"/>
              </w:rPr>
              <w:t>Benennung Medium:</w:t>
            </w:r>
          </w:p>
          <w:p w14:paraId="66717E16" w14:textId="3304D549" w:rsidR="00782A5B" w:rsidRPr="00D94C9A" w:rsidRDefault="00782A5B" w:rsidP="001F0F4C">
            <w:pPr>
              <w:rPr>
                <w:rFonts w:cs="Arial"/>
                <w:noProof/>
                <w:sz w:val="18"/>
                <w:szCs w:val="18"/>
              </w:rPr>
            </w:pPr>
            <w:r w:rsidRPr="00D94C9A">
              <w:rPr>
                <w:rFonts w:cs="Arial"/>
                <w:noProof/>
                <w:sz w:val="18"/>
                <w:szCs w:val="18"/>
              </w:rPr>
              <w:fldChar w:fldCharType="begin">
                <w:ffData>
                  <w:name w:val="Text2"/>
                  <w:enabled/>
                  <w:calcOnExit w:val="0"/>
                  <w:textInput/>
                </w:ffData>
              </w:fldChar>
            </w:r>
            <w:r w:rsidRPr="00D94C9A">
              <w:rPr>
                <w:rFonts w:cs="Arial"/>
                <w:noProof/>
                <w:sz w:val="18"/>
                <w:szCs w:val="18"/>
              </w:rPr>
              <w:instrText xml:space="preserve"> FORMTEXT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fldChar w:fldCharType="end"/>
            </w:r>
          </w:p>
          <w:p w14:paraId="2AFF06CF" w14:textId="77777777" w:rsidR="00782A5B" w:rsidRPr="00D94C9A" w:rsidRDefault="00782A5B" w:rsidP="001F0F4C">
            <w:pPr>
              <w:rPr>
                <w:rFonts w:cs="Arial"/>
                <w:noProof/>
                <w:sz w:val="8"/>
                <w:szCs w:val="18"/>
              </w:rPr>
            </w:pPr>
          </w:p>
          <w:p w14:paraId="14B4ED7F" w14:textId="7695C861" w:rsidR="00782A5B" w:rsidRPr="00D94C9A" w:rsidRDefault="00782A5B" w:rsidP="001F0F4C">
            <w:pPr>
              <w:rPr>
                <w:rFonts w:cs="Arial"/>
                <w:noProof/>
                <w:sz w:val="18"/>
                <w:szCs w:val="18"/>
              </w:rPr>
            </w:pPr>
            <w:r w:rsidRPr="00D94C9A">
              <w:rPr>
                <w:rFonts w:cs="Arial"/>
                <w:noProof/>
                <w:sz w:val="18"/>
                <w:szCs w:val="18"/>
              </w:rPr>
              <w:t>Art des aktiven Angebots:</w:t>
            </w:r>
          </w:p>
          <w:p w14:paraId="2E219C28" w14:textId="06BB8F1B" w:rsidR="00782A5B" w:rsidRPr="00D94C9A" w:rsidRDefault="00782A5B" w:rsidP="001F0F4C">
            <w:pPr>
              <w:rPr>
                <w:rFonts w:cs="Arial"/>
                <w:noProof/>
                <w:sz w:val="18"/>
                <w:szCs w:val="18"/>
              </w:rPr>
            </w:pPr>
            <w:r w:rsidRPr="00D94C9A">
              <w:rPr>
                <w:rFonts w:cs="Arial"/>
                <w:noProof/>
                <w:sz w:val="18"/>
                <w:szCs w:val="18"/>
              </w:rPr>
              <w:fldChar w:fldCharType="begin">
                <w:ffData>
                  <w:name w:val="Text2"/>
                  <w:enabled/>
                  <w:calcOnExit w:val="0"/>
                  <w:textInput/>
                </w:ffData>
              </w:fldChar>
            </w:r>
            <w:r w:rsidRPr="00D94C9A">
              <w:rPr>
                <w:rFonts w:cs="Arial"/>
                <w:noProof/>
                <w:sz w:val="18"/>
                <w:szCs w:val="18"/>
              </w:rPr>
              <w:instrText xml:space="preserve"> FORMTEXT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fldChar w:fldCharType="end"/>
            </w:r>
          </w:p>
        </w:tc>
      </w:tr>
      <w:tr w:rsidR="004E27A2" w:rsidRPr="00D94C9A" w14:paraId="14F44669" w14:textId="77777777" w:rsidTr="00410D94">
        <w:trPr>
          <w:trHeight w:val="28"/>
        </w:trPr>
        <w:tc>
          <w:tcPr>
            <w:tcW w:w="9494" w:type="dxa"/>
            <w:gridSpan w:val="3"/>
            <w:shd w:val="clear" w:color="auto" w:fill="BFBFBF" w:themeFill="background1" w:themeFillShade="BF"/>
            <w:tcMar>
              <w:top w:w="57" w:type="dxa"/>
              <w:bottom w:w="57" w:type="dxa"/>
            </w:tcMar>
            <w:vAlign w:val="center"/>
          </w:tcPr>
          <w:p w14:paraId="590E4EDC" w14:textId="3862305F" w:rsidR="004E27A2" w:rsidRPr="00D94C9A" w:rsidRDefault="00274FA4" w:rsidP="004E27A2">
            <w:pPr>
              <w:rPr>
                <w:rFonts w:cs="Arial"/>
                <w:b/>
                <w:noProof/>
              </w:rPr>
            </w:pPr>
            <w:r w:rsidRPr="00D94C9A">
              <w:rPr>
                <w:rFonts w:cs="Arial"/>
                <w:b/>
                <w:noProof/>
              </w:rPr>
              <w:t>Weitergehende Beschreibung durch die Einrichtung</w:t>
            </w:r>
          </w:p>
        </w:tc>
      </w:tr>
      <w:tr w:rsidR="004E27A2" w:rsidRPr="00D94C9A" w14:paraId="32DEE943" w14:textId="77777777" w:rsidTr="00410D94">
        <w:tc>
          <w:tcPr>
            <w:tcW w:w="9494" w:type="dxa"/>
            <w:gridSpan w:val="3"/>
            <w:tcBorders>
              <w:bottom w:val="single" w:sz="4" w:space="0" w:color="auto"/>
            </w:tcBorders>
            <w:shd w:val="clear" w:color="auto" w:fill="auto"/>
            <w:tcMar>
              <w:top w:w="57" w:type="dxa"/>
              <w:bottom w:w="57" w:type="dxa"/>
            </w:tcMar>
            <w:vAlign w:val="center"/>
          </w:tcPr>
          <w:p w14:paraId="7A3DE09D" w14:textId="77777777" w:rsidR="004E27A2" w:rsidRPr="00D94C9A" w:rsidRDefault="004E27A2" w:rsidP="004E27A2">
            <w:pPr>
              <w:rPr>
                <w:rFonts w:cs="Arial"/>
                <w:noProof/>
              </w:rPr>
            </w:pPr>
            <w:r w:rsidRPr="00D94C9A">
              <w:rPr>
                <w:rFonts w:cs="Arial"/>
                <w:noProof/>
              </w:rPr>
              <w:fldChar w:fldCharType="begin">
                <w:ffData>
                  <w:name w:val="Text2"/>
                  <w:enabled/>
                  <w:calcOnExit w:val="0"/>
                  <w:textInput/>
                </w:ffData>
              </w:fldChar>
            </w:r>
            <w:r w:rsidRPr="00D94C9A">
              <w:rPr>
                <w:rFonts w:cs="Arial"/>
                <w:noProof/>
              </w:rPr>
              <w:instrText xml:space="preserve"> FORMTEXT </w:instrText>
            </w:r>
            <w:r w:rsidRPr="00D94C9A">
              <w:rPr>
                <w:rFonts w:cs="Arial"/>
                <w:noProof/>
              </w:rPr>
            </w:r>
            <w:r w:rsidRPr="00D94C9A">
              <w:rPr>
                <w:rFonts w:cs="Arial"/>
                <w:noProof/>
              </w:rPr>
              <w:fldChar w:fldCharType="separate"/>
            </w:r>
            <w:r w:rsidRPr="00D94C9A">
              <w:rPr>
                <w:rFonts w:cs="Arial"/>
                <w:noProof/>
              </w:rPr>
              <w:t> </w:t>
            </w:r>
            <w:r w:rsidRPr="00D94C9A">
              <w:rPr>
                <w:rFonts w:cs="Arial"/>
                <w:noProof/>
              </w:rPr>
              <w:t> </w:t>
            </w:r>
            <w:r w:rsidRPr="00D94C9A">
              <w:rPr>
                <w:rFonts w:cs="Arial"/>
                <w:noProof/>
              </w:rPr>
              <w:t> </w:t>
            </w:r>
            <w:r w:rsidRPr="00D94C9A">
              <w:rPr>
                <w:rFonts w:cs="Arial"/>
                <w:noProof/>
              </w:rPr>
              <w:t> </w:t>
            </w:r>
            <w:r w:rsidRPr="00D94C9A">
              <w:rPr>
                <w:rFonts w:cs="Arial"/>
                <w:noProof/>
              </w:rPr>
              <w:t> </w:t>
            </w:r>
            <w:r w:rsidRPr="00D94C9A">
              <w:rPr>
                <w:rFonts w:cs="Arial"/>
                <w:noProof/>
              </w:rPr>
              <w:fldChar w:fldCharType="end"/>
            </w:r>
          </w:p>
        </w:tc>
      </w:tr>
    </w:tbl>
    <w:p w14:paraId="03D14BCF" w14:textId="77777777" w:rsidR="00401893" w:rsidRPr="00D94C9A" w:rsidRDefault="00401893" w:rsidP="00682C48">
      <w:pPr>
        <w:rPr>
          <w:rFonts w:cs="Arial"/>
          <w:noProof/>
        </w:rPr>
      </w:pPr>
    </w:p>
    <w:p w14:paraId="5060102F" w14:textId="77777777" w:rsidR="007679C4" w:rsidRPr="00D94C9A" w:rsidRDefault="007679C4" w:rsidP="00682C48">
      <w:pPr>
        <w:rPr>
          <w:rFonts w:cs="Arial"/>
          <w:noProof/>
        </w:rPr>
      </w:pPr>
    </w:p>
    <w:p w14:paraId="47D89DD2" w14:textId="6207C406" w:rsidR="00AA348B" w:rsidRPr="00D94C9A" w:rsidRDefault="00657384" w:rsidP="00D47F55">
      <w:pPr>
        <w:pStyle w:val="Formatvorlage1"/>
        <w:rPr>
          <w:noProof/>
          <w:lang w:val="de-DE"/>
        </w:rPr>
      </w:pPr>
      <w:bookmarkStart w:id="463" w:name="_Toc157691319"/>
      <w:r w:rsidRPr="00D94C9A">
        <w:rPr>
          <w:noProof/>
          <w:lang w:val="de-DE"/>
        </w:rPr>
        <w:t>Zufriedenheit</w:t>
      </w:r>
      <w:r w:rsidR="009B1D6C" w:rsidRPr="00D94C9A">
        <w:rPr>
          <w:noProof/>
          <w:lang w:val="de-DE"/>
        </w:rPr>
        <w:t>s</w:t>
      </w:r>
      <w:r w:rsidRPr="00D94C9A">
        <w:rPr>
          <w:noProof/>
          <w:lang w:val="de-DE"/>
        </w:rPr>
        <w:t>-</w:t>
      </w:r>
      <w:r w:rsidR="00AA348B" w:rsidRPr="00D94C9A">
        <w:rPr>
          <w:noProof/>
          <w:lang w:val="de-DE"/>
        </w:rPr>
        <w:t>, Lob- und Beschwerdemanagement</w:t>
      </w:r>
      <w:bookmarkEnd w:id="463"/>
    </w:p>
    <w:p w14:paraId="49B5BB8F" w14:textId="77777777" w:rsidR="006524A1" w:rsidRPr="00D94C9A" w:rsidRDefault="006524A1" w:rsidP="006524A1">
      <w:pPr>
        <w:rPr>
          <w:rFonts w:cs="Arial"/>
          <w:noProof/>
        </w:rPr>
      </w:pPr>
    </w:p>
    <w:tbl>
      <w:tblPr>
        <w:tblW w:w="491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70" w:type="dxa"/>
          <w:bottom w:w="28" w:type="dxa"/>
          <w:right w:w="70" w:type="dxa"/>
        </w:tblCellMar>
        <w:tblLook w:val="0000" w:firstRow="0" w:lastRow="0" w:firstColumn="0" w:lastColumn="0" w:noHBand="0" w:noVBand="0"/>
      </w:tblPr>
      <w:tblGrid>
        <w:gridCol w:w="5807"/>
        <w:gridCol w:w="347"/>
        <w:gridCol w:w="3340"/>
      </w:tblGrid>
      <w:tr w:rsidR="00782A5B" w:rsidRPr="00D94C9A" w14:paraId="5A59C2FE" w14:textId="77777777" w:rsidTr="00AA5909">
        <w:trPr>
          <w:trHeight w:val="284"/>
          <w:tblHeader/>
        </w:trPr>
        <w:tc>
          <w:tcPr>
            <w:tcW w:w="5807" w:type="dxa"/>
            <w:tcBorders>
              <w:top w:val="single" w:sz="4" w:space="0" w:color="auto"/>
            </w:tcBorders>
            <w:shd w:val="clear" w:color="auto" w:fill="BFBFBF" w:themeFill="background1" w:themeFillShade="BF"/>
            <w:tcMar>
              <w:top w:w="57" w:type="dxa"/>
              <w:bottom w:w="57" w:type="dxa"/>
            </w:tcMar>
            <w:vAlign w:val="center"/>
          </w:tcPr>
          <w:p w14:paraId="5A2C5AAA" w14:textId="77777777" w:rsidR="00782A5B" w:rsidRDefault="00782A5B" w:rsidP="00274FA4">
            <w:pPr>
              <w:rPr>
                <w:rFonts w:cs="Arial"/>
                <w:b/>
                <w:noProof/>
              </w:rPr>
            </w:pPr>
            <w:r w:rsidRPr="00D94C9A">
              <w:rPr>
                <w:rFonts w:cs="Arial"/>
                <w:b/>
                <w:noProof/>
              </w:rPr>
              <w:t>Anforderung zur Zertifizierung nach DGP</w:t>
            </w:r>
          </w:p>
          <w:p w14:paraId="3643119D" w14:textId="729F17A7" w:rsidR="00B66C6C" w:rsidRPr="00D94C9A" w:rsidRDefault="00B66C6C" w:rsidP="00274FA4">
            <w:pPr>
              <w:rPr>
                <w:rFonts w:cs="Arial"/>
                <w:b/>
                <w:noProof/>
              </w:rPr>
            </w:pPr>
            <w:r w:rsidRPr="009B6062">
              <w:rPr>
                <w:rFonts w:cs="Arial"/>
                <w:bCs/>
                <w:noProof/>
              </w:rPr>
              <w:t>„X“ = verpflichtende Anforderung</w:t>
            </w:r>
          </w:p>
        </w:tc>
        <w:tc>
          <w:tcPr>
            <w:tcW w:w="347" w:type="dxa"/>
            <w:tcBorders>
              <w:top w:val="single" w:sz="4" w:space="0" w:color="auto"/>
            </w:tcBorders>
            <w:shd w:val="clear" w:color="auto" w:fill="AFDC7E"/>
            <w:vAlign w:val="center"/>
          </w:tcPr>
          <w:p w14:paraId="2884B6F3" w14:textId="1C1DCA53" w:rsidR="00782A5B" w:rsidRPr="00D94C9A" w:rsidRDefault="00782A5B" w:rsidP="00274FA4">
            <w:pPr>
              <w:jc w:val="center"/>
              <w:rPr>
                <w:rFonts w:cs="Arial"/>
                <w:b/>
                <w:noProof/>
              </w:rPr>
            </w:pPr>
            <w:r w:rsidRPr="00D94C9A">
              <w:rPr>
                <w:rFonts w:cs="Arial"/>
                <w:b/>
                <w:noProof/>
              </w:rPr>
              <w:t>X</w:t>
            </w:r>
          </w:p>
        </w:tc>
        <w:tc>
          <w:tcPr>
            <w:tcW w:w="3340" w:type="dxa"/>
            <w:tcBorders>
              <w:top w:val="single" w:sz="4" w:space="0" w:color="auto"/>
            </w:tcBorders>
            <w:shd w:val="clear" w:color="auto" w:fill="BFBFBF" w:themeFill="background1" w:themeFillShade="BF"/>
            <w:vAlign w:val="center"/>
          </w:tcPr>
          <w:p w14:paraId="19B37F68" w14:textId="77777777" w:rsidR="00782A5B" w:rsidRPr="00D94C9A" w:rsidRDefault="00782A5B" w:rsidP="00274FA4">
            <w:pPr>
              <w:jc w:val="center"/>
              <w:rPr>
                <w:rFonts w:cs="Arial"/>
                <w:b/>
                <w:noProof/>
              </w:rPr>
            </w:pPr>
            <w:r w:rsidRPr="00D94C9A">
              <w:rPr>
                <w:rFonts w:cs="Arial"/>
                <w:b/>
                <w:noProof/>
              </w:rPr>
              <w:t>Erläuterung durch die</w:t>
            </w:r>
          </w:p>
          <w:p w14:paraId="39B470D7" w14:textId="565DFE57" w:rsidR="00782A5B" w:rsidRPr="00D94C9A" w:rsidRDefault="00782A5B" w:rsidP="00274FA4">
            <w:pPr>
              <w:jc w:val="center"/>
              <w:rPr>
                <w:rFonts w:cs="Arial"/>
                <w:b/>
                <w:noProof/>
              </w:rPr>
            </w:pPr>
            <w:r w:rsidRPr="00D94C9A">
              <w:rPr>
                <w:rFonts w:cs="Arial"/>
                <w:b/>
                <w:noProof/>
              </w:rPr>
              <w:t>Einrichtung</w:t>
            </w:r>
          </w:p>
        </w:tc>
      </w:tr>
      <w:tr w:rsidR="00782A5B" w:rsidRPr="00D94C9A" w14:paraId="1C2E5368" w14:textId="77777777" w:rsidTr="00AA5909">
        <w:trPr>
          <w:trHeight w:val="227"/>
        </w:trPr>
        <w:tc>
          <w:tcPr>
            <w:tcW w:w="580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68CC082F" w14:textId="11AD066B" w:rsidR="00782A5B" w:rsidRPr="00D94C9A" w:rsidRDefault="00782A5B" w:rsidP="000A6202">
            <w:pPr>
              <w:rPr>
                <w:rFonts w:cs="Arial"/>
                <w:noProof/>
              </w:rPr>
            </w:pPr>
            <w:r w:rsidRPr="00D94C9A">
              <w:rPr>
                <w:rFonts w:cs="Arial"/>
                <w:noProof/>
              </w:rPr>
              <w:t>Allen Patientinnen und Patienten und deren Angehörigen wird ermöglicht, ihre Meinung zum stationären Aufenthalt anonym äußern zu können (z. B. über Lob- und Beschwerdemanagement).</w:t>
            </w:r>
          </w:p>
        </w:tc>
        <w:tc>
          <w:tcPr>
            <w:tcW w:w="347" w:type="dxa"/>
            <w:tcBorders>
              <w:top w:val="single" w:sz="4" w:space="0" w:color="auto"/>
              <w:left w:val="single" w:sz="4" w:space="0" w:color="auto"/>
              <w:bottom w:val="single" w:sz="4" w:space="0" w:color="auto"/>
              <w:right w:val="single" w:sz="4" w:space="0" w:color="auto"/>
            </w:tcBorders>
            <w:shd w:val="clear" w:color="auto" w:fill="AFDC7E"/>
            <w:vAlign w:val="center"/>
          </w:tcPr>
          <w:p w14:paraId="4D0D5D1C" w14:textId="77777777" w:rsidR="00782A5B" w:rsidRPr="00D94C9A" w:rsidRDefault="00782A5B" w:rsidP="004E27A2">
            <w:pPr>
              <w:jc w:val="center"/>
              <w:rPr>
                <w:rFonts w:cs="Arial"/>
                <w:b/>
                <w:noProof/>
              </w:rPr>
            </w:pPr>
            <w:r w:rsidRPr="00D94C9A">
              <w:rPr>
                <w:rFonts w:cs="Arial"/>
                <w:b/>
                <w:noProof/>
              </w:rPr>
              <w:t>X</w:t>
            </w:r>
          </w:p>
        </w:tc>
        <w:tc>
          <w:tcPr>
            <w:tcW w:w="3340" w:type="dxa"/>
            <w:tcBorders>
              <w:top w:val="single" w:sz="4" w:space="0" w:color="BFBFBF" w:themeColor="background1" w:themeShade="BF"/>
              <w:left w:val="single" w:sz="4" w:space="0" w:color="auto"/>
              <w:right w:val="single" w:sz="4" w:space="0" w:color="auto"/>
            </w:tcBorders>
            <w:shd w:val="clear" w:color="auto" w:fill="FFFFFF" w:themeFill="background1"/>
          </w:tcPr>
          <w:p w14:paraId="1880B1B6" w14:textId="76F436B1" w:rsidR="00782A5B" w:rsidRPr="00D94C9A" w:rsidRDefault="00782A5B" w:rsidP="004E27A2">
            <w:pPr>
              <w:jc w:val="both"/>
              <w:rPr>
                <w:rFonts w:cs="Arial"/>
                <w:noProof/>
              </w:rPr>
            </w:pPr>
            <w:r w:rsidRPr="00D94C9A">
              <w:rPr>
                <w:rFonts w:cs="Arial"/>
                <w:noProof/>
                <w:sz w:val="18"/>
                <w:szCs w:val="18"/>
              </w:rPr>
              <w:fldChar w:fldCharType="begin">
                <w:ffData>
                  <w:name w:val="Text2"/>
                  <w:enabled/>
                  <w:calcOnExit w:val="0"/>
                  <w:textInput/>
                </w:ffData>
              </w:fldChar>
            </w:r>
            <w:r w:rsidRPr="00D94C9A">
              <w:rPr>
                <w:rFonts w:cs="Arial"/>
                <w:noProof/>
                <w:sz w:val="18"/>
                <w:szCs w:val="18"/>
              </w:rPr>
              <w:instrText xml:space="preserve"> FORMTEXT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fldChar w:fldCharType="end"/>
            </w:r>
          </w:p>
        </w:tc>
      </w:tr>
      <w:tr w:rsidR="00782A5B" w:rsidRPr="00D94C9A" w14:paraId="547F6049" w14:textId="77777777" w:rsidTr="00AA5909">
        <w:trPr>
          <w:trHeight w:val="227"/>
        </w:trPr>
        <w:tc>
          <w:tcPr>
            <w:tcW w:w="580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56F92EA5" w14:textId="78927B87" w:rsidR="00782A5B" w:rsidRPr="00D94C9A" w:rsidRDefault="00782A5B" w:rsidP="007679C4">
            <w:pPr>
              <w:rPr>
                <w:rFonts w:cs="Arial"/>
                <w:noProof/>
              </w:rPr>
            </w:pPr>
            <w:r w:rsidRPr="00D94C9A">
              <w:rPr>
                <w:rFonts w:cs="Arial"/>
                <w:noProof/>
                <w:color w:val="000000"/>
              </w:rPr>
              <w:t>Eine auf die Palliativstation bezogene Auswertung wird jährlich durchgeführt und nachgewiesen</w:t>
            </w:r>
            <w:r w:rsidRPr="00D94C9A">
              <w:rPr>
                <w:rFonts w:cs="Arial"/>
                <w:noProof/>
              </w:rPr>
              <w:t>.</w:t>
            </w:r>
          </w:p>
        </w:tc>
        <w:tc>
          <w:tcPr>
            <w:tcW w:w="347" w:type="dxa"/>
            <w:tcBorders>
              <w:top w:val="single" w:sz="4" w:space="0" w:color="auto"/>
              <w:left w:val="single" w:sz="4" w:space="0" w:color="auto"/>
              <w:bottom w:val="single" w:sz="4" w:space="0" w:color="auto"/>
              <w:right w:val="single" w:sz="4" w:space="0" w:color="auto"/>
            </w:tcBorders>
            <w:shd w:val="clear" w:color="auto" w:fill="AFDC7E"/>
            <w:vAlign w:val="center"/>
          </w:tcPr>
          <w:p w14:paraId="1EB9E9C5" w14:textId="02CB1E81" w:rsidR="00782A5B" w:rsidRPr="00D94C9A" w:rsidRDefault="00782A5B" w:rsidP="004E27A2">
            <w:pPr>
              <w:jc w:val="center"/>
              <w:rPr>
                <w:rFonts w:cs="Arial"/>
                <w:b/>
                <w:noProof/>
              </w:rPr>
            </w:pPr>
            <w:r w:rsidRPr="00D94C9A">
              <w:rPr>
                <w:rFonts w:cs="Arial"/>
                <w:b/>
                <w:noProof/>
              </w:rPr>
              <w:t>X</w:t>
            </w:r>
          </w:p>
        </w:tc>
        <w:tc>
          <w:tcPr>
            <w:tcW w:w="3340" w:type="dxa"/>
            <w:tcBorders>
              <w:left w:val="single" w:sz="4" w:space="0" w:color="auto"/>
              <w:right w:val="single" w:sz="4" w:space="0" w:color="auto"/>
            </w:tcBorders>
            <w:shd w:val="clear" w:color="auto" w:fill="FFFFFF" w:themeFill="background1"/>
          </w:tcPr>
          <w:p w14:paraId="68F32FD8" w14:textId="68F3A603" w:rsidR="00782A5B" w:rsidRPr="00D94C9A" w:rsidRDefault="00782A5B" w:rsidP="00131827">
            <w:pPr>
              <w:jc w:val="both"/>
              <w:rPr>
                <w:rFonts w:cs="Arial"/>
                <w:noProof/>
              </w:rPr>
            </w:pPr>
            <w:r w:rsidRPr="00D94C9A">
              <w:rPr>
                <w:rFonts w:cs="Arial"/>
                <w:noProof/>
                <w:sz w:val="18"/>
                <w:szCs w:val="18"/>
              </w:rPr>
              <w:fldChar w:fldCharType="begin">
                <w:ffData>
                  <w:name w:val="Text2"/>
                  <w:enabled/>
                  <w:calcOnExit w:val="0"/>
                  <w:textInput/>
                </w:ffData>
              </w:fldChar>
            </w:r>
            <w:r w:rsidRPr="00D94C9A">
              <w:rPr>
                <w:rFonts w:cs="Arial"/>
                <w:noProof/>
                <w:sz w:val="18"/>
                <w:szCs w:val="18"/>
              </w:rPr>
              <w:instrText xml:space="preserve"> FORMTEXT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fldChar w:fldCharType="end"/>
            </w:r>
          </w:p>
        </w:tc>
      </w:tr>
      <w:tr w:rsidR="00782A5B" w:rsidRPr="00D94C9A" w14:paraId="497B3808" w14:textId="77777777" w:rsidTr="00AA5909">
        <w:trPr>
          <w:trHeight w:val="227"/>
        </w:trPr>
        <w:tc>
          <w:tcPr>
            <w:tcW w:w="580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6CF4AB0B" w14:textId="0152AE0D" w:rsidR="00782A5B" w:rsidRPr="00D94C9A" w:rsidRDefault="00782A5B" w:rsidP="007679C4">
            <w:pPr>
              <w:keepNext/>
              <w:outlineLvl w:val="5"/>
              <w:rPr>
                <w:rFonts w:cs="Arial"/>
                <w:b/>
                <w:noProof/>
                <w:color w:val="000000"/>
              </w:rPr>
            </w:pPr>
            <w:r w:rsidRPr="00D94C9A">
              <w:rPr>
                <w:rFonts w:cs="Arial"/>
                <w:b/>
                <w:noProof/>
                <w:color w:val="000000"/>
              </w:rPr>
              <w:t>OPTIONAL:</w:t>
            </w:r>
          </w:p>
          <w:p w14:paraId="7ECF8438" w14:textId="7AAEA728" w:rsidR="00782A5B" w:rsidRPr="00D94C9A" w:rsidRDefault="00782A5B" w:rsidP="007679C4">
            <w:pPr>
              <w:rPr>
                <w:rFonts w:cs="Arial"/>
                <w:noProof/>
                <w:color w:val="000000"/>
              </w:rPr>
            </w:pPr>
            <w:r w:rsidRPr="00D94C9A">
              <w:rPr>
                <w:rFonts w:cs="Arial"/>
                <w:noProof/>
                <w:color w:val="000000"/>
              </w:rPr>
              <w:t>Eine strukturierte Angehörigenbefragung (schriftlich / telefonisch) ist nachgewiesen.</w:t>
            </w:r>
          </w:p>
        </w:tc>
        <w:tc>
          <w:tcPr>
            <w:tcW w:w="347" w:type="dxa"/>
            <w:tcBorders>
              <w:top w:val="single" w:sz="4" w:space="0" w:color="auto"/>
              <w:left w:val="single" w:sz="4" w:space="0" w:color="auto"/>
              <w:bottom w:val="single" w:sz="4" w:space="0" w:color="auto"/>
              <w:right w:val="single" w:sz="4" w:space="0" w:color="auto"/>
            </w:tcBorders>
            <w:shd w:val="clear" w:color="auto" w:fill="AFDC7E"/>
            <w:vAlign w:val="center"/>
          </w:tcPr>
          <w:p w14:paraId="5E7857BF" w14:textId="23CC2B84" w:rsidR="00782A5B" w:rsidRPr="00D94C9A" w:rsidRDefault="00782A5B" w:rsidP="004E27A2">
            <w:pPr>
              <w:jc w:val="center"/>
              <w:rPr>
                <w:rFonts w:cs="Arial"/>
                <w:b/>
                <w:noProof/>
              </w:rPr>
            </w:pPr>
          </w:p>
        </w:tc>
        <w:tc>
          <w:tcPr>
            <w:tcW w:w="3340" w:type="dxa"/>
            <w:tcBorders>
              <w:left w:val="single" w:sz="4" w:space="0" w:color="auto"/>
              <w:right w:val="single" w:sz="4" w:space="0" w:color="auto"/>
            </w:tcBorders>
            <w:shd w:val="clear" w:color="auto" w:fill="FFFFFF" w:themeFill="background1"/>
          </w:tcPr>
          <w:p w14:paraId="3FCB55A4" w14:textId="68985EB9" w:rsidR="00782A5B" w:rsidRPr="00D94C9A" w:rsidRDefault="00782A5B" w:rsidP="00A13EB6">
            <w:pPr>
              <w:rPr>
                <w:rFonts w:cs="Arial"/>
                <w:noProof/>
                <w:sz w:val="18"/>
                <w:szCs w:val="18"/>
              </w:rPr>
            </w:pPr>
            <w:r w:rsidRPr="00D94C9A">
              <w:rPr>
                <w:rFonts w:cs="Arial"/>
                <w:noProof/>
                <w:sz w:val="18"/>
                <w:szCs w:val="18"/>
              </w:rPr>
              <w:fldChar w:fldCharType="begin">
                <w:ffData>
                  <w:name w:val="Kontrollkästchen1"/>
                  <w:enabled/>
                  <w:calcOnExit w:val="0"/>
                  <w:checkBox>
                    <w:sizeAuto/>
                    <w:default w:val="0"/>
                  </w:checkBox>
                </w:ffData>
              </w:fldChar>
            </w:r>
            <w:r w:rsidRPr="00D94C9A">
              <w:rPr>
                <w:rFonts w:cs="Arial"/>
                <w:noProof/>
                <w:sz w:val="18"/>
                <w:szCs w:val="18"/>
              </w:rPr>
              <w:instrText xml:space="preserve"> FORMCHECKBOX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fldChar w:fldCharType="end"/>
            </w:r>
            <w:r w:rsidRPr="00D94C9A">
              <w:rPr>
                <w:rFonts w:cs="Arial"/>
                <w:noProof/>
                <w:sz w:val="18"/>
                <w:szCs w:val="18"/>
              </w:rPr>
              <w:t xml:space="preserve"> ja     </w:t>
            </w:r>
            <w:r w:rsidRPr="00D94C9A">
              <w:rPr>
                <w:rFonts w:cs="Arial"/>
                <w:noProof/>
                <w:sz w:val="18"/>
                <w:szCs w:val="18"/>
              </w:rPr>
              <w:fldChar w:fldCharType="begin">
                <w:ffData>
                  <w:name w:val="Text2"/>
                  <w:enabled/>
                  <w:calcOnExit w:val="0"/>
                  <w:textInput/>
                </w:ffData>
              </w:fldChar>
            </w:r>
            <w:r w:rsidRPr="00D94C9A">
              <w:rPr>
                <w:rFonts w:cs="Arial"/>
                <w:noProof/>
                <w:sz w:val="18"/>
                <w:szCs w:val="18"/>
              </w:rPr>
              <w:instrText xml:space="preserve"> FORMTEXT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fldChar w:fldCharType="end"/>
            </w:r>
          </w:p>
          <w:p w14:paraId="76A14EF0" w14:textId="77777777" w:rsidR="00782A5B" w:rsidRPr="00D94C9A" w:rsidRDefault="00782A5B" w:rsidP="00A13EB6">
            <w:pPr>
              <w:jc w:val="both"/>
              <w:rPr>
                <w:rFonts w:cs="Arial"/>
                <w:noProof/>
              </w:rPr>
            </w:pPr>
            <w:r w:rsidRPr="00D94C9A">
              <w:rPr>
                <w:rFonts w:cs="Arial"/>
                <w:noProof/>
                <w:sz w:val="18"/>
                <w:szCs w:val="18"/>
              </w:rPr>
              <w:fldChar w:fldCharType="begin">
                <w:ffData>
                  <w:name w:val="Kontrollkästchen2"/>
                  <w:enabled/>
                  <w:calcOnExit w:val="0"/>
                  <w:checkBox>
                    <w:sizeAuto/>
                    <w:default w:val="0"/>
                  </w:checkBox>
                </w:ffData>
              </w:fldChar>
            </w:r>
            <w:r w:rsidRPr="00D94C9A">
              <w:rPr>
                <w:rFonts w:cs="Arial"/>
                <w:noProof/>
                <w:sz w:val="18"/>
                <w:szCs w:val="18"/>
              </w:rPr>
              <w:instrText xml:space="preserve"> FORMCHECKBOX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fldChar w:fldCharType="end"/>
            </w:r>
            <w:r w:rsidRPr="00D94C9A">
              <w:rPr>
                <w:rFonts w:cs="Arial"/>
                <w:noProof/>
                <w:sz w:val="18"/>
                <w:szCs w:val="18"/>
              </w:rPr>
              <w:t xml:space="preserve"> nein</w:t>
            </w:r>
            <w:r w:rsidRPr="00D94C9A" w:rsidDel="00892737">
              <w:rPr>
                <w:rFonts w:cs="Arial"/>
                <w:noProof/>
              </w:rPr>
              <w:t xml:space="preserve"> </w:t>
            </w:r>
          </w:p>
          <w:p w14:paraId="6F632479" w14:textId="047AC99F" w:rsidR="00782A5B" w:rsidRPr="00D94C9A" w:rsidRDefault="00782A5B" w:rsidP="004E27A2">
            <w:pPr>
              <w:jc w:val="both"/>
              <w:rPr>
                <w:rFonts w:cs="Arial"/>
                <w:noProof/>
              </w:rPr>
            </w:pPr>
          </w:p>
        </w:tc>
      </w:tr>
      <w:tr w:rsidR="00782A5B" w:rsidRPr="00D94C9A" w14:paraId="0CE3A9DB" w14:textId="77777777" w:rsidTr="00AA5909">
        <w:trPr>
          <w:trHeight w:val="227"/>
        </w:trPr>
        <w:tc>
          <w:tcPr>
            <w:tcW w:w="580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2EAA8729" w14:textId="546752ED" w:rsidR="00782A5B" w:rsidRPr="00D94C9A" w:rsidRDefault="00782A5B" w:rsidP="003F61B7">
            <w:pPr>
              <w:rPr>
                <w:rFonts w:cs="Arial"/>
                <w:noProof/>
              </w:rPr>
            </w:pPr>
            <w:r w:rsidRPr="00D94C9A">
              <w:rPr>
                <w:rFonts w:cs="Arial"/>
                <w:noProof/>
              </w:rPr>
              <w:t xml:space="preserve">Die Angehörigenbefragung wird nach dem Therapieende durchgeführt. Ein Einverständnis der Angehörigen zu einer Nachbefragung wird, auch nach Versterben der Patientin / des Patienten eingeholt. Hierbei wird auf den Zeitraum hingewiesen. </w:t>
            </w:r>
          </w:p>
        </w:tc>
        <w:tc>
          <w:tcPr>
            <w:tcW w:w="347" w:type="dxa"/>
            <w:tcBorders>
              <w:top w:val="single" w:sz="4" w:space="0" w:color="auto"/>
              <w:left w:val="single" w:sz="4" w:space="0" w:color="auto"/>
              <w:bottom w:val="single" w:sz="4" w:space="0" w:color="auto"/>
              <w:right w:val="single" w:sz="4" w:space="0" w:color="auto"/>
            </w:tcBorders>
            <w:shd w:val="clear" w:color="auto" w:fill="AFDC7E"/>
            <w:vAlign w:val="center"/>
          </w:tcPr>
          <w:p w14:paraId="00759AF9" w14:textId="6AAE1DB9" w:rsidR="00782A5B" w:rsidRPr="00D94C9A" w:rsidRDefault="00782A5B" w:rsidP="004E27A2">
            <w:pPr>
              <w:jc w:val="center"/>
              <w:rPr>
                <w:rFonts w:cs="Arial"/>
                <w:b/>
                <w:noProof/>
              </w:rPr>
            </w:pPr>
          </w:p>
        </w:tc>
        <w:tc>
          <w:tcPr>
            <w:tcW w:w="3340" w:type="dxa"/>
            <w:tcBorders>
              <w:left w:val="single" w:sz="4" w:space="0" w:color="auto"/>
              <w:right w:val="single" w:sz="4" w:space="0" w:color="auto"/>
            </w:tcBorders>
            <w:shd w:val="clear" w:color="auto" w:fill="FFFFFF" w:themeFill="background1"/>
          </w:tcPr>
          <w:p w14:paraId="6D5E3130" w14:textId="3E94684C" w:rsidR="00782A5B" w:rsidRPr="00D94C9A" w:rsidRDefault="00782A5B" w:rsidP="00A13EB6">
            <w:pPr>
              <w:rPr>
                <w:rFonts w:cs="Arial"/>
                <w:noProof/>
                <w:sz w:val="18"/>
                <w:szCs w:val="18"/>
              </w:rPr>
            </w:pPr>
            <w:r w:rsidRPr="00D94C9A">
              <w:rPr>
                <w:rFonts w:cs="Arial"/>
                <w:noProof/>
                <w:sz w:val="18"/>
                <w:szCs w:val="18"/>
              </w:rPr>
              <w:fldChar w:fldCharType="begin">
                <w:ffData>
                  <w:name w:val="Kontrollkästchen1"/>
                  <w:enabled/>
                  <w:calcOnExit w:val="0"/>
                  <w:checkBox>
                    <w:sizeAuto/>
                    <w:default w:val="0"/>
                  </w:checkBox>
                </w:ffData>
              </w:fldChar>
            </w:r>
            <w:r w:rsidRPr="00D94C9A">
              <w:rPr>
                <w:rFonts w:cs="Arial"/>
                <w:noProof/>
                <w:sz w:val="18"/>
                <w:szCs w:val="18"/>
              </w:rPr>
              <w:instrText xml:space="preserve"> FORMCHECKBOX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fldChar w:fldCharType="end"/>
            </w:r>
            <w:r w:rsidRPr="00D94C9A">
              <w:rPr>
                <w:rFonts w:cs="Arial"/>
                <w:noProof/>
                <w:sz w:val="18"/>
                <w:szCs w:val="18"/>
              </w:rPr>
              <w:t xml:space="preserve"> ja     </w:t>
            </w:r>
            <w:r w:rsidRPr="00D94C9A">
              <w:rPr>
                <w:rFonts w:cs="Arial"/>
                <w:noProof/>
                <w:sz w:val="18"/>
                <w:szCs w:val="18"/>
              </w:rPr>
              <w:fldChar w:fldCharType="begin">
                <w:ffData>
                  <w:name w:val="Text2"/>
                  <w:enabled/>
                  <w:calcOnExit w:val="0"/>
                  <w:textInput/>
                </w:ffData>
              </w:fldChar>
            </w:r>
            <w:r w:rsidRPr="00D94C9A">
              <w:rPr>
                <w:rFonts w:cs="Arial"/>
                <w:noProof/>
                <w:sz w:val="18"/>
                <w:szCs w:val="18"/>
              </w:rPr>
              <w:instrText xml:space="preserve"> FORMTEXT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fldChar w:fldCharType="end"/>
            </w:r>
          </w:p>
          <w:p w14:paraId="5191FD97" w14:textId="77777777" w:rsidR="00782A5B" w:rsidRPr="00D94C9A" w:rsidRDefault="00782A5B" w:rsidP="00A13EB6">
            <w:pPr>
              <w:jc w:val="both"/>
              <w:rPr>
                <w:rFonts w:cs="Arial"/>
                <w:noProof/>
              </w:rPr>
            </w:pPr>
            <w:r w:rsidRPr="00D94C9A">
              <w:rPr>
                <w:rFonts w:cs="Arial"/>
                <w:noProof/>
                <w:sz w:val="18"/>
                <w:szCs w:val="18"/>
              </w:rPr>
              <w:fldChar w:fldCharType="begin">
                <w:ffData>
                  <w:name w:val="Kontrollkästchen2"/>
                  <w:enabled/>
                  <w:calcOnExit w:val="0"/>
                  <w:checkBox>
                    <w:sizeAuto/>
                    <w:default w:val="0"/>
                  </w:checkBox>
                </w:ffData>
              </w:fldChar>
            </w:r>
            <w:r w:rsidRPr="00D94C9A">
              <w:rPr>
                <w:rFonts w:cs="Arial"/>
                <w:noProof/>
                <w:sz w:val="18"/>
                <w:szCs w:val="18"/>
              </w:rPr>
              <w:instrText xml:space="preserve"> FORMCHECKBOX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fldChar w:fldCharType="end"/>
            </w:r>
            <w:r w:rsidRPr="00D94C9A">
              <w:rPr>
                <w:rFonts w:cs="Arial"/>
                <w:noProof/>
                <w:sz w:val="18"/>
                <w:szCs w:val="18"/>
              </w:rPr>
              <w:t xml:space="preserve"> nein</w:t>
            </w:r>
            <w:r w:rsidRPr="00D94C9A" w:rsidDel="00892737">
              <w:rPr>
                <w:rFonts w:cs="Arial"/>
                <w:noProof/>
              </w:rPr>
              <w:t xml:space="preserve"> </w:t>
            </w:r>
          </w:p>
          <w:p w14:paraId="2FCAA9DF" w14:textId="3828DB0F" w:rsidR="00782A5B" w:rsidRPr="00D94C9A" w:rsidRDefault="00782A5B" w:rsidP="004E27A2">
            <w:pPr>
              <w:jc w:val="both"/>
              <w:rPr>
                <w:rFonts w:cs="Arial"/>
                <w:noProof/>
              </w:rPr>
            </w:pPr>
          </w:p>
        </w:tc>
      </w:tr>
      <w:tr w:rsidR="00782A5B" w:rsidRPr="00D94C9A" w14:paraId="12296DAD" w14:textId="77777777" w:rsidTr="00AA5909">
        <w:trPr>
          <w:trHeight w:val="227"/>
        </w:trPr>
        <w:tc>
          <w:tcPr>
            <w:tcW w:w="580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6BBF062E" w14:textId="069E198C" w:rsidR="00782A5B" w:rsidRPr="00D94C9A" w:rsidRDefault="00782A5B" w:rsidP="004E27A2">
            <w:pPr>
              <w:jc w:val="both"/>
              <w:rPr>
                <w:rFonts w:cs="Arial"/>
                <w:noProof/>
              </w:rPr>
            </w:pPr>
            <w:r w:rsidRPr="00D94C9A">
              <w:rPr>
                <w:rFonts w:cs="Arial"/>
                <w:noProof/>
              </w:rPr>
              <w:t xml:space="preserve">Befragungsinhalte sind mindestens: </w:t>
            </w:r>
          </w:p>
          <w:p w14:paraId="1A5CFDB6" w14:textId="74D0272B" w:rsidR="00782A5B" w:rsidRPr="00D94C9A" w:rsidRDefault="00782A5B" w:rsidP="004E27A2">
            <w:pPr>
              <w:pStyle w:val="Listenabsatz"/>
              <w:numPr>
                <w:ilvl w:val="0"/>
                <w:numId w:val="5"/>
              </w:numPr>
              <w:ind w:left="492"/>
              <w:jc w:val="both"/>
              <w:rPr>
                <w:rFonts w:ascii="Arial" w:hAnsi="Arial" w:cs="Arial"/>
                <w:noProof/>
                <w:sz w:val="20"/>
              </w:rPr>
            </w:pPr>
            <w:r w:rsidRPr="00D94C9A">
              <w:rPr>
                <w:rFonts w:ascii="Arial" w:hAnsi="Arial" w:cs="Arial"/>
                <w:noProof/>
                <w:sz w:val="20"/>
              </w:rPr>
              <w:t>Symptomkontrolle</w:t>
            </w:r>
          </w:p>
          <w:p w14:paraId="6416790C" w14:textId="1E6C176D" w:rsidR="00782A5B" w:rsidRPr="00D94C9A" w:rsidRDefault="00782A5B" w:rsidP="004E27A2">
            <w:pPr>
              <w:pStyle w:val="Listenabsatz"/>
              <w:numPr>
                <w:ilvl w:val="0"/>
                <w:numId w:val="5"/>
              </w:numPr>
              <w:ind w:left="492"/>
              <w:jc w:val="both"/>
              <w:rPr>
                <w:rFonts w:cs="Arial"/>
                <w:noProof/>
                <w:color w:val="000000"/>
              </w:rPr>
            </w:pPr>
            <w:r w:rsidRPr="00D94C9A">
              <w:rPr>
                <w:rFonts w:ascii="Arial" w:hAnsi="Arial" w:cs="Arial"/>
                <w:noProof/>
                <w:sz w:val="20"/>
              </w:rPr>
              <w:t>Kommunikation / Interaktion</w:t>
            </w:r>
          </w:p>
        </w:tc>
        <w:tc>
          <w:tcPr>
            <w:tcW w:w="347" w:type="dxa"/>
            <w:tcBorders>
              <w:top w:val="single" w:sz="4" w:space="0" w:color="auto"/>
              <w:left w:val="single" w:sz="4" w:space="0" w:color="auto"/>
              <w:bottom w:val="single" w:sz="4" w:space="0" w:color="auto"/>
              <w:right w:val="single" w:sz="4" w:space="0" w:color="auto"/>
            </w:tcBorders>
            <w:shd w:val="clear" w:color="auto" w:fill="AFDC7E"/>
            <w:vAlign w:val="center"/>
          </w:tcPr>
          <w:p w14:paraId="13D0597D" w14:textId="34B739F2" w:rsidR="00782A5B" w:rsidRPr="00D94C9A" w:rsidRDefault="00782A5B" w:rsidP="004E27A2">
            <w:pPr>
              <w:jc w:val="center"/>
              <w:rPr>
                <w:rFonts w:cs="Arial"/>
                <w:b/>
                <w:noProof/>
              </w:rPr>
            </w:pPr>
          </w:p>
        </w:tc>
        <w:tc>
          <w:tcPr>
            <w:tcW w:w="3340" w:type="dxa"/>
            <w:tcBorders>
              <w:left w:val="single" w:sz="4" w:space="0" w:color="auto"/>
              <w:bottom w:val="single" w:sz="4" w:space="0" w:color="BFBFBF" w:themeColor="background1" w:themeShade="BF"/>
              <w:right w:val="single" w:sz="4" w:space="0" w:color="auto"/>
            </w:tcBorders>
            <w:shd w:val="clear" w:color="auto" w:fill="FFFFFF" w:themeFill="background1"/>
          </w:tcPr>
          <w:p w14:paraId="2BB18A9E" w14:textId="57B239AA" w:rsidR="00782A5B" w:rsidRPr="00D94C9A" w:rsidRDefault="00782A5B" w:rsidP="00A13EB6">
            <w:pPr>
              <w:rPr>
                <w:rFonts w:cs="Arial"/>
                <w:noProof/>
                <w:sz w:val="18"/>
                <w:szCs w:val="18"/>
              </w:rPr>
            </w:pPr>
            <w:r w:rsidRPr="00D94C9A">
              <w:rPr>
                <w:rFonts w:cs="Arial"/>
                <w:noProof/>
                <w:sz w:val="18"/>
                <w:szCs w:val="18"/>
              </w:rPr>
              <w:fldChar w:fldCharType="begin">
                <w:ffData>
                  <w:name w:val="Kontrollkästchen1"/>
                  <w:enabled/>
                  <w:calcOnExit w:val="0"/>
                  <w:checkBox>
                    <w:sizeAuto/>
                    <w:default w:val="0"/>
                  </w:checkBox>
                </w:ffData>
              </w:fldChar>
            </w:r>
            <w:r w:rsidRPr="00D94C9A">
              <w:rPr>
                <w:rFonts w:cs="Arial"/>
                <w:noProof/>
                <w:sz w:val="18"/>
                <w:szCs w:val="18"/>
              </w:rPr>
              <w:instrText xml:space="preserve"> FORMCHECKBOX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fldChar w:fldCharType="end"/>
            </w:r>
            <w:r w:rsidRPr="00D94C9A">
              <w:rPr>
                <w:rFonts w:cs="Arial"/>
                <w:noProof/>
                <w:sz w:val="18"/>
                <w:szCs w:val="18"/>
              </w:rPr>
              <w:t xml:space="preserve"> ja     </w:t>
            </w:r>
            <w:r w:rsidRPr="00D94C9A">
              <w:rPr>
                <w:rFonts w:cs="Arial"/>
                <w:noProof/>
                <w:sz w:val="18"/>
                <w:szCs w:val="18"/>
              </w:rPr>
              <w:fldChar w:fldCharType="begin">
                <w:ffData>
                  <w:name w:val="Text2"/>
                  <w:enabled/>
                  <w:calcOnExit w:val="0"/>
                  <w:textInput/>
                </w:ffData>
              </w:fldChar>
            </w:r>
            <w:r w:rsidRPr="00D94C9A">
              <w:rPr>
                <w:rFonts w:cs="Arial"/>
                <w:noProof/>
                <w:sz w:val="18"/>
                <w:szCs w:val="18"/>
              </w:rPr>
              <w:instrText xml:space="preserve"> FORMTEXT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fldChar w:fldCharType="end"/>
            </w:r>
          </w:p>
          <w:p w14:paraId="551F8A97" w14:textId="77777777" w:rsidR="00782A5B" w:rsidRPr="00D94C9A" w:rsidRDefault="00782A5B" w:rsidP="00A13EB6">
            <w:pPr>
              <w:jc w:val="both"/>
              <w:rPr>
                <w:rFonts w:cs="Arial"/>
                <w:noProof/>
              </w:rPr>
            </w:pPr>
            <w:r w:rsidRPr="00D94C9A">
              <w:rPr>
                <w:rFonts w:cs="Arial"/>
                <w:noProof/>
                <w:sz w:val="18"/>
                <w:szCs w:val="18"/>
              </w:rPr>
              <w:fldChar w:fldCharType="begin">
                <w:ffData>
                  <w:name w:val="Kontrollkästchen2"/>
                  <w:enabled/>
                  <w:calcOnExit w:val="0"/>
                  <w:checkBox>
                    <w:sizeAuto/>
                    <w:default w:val="0"/>
                  </w:checkBox>
                </w:ffData>
              </w:fldChar>
            </w:r>
            <w:r w:rsidRPr="00D94C9A">
              <w:rPr>
                <w:rFonts w:cs="Arial"/>
                <w:noProof/>
                <w:sz w:val="18"/>
                <w:szCs w:val="18"/>
              </w:rPr>
              <w:instrText xml:space="preserve"> FORMCHECKBOX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fldChar w:fldCharType="end"/>
            </w:r>
            <w:r w:rsidRPr="00D94C9A">
              <w:rPr>
                <w:rFonts w:cs="Arial"/>
                <w:noProof/>
                <w:sz w:val="18"/>
                <w:szCs w:val="18"/>
              </w:rPr>
              <w:t xml:space="preserve"> nein</w:t>
            </w:r>
            <w:r w:rsidRPr="00D94C9A" w:rsidDel="00892737">
              <w:rPr>
                <w:rFonts w:cs="Arial"/>
                <w:noProof/>
              </w:rPr>
              <w:t xml:space="preserve"> </w:t>
            </w:r>
          </w:p>
          <w:p w14:paraId="6C0EE30D" w14:textId="4432CDCA" w:rsidR="00782A5B" w:rsidRPr="00D94C9A" w:rsidRDefault="00782A5B" w:rsidP="004E27A2">
            <w:pPr>
              <w:jc w:val="both"/>
              <w:rPr>
                <w:rFonts w:cs="Arial"/>
                <w:noProof/>
              </w:rPr>
            </w:pPr>
          </w:p>
        </w:tc>
      </w:tr>
      <w:tr w:rsidR="004E27A2" w:rsidRPr="00D94C9A" w14:paraId="42E91107" w14:textId="77777777" w:rsidTr="00410D94">
        <w:trPr>
          <w:trHeight w:val="28"/>
        </w:trPr>
        <w:tc>
          <w:tcPr>
            <w:tcW w:w="9494" w:type="dxa"/>
            <w:gridSpan w:val="3"/>
            <w:shd w:val="clear" w:color="auto" w:fill="BFBFBF" w:themeFill="background1" w:themeFillShade="BF"/>
            <w:tcMar>
              <w:top w:w="57" w:type="dxa"/>
              <w:bottom w:w="57" w:type="dxa"/>
            </w:tcMar>
            <w:vAlign w:val="center"/>
          </w:tcPr>
          <w:p w14:paraId="00C5E4D9" w14:textId="3D7F28BD" w:rsidR="004E27A2" w:rsidRPr="00D94C9A" w:rsidRDefault="00274FA4" w:rsidP="004E27A2">
            <w:pPr>
              <w:rPr>
                <w:rFonts w:cs="Arial"/>
                <w:b/>
                <w:noProof/>
              </w:rPr>
            </w:pPr>
            <w:r w:rsidRPr="00D94C9A">
              <w:rPr>
                <w:rFonts w:cs="Arial"/>
                <w:b/>
                <w:noProof/>
              </w:rPr>
              <w:t>Weitergehende Beschreibung durch die Einrichtung</w:t>
            </w:r>
          </w:p>
        </w:tc>
      </w:tr>
      <w:tr w:rsidR="004E27A2" w:rsidRPr="00D94C9A" w14:paraId="4A2AA47A" w14:textId="77777777" w:rsidTr="00410D94">
        <w:tc>
          <w:tcPr>
            <w:tcW w:w="9494" w:type="dxa"/>
            <w:gridSpan w:val="3"/>
            <w:tcBorders>
              <w:bottom w:val="single" w:sz="4" w:space="0" w:color="auto"/>
            </w:tcBorders>
            <w:shd w:val="clear" w:color="auto" w:fill="auto"/>
            <w:tcMar>
              <w:top w:w="57" w:type="dxa"/>
              <w:bottom w:w="57" w:type="dxa"/>
            </w:tcMar>
            <w:vAlign w:val="center"/>
          </w:tcPr>
          <w:p w14:paraId="023F1C3B" w14:textId="77777777" w:rsidR="004E27A2" w:rsidRPr="00D94C9A" w:rsidRDefault="004E27A2" w:rsidP="004E27A2">
            <w:pPr>
              <w:rPr>
                <w:rFonts w:cs="Arial"/>
                <w:noProof/>
              </w:rPr>
            </w:pPr>
            <w:r w:rsidRPr="00D94C9A">
              <w:rPr>
                <w:rFonts w:cs="Arial"/>
                <w:noProof/>
              </w:rPr>
              <w:fldChar w:fldCharType="begin">
                <w:ffData>
                  <w:name w:val="Text2"/>
                  <w:enabled/>
                  <w:calcOnExit w:val="0"/>
                  <w:textInput/>
                </w:ffData>
              </w:fldChar>
            </w:r>
            <w:r w:rsidRPr="00D94C9A">
              <w:rPr>
                <w:rFonts w:cs="Arial"/>
                <w:noProof/>
              </w:rPr>
              <w:instrText xml:space="preserve"> FORMTEXT </w:instrText>
            </w:r>
            <w:r w:rsidRPr="00D94C9A">
              <w:rPr>
                <w:rFonts w:cs="Arial"/>
                <w:noProof/>
              </w:rPr>
            </w:r>
            <w:r w:rsidRPr="00D94C9A">
              <w:rPr>
                <w:rFonts w:cs="Arial"/>
                <w:noProof/>
              </w:rPr>
              <w:fldChar w:fldCharType="separate"/>
            </w:r>
            <w:r w:rsidRPr="00D94C9A">
              <w:rPr>
                <w:rFonts w:cs="Arial"/>
                <w:noProof/>
              </w:rPr>
              <w:t> </w:t>
            </w:r>
            <w:r w:rsidRPr="00D94C9A">
              <w:rPr>
                <w:rFonts w:cs="Arial"/>
                <w:noProof/>
              </w:rPr>
              <w:t> </w:t>
            </w:r>
            <w:r w:rsidRPr="00D94C9A">
              <w:rPr>
                <w:rFonts w:cs="Arial"/>
                <w:noProof/>
              </w:rPr>
              <w:t> </w:t>
            </w:r>
            <w:r w:rsidRPr="00D94C9A">
              <w:rPr>
                <w:rFonts w:cs="Arial"/>
                <w:noProof/>
              </w:rPr>
              <w:t> </w:t>
            </w:r>
            <w:r w:rsidRPr="00D94C9A">
              <w:rPr>
                <w:rFonts w:cs="Arial"/>
                <w:noProof/>
              </w:rPr>
              <w:t> </w:t>
            </w:r>
            <w:r w:rsidRPr="00D94C9A">
              <w:rPr>
                <w:rFonts w:cs="Arial"/>
                <w:noProof/>
              </w:rPr>
              <w:fldChar w:fldCharType="end"/>
            </w:r>
          </w:p>
        </w:tc>
      </w:tr>
    </w:tbl>
    <w:p w14:paraId="11949784" w14:textId="77777777" w:rsidR="007679C4" w:rsidRPr="00D94C9A" w:rsidRDefault="007679C4" w:rsidP="007679C4">
      <w:pPr>
        <w:rPr>
          <w:noProof/>
        </w:rPr>
      </w:pPr>
    </w:p>
    <w:p w14:paraId="7D17BAEE" w14:textId="77777777" w:rsidR="002D29FD" w:rsidRPr="00D94C9A" w:rsidRDefault="002D29FD" w:rsidP="007679C4">
      <w:pPr>
        <w:rPr>
          <w:noProof/>
        </w:rPr>
      </w:pPr>
    </w:p>
    <w:p w14:paraId="7DE6C7C1" w14:textId="53D3EA64" w:rsidR="00AA348B" w:rsidRPr="00D94C9A" w:rsidRDefault="007C7112" w:rsidP="00D47F55">
      <w:pPr>
        <w:pStyle w:val="Formatvorlage1"/>
        <w:rPr>
          <w:noProof/>
          <w:lang w:val="de-DE"/>
        </w:rPr>
      </w:pPr>
      <w:bookmarkStart w:id="464" w:name="_Toc157691320"/>
      <w:r w:rsidRPr="00D94C9A">
        <w:rPr>
          <w:noProof/>
          <w:lang w:val="de-DE"/>
        </w:rPr>
        <w:t>Information der (Fach-)</w:t>
      </w:r>
      <w:r w:rsidR="00A73895" w:rsidRPr="00D94C9A">
        <w:rPr>
          <w:noProof/>
          <w:lang w:val="de-DE"/>
        </w:rPr>
        <w:t xml:space="preserve"> </w:t>
      </w:r>
      <w:r w:rsidRPr="00D94C9A">
        <w:rPr>
          <w:noProof/>
          <w:lang w:val="de-DE"/>
        </w:rPr>
        <w:t>Öffentlichkeit</w:t>
      </w:r>
      <w:bookmarkEnd w:id="464"/>
    </w:p>
    <w:p w14:paraId="3162BC22" w14:textId="77777777" w:rsidR="00562596" w:rsidRPr="00D94C9A" w:rsidRDefault="00562596" w:rsidP="00682C48">
      <w:pPr>
        <w:rPr>
          <w:rFonts w:cs="Arial"/>
          <w:noProof/>
        </w:rPr>
      </w:pPr>
    </w:p>
    <w:tbl>
      <w:tblPr>
        <w:tblW w:w="491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70" w:type="dxa"/>
          <w:bottom w:w="28" w:type="dxa"/>
          <w:right w:w="70" w:type="dxa"/>
        </w:tblCellMar>
        <w:tblLook w:val="0000" w:firstRow="0" w:lastRow="0" w:firstColumn="0" w:lastColumn="0" w:noHBand="0" w:noVBand="0"/>
      </w:tblPr>
      <w:tblGrid>
        <w:gridCol w:w="5807"/>
        <w:gridCol w:w="347"/>
        <w:gridCol w:w="3340"/>
      </w:tblGrid>
      <w:tr w:rsidR="00782A5B" w:rsidRPr="00D94C9A" w14:paraId="13B121E1" w14:textId="77777777" w:rsidTr="00AA5909">
        <w:trPr>
          <w:trHeight w:val="284"/>
          <w:tblHeader/>
        </w:trPr>
        <w:tc>
          <w:tcPr>
            <w:tcW w:w="5807" w:type="dxa"/>
            <w:tcBorders>
              <w:top w:val="single" w:sz="4" w:space="0" w:color="auto"/>
            </w:tcBorders>
            <w:shd w:val="clear" w:color="auto" w:fill="BFBFBF" w:themeFill="background1" w:themeFillShade="BF"/>
            <w:tcMar>
              <w:top w:w="57" w:type="dxa"/>
              <w:bottom w:w="57" w:type="dxa"/>
            </w:tcMar>
            <w:vAlign w:val="center"/>
          </w:tcPr>
          <w:p w14:paraId="6BBA6AC0" w14:textId="77777777" w:rsidR="00782A5B" w:rsidRDefault="00782A5B" w:rsidP="00274FA4">
            <w:pPr>
              <w:rPr>
                <w:rFonts w:cs="Arial"/>
                <w:b/>
                <w:noProof/>
              </w:rPr>
            </w:pPr>
            <w:r w:rsidRPr="00D94C9A">
              <w:rPr>
                <w:rFonts w:cs="Arial"/>
                <w:b/>
                <w:noProof/>
              </w:rPr>
              <w:t>Anforderung zur Zertifizierung nach DGP</w:t>
            </w:r>
          </w:p>
          <w:p w14:paraId="426AB5CE" w14:textId="699E3F7C" w:rsidR="00B66C6C" w:rsidRPr="00D94C9A" w:rsidRDefault="00B66C6C" w:rsidP="00274FA4">
            <w:pPr>
              <w:rPr>
                <w:rFonts w:cs="Arial"/>
                <w:b/>
                <w:noProof/>
              </w:rPr>
            </w:pPr>
            <w:r w:rsidRPr="009B6062">
              <w:rPr>
                <w:rFonts w:cs="Arial"/>
                <w:bCs/>
                <w:noProof/>
              </w:rPr>
              <w:t>„X“ = verpflichtende Anforderung</w:t>
            </w:r>
          </w:p>
        </w:tc>
        <w:tc>
          <w:tcPr>
            <w:tcW w:w="347" w:type="dxa"/>
            <w:tcBorders>
              <w:top w:val="single" w:sz="4" w:space="0" w:color="auto"/>
            </w:tcBorders>
            <w:shd w:val="clear" w:color="auto" w:fill="AFDC7E"/>
            <w:vAlign w:val="center"/>
          </w:tcPr>
          <w:p w14:paraId="6CD09567" w14:textId="047D9BA4" w:rsidR="00782A5B" w:rsidRPr="00D94C9A" w:rsidRDefault="00782A5B" w:rsidP="00274FA4">
            <w:pPr>
              <w:jc w:val="center"/>
              <w:rPr>
                <w:rFonts w:cs="Arial"/>
                <w:b/>
                <w:noProof/>
              </w:rPr>
            </w:pPr>
            <w:r w:rsidRPr="00D94C9A">
              <w:rPr>
                <w:rFonts w:cs="Arial"/>
                <w:b/>
                <w:noProof/>
              </w:rPr>
              <w:t>X</w:t>
            </w:r>
          </w:p>
        </w:tc>
        <w:tc>
          <w:tcPr>
            <w:tcW w:w="3340" w:type="dxa"/>
            <w:tcBorders>
              <w:top w:val="single" w:sz="4" w:space="0" w:color="auto"/>
            </w:tcBorders>
            <w:shd w:val="clear" w:color="auto" w:fill="BFBFBF" w:themeFill="background1" w:themeFillShade="BF"/>
            <w:vAlign w:val="center"/>
          </w:tcPr>
          <w:p w14:paraId="29E5E4E4" w14:textId="77777777" w:rsidR="00782A5B" w:rsidRPr="00D94C9A" w:rsidRDefault="00782A5B" w:rsidP="00274FA4">
            <w:pPr>
              <w:jc w:val="center"/>
              <w:rPr>
                <w:rFonts w:cs="Arial"/>
                <w:b/>
                <w:noProof/>
              </w:rPr>
            </w:pPr>
            <w:r w:rsidRPr="00D94C9A">
              <w:rPr>
                <w:rFonts w:cs="Arial"/>
                <w:b/>
                <w:noProof/>
              </w:rPr>
              <w:t>Erläuterung durch die</w:t>
            </w:r>
          </w:p>
          <w:p w14:paraId="21249692" w14:textId="487488AC" w:rsidR="00782A5B" w:rsidRPr="00D94C9A" w:rsidRDefault="00782A5B" w:rsidP="00274FA4">
            <w:pPr>
              <w:jc w:val="center"/>
              <w:rPr>
                <w:rFonts w:cs="Arial"/>
                <w:b/>
                <w:noProof/>
              </w:rPr>
            </w:pPr>
            <w:r w:rsidRPr="00D94C9A">
              <w:rPr>
                <w:rFonts w:cs="Arial"/>
                <w:b/>
                <w:noProof/>
              </w:rPr>
              <w:t>Einrichtung</w:t>
            </w:r>
          </w:p>
        </w:tc>
      </w:tr>
      <w:tr w:rsidR="00782A5B" w:rsidRPr="00D94C9A" w14:paraId="766F178B" w14:textId="77777777" w:rsidTr="00AA5909">
        <w:trPr>
          <w:trHeight w:val="227"/>
        </w:trPr>
        <w:tc>
          <w:tcPr>
            <w:tcW w:w="5807"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D9D9D9" w:themeFill="background1" w:themeFillShade="D9"/>
            <w:tcMar>
              <w:top w:w="57" w:type="dxa"/>
              <w:bottom w:w="57" w:type="dxa"/>
            </w:tcMar>
          </w:tcPr>
          <w:p w14:paraId="52BBD274" w14:textId="12ABDC73" w:rsidR="00782A5B" w:rsidRPr="00D94C9A" w:rsidRDefault="00782A5B" w:rsidP="000E08F6">
            <w:pPr>
              <w:rPr>
                <w:rFonts w:cs="Arial"/>
                <w:noProof/>
                <w:color w:val="000000"/>
              </w:rPr>
            </w:pPr>
            <w:r w:rsidRPr="00D94C9A">
              <w:rPr>
                <w:rFonts w:cs="Arial"/>
                <w:noProof/>
                <w:color w:val="000000"/>
              </w:rPr>
              <w:t>Es wird mindestens 1x jährl. eine Informations- / Fortbildungsveranstaltung mit Inhalten der Palliativversorgung durchgeführt. Dies kann auch als Teil einer gemeinsamen Veranstaltung mit anderen Fachrichtungen erfolgen, wenn palliative Themen behandelt werden.</w:t>
            </w:r>
            <w:r w:rsidRPr="00D94C9A">
              <w:rPr>
                <w:rStyle w:val="Funotenzeichen"/>
                <w:rFonts w:cs="Arial"/>
                <w:noProof/>
                <w:color w:val="000000"/>
              </w:rPr>
              <w:footnoteReference w:id="28"/>
            </w:r>
          </w:p>
        </w:tc>
        <w:tc>
          <w:tcPr>
            <w:tcW w:w="347" w:type="dxa"/>
            <w:tcBorders>
              <w:top w:val="single" w:sz="4" w:space="0" w:color="auto"/>
              <w:left w:val="single" w:sz="4" w:space="0" w:color="auto"/>
              <w:bottom w:val="single" w:sz="4" w:space="0" w:color="auto"/>
              <w:right w:val="single" w:sz="4" w:space="0" w:color="auto"/>
            </w:tcBorders>
            <w:shd w:val="clear" w:color="auto" w:fill="AFDC7E"/>
            <w:vAlign w:val="center"/>
          </w:tcPr>
          <w:p w14:paraId="422F204D" w14:textId="77777777" w:rsidR="00782A5B" w:rsidRPr="00D94C9A" w:rsidRDefault="00782A5B" w:rsidP="004E27A2">
            <w:pPr>
              <w:jc w:val="center"/>
              <w:rPr>
                <w:rFonts w:cs="Arial"/>
                <w:b/>
                <w:noProof/>
              </w:rPr>
            </w:pPr>
            <w:r w:rsidRPr="00D94C9A">
              <w:rPr>
                <w:rFonts w:cs="Arial"/>
                <w:b/>
                <w:noProof/>
              </w:rPr>
              <w:t>X</w:t>
            </w:r>
          </w:p>
        </w:tc>
        <w:tc>
          <w:tcPr>
            <w:tcW w:w="3340"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vAlign w:val="center"/>
          </w:tcPr>
          <w:p w14:paraId="066BF3A8" w14:textId="5E8B95A1" w:rsidR="00782A5B" w:rsidRPr="00D94C9A" w:rsidRDefault="00782A5B" w:rsidP="008B5AD8">
            <w:pPr>
              <w:rPr>
                <w:rFonts w:cs="Arial"/>
                <w:noProof/>
              </w:rPr>
            </w:pPr>
            <w:r w:rsidRPr="00D94C9A">
              <w:rPr>
                <w:noProof/>
                <w:sz w:val="18"/>
              </w:rPr>
              <w:t xml:space="preserve">Anzahl pro Jahr: </w:t>
            </w:r>
            <w:r w:rsidRPr="00D94C9A">
              <w:rPr>
                <w:rFonts w:cs="Arial"/>
                <w:noProof/>
                <w:sz w:val="18"/>
                <w:szCs w:val="18"/>
              </w:rPr>
              <w:fldChar w:fldCharType="begin">
                <w:ffData>
                  <w:name w:val="Text2"/>
                  <w:enabled/>
                  <w:calcOnExit w:val="0"/>
                  <w:textInput/>
                </w:ffData>
              </w:fldChar>
            </w:r>
            <w:r w:rsidRPr="00D94C9A">
              <w:rPr>
                <w:rFonts w:cs="Arial"/>
                <w:noProof/>
                <w:sz w:val="18"/>
                <w:szCs w:val="18"/>
              </w:rPr>
              <w:instrText xml:space="preserve"> FORMTEXT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fldChar w:fldCharType="end"/>
            </w:r>
          </w:p>
        </w:tc>
      </w:tr>
      <w:tr w:rsidR="004E27A2" w:rsidRPr="00D94C9A" w14:paraId="03EC24D4" w14:textId="77777777" w:rsidTr="00C568DA">
        <w:trPr>
          <w:trHeight w:val="28"/>
        </w:trPr>
        <w:tc>
          <w:tcPr>
            <w:tcW w:w="9494" w:type="dxa"/>
            <w:gridSpan w:val="3"/>
            <w:shd w:val="clear" w:color="auto" w:fill="BFBFBF" w:themeFill="background1" w:themeFillShade="BF"/>
            <w:tcMar>
              <w:top w:w="57" w:type="dxa"/>
              <w:bottom w:w="57" w:type="dxa"/>
            </w:tcMar>
            <w:vAlign w:val="center"/>
          </w:tcPr>
          <w:p w14:paraId="5A4AD577" w14:textId="68B3A913" w:rsidR="004E27A2" w:rsidRPr="00D94C9A" w:rsidRDefault="00274FA4" w:rsidP="004E27A2">
            <w:pPr>
              <w:rPr>
                <w:rFonts w:cs="Arial"/>
                <w:b/>
                <w:noProof/>
              </w:rPr>
            </w:pPr>
            <w:r w:rsidRPr="00D94C9A">
              <w:rPr>
                <w:rFonts w:cs="Arial"/>
                <w:b/>
                <w:noProof/>
              </w:rPr>
              <w:t>Weitergehende Beschreibung durch die Einrichtung</w:t>
            </w:r>
          </w:p>
        </w:tc>
      </w:tr>
      <w:tr w:rsidR="004E27A2" w:rsidRPr="00D94C9A" w14:paraId="5BA908B8" w14:textId="77777777" w:rsidTr="00C568DA">
        <w:tc>
          <w:tcPr>
            <w:tcW w:w="9494" w:type="dxa"/>
            <w:gridSpan w:val="3"/>
            <w:tcBorders>
              <w:bottom w:val="single" w:sz="4" w:space="0" w:color="auto"/>
            </w:tcBorders>
            <w:shd w:val="clear" w:color="auto" w:fill="auto"/>
            <w:tcMar>
              <w:top w:w="57" w:type="dxa"/>
              <w:bottom w:w="57" w:type="dxa"/>
            </w:tcMar>
            <w:vAlign w:val="center"/>
          </w:tcPr>
          <w:p w14:paraId="154D9064" w14:textId="77777777" w:rsidR="004E27A2" w:rsidRPr="00D94C9A" w:rsidRDefault="004E27A2" w:rsidP="004E27A2">
            <w:pPr>
              <w:rPr>
                <w:rFonts w:cs="Arial"/>
                <w:noProof/>
              </w:rPr>
            </w:pPr>
            <w:r w:rsidRPr="00D94C9A">
              <w:rPr>
                <w:rFonts w:cs="Arial"/>
                <w:noProof/>
              </w:rPr>
              <w:fldChar w:fldCharType="begin">
                <w:ffData>
                  <w:name w:val="Text2"/>
                  <w:enabled/>
                  <w:calcOnExit w:val="0"/>
                  <w:textInput/>
                </w:ffData>
              </w:fldChar>
            </w:r>
            <w:r w:rsidRPr="00D94C9A">
              <w:rPr>
                <w:rFonts w:cs="Arial"/>
                <w:noProof/>
              </w:rPr>
              <w:instrText xml:space="preserve"> FORMTEXT </w:instrText>
            </w:r>
            <w:r w:rsidRPr="00D94C9A">
              <w:rPr>
                <w:rFonts w:cs="Arial"/>
                <w:noProof/>
              </w:rPr>
            </w:r>
            <w:r w:rsidRPr="00D94C9A">
              <w:rPr>
                <w:rFonts w:cs="Arial"/>
                <w:noProof/>
              </w:rPr>
              <w:fldChar w:fldCharType="separate"/>
            </w:r>
            <w:r w:rsidRPr="00D94C9A">
              <w:rPr>
                <w:rFonts w:cs="Arial"/>
                <w:noProof/>
              </w:rPr>
              <w:t> </w:t>
            </w:r>
            <w:r w:rsidRPr="00D94C9A">
              <w:rPr>
                <w:rFonts w:cs="Arial"/>
                <w:noProof/>
              </w:rPr>
              <w:t> </w:t>
            </w:r>
            <w:r w:rsidRPr="00D94C9A">
              <w:rPr>
                <w:rFonts w:cs="Arial"/>
                <w:noProof/>
              </w:rPr>
              <w:t> </w:t>
            </w:r>
            <w:r w:rsidRPr="00D94C9A">
              <w:rPr>
                <w:rFonts w:cs="Arial"/>
                <w:noProof/>
              </w:rPr>
              <w:t> </w:t>
            </w:r>
            <w:r w:rsidRPr="00D94C9A">
              <w:rPr>
                <w:rFonts w:cs="Arial"/>
                <w:noProof/>
              </w:rPr>
              <w:t> </w:t>
            </w:r>
            <w:r w:rsidRPr="00D94C9A">
              <w:rPr>
                <w:rFonts w:cs="Arial"/>
                <w:noProof/>
              </w:rPr>
              <w:fldChar w:fldCharType="end"/>
            </w:r>
          </w:p>
        </w:tc>
      </w:tr>
    </w:tbl>
    <w:p w14:paraId="583E9F33" w14:textId="61886F92" w:rsidR="002D29FD" w:rsidRDefault="002D29FD" w:rsidP="00682C48">
      <w:pPr>
        <w:rPr>
          <w:rFonts w:cs="Arial"/>
          <w:noProof/>
        </w:rPr>
      </w:pPr>
    </w:p>
    <w:p w14:paraId="4A2D1A8A" w14:textId="77777777" w:rsidR="00EF4C90" w:rsidRPr="00D94C9A" w:rsidRDefault="00EF4C90" w:rsidP="00682C48">
      <w:pPr>
        <w:rPr>
          <w:rFonts w:cs="Arial"/>
          <w:noProof/>
        </w:rPr>
      </w:pPr>
    </w:p>
    <w:p w14:paraId="52084523" w14:textId="0E6F5E7C" w:rsidR="007679C4" w:rsidRPr="00D94C9A" w:rsidRDefault="002D29FD" w:rsidP="00682C48">
      <w:pPr>
        <w:rPr>
          <w:rFonts w:cs="Arial"/>
          <w:noProof/>
        </w:rPr>
      </w:pPr>
      <w:r w:rsidRPr="00D94C9A">
        <w:rPr>
          <w:rFonts w:cs="Arial"/>
          <w:noProof/>
        </w:rPr>
        <w:br w:type="page"/>
      </w:r>
    </w:p>
    <w:p w14:paraId="15F3E4B1" w14:textId="1534988C" w:rsidR="0032377E" w:rsidRPr="00D94C9A" w:rsidRDefault="0032377E" w:rsidP="0032377E">
      <w:pPr>
        <w:pStyle w:val="berschrift1"/>
        <w:numPr>
          <w:ilvl w:val="0"/>
          <w:numId w:val="2"/>
        </w:numPr>
        <w:tabs>
          <w:tab w:val="left" w:pos="720"/>
        </w:tabs>
        <w:rPr>
          <w:rFonts w:cs="Arial"/>
          <w:noProof/>
        </w:rPr>
      </w:pPr>
      <w:bookmarkStart w:id="465" w:name="_Toc157691321"/>
      <w:r w:rsidRPr="00D94C9A">
        <w:rPr>
          <w:rFonts w:cs="Arial"/>
          <w:noProof/>
        </w:rPr>
        <w:t>Prozesse der palliativmedizinischen Versorgung</w:t>
      </w:r>
      <w:bookmarkEnd w:id="465"/>
    </w:p>
    <w:p w14:paraId="489905E9" w14:textId="77777777" w:rsidR="0032377E" w:rsidRPr="00D94C9A" w:rsidRDefault="0032377E" w:rsidP="0032377E">
      <w:pPr>
        <w:rPr>
          <w:rFonts w:cs="Arial"/>
          <w:noProof/>
        </w:rPr>
      </w:pPr>
    </w:p>
    <w:p w14:paraId="31848A8C" w14:textId="745063D2" w:rsidR="0032377E" w:rsidRPr="00D94C9A" w:rsidRDefault="0032377E" w:rsidP="008D3DB1">
      <w:pPr>
        <w:pStyle w:val="berschrift2"/>
        <w:rPr>
          <w:noProof/>
        </w:rPr>
      </w:pPr>
      <w:bookmarkStart w:id="466" w:name="_Toc157691322"/>
      <w:r w:rsidRPr="00D94C9A">
        <w:rPr>
          <w:noProof/>
        </w:rPr>
        <w:t>Kernprozesse</w:t>
      </w:r>
      <w:bookmarkEnd w:id="466"/>
    </w:p>
    <w:p w14:paraId="53F08C1E" w14:textId="1255D7DF" w:rsidR="00FD5658" w:rsidRPr="00D94C9A" w:rsidRDefault="0032377E" w:rsidP="00605131">
      <w:pPr>
        <w:pStyle w:val="Formatvorlage1"/>
        <w:rPr>
          <w:noProof/>
          <w:lang w:val="de-DE"/>
        </w:rPr>
      </w:pPr>
      <w:bookmarkStart w:id="467" w:name="_Toc157691323"/>
      <w:r w:rsidRPr="00D94C9A">
        <w:rPr>
          <w:noProof/>
          <w:lang w:val="de-DE"/>
        </w:rPr>
        <w:t>Kontaktaufnahme bis Aufnahme</w:t>
      </w:r>
      <w:bookmarkEnd w:id="467"/>
    </w:p>
    <w:p w14:paraId="43834421" w14:textId="77777777" w:rsidR="00A73895" w:rsidRPr="00D94C9A" w:rsidRDefault="00A73895" w:rsidP="00A73895">
      <w:pPr>
        <w:rPr>
          <w:noProof/>
        </w:rPr>
      </w:pPr>
    </w:p>
    <w:tbl>
      <w:tblPr>
        <w:tblW w:w="4918"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70" w:type="dxa"/>
          <w:bottom w:w="28" w:type="dxa"/>
          <w:right w:w="70" w:type="dxa"/>
        </w:tblCellMar>
        <w:tblLook w:val="0000" w:firstRow="0" w:lastRow="0" w:firstColumn="0" w:lastColumn="0" w:noHBand="0" w:noVBand="0"/>
      </w:tblPr>
      <w:tblGrid>
        <w:gridCol w:w="5954"/>
        <w:gridCol w:w="286"/>
        <w:gridCol w:w="1086"/>
        <w:gridCol w:w="1086"/>
        <w:gridCol w:w="1086"/>
      </w:tblGrid>
      <w:tr w:rsidR="00782A5B" w:rsidRPr="00D94C9A" w14:paraId="6BC3886B" w14:textId="77777777" w:rsidTr="00AA5909">
        <w:trPr>
          <w:trHeight w:val="284"/>
          <w:tblHeader/>
        </w:trPr>
        <w:tc>
          <w:tcPr>
            <w:tcW w:w="5954" w:type="dxa"/>
            <w:tcBorders>
              <w:top w:val="single" w:sz="4" w:space="0" w:color="auto"/>
            </w:tcBorders>
            <w:shd w:val="clear" w:color="auto" w:fill="BFBFBF" w:themeFill="background1" w:themeFillShade="BF"/>
            <w:tcMar>
              <w:top w:w="57" w:type="dxa"/>
              <w:bottom w:w="57" w:type="dxa"/>
            </w:tcMar>
            <w:vAlign w:val="center"/>
          </w:tcPr>
          <w:p w14:paraId="7DEDDB02" w14:textId="77777777" w:rsidR="00782A5B" w:rsidRDefault="00782A5B" w:rsidP="00366127">
            <w:pPr>
              <w:rPr>
                <w:rFonts w:cs="Arial"/>
                <w:b/>
                <w:noProof/>
              </w:rPr>
            </w:pPr>
            <w:r w:rsidRPr="00D94C9A">
              <w:rPr>
                <w:rFonts w:cs="Arial"/>
                <w:b/>
                <w:noProof/>
              </w:rPr>
              <w:t>Anforderung zur Zertifizierung nach DGP</w:t>
            </w:r>
          </w:p>
          <w:p w14:paraId="2176E0C1" w14:textId="28F7CBD2" w:rsidR="00B66C6C" w:rsidRPr="00D94C9A" w:rsidRDefault="00B66C6C" w:rsidP="00366127">
            <w:pPr>
              <w:rPr>
                <w:rFonts w:cs="Arial"/>
                <w:b/>
                <w:noProof/>
              </w:rPr>
            </w:pPr>
            <w:r w:rsidRPr="009B6062">
              <w:rPr>
                <w:rFonts w:cs="Arial"/>
                <w:bCs/>
                <w:noProof/>
              </w:rPr>
              <w:t>„X“ = verpflichtende Anforderung</w:t>
            </w:r>
          </w:p>
        </w:tc>
        <w:tc>
          <w:tcPr>
            <w:tcW w:w="286" w:type="dxa"/>
            <w:tcBorders>
              <w:top w:val="single" w:sz="4" w:space="0" w:color="auto"/>
            </w:tcBorders>
            <w:shd w:val="clear" w:color="auto" w:fill="AFDC7E"/>
            <w:vAlign w:val="center"/>
          </w:tcPr>
          <w:p w14:paraId="5418ACEB" w14:textId="77777777" w:rsidR="00782A5B" w:rsidRPr="00D94C9A" w:rsidRDefault="00782A5B" w:rsidP="00366127">
            <w:pPr>
              <w:jc w:val="center"/>
              <w:rPr>
                <w:rFonts w:cs="Arial"/>
                <w:b/>
                <w:noProof/>
              </w:rPr>
            </w:pPr>
            <w:r w:rsidRPr="00D94C9A">
              <w:rPr>
                <w:rFonts w:cs="Arial"/>
                <w:b/>
                <w:noProof/>
              </w:rPr>
              <w:t>X</w:t>
            </w:r>
          </w:p>
        </w:tc>
        <w:tc>
          <w:tcPr>
            <w:tcW w:w="3258" w:type="dxa"/>
            <w:gridSpan w:val="3"/>
            <w:tcBorders>
              <w:top w:val="single" w:sz="4" w:space="0" w:color="auto"/>
            </w:tcBorders>
            <w:shd w:val="clear" w:color="auto" w:fill="BFBFBF" w:themeFill="background1" w:themeFillShade="BF"/>
            <w:vAlign w:val="center"/>
          </w:tcPr>
          <w:p w14:paraId="1F33047F" w14:textId="17F6B414" w:rsidR="00782A5B" w:rsidRPr="00D94C9A" w:rsidRDefault="00782A5B" w:rsidP="00C568DA">
            <w:pPr>
              <w:jc w:val="center"/>
              <w:rPr>
                <w:rFonts w:cs="Arial"/>
                <w:b/>
                <w:noProof/>
              </w:rPr>
            </w:pPr>
            <w:r w:rsidRPr="00D94C9A">
              <w:rPr>
                <w:rFonts w:cs="Arial"/>
                <w:b/>
                <w:noProof/>
              </w:rPr>
              <w:t>Erläuterung durch die</w:t>
            </w:r>
          </w:p>
          <w:p w14:paraId="1BBAE3D8" w14:textId="7B697692" w:rsidR="00782A5B" w:rsidRPr="00D94C9A" w:rsidRDefault="00782A5B" w:rsidP="00C568DA">
            <w:pPr>
              <w:jc w:val="center"/>
              <w:rPr>
                <w:rFonts w:cs="Arial"/>
                <w:b/>
                <w:noProof/>
              </w:rPr>
            </w:pPr>
            <w:r w:rsidRPr="00D94C9A">
              <w:rPr>
                <w:rFonts w:cs="Arial"/>
                <w:b/>
                <w:noProof/>
              </w:rPr>
              <w:t>Einrichtung</w:t>
            </w:r>
          </w:p>
        </w:tc>
      </w:tr>
      <w:tr w:rsidR="00782A5B" w:rsidRPr="00D94C9A" w14:paraId="2044BC1C" w14:textId="77777777" w:rsidTr="00AA5909">
        <w:trPr>
          <w:trHeight w:val="227"/>
        </w:trPr>
        <w:tc>
          <w:tcPr>
            <w:tcW w:w="595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7E359FB3" w14:textId="4F736E71" w:rsidR="00782A5B" w:rsidRPr="00D94C9A" w:rsidRDefault="00782A5B" w:rsidP="00366127">
            <w:pPr>
              <w:rPr>
                <w:rFonts w:cs="Arial"/>
                <w:noProof/>
              </w:rPr>
            </w:pPr>
            <w:r w:rsidRPr="00D94C9A">
              <w:rPr>
                <w:rFonts w:cs="Arial"/>
                <w:noProof/>
              </w:rPr>
              <w:t>Es ist ein Prozess für die Aufnahme von Patient</w:t>
            </w:r>
            <w:r>
              <w:rPr>
                <w:rFonts w:cs="Arial"/>
                <w:noProof/>
              </w:rPr>
              <w:t>inn</w:t>
            </w:r>
            <w:r w:rsidRPr="00D94C9A">
              <w:rPr>
                <w:rFonts w:cs="Arial"/>
                <w:noProof/>
              </w:rPr>
              <w:t>en</w:t>
            </w:r>
            <w:r>
              <w:rPr>
                <w:rFonts w:cs="Arial"/>
                <w:noProof/>
              </w:rPr>
              <w:t xml:space="preserve"> und Patienten</w:t>
            </w:r>
            <w:r w:rsidRPr="00D94C9A">
              <w:rPr>
                <w:rFonts w:cs="Arial"/>
                <w:noProof/>
              </w:rPr>
              <w:t xml:space="preserve"> festgelegt, in dem u. a. definiert ist:</w:t>
            </w:r>
          </w:p>
          <w:p w14:paraId="6A3C8C30" w14:textId="51409F38" w:rsidR="00782A5B" w:rsidRPr="00D94C9A" w:rsidRDefault="00782A5B" w:rsidP="00366127">
            <w:pPr>
              <w:pStyle w:val="Listenabsatz"/>
              <w:numPr>
                <w:ilvl w:val="0"/>
                <w:numId w:val="5"/>
              </w:numPr>
              <w:ind w:left="492"/>
              <w:jc w:val="both"/>
              <w:rPr>
                <w:rFonts w:ascii="Arial" w:hAnsi="Arial" w:cs="Arial"/>
                <w:noProof/>
                <w:sz w:val="20"/>
              </w:rPr>
            </w:pPr>
            <w:r w:rsidRPr="00D94C9A">
              <w:rPr>
                <w:rFonts w:ascii="Arial" w:hAnsi="Arial" w:cs="Arial"/>
                <w:noProof/>
                <w:sz w:val="20"/>
              </w:rPr>
              <w:t xml:space="preserve">Aufnahmekriterien, die an die </w:t>
            </w:r>
            <w:r>
              <w:rPr>
                <w:rFonts w:ascii="Arial" w:hAnsi="Arial" w:cs="Arial"/>
                <w:noProof/>
                <w:sz w:val="20"/>
              </w:rPr>
              <w:t>Kooperationspartner</w:t>
            </w:r>
            <w:r w:rsidRPr="00D94C9A">
              <w:rPr>
                <w:rFonts w:ascii="Arial" w:hAnsi="Arial" w:cs="Arial"/>
                <w:noProof/>
                <w:sz w:val="20"/>
              </w:rPr>
              <w:t xml:space="preserve"> </w:t>
            </w:r>
            <w:r>
              <w:rPr>
                <w:rFonts w:ascii="Arial" w:hAnsi="Arial" w:cs="Arial"/>
                <w:noProof/>
                <w:sz w:val="20"/>
              </w:rPr>
              <w:t xml:space="preserve"> </w:t>
            </w:r>
            <w:r w:rsidRPr="00D94C9A">
              <w:rPr>
                <w:rFonts w:ascii="Arial" w:hAnsi="Arial" w:cs="Arial"/>
                <w:noProof/>
                <w:sz w:val="20"/>
              </w:rPr>
              <w:t>kommuniziert werden</w:t>
            </w:r>
            <w:r w:rsidR="001E7F57" w:rsidRPr="00D94C9A">
              <w:rPr>
                <w:rStyle w:val="Funotenzeichen"/>
                <w:rFonts w:ascii="Arial" w:hAnsi="Arial" w:cs="Arial"/>
                <w:noProof/>
                <w:sz w:val="20"/>
              </w:rPr>
              <w:footnoteReference w:id="29"/>
            </w:r>
          </w:p>
          <w:p w14:paraId="2FDAF883" w14:textId="3752B166" w:rsidR="00782A5B" w:rsidRPr="00D94C9A" w:rsidRDefault="00782A5B" w:rsidP="00366127">
            <w:pPr>
              <w:pStyle w:val="Listenabsatz"/>
              <w:numPr>
                <w:ilvl w:val="0"/>
                <w:numId w:val="5"/>
              </w:numPr>
              <w:ind w:left="492"/>
              <w:jc w:val="both"/>
              <w:rPr>
                <w:rFonts w:ascii="Arial" w:hAnsi="Arial" w:cs="Arial"/>
                <w:noProof/>
                <w:sz w:val="20"/>
              </w:rPr>
            </w:pPr>
            <w:r w:rsidRPr="00D94C9A">
              <w:rPr>
                <w:rFonts w:ascii="Arial" w:hAnsi="Arial" w:cs="Arial"/>
                <w:noProof/>
                <w:sz w:val="20"/>
              </w:rPr>
              <w:t>Systematische Entscheidung über eine Aufnahme nach Situation, Symptomlast und Dringlichkeit</w:t>
            </w:r>
          </w:p>
        </w:tc>
        <w:tc>
          <w:tcPr>
            <w:tcW w:w="286" w:type="dxa"/>
            <w:tcBorders>
              <w:top w:val="single" w:sz="4" w:space="0" w:color="auto"/>
              <w:left w:val="single" w:sz="4" w:space="0" w:color="auto"/>
              <w:bottom w:val="single" w:sz="4" w:space="0" w:color="auto"/>
              <w:right w:val="single" w:sz="4" w:space="0" w:color="auto"/>
            </w:tcBorders>
            <w:shd w:val="clear" w:color="auto" w:fill="AFDC7E"/>
            <w:vAlign w:val="center"/>
          </w:tcPr>
          <w:p w14:paraId="09AFB17A" w14:textId="77777777" w:rsidR="00782A5B" w:rsidRPr="00D94C9A" w:rsidRDefault="00782A5B" w:rsidP="00366127">
            <w:pPr>
              <w:jc w:val="center"/>
              <w:rPr>
                <w:rFonts w:cs="Arial"/>
                <w:b/>
                <w:noProof/>
              </w:rPr>
            </w:pPr>
            <w:r w:rsidRPr="00D94C9A">
              <w:rPr>
                <w:rFonts w:cs="Arial"/>
                <w:b/>
                <w:noProof/>
              </w:rPr>
              <w:t>X</w:t>
            </w:r>
          </w:p>
        </w:tc>
        <w:tc>
          <w:tcPr>
            <w:tcW w:w="3258"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2B7B4140" w14:textId="1E79C65A" w:rsidR="00782A5B" w:rsidRPr="00D94C9A" w:rsidRDefault="00782A5B" w:rsidP="00FD5658">
            <w:pPr>
              <w:rPr>
                <w:rFonts w:cs="Arial"/>
                <w:noProof/>
                <w:sz w:val="18"/>
                <w:szCs w:val="18"/>
              </w:rPr>
            </w:pPr>
            <w:r w:rsidRPr="00D94C9A">
              <w:rPr>
                <w:rFonts w:cs="Arial"/>
                <w:noProof/>
                <w:sz w:val="18"/>
                <w:szCs w:val="18"/>
              </w:rPr>
              <w:fldChar w:fldCharType="begin">
                <w:ffData>
                  <w:name w:val="Kontrollkästchen1"/>
                  <w:enabled/>
                  <w:calcOnExit w:val="0"/>
                  <w:checkBox>
                    <w:sizeAuto/>
                    <w:default w:val="0"/>
                  </w:checkBox>
                </w:ffData>
              </w:fldChar>
            </w:r>
            <w:r w:rsidRPr="00D94C9A">
              <w:rPr>
                <w:rFonts w:cs="Arial"/>
                <w:noProof/>
                <w:sz w:val="18"/>
                <w:szCs w:val="18"/>
              </w:rPr>
              <w:instrText xml:space="preserve"> FORMCHECKBOX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fldChar w:fldCharType="end"/>
            </w:r>
            <w:r w:rsidRPr="00D94C9A">
              <w:rPr>
                <w:rFonts w:cs="Arial"/>
                <w:noProof/>
                <w:sz w:val="18"/>
                <w:szCs w:val="18"/>
              </w:rPr>
              <w:t xml:space="preserve"> ja     </w:t>
            </w:r>
            <w:r w:rsidRPr="00D94C9A">
              <w:rPr>
                <w:rFonts w:cs="Arial"/>
                <w:noProof/>
                <w:sz w:val="18"/>
                <w:szCs w:val="18"/>
              </w:rPr>
              <w:fldChar w:fldCharType="begin">
                <w:ffData>
                  <w:name w:val="Text2"/>
                  <w:enabled/>
                  <w:calcOnExit w:val="0"/>
                  <w:textInput/>
                </w:ffData>
              </w:fldChar>
            </w:r>
            <w:r w:rsidRPr="00D94C9A">
              <w:rPr>
                <w:rFonts w:cs="Arial"/>
                <w:noProof/>
                <w:sz w:val="18"/>
                <w:szCs w:val="18"/>
              </w:rPr>
              <w:instrText xml:space="preserve"> FORMTEXT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fldChar w:fldCharType="end"/>
            </w:r>
          </w:p>
          <w:p w14:paraId="003ACAF0" w14:textId="4FFCD199" w:rsidR="00782A5B" w:rsidRPr="00D94C9A" w:rsidRDefault="00782A5B" w:rsidP="00FD5658">
            <w:pPr>
              <w:jc w:val="both"/>
              <w:rPr>
                <w:rFonts w:cs="Arial"/>
                <w:noProof/>
              </w:rPr>
            </w:pPr>
            <w:r w:rsidRPr="00D94C9A">
              <w:rPr>
                <w:rFonts w:cs="Arial"/>
                <w:noProof/>
                <w:sz w:val="18"/>
                <w:szCs w:val="18"/>
              </w:rPr>
              <w:fldChar w:fldCharType="begin">
                <w:ffData>
                  <w:name w:val="Kontrollkästchen2"/>
                  <w:enabled/>
                  <w:calcOnExit w:val="0"/>
                  <w:checkBox>
                    <w:sizeAuto/>
                    <w:default w:val="0"/>
                  </w:checkBox>
                </w:ffData>
              </w:fldChar>
            </w:r>
            <w:r w:rsidRPr="00D94C9A">
              <w:rPr>
                <w:rFonts w:cs="Arial"/>
                <w:noProof/>
                <w:sz w:val="18"/>
                <w:szCs w:val="18"/>
              </w:rPr>
              <w:instrText xml:space="preserve"> FORMCHECKBOX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fldChar w:fldCharType="end"/>
            </w:r>
            <w:r w:rsidRPr="00D94C9A">
              <w:rPr>
                <w:rFonts w:cs="Arial"/>
                <w:noProof/>
                <w:sz w:val="18"/>
                <w:szCs w:val="18"/>
              </w:rPr>
              <w:t xml:space="preserve"> nein</w:t>
            </w:r>
            <w:r w:rsidRPr="00D94C9A" w:rsidDel="00892737">
              <w:rPr>
                <w:rFonts w:cs="Arial"/>
                <w:noProof/>
              </w:rPr>
              <w:t xml:space="preserve"> </w:t>
            </w:r>
          </w:p>
          <w:p w14:paraId="6DFD0F66" w14:textId="3ABE2416" w:rsidR="00782A5B" w:rsidRPr="00D94C9A" w:rsidRDefault="00782A5B" w:rsidP="00366127">
            <w:pPr>
              <w:jc w:val="both"/>
              <w:rPr>
                <w:rFonts w:cs="Arial"/>
                <w:noProof/>
              </w:rPr>
            </w:pPr>
          </w:p>
        </w:tc>
      </w:tr>
      <w:tr w:rsidR="00782A5B" w:rsidRPr="00D94C9A" w14:paraId="1715E5EC" w14:textId="77777777" w:rsidTr="00AA5909">
        <w:trPr>
          <w:trHeight w:val="227"/>
        </w:trPr>
        <w:tc>
          <w:tcPr>
            <w:tcW w:w="595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29583DD5" w14:textId="7BDCB48F" w:rsidR="00782A5B" w:rsidRPr="00D94C9A" w:rsidRDefault="00782A5B" w:rsidP="00366127">
            <w:pPr>
              <w:rPr>
                <w:rFonts w:cs="Arial"/>
                <w:noProof/>
                <w:color w:val="000000" w:themeColor="text1"/>
              </w:rPr>
            </w:pPr>
            <w:r w:rsidRPr="00D94C9A">
              <w:rPr>
                <w:rFonts w:cs="Arial"/>
                <w:noProof/>
                <w:color w:val="000000" w:themeColor="text1"/>
              </w:rPr>
              <w:t>Die Palliativstation nimmt Patient</w:t>
            </w:r>
            <w:r>
              <w:rPr>
                <w:rFonts w:cs="Arial"/>
                <w:noProof/>
                <w:color w:val="000000" w:themeColor="text1"/>
              </w:rPr>
              <w:t>innen und Patienten</w:t>
            </w:r>
            <w:r w:rsidRPr="00D94C9A">
              <w:rPr>
                <w:rFonts w:cs="Arial"/>
                <w:noProof/>
                <w:color w:val="000000" w:themeColor="text1"/>
              </w:rPr>
              <w:t xml:space="preserve"> aller Grunderkrankungen auf.</w:t>
            </w:r>
          </w:p>
        </w:tc>
        <w:tc>
          <w:tcPr>
            <w:tcW w:w="286" w:type="dxa"/>
            <w:tcBorders>
              <w:top w:val="single" w:sz="4" w:space="0" w:color="auto"/>
              <w:left w:val="single" w:sz="4" w:space="0" w:color="auto"/>
              <w:bottom w:val="single" w:sz="4" w:space="0" w:color="auto"/>
              <w:right w:val="single" w:sz="4" w:space="0" w:color="auto"/>
            </w:tcBorders>
            <w:shd w:val="clear" w:color="auto" w:fill="AFDC7E"/>
            <w:vAlign w:val="center"/>
          </w:tcPr>
          <w:p w14:paraId="3D32942A" w14:textId="405C9E79" w:rsidR="00782A5B" w:rsidRPr="00D94C9A" w:rsidRDefault="00782A5B" w:rsidP="00366127">
            <w:pPr>
              <w:jc w:val="center"/>
              <w:rPr>
                <w:rFonts w:cs="Arial"/>
                <w:b/>
                <w:noProof/>
                <w:color w:val="000000" w:themeColor="text1"/>
              </w:rPr>
            </w:pPr>
            <w:r w:rsidRPr="00D94C9A">
              <w:rPr>
                <w:rFonts w:cs="Arial"/>
                <w:b/>
                <w:noProof/>
                <w:color w:val="000000" w:themeColor="text1"/>
              </w:rPr>
              <w:t>X</w:t>
            </w:r>
          </w:p>
        </w:tc>
        <w:tc>
          <w:tcPr>
            <w:tcW w:w="3258"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586ADFBB" w14:textId="4A096B32" w:rsidR="00782A5B" w:rsidRPr="00D94C9A" w:rsidRDefault="00782A5B" w:rsidP="00577DCD">
            <w:pPr>
              <w:jc w:val="both"/>
              <w:rPr>
                <w:rFonts w:cs="Arial"/>
                <w:noProof/>
                <w:color w:val="000000" w:themeColor="text1"/>
              </w:rPr>
            </w:pPr>
            <w:r w:rsidRPr="00D94C9A">
              <w:rPr>
                <w:rFonts w:cs="Arial"/>
                <w:noProof/>
                <w:sz w:val="18"/>
                <w:szCs w:val="18"/>
              </w:rPr>
              <w:fldChar w:fldCharType="begin">
                <w:ffData>
                  <w:name w:val="Text2"/>
                  <w:enabled/>
                  <w:calcOnExit w:val="0"/>
                  <w:textInput/>
                </w:ffData>
              </w:fldChar>
            </w:r>
            <w:r w:rsidRPr="00D94C9A">
              <w:rPr>
                <w:rFonts w:cs="Arial"/>
                <w:noProof/>
                <w:sz w:val="18"/>
                <w:szCs w:val="18"/>
              </w:rPr>
              <w:instrText xml:space="preserve"> FORMTEXT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fldChar w:fldCharType="end"/>
            </w:r>
          </w:p>
        </w:tc>
      </w:tr>
      <w:tr w:rsidR="00782A5B" w:rsidRPr="00D94C9A" w14:paraId="039398EB" w14:textId="77777777" w:rsidTr="00AA5909">
        <w:trPr>
          <w:trHeight w:val="359"/>
        </w:trPr>
        <w:tc>
          <w:tcPr>
            <w:tcW w:w="5954"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7D436393" w14:textId="7C1437DB" w:rsidR="00782A5B" w:rsidRPr="00D94C9A" w:rsidRDefault="00782A5B" w:rsidP="00366127">
            <w:pPr>
              <w:rPr>
                <w:rFonts w:cs="Arial"/>
                <w:noProof/>
                <w:sz w:val="16"/>
              </w:rPr>
            </w:pPr>
            <w:r w:rsidRPr="00D94C9A">
              <w:rPr>
                <w:rFonts w:cs="Arial"/>
                <w:noProof/>
              </w:rPr>
              <w:t>Nennung der fünf häufigsten Diagnose</w:t>
            </w:r>
            <w:r w:rsidRPr="00D94C9A">
              <w:rPr>
                <w:rFonts w:cs="Arial"/>
                <w:b/>
                <w:noProof/>
                <w:u w:val="single"/>
              </w:rPr>
              <w:t>gruppen</w:t>
            </w:r>
            <w:r w:rsidRPr="00D94C9A">
              <w:rPr>
                <w:rFonts w:cs="Arial"/>
                <w:noProof/>
              </w:rPr>
              <w:t xml:space="preserve"> (nach ICD 3-stellig) in der Palliativstation mit prozentualer Verteilung:</w:t>
            </w:r>
          </w:p>
          <w:p w14:paraId="1D5003ED" w14:textId="77777777" w:rsidR="00782A5B" w:rsidRPr="00D94C9A" w:rsidRDefault="00782A5B" w:rsidP="00366127">
            <w:pPr>
              <w:rPr>
                <w:rFonts w:cs="Arial"/>
                <w:noProof/>
              </w:rPr>
            </w:pPr>
          </w:p>
        </w:tc>
        <w:tc>
          <w:tcPr>
            <w:tcW w:w="286" w:type="dxa"/>
            <w:vMerge w:val="restart"/>
            <w:tcBorders>
              <w:top w:val="single" w:sz="4" w:space="0" w:color="auto"/>
              <w:left w:val="single" w:sz="4" w:space="0" w:color="auto"/>
              <w:right w:val="single" w:sz="4" w:space="0" w:color="auto"/>
            </w:tcBorders>
            <w:shd w:val="clear" w:color="auto" w:fill="AFDC7E"/>
            <w:vAlign w:val="center"/>
          </w:tcPr>
          <w:p w14:paraId="7ACE018C" w14:textId="7CE7DD41" w:rsidR="00782A5B" w:rsidRPr="00D94C9A" w:rsidRDefault="00782A5B" w:rsidP="00782A5B">
            <w:pPr>
              <w:jc w:val="center"/>
              <w:rPr>
                <w:rFonts w:cs="Arial"/>
                <w:b/>
                <w:noProof/>
              </w:rPr>
            </w:pPr>
            <w:r w:rsidRPr="00D94C9A">
              <w:rPr>
                <w:rFonts w:cs="Arial"/>
                <w:b/>
                <w:noProof/>
              </w:rPr>
              <w:t>X</w:t>
            </w:r>
          </w:p>
        </w:tc>
        <w:tc>
          <w:tcPr>
            <w:tcW w:w="108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C1E5ECE" w14:textId="1CEC034C" w:rsidR="00782A5B" w:rsidRPr="00D94C9A" w:rsidRDefault="00782A5B" w:rsidP="00366127">
            <w:pPr>
              <w:jc w:val="center"/>
              <w:rPr>
                <w:rFonts w:cs="Arial"/>
                <w:b/>
                <w:noProof/>
              </w:rPr>
            </w:pPr>
            <w:r w:rsidRPr="00D94C9A">
              <w:rPr>
                <w:rFonts w:cs="Arial"/>
                <w:b/>
                <w:noProof/>
                <w:sz w:val="16"/>
              </w:rPr>
              <w:t>Diagnose</w:t>
            </w:r>
            <w:r>
              <w:rPr>
                <w:rFonts w:cs="Arial"/>
                <w:b/>
                <w:noProof/>
                <w:sz w:val="16"/>
              </w:rPr>
              <w:t>-</w:t>
            </w:r>
            <w:r w:rsidRPr="00D94C9A">
              <w:rPr>
                <w:rFonts w:cs="Arial"/>
                <w:b/>
                <w:noProof/>
                <w:sz w:val="16"/>
              </w:rPr>
              <w:t>gruppen:</w:t>
            </w:r>
          </w:p>
        </w:tc>
        <w:tc>
          <w:tcPr>
            <w:tcW w:w="108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427E3EC" w14:textId="77777777" w:rsidR="00782A5B" w:rsidRPr="00D94C9A" w:rsidRDefault="00782A5B" w:rsidP="00366127">
            <w:pPr>
              <w:jc w:val="center"/>
              <w:rPr>
                <w:rFonts w:cs="Arial"/>
                <w:b/>
                <w:noProof/>
                <w:sz w:val="16"/>
                <w:u w:val="single"/>
              </w:rPr>
            </w:pPr>
            <w:r w:rsidRPr="00D94C9A">
              <w:rPr>
                <w:rFonts w:cs="Arial"/>
                <w:b/>
                <w:noProof/>
                <w:sz w:val="16"/>
              </w:rPr>
              <w:t>Anzahl</w:t>
            </w:r>
          </w:p>
          <w:p w14:paraId="495F9B77" w14:textId="77777777" w:rsidR="00782A5B" w:rsidRPr="00D94C9A" w:rsidRDefault="00782A5B" w:rsidP="00366127">
            <w:pPr>
              <w:jc w:val="center"/>
              <w:rPr>
                <w:rFonts w:cs="Arial"/>
                <w:b/>
                <w:noProof/>
              </w:rPr>
            </w:pPr>
            <w:r w:rsidRPr="00D94C9A">
              <w:rPr>
                <w:rFonts w:cs="Arial"/>
                <w:b/>
                <w:noProof/>
                <w:sz w:val="16"/>
              </w:rPr>
              <w:t>absolut:</w:t>
            </w:r>
          </w:p>
        </w:tc>
        <w:tc>
          <w:tcPr>
            <w:tcW w:w="108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3DC100D" w14:textId="77777777" w:rsidR="00782A5B" w:rsidRPr="00D94C9A" w:rsidRDefault="00782A5B" w:rsidP="00366127">
            <w:pPr>
              <w:jc w:val="center"/>
              <w:rPr>
                <w:rFonts w:cs="Arial"/>
                <w:b/>
                <w:noProof/>
                <w:sz w:val="16"/>
              </w:rPr>
            </w:pPr>
            <w:r w:rsidRPr="00D94C9A">
              <w:rPr>
                <w:rFonts w:cs="Arial"/>
                <w:b/>
                <w:noProof/>
                <w:sz w:val="16"/>
              </w:rPr>
              <w:t xml:space="preserve">Anteil </w:t>
            </w:r>
          </w:p>
          <w:p w14:paraId="5C60AB2C" w14:textId="77777777" w:rsidR="00782A5B" w:rsidRPr="00D94C9A" w:rsidRDefault="00782A5B" w:rsidP="00366127">
            <w:pPr>
              <w:jc w:val="center"/>
              <w:rPr>
                <w:rFonts w:cs="Arial"/>
                <w:b/>
                <w:noProof/>
              </w:rPr>
            </w:pPr>
            <w:r w:rsidRPr="00D94C9A">
              <w:rPr>
                <w:rFonts w:cs="Arial"/>
                <w:b/>
                <w:noProof/>
                <w:sz w:val="16"/>
              </w:rPr>
              <w:t>in %:</w:t>
            </w:r>
          </w:p>
        </w:tc>
      </w:tr>
      <w:tr w:rsidR="00782A5B" w:rsidRPr="00D94C9A" w14:paraId="646A4C82" w14:textId="77777777" w:rsidTr="00AA5909">
        <w:trPr>
          <w:trHeight w:val="359"/>
        </w:trPr>
        <w:tc>
          <w:tcPr>
            <w:tcW w:w="5954" w:type="dxa"/>
            <w:vMerge/>
            <w:tcBorders>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61094B96" w14:textId="77777777" w:rsidR="00782A5B" w:rsidRPr="00D94C9A" w:rsidRDefault="00782A5B" w:rsidP="00366127">
            <w:pPr>
              <w:rPr>
                <w:rFonts w:cs="Arial"/>
                <w:noProof/>
              </w:rPr>
            </w:pPr>
          </w:p>
        </w:tc>
        <w:tc>
          <w:tcPr>
            <w:tcW w:w="286" w:type="dxa"/>
            <w:vMerge/>
            <w:tcBorders>
              <w:left w:val="single" w:sz="4" w:space="0" w:color="auto"/>
              <w:right w:val="single" w:sz="4" w:space="0" w:color="auto"/>
            </w:tcBorders>
            <w:shd w:val="clear" w:color="auto" w:fill="AFDC7E"/>
            <w:vAlign w:val="center"/>
          </w:tcPr>
          <w:p w14:paraId="3717B54B" w14:textId="77777777" w:rsidR="00782A5B" w:rsidRPr="00D94C9A" w:rsidRDefault="00782A5B" w:rsidP="00366127">
            <w:pPr>
              <w:jc w:val="center"/>
              <w:rPr>
                <w:rFonts w:cs="Arial"/>
                <w:b/>
                <w:noProof/>
              </w:rPr>
            </w:pPr>
          </w:p>
        </w:tc>
        <w:tc>
          <w:tcPr>
            <w:tcW w:w="1086" w:type="dxa"/>
            <w:tcBorders>
              <w:left w:val="single" w:sz="4" w:space="0" w:color="auto"/>
              <w:right w:val="single" w:sz="4" w:space="0" w:color="auto"/>
            </w:tcBorders>
            <w:shd w:val="clear" w:color="auto" w:fill="auto"/>
          </w:tcPr>
          <w:p w14:paraId="2392CF65" w14:textId="251B1ED6" w:rsidR="00782A5B" w:rsidRPr="00D94C9A" w:rsidRDefault="00782A5B" w:rsidP="006C0723">
            <w:pPr>
              <w:rPr>
                <w:rFonts w:cs="Arial"/>
                <w:noProof/>
                <w:sz w:val="16"/>
              </w:rPr>
            </w:pPr>
            <w:r w:rsidRPr="00D94C9A">
              <w:rPr>
                <w:rFonts w:cs="Arial"/>
                <w:noProof/>
                <w:sz w:val="16"/>
              </w:rPr>
              <w:fldChar w:fldCharType="begin">
                <w:ffData>
                  <w:name w:val="Text2"/>
                  <w:enabled/>
                  <w:calcOnExit w:val="0"/>
                  <w:textInput/>
                </w:ffData>
              </w:fldChar>
            </w:r>
            <w:r w:rsidRPr="00D94C9A">
              <w:rPr>
                <w:rFonts w:cs="Arial"/>
                <w:noProof/>
                <w:sz w:val="16"/>
              </w:rPr>
              <w:instrText xml:space="preserve"> FORMTEXT </w:instrText>
            </w:r>
            <w:r w:rsidRPr="00D94C9A">
              <w:rPr>
                <w:rFonts w:cs="Arial"/>
                <w:noProof/>
                <w:sz w:val="16"/>
              </w:rPr>
            </w:r>
            <w:r w:rsidRPr="00D94C9A">
              <w:rPr>
                <w:rFonts w:cs="Arial"/>
                <w:noProof/>
                <w:sz w:val="16"/>
              </w:rPr>
              <w:fldChar w:fldCharType="separate"/>
            </w:r>
            <w:r w:rsidRPr="00D94C9A">
              <w:rPr>
                <w:rFonts w:cs="Arial"/>
                <w:noProof/>
                <w:sz w:val="16"/>
              </w:rPr>
              <w:t> </w:t>
            </w:r>
            <w:r w:rsidRPr="00D94C9A">
              <w:rPr>
                <w:rFonts w:cs="Arial"/>
                <w:noProof/>
                <w:sz w:val="16"/>
              </w:rPr>
              <w:t> </w:t>
            </w:r>
            <w:r w:rsidRPr="00D94C9A">
              <w:rPr>
                <w:rFonts w:cs="Arial"/>
                <w:noProof/>
                <w:sz w:val="16"/>
              </w:rPr>
              <w:t> </w:t>
            </w:r>
            <w:r w:rsidRPr="00D94C9A">
              <w:rPr>
                <w:rFonts w:cs="Arial"/>
                <w:noProof/>
                <w:sz w:val="16"/>
              </w:rPr>
              <w:t> </w:t>
            </w:r>
            <w:r w:rsidRPr="00D94C9A">
              <w:rPr>
                <w:rFonts w:cs="Arial"/>
                <w:noProof/>
                <w:sz w:val="16"/>
              </w:rPr>
              <w:t> </w:t>
            </w:r>
            <w:r w:rsidRPr="00D94C9A">
              <w:rPr>
                <w:rFonts w:cs="Arial"/>
                <w:noProof/>
                <w:sz w:val="16"/>
              </w:rPr>
              <w:fldChar w:fldCharType="end"/>
            </w:r>
          </w:p>
        </w:tc>
        <w:tc>
          <w:tcPr>
            <w:tcW w:w="1086" w:type="dxa"/>
            <w:tcBorders>
              <w:left w:val="single" w:sz="4" w:space="0" w:color="auto"/>
              <w:right w:val="single" w:sz="4" w:space="0" w:color="auto"/>
            </w:tcBorders>
            <w:shd w:val="clear" w:color="auto" w:fill="auto"/>
          </w:tcPr>
          <w:p w14:paraId="522B24AA" w14:textId="1C7ABE67" w:rsidR="00782A5B" w:rsidRPr="00D94C9A" w:rsidRDefault="00782A5B" w:rsidP="006C0723">
            <w:pPr>
              <w:rPr>
                <w:rFonts w:cs="Arial"/>
                <w:noProof/>
                <w:sz w:val="16"/>
              </w:rPr>
            </w:pPr>
            <w:r w:rsidRPr="00D94C9A">
              <w:rPr>
                <w:rFonts w:cs="Arial"/>
                <w:noProof/>
                <w:sz w:val="16"/>
              </w:rPr>
              <w:fldChar w:fldCharType="begin">
                <w:ffData>
                  <w:name w:val="Text2"/>
                  <w:enabled/>
                  <w:calcOnExit w:val="0"/>
                  <w:textInput/>
                </w:ffData>
              </w:fldChar>
            </w:r>
            <w:r w:rsidRPr="00D94C9A">
              <w:rPr>
                <w:rFonts w:cs="Arial"/>
                <w:noProof/>
                <w:sz w:val="16"/>
              </w:rPr>
              <w:instrText xml:space="preserve"> FORMTEXT </w:instrText>
            </w:r>
            <w:r w:rsidRPr="00D94C9A">
              <w:rPr>
                <w:rFonts w:cs="Arial"/>
                <w:noProof/>
                <w:sz w:val="16"/>
              </w:rPr>
            </w:r>
            <w:r w:rsidRPr="00D94C9A">
              <w:rPr>
                <w:rFonts w:cs="Arial"/>
                <w:noProof/>
                <w:sz w:val="16"/>
              </w:rPr>
              <w:fldChar w:fldCharType="separate"/>
            </w:r>
            <w:r w:rsidRPr="00D94C9A">
              <w:rPr>
                <w:rFonts w:cs="Arial"/>
                <w:noProof/>
                <w:sz w:val="16"/>
              </w:rPr>
              <w:t> </w:t>
            </w:r>
            <w:r w:rsidRPr="00D94C9A">
              <w:rPr>
                <w:rFonts w:cs="Arial"/>
                <w:noProof/>
                <w:sz w:val="16"/>
              </w:rPr>
              <w:t> </w:t>
            </w:r>
            <w:r w:rsidRPr="00D94C9A">
              <w:rPr>
                <w:rFonts w:cs="Arial"/>
                <w:noProof/>
                <w:sz w:val="16"/>
              </w:rPr>
              <w:t> </w:t>
            </w:r>
            <w:r w:rsidRPr="00D94C9A">
              <w:rPr>
                <w:rFonts w:cs="Arial"/>
                <w:noProof/>
                <w:sz w:val="16"/>
              </w:rPr>
              <w:t> </w:t>
            </w:r>
            <w:r w:rsidRPr="00D94C9A">
              <w:rPr>
                <w:rFonts w:cs="Arial"/>
                <w:noProof/>
                <w:sz w:val="16"/>
              </w:rPr>
              <w:t> </w:t>
            </w:r>
            <w:r w:rsidRPr="00D94C9A">
              <w:rPr>
                <w:rFonts w:cs="Arial"/>
                <w:noProof/>
                <w:sz w:val="16"/>
              </w:rPr>
              <w:fldChar w:fldCharType="end"/>
            </w:r>
          </w:p>
        </w:tc>
        <w:tc>
          <w:tcPr>
            <w:tcW w:w="1086" w:type="dxa"/>
            <w:tcBorders>
              <w:left w:val="single" w:sz="4" w:space="0" w:color="auto"/>
              <w:right w:val="single" w:sz="4" w:space="0" w:color="auto"/>
            </w:tcBorders>
            <w:shd w:val="clear" w:color="auto" w:fill="auto"/>
          </w:tcPr>
          <w:p w14:paraId="5C2A78D4" w14:textId="2BE733E9" w:rsidR="00782A5B" w:rsidRPr="00D94C9A" w:rsidRDefault="00782A5B" w:rsidP="006C0723">
            <w:pPr>
              <w:rPr>
                <w:rFonts w:cs="Arial"/>
                <w:noProof/>
                <w:sz w:val="16"/>
              </w:rPr>
            </w:pPr>
            <w:r w:rsidRPr="00D94C9A">
              <w:rPr>
                <w:rFonts w:cs="Arial"/>
                <w:noProof/>
                <w:sz w:val="16"/>
              </w:rPr>
              <w:fldChar w:fldCharType="begin">
                <w:ffData>
                  <w:name w:val="Text2"/>
                  <w:enabled/>
                  <w:calcOnExit w:val="0"/>
                  <w:textInput/>
                </w:ffData>
              </w:fldChar>
            </w:r>
            <w:r w:rsidRPr="00D94C9A">
              <w:rPr>
                <w:rFonts w:cs="Arial"/>
                <w:noProof/>
                <w:sz w:val="16"/>
              </w:rPr>
              <w:instrText xml:space="preserve"> FORMTEXT </w:instrText>
            </w:r>
            <w:r w:rsidRPr="00D94C9A">
              <w:rPr>
                <w:rFonts w:cs="Arial"/>
                <w:noProof/>
                <w:sz w:val="16"/>
              </w:rPr>
            </w:r>
            <w:r w:rsidRPr="00D94C9A">
              <w:rPr>
                <w:rFonts w:cs="Arial"/>
                <w:noProof/>
                <w:sz w:val="16"/>
              </w:rPr>
              <w:fldChar w:fldCharType="separate"/>
            </w:r>
            <w:r w:rsidRPr="00D94C9A">
              <w:rPr>
                <w:rFonts w:cs="Arial"/>
                <w:noProof/>
                <w:sz w:val="16"/>
              </w:rPr>
              <w:t> </w:t>
            </w:r>
            <w:r w:rsidRPr="00D94C9A">
              <w:rPr>
                <w:rFonts w:cs="Arial"/>
                <w:noProof/>
                <w:sz w:val="16"/>
              </w:rPr>
              <w:t> </w:t>
            </w:r>
            <w:r w:rsidRPr="00D94C9A">
              <w:rPr>
                <w:rFonts w:cs="Arial"/>
                <w:noProof/>
                <w:sz w:val="16"/>
              </w:rPr>
              <w:t> </w:t>
            </w:r>
            <w:r w:rsidRPr="00D94C9A">
              <w:rPr>
                <w:rFonts w:cs="Arial"/>
                <w:noProof/>
                <w:sz w:val="16"/>
              </w:rPr>
              <w:t> </w:t>
            </w:r>
            <w:r w:rsidRPr="00D94C9A">
              <w:rPr>
                <w:rFonts w:cs="Arial"/>
                <w:noProof/>
                <w:sz w:val="16"/>
              </w:rPr>
              <w:t> </w:t>
            </w:r>
            <w:r w:rsidRPr="00D94C9A">
              <w:rPr>
                <w:rFonts w:cs="Arial"/>
                <w:noProof/>
                <w:sz w:val="16"/>
              </w:rPr>
              <w:fldChar w:fldCharType="end"/>
            </w:r>
          </w:p>
        </w:tc>
      </w:tr>
      <w:tr w:rsidR="00782A5B" w:rsidRPr="00D94C9A" w14:paraId="668CA033" w14:textId="77777777" w:rsidTr="00AA5909">
        <w:trPr>
          <w:trHeight w:val="359"/>
        </w:trPr>
        <w:tc>
          <w:tcPr>
            <w:tcW w:w="5954" w:type="dxa"/>
            <w:vMerge/>
            <w:tcBorders>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1AC6794D" w14:textId="77777777" w:rsidR="00782A5B" w:rsidRPr="00D94C9A" w:rsidRDefault="00782A5B" w:rsidP="00366127">
            <w:pPr>
              <w:rPr>
                <w:rFonts w:cs="Arial"/>
                <w:noProof/>
              </w:rPr>
            </w:pPr>
          </w:p>
        </w:tc>
        <w:tc>
          <w:tcPr>
            <w:tcW w:w="286" w:type="dxa"/>
            <w:vMerge/>
            <w:tcBorders>
              <w:left w:val="single" w:sz="4" w:space="0" w:color="auto"/>
              <w:right w:val="single" w:sz="4" w:space="0" w:color="auto"/>
            </w:tcBorders>
            <w:shd w:val="clear" w:color="auto" w:fill="AFDC7E"/>
            <w:vAlign w:val="center"/>
          </w:tcPr>
          <w:p w14:paraId="60E4CEC8" w14:textId="77777777" w:rsidR="00782A5B" w:rsidRPr="00D94C9A" w:rsidRDefault="00782A5B" w:rsidP="00366127">
            <w:pPr>
              <w:jc w:val="center"/>
              <w:rPr>
                <w:rFonts w:cs="Arial"/>
                <w:b/>
                <w:noProof/>
              </w:rPr>
            </w:pPr>
          </w:p>
        </w:tc>
        <w:tc>
          <w:tcPr>
            <w:tcW w:w="1086" w:type="dxa"/>
            <w:tcBorders>
              <w:left w:val="single" w:sz="4" w:space="0" w:color="auto"/>
              <w:right w:val="single" w:sz="4" w:space="0" w:color="auto"/>
            </w:tcBorders>
            <w:shd w:val="clear" w:color="auto" w:fill="auto"/>
          </w:tcPr>
          <w:p w14:paraId="44DDC6D7" w14:textId="5FBF37DA" w:rsidR="00782A5B" w:rsidRPr="00D94C9A" w:rsidRDefault="00782A5B" w:rsidP="006C0723">
            <w:pPr>
              <w:rPr>
                <w:rFonts w:cs="Arial"/>
                <w:noProof/>
                <w:sz w:val="16"/>
              </w:rPr>
            </w:pPr>
            <w:r w:rsidRPr="00D94C9A">
              <w:rPr>
                <w:rFonts w:cs="Arial"/>
                <w:noProof/>
                <w:sz w:val="16"/>
              </w:rPr>
              <w:fldChar w:fldCharType="begin">
                <w:ffData>
                  <w:name w:val="Text2"/>
                  <w:enabled/>
                  <w:calcOnExit w:val="0"/>
                  <w:textInput/>
                </w:ffData>
              </w:fldChar>
            </w:r>
            <w:r w:rsidRPr="00D94C9A">
              <w:rPr>
                <w:rFonts w:cs="Arial"/>
                <w:noProof/>
                <w:sz w:val="16"/>
              </w:rPr>
              <w:instrText xml:space="preserve"> FORMTEXT </w:instrText>
            </w:r>
            <w:r w:rsidRPr="00D94C9A">
              <w:rPr>
                <w:rFonts w:cs="Arial"/>
                <w:noProof/>
                <w:sz w:val="16"/>
              </w:rPr>
            </w:r>
            <w:r w:rsidRPr="00D94C9A">
              <w:rPr>
                <w:rFonts w:cs="Arial"/>
                <w:noProof/>
                <w:sz w:val="16"/>
              </w:rPr>
              <w:fldChar w:fldCharType="separate"/>
            </w:r>
            <w:r w:rsidRPr="00D94C9A">
              <w:rPr>
                <w:rFonts w:cs="Arial"/>
                <w:noProof/>
                <w:sz w:val="16"/>
              </w:rPr>
              <w:t> </w:t>
            </w:r>
            <w:r w:rsidRPr="00D94C9A">
              <w:rPr>
                <w:rFonts w:cs="Arial"/>
                <w:noProof/>
                <w:sz w:val="16"/>
              </w:rPr>
              <w:t> </w:t>
            </w:r>
            <w:r w:rsidRPr="00D94C9A">
              <w:rPr>
                <w:rFonts w:cs="Arial"/>
                <w:noProof/>
                <w:sz w:val="16"/>
              </w:rPr>
              <w:t> </w:t>
            </w:r>
            <w:r w:rsidRPr="00D94C9A">
              <w:rPr>
                <w:rFonts w:cs="Arial"/>
                <w:noProof/>
                <w:sz w:val="16"/>
              </w:rPr>
              <w:t> </w:t>
            </w:r>
            <w:r w:rsidRPr="00D94C9A">
              <w:rPr>
                <w:rFonts w:cs="Arial"/>
                <w:noProof/>
                <w:sz w:val="16"/>
              </w:rPr>
              <w:t> </w:t>
            </w:r>
            <w:r w:rsidRPr="00D94C9A">
              <w:rPr>
                <w:rFonts w:cs="Arial"/>
                <w:noProof/>
                <w:sz w:val="16"/>
              </w:rPr>
              <w:fldChar w:fldCharType="end"/>
            </w:r>
          </w:p>
        </w:tc>
        <w:tc>
          <w:tcPr>
            <w:tcW w:w="1086" w:type="dxa"/>
            <w:tcBorders>
              <w:left w:val="single" w:sz="4" w:space="0" w:color="auto"/>
              <w:right w:val="single" w:sz="4" w:space="0" w:color="auto"/>
            </w:tcBorders>
            <w:shd w:val="clear" w:color="auto" w:fill="auto"/>
          </w:tcPr>
          <w:p w14:paraId="0B220D6F" w14:textId="45CE879A" w:rsidR="00782A5B" w:rsidRPr="00D94C9A" w:rsidRDefault="00782A5B" w:rsidP="006C0723">
            <w:pPr>
              <w:rPr>
                <w:rFonts w:cs="Arial"/>
                <w:noProof/>
                <w:sz w:val="16"/>
              </w:rPr>
            </w:pPr>
            <w:r w:rsidRPr="00D94C9A">
              <w:rPr>
                <w:rFonts w:cs="Arial"/>
                <w:noProof/>
                <w:sz w:val="16"/>
              </w:rPr>
              <w:fldChar w:fldCharType="begin">
                <w:ffData>
                  <w:name w:val="Text2"/>
                  <w:enabled/>
                  <w:calcOnExit w:val="0"/>
                  <w:textInput/>
                </w:ffData>
              </w:fldChar>
            </w:r>
            <w:r w:rsidRPr="00D94C9A">
              <w:rPr>
                <w:rFonts w:cs="Arial"/>
                <w:noProof/>
                <w:sz w:val="16"/>
              </w:rPr>
              <w:instrText xml:space="preserve"> FORMTEXT </w:instrText>
            </w:r>
            <w:r w:rsidRPr="00D94C9A">
              <w:rPr>
                <w:rFonts w:cs="Arial"/>
                <w:noProof/>
                <w:sz w:val="16"/>
              </w:rPr>
            </w:r>
            <w:r w:rsidRPr="00D94C9A">
              <w:rPr>
                <w:rFonts w:cs="Arial"/>
                <w:noProof/>
                <w:sz w:val="16"/>
              </w:rPr>
              <w:fldChar w:fldCharType="separate"/>
            </w:r>
            <w:r w:rsidRPr="00D94C9A">
              <w:rPr>
                <w:rFonts w:cs="Arial"/>
                <w:noProof/>
                <w:sz w:val="16"/>
              </w:rPr>
              <w:t> </w:t>
            </w:r>
            <w:r w:rsidRPr="00D94C9A">
              <w:rPr>
                <w:rFonts w:cs="Arial"/>
                <w:noProof/>
                <w:sz w:val="16"/>
              </w:rPr>
              <w:t> </w:t>
            </w:r>
            <w:r w:rsidRPr="00D94C9A">
              <w:rPr>
                <w:rFonts w:cs="Arial"/>
                <w:noProof/>
                <w:sz w:val="16"/>
              </w:rPr>
              <w:t> </w:t>
            </w:r>
            <w:r w:rsidRPr="00D94C9A">
              <w:rPr>
                <w:rFonts w:cs="Arial"/>
                <w:noProof/>
                <w:sz w:val="16"/>
              </w:rPr>
              <w:t> </w:t>
            </w:r>
            <w:r w:rsidRPr="00D94C9A">
              <w:rPr>
                <w:rFonts w:cs="Arial"/>
                <w:noProof/>
                <w:sz w:val="16"/>
              </w:rPr>
              <w:t> </w:t>
            </w:r>
            <w:r w:rsidRPr="00D94C9A">
              <w:rPr>
                <w:rFonts w:cs="Arial"/>
                <w:noProof/>
                <w:sz w:val="16"/>
              </w:rPr>
              <w:fldChar w:fldCharType="end"/>
            </w:r>
          </w:p>
        </w:tc>
        <w:tc>
          <w:tcPr>
            <w:tcW w:w="1086" w:type="dxa"/>
            <w:tcBorders>
              <w:left w:val="single" w:sz="4" w:space="0" w:color="auto"/>
              <w:right w:val="single" w:sz="4" w:space="0" w:color="auto"/>
            </w:tcBorders>
            <w:shd w:val="clear" w:color="auto" w:fill="auto"/>
          </w:tcPr>
          <w:p w14:paraId="346A214F" w14:textId="1F34FDE2" w:rsidR="00782A5B" w:rsidRPr="00D94C9A" w:rsidRDefault="00782A5B" w:rsidP="006C0723">
            <w:pPr>
              <w:rPr>
                <w:rFonts w:cs="Arial"/>
                <w:noProof/>
                <w:sz w:val="16"/>
              </w:rPr>
            </w:pPr>
            <w:r w:rsidRPr="00D94C9A">
              <w:rPr>
                <w:rFonts w:cs="Arial"/>
                <w:noProof/>
                <w:sz w:val="16"/>
              </w:rPr>
              <w:fldChar w:fldCharType="begin">
                <w:ffData>
                  <w:name w:val="Text2"/>
                  <w:enabled/>
                  <w:calcOnExit w:val="0"/>
                  <w:textInput/>
                </w:ffData>
              </w:fldChar>
            </w:r>
            <w:r w:rsidRPr="00D94C9A">
              <w:rPr>
                <w:rFonts w:cs="Arial"/>
                <w:noProof/>
                <w:sz w:val="16"/>
              </w:rPr>
              <w:instrText xml:space="preserve"> FORMTEXT </w:instrText>
            </w:r>
            <w:r w:rsidRPr="00D94C9A">
              <w:rPr>
                <w:rFonts w:cs="Arial"/>
                <w:noProof/>
                <w:sz w:val="16"/>
              </w:rPr>
            </w:r>
            <w:r w:rsidRPr="00D94C9A">
              <w:rPr>
                <w:rFonts w:cs="Arial"/>
                <w:noProof/>
                <w:sz w:val="16"/>
              </w:rPr>
              <w:fldChar w:fldCharType="separate"/>
            </w:r>
            <w:r w:rsidRPr="00D94C9A">
              <w:rPr>
                <w:rFonts w:cs="Arial"/>
                <w:noProof/>
                <w:sz w:val="16"/>
              </w:rPr>
              <w:t> </w:t>
            </w:r>
            <w:r w:rsidRPr="00D94C9A">
              <w:rPr>
                <w:rFonts w:cs="Arial"/>
                <w:noProof/>
                <w:sz w:val="16"/>
              </w:rPr>
              <w:t> </w:t>
            </w:r>
            <w:r w:rsidRPr="00D94C9A">
              <w:rPr>
                <w:rFonts w:cs="Arial"/>
                <w:noProof/>
                <w:sz w:val="16"/>
              </w:rPr>
              <w:t> </w:t>
            </w:r>
            <w:r w:rsidRPr="00D94C9A">
              <w:rPr>
                <w:rFonts w:cs="Arial"/>
                <w:noProof/>
                <w:sz w:val="16"/>
              </w:rPr>
              <w:t> </w:t>
            </w:r>
            <w:r w:rsidRPr="00D94C9A">
              <w:rPr>
                <w:rFonts w:cs="Arial"/>
                <w:noProof/>
                <w:sz w:val="16"/>
              </w:rPr>
              <w:t> </w:t>
            </w:r>
            <w:r w:rsidRPr="00D94C9A">
              <w:rPr>
                <w:rFonts w:cs="Arial"/>
                <w:noProof/>
                <w:sz w:val="16"/>
              </w:rPr>
              <w:fldChar w:fldCharType="end"/>
            </w:r>
          </w:p>
        </w:tc>
      </w:tr>
      <w:tr w:rsidR="00782A5B" w:rsidRPr="00D94C9A" w14:paraId="484D01ED" w14:textId="77777777" w:rsidTr="00AA5909">
        <w:trPr>
          <w:trHeight w:val="359"/>
        </w:trPr>
        <w:tc>
          <w:tcPr>
            <w:tcW w:w="5954" w:type="dxa"/>
            <w:vMerge/>
            <w:tcBorders>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3C9EE067" w14:textId="77777777" w:rsidR="00782A5B" w:rsidRPr="00D94C9A" w:rsidRDefault="00782A5B" w:rsidP="00366127">
            <w:pPr>
              <w:rPr>
                <w:rFonts w:cs="Arial"/>
                <w:noProof/>
              </w:rPr>
            </w:pPr>
          </w:p>
        </w:tc>
        <w:tc>
          <w:tcPr>
            <w:tcW w:w="286" w:type="dxa"/>
            <w:vMerge/>
            <w:tcBorders>
              <w:left w:val="single" w:sz="4" w:space="0" w:color="auto"/>
              <w:right w:val="single" w:sz="4" w:space="0" w:color="auto"/>
            </w:tcBorders>
            <w:shd w:val="clear" w:color="auto" w:fill="AFDC7E"/>
            <w:vAlign w:val="center"/>
          </w:tcPr>
          <w:p w14:paraId="2BB2D641" w14:textId="77777777" w:rsidR="00782A5B" w:rsidRPr="00D94C9A" w:rsidRDefault="00782A5B" w:rsidP="00366127">
            <w:pPr>
              <w:jc w:val="center"/>
              <w:rPr>
                <w:rFonts w:cs="Arial"/>
                <w:b/>
                <w:noProof/>
              </w:rPr>
            </w:pPr>
          </w:p>
        </w:tc>
        <w:tc>
          <w:tcPr>
            <w:tcW w:w="1086" w:type="dxa"/>
            <w:tcBorders>
              <w:left w:val="single" w:sz="4" w:space="0" w:color="auto"/>
              <w:right w:val="single" w:sz="4" w:space="0" w:color="auto"/>
            </w:tcBorders>
            <w:shd w:val="clear" w:color="auto" w:fill="auto"/>
          </w:tcPr>
          <w:p w14:paraId="06D23BFB" w14:textId="4EFC7FE6" w:rsidR="00782A5B" w:rsidRPr="00D94C9A" w:rsidRDefault="00782A5B" w:rsidP="006C0723">
            <w:pPr>
              <w:rPr>
                <w:rFonts w:cs="Arial"/>
                <w:noProof/>
                <w:sz w:val="16"/>
              </w:rPr>
            </w:pPr>
            <w:r w:rsidRPr="00D94C9A">
              <w:rPr>
                <w:rFonts w:cs="Arial"/>
                <w:noProof/>
                <w:sz w:val="16"/>
              </w:rPr>
              <w:fldChar w:fldCharType="begin">
                <w:ffData>
                  <w:name w:val="Text2"/>
                  <w:enabled/>
                  <w:calcOnExit w:val="0"/>
                  <w:textInput/>
                </w:ffData>
              </w:fldChar>
            </w:r>
            <w:r w:rsidRPr="00D94C9A">
              <w:rPr>
                <w:rFonts w:cs="Arial"/>
                <w:noProof/>
                <w:sz w:val="16"/>
              </w:rPr>
              <w:instrText xml:space="preserve"> FORMTEXT </w:instrText>
            </w:r>
            <w:r w:rsidRPr="00D94C9A">
              <w:rPr>
                <w:rFonts w:cs="Arial"/>
                <w:noProof/>
                <w:sz w:val="16"/>
              </w:rPr>
            </w:r>
            <w:r w:rsidRPr="00D94C9A">
              <w:rPr>
                <w:rFonts w:cs="Arial"/>
                <w:noProof/>
                <w:sz w:val="16"/>
              </w:rPr>
              <w:fldChar w:fldCharType="separate"/>
            </w:r>
            <w:r w:rsidRPr="00D94C9A">
              <w:rPr>
                <w:rFonts w:cs="Arial"/>
                <w:noProof/>
                <w:sz w:val="16"/>
              </w:rPr>
              <w:t> </w:t>
            </w:r>
            <w:r w:rsidRPr="00D94C9A">
              <w:rPr>
                <w:rFonts w:cs="Arial"/>
                <w:noProof/>
                <w:sz w:val="16"/>
              </w:rPr>
              <w:t> </w:t>
            </w:r>
            <w:r w:rsidRPr="00D94C9A">
              <w:rPr>
                <w:rFonts w:cs="Arial"/>
                <w:noProof/>
                <w:sz w:val="16"/>
              </w:rPr>
              <w:t> </w:t>
            </w:r>
            <w:r w:rsidRPr="00D94C9A">
              <w:rPr>
                <w:rFonts w:cs="Arial"/>
                <w:noProof/>
                <w:sz w:val="16"/>
              </w:rPr>
              <w:t> </w:t>
            </w:r>
            <w:r w:rsidRPr="00D94C9A">
              <w:rPr>
                <w:rFonts w:cs="Arial"/>
                <w:noProof/>
                <w:sz w:val="16"/>
              </w:rPr>
              <w:t> </w:t>
            </w:r>
            <w:r w:rsidRPr="00D94C9A">
              <w:rPr>
                <w:rFonts w:cs="Arial"/>
                <w:noProof/>
                <w:sz w:val="16"/>
              </w:rPr>
              <w:fldChar w:fldCharType="end"/>
            </w:r>
          </w:p>
        </w:tc>
        <w:tc>
          <w:tcPr>
            <w:tcW w:w="1086" w:type="dxa"/>
            <w:tcBorders>
              <w:left w:val="single" w:sz="4" w:space="0" w:color="auto"/>
              <w:right w:val="single" w:sz="4" w:space="0" w:color="auto"/>
            </w:tcBorders>
            <w:shd w:val="clear" w:color="auto" w:fill="auto"/>
          </w:tcPr>
          <w:p w14:paraId="4A53C0C8" w14:textId="47C36841" w:rsidR="00782A5B" w:rsidRPr="00D94C9A" w:rsidRDefault="00782A5B" w:rsidP="006C0723">
            <w:pPr>
              <w:rPr>
                <w:rFonts w:cs="Arial"/>
                <w:noProof/>
                <w:sz w:val="16"/>
              </w:rPr>
            </w:pPr>
            <w:r w:rsidRPr="00D94C9A">
              <w:rPr>
                <w:rFonts w:cs="Arial"/>
                <w:noProof/>
                <w:sz w:val="16"/>
              </w:rPr>
              <w:fldChar w:fldCharType="begin">
                <w:ffData>
                  <w:name w:val="Text2"/>
                  <w:enabled/>
                  <w:calcOnExit w:val="0"/>
                  <w:textInput/>
                </w:ffData>
              </w:fldChar>
            </w:r>
            <w:r w:rsidRPr="00D94C9A">
              <w:rPr>
                <w:rFonts w:cs="Arial"/>
                <w:noProof/>
                <w:sz w:val="16"/>
              </w:rPr>
              <w:instrText xml:space="preserve"> FORMTEXT </w:instrText>
            </w:r>
            <w:r w:rsidRPr="00D94C9A">
              <w:rPr>
                <w:rFonts w:cs="Arial"/>
                <w:noProof/>
                <w:sz w:val="16"/>
              </w:rPr>
            </w:r>
            <w:r w:rsidRPr="00D94C9A">
              <w:rPr>
                <w:rFonts w:cs="Arial"/>
                <w:noProof/>
                <w:sz w:val="16"/>
              </w:rPr>
              <w:fldChar w:fldCharType="separate"/>
            </w:r>
            <w:r w:rsidRPr="00D94C9A">
              <w:rPr>
                <w:rFonts w:cs="Arial"/>
                <w:noProof/>
                <w:sz w:val="16"/>
              </w:rPr>
              <w:t> </w:t>
            </w:r>
            <w:r w:rsidRPr="00D94C9A">
              <w:rPr>
                <w:rFonts w:cs="Arial"/>
                <w:noProof/>
                <w:sz w:val="16"/>
              </w:rPr>
              <w:t> </w:t>
            </w:r>
            <w:r w:rsidRPr="00D94C9A">
              <w:rPr>
                <w:rFonts w:cs="Arial"/>
                <w:noProof/>
                <w:sz w:val="16"/>
              </w:rPr>
              <w:t> </w:t>
            </w:r>
            <w:r w:rsidRPr="00D94C9A">
              <w:rPr>
                <w:rFonts w:cs="Arial"/>
                <w:noProof/>
                <w:sz w:val="16"/>
              </w:rPr>
              <w:t> </w:t>
            </w:r>
            <w:r w:rsidRPr="00D94C9A">
              <w:rPr>
                <w:rFonts w:cs="Arial"/>
                <w:noProof/>
                <w:sz w:val="16"/>
              </w:rPr>
              <w:t> </w:t>
            </w:r>
            <w:r w:rsidRPr="00D94C9A">
              <w:rPr>
                <w:rFonts w:cs="Arial"/>
                <w:noProof/>
                <w:sz w:val="16"/>
              </w:rPr>
              <w:fldChar w:fldCharType="end"/>
            </w:r>
          </w:p>
        </w:tc>
        <w:tc>
          <w:tcPr>
            <w:tcW w:w="1086" w:type="dxa"/>
            <w:tcBorders>
              <w:left w:val="single" w:sz="4" w:space="0" w:color="auto"/>
              <w:right w:val="single" w:sz="4" w:space="0" w:color="auto"/>
            </w:tcBorders>
            <w:shd w:val="clear" w:color="auto" w:fill="auto"/>
          </w:tcPr>
          <w:p w14:paraId="0A17A621" w14:textId="2E836D51" w:rsidR="00782A5B" w:rsidRPr="00D94C9A" w:rsidRDefault="00782A5B" w:rsidP="006C0723">
            <w:pPr>
              <w:rPr>
                <w:rFonts w:cs="Arial"/>
                <w:noProof/>
                <w:sz w:val="16"/>
              </w:rPr>
            </w:pPr>
            <w:r w:rsidRPr="00D94C9A">
              <w:rPr>
                <w:rFonts w:cs="Arial"/>
                <w:noProof/>
                <w:sz w:val="16"/>
              </w:rPr>
              <w:fldChar w:fldCharType="begin">
                <w:ffData>
                  <w:name w:val="Text2"/>
                  <w:enabled/>
                  <w:calcOnExit w:val="0"/>
                  <w:textInput/>
                </w:ffData>
              </w:fldChar>
            </w:r>
            <w:r w:rsidRPr="00D94C9A">
              <w:rPr>
                <w:rFonts w:cs="Arial"/>
                <w:noProof/>
                <w:sz w:val="16"/>
              </w:rPr>
              <w:instrText xml:space="preserve"> FORMTEXT </w:instrText>
            </w:r>
            <w:r w:rsidRPr="00D94C9A">
              <w:rPr>
                <w:rFonts w:cs="Arial"/>
                <w:noProof/>
                <w:sz w:val="16"/>
              </w:rPr>
            </w:r>
            <w:r w:rsidRPr="00D94C9A">
              <w:rPr>
                <w:rFonts w:cs="Arial"/>
                <w:noProof/>
                <w:sz w:val="16"/>
              </w:rPr>
              <w:fldChar w:fldCharType="separate"/>
            </w:r>
            <w:r w:rsidRPr="00D94C9A">
              <w:rPr>
                <w:rFonts w:cs="Arial"/>
                <w:noProof/>
                <w:sz w:val="16"/>
              </w:rPr>
              <w:t> </w:t>
            </w:r>
            <w:r w:rsidRPr="00D94C9A">
              <w:rPr>
                <w:rFonts w:cs="Arial"/>
                <w:noProof/>
                <w:sz w:val="16"/>
              </w:rPr>
              <w:t> </w:t>
            </w:r>
            <w:r w:rsidRPr="00D94C9A">
              <w:rPr>
                <w:rFonts w:cs="Arial"/>
                <w:noProof/>
                <w:sz w:val="16"/>
              </w:rPr>
              <w:t> </w:t>
            </w:r>
            <w:r w:rsidRPr="00D94C9A">
              <w:rPr>
                <w:rFonts w:cs="Arial"/>
                <w:noProof/>
                <w:sz w:val="16"/>
              </w:rPr>
              <w:t> </w:t>
            </w:r>
            <w:r w:rsidRPr="00D94C9A">
              <w:rPr>
                <w:rFonts w:cs="Arial"/>
                <w:noProof/>
                <w:sz w:val="16"/>
              </w:rPr>
              <w:t> </w:t>
            </w:r>
            <w:r w:rsidRPr="00D94C9A">
              <w:rPr>
                <w:rFonts w:cs="Arial"/>
                <w:noProof/>
                <w:sz w:val="16"/>
              </w:rPr>
              <w:fldChar w:fldCharType="end"/>
            </w:r>
          </w:p>
        </w:tc>
      </w:tr>
      <w:tr w:rsidR="00782A5B" w:rsidRPr="00D94C9A" w14:paraId="24843E4B" w14:textId="77777777" w:rsidTr="00AA5909">
        <w:trPr>
          <w:trHeight w:val="359"/>
        </w:trPr>
        <w:tc>
          <w:tcPr>
            <w:tcW w:w="5954" w:type="dxa"/>
            <w:vMerge/>
            <w:tcBorders>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68B61D32" w14:textId="77777777" w:rsidR="00782A5B" w:rsidRPr="00D94C9A" w:rsidRDefault="00782A5B" w:rsidP="00366127">
            <w:pPr>
              <w:rPr>
                <w:rFonts w:cs="Arial"/>
                <w:noProof/>
              </w:rPr>
            </w:pPr>
          </w:p>
        </w:tc>
        <w:tc>
          <w:tcPr>
            <w:tcW w:w="286" w:type="dxa"/>
            <w:vMerge/>
            <w:tcBorders>
              <w:left w:val="single" w:sz="4" w:space="0" w:color="auto"/>
              <w:right w:val="single" w:sz="4" w:space="0" w:color="auto"/>
            </w:tcBorders>
            <w:shd w:val="clear" w:color="auto" w:fill="AFDC7E"/>
            <w:vAlign w:val="center"/>
          </w:tcPr>
          <w:p w14:paraId="469E55BD" w14:textId="77777777" w:rsidR="00782A5B" w:rsidRPr="00D94C9A" w:rsidRDefault="00782A5B" w:rsidP="00366127">
            <w:pPr>
              <w:jc w:val="center"/>
              <w:rPr>
                <w:rFonts w:cs="Arial"/>
                <w:b/>
                <w:noProof/>
              </w:rPr>
            </w:pPr>
          </w:p>
        </w:tc>
        <w:tc>
          <w:tcPr>
            <w:tcW w:w="1086" w:type="dxa"/>
            <w:tcBorders>
              <w:left w:val="single" w:sz="4" w:space="0" w:color="auto"/>
              <w:right w:val="single" w:sz="4" w:space="0" w:color="auto"/>
            </w:tcBorders>
            <w:shd w:val="clear" w:color="auto" w:fill="auto"/>
          </w:tcPr>
          <w:p w14:paraId="434C0D33" w14:textId="03057EE4" w:rsidR="00782A5B" w:rsidRPr="00D94C9A" w:rsidRDefault="00782A5B" w:rsidP="006C0723">
            <w:pPr>
              <w:rPr>
                <w:rFonts w:cs="Arial"/>
                <w:noProof/>
                <w:sz w:val="16"/>
              </w:rPr>
            </w:pPr>
            <w:r w:rsidRPr="00D94C9A">
              <w:rPr>
                <w:rFonts w:cs="Arial"/>
                <w:noProof/>
                <w:sz w:val="16"/>
              </w:rPr>
              <w:fldChar w:fldCharType="begin">
                <w:ffData>
                  <w:name w:val="Text2"/>
                  <w:enabled/>
                  <w:calcOnExit w:val="0"/>
                  <w:textInput/>
                </w:ffData>
              </w:fldChar>
            </w:r>
            <w:r w:rsidRPr="00D94C9A">
              <w:rPr>
                <w:rFonts w:cs="Arial"/>
                <w:noProof/>
                <w:sz w:val="16"/>
              </w:rPr>
              <w:instrText xml:space="preserve"> FORMTEXT </w:instrText>
            </w:r>
            <w:r w:rsidRPr="00D94C9A">
              <w:rPr>
                <w:rFonts w:cs="Arial"/>
                <w:noProof/>
                <w:sz w:val="16"/>
              </w:rPr>
            </w:r>
            <w:r w:rsidRPr="00D94C9A">
              <w:rPr>
                <w:rFonts w:cs="Arial"/>
                <w:noProof/>
                <w:sz w:val="16"/>
              </w:rPr>
              <w:fldChar w:fldCharType="separate"/>
            </w:r>
            <w:r w:rsidRPr="00D94C9A">
              <w:rPr>
                <w:rFonts w:cs="Arial"/>
                <w:noProof/>
                <w:sz w:val="16"/>
              </w:rPr>
              <w:t> </w:t>
            </w:r>
            <w:r w:rsidRPr="00D94C9A">
              <w:rPr>
                <w:rFonts w:cs="Arial"/>
                <w:noProof/>
                <w:sz w:val="16"/>
              </w:rPr>
              <w:t> </w:t>
            </w:r>
            <w:r w:rsidRPr="00D94C9A">
              <w:rPr>
                <w:rFonts w:cs="Arial"/>
                <w:noProof/>
                <w:sz w:val="16"/>
              </w:rPr>
              <w:t> </w:t>
            </w:r>
            <w:r w:rsidRPr="00D94C9A">
              <w:rPr>
                <w:rFonts w:cs="Arial"/>
                <w:noProof/>
                <w:sz w:val="16"/>
              </w:rPr>
              <w:t> </w:t>
            </w:r>
            <w:r w:rsidRPr="00D94C9A">
              <w:rPr>
                <w:rFonts w:cs="Arial"/>
                <w:noProof/>
                <w:sz w:val="16"/>
              </w:rPr>
              <w:t> </w:t>
            </w:r>
            <w:r w:rsidRPr="00D94C9A">
              <w:rPr>
                <w:rFonts w:cs="Arial"/>
                <w:noProof/>
                <w:sz w:val="16"/>
              </w:rPr>
              <w:fldChar w:fldCharType="end"/>
            </w:r>
          </w:p>
        </w:tc>
        <w:tc>
          <w:tcPr>
            <w:tcW w:w="1086" w:type="dxa"/>
            <w:tcBorders>
              <w:left w:val="single" w:sz="4" w:space="0" w:color="auto"/>
              <w:right w:val="single" w:sz="4" w:space="0" w:color="auto"/>
            </w:tcBorders>
            <w:shd w:val="clear" w:color="auto" w:fill="auto"/>
          </w:tcPr>
          <w:p w14:paraId="57A339B0" w14:textId="04E1A8BB" w:rsidR="00782A5B" w:rsidRPr="00D94C9A" w:rsidRDefault="00782A5B" w:rsidP="006C0723">
            <w:pPr>
              <w:rPr>
                <w:rFonts w:cs="Arial"/>
                <w:noProof/>
                <w:sz w:val="16"/>
              </w:rPr>
            </w:pPr>
            <w:r w:rsidRPr="00D94C9A">
              <w:rPr>
                <w:rFonts w:cs="Arial"/>
                <w:noProof/>
                <w:sz w:val="16"/>
              </w:rPr>
              <w:fldChar w:fldCharType="begin">
                <w:ffData>
                  <w:name w:val="Text2"/>
                  <w:enabled/>
                  <w:calcOnExit w:val="0"/>
                  <w:textInput/>
                </w:ffData>
              </w:fldChar>
            </w:r>
            <w:r w:rsidRPr="00D94C9A">
              <w:rPr>
                <w:rFonts w:cs="Arial"/>
                <w:noProof/>
                <w:sz w:val="16"/>
              </w:rPr>
              <w:instrText xml:space="preserve"> FORMTEXT </w:instrText>
            </w:r>
            <w:r w:rsidRPr="00D94C9A">
              <w:rPr>
                <w:rFonts w:cs="Arial"/>
                <w:noProof/>
                <w:sz w:val="16"/>
              </w:rPr>
            </w:r>
            <w:r w:rsidRPr="00D94C9A">
              <w:rPr>
                <w:rFonts w:cs="Arial"/>
                <w:noProof/>
                <w:sz w:val="16"/>
              </w:rPr>
              <w:fldChar w:fldCharType="separate"/>
            </w:r>
            <w:r w:rsidRPr="00D94C9A">
              <w:rPr>
                <w:rFonts w:cs="Arial"/>
                <w:noProof/>
                <w:sz w:val="16"/>
              </w:rPr>
              <w:t> </w:t>
            </w:r>
            <w:r w:rsidRPr="00D94C9A">
              <w:rPr>
                <w:rFonts w:cs="Arial"/>
                <w:noProof/>
                <w:sz w:val="16"/>
              </w:rPr>
              <w:t> </w:t>
            </w:r>
            <w:r w:rsidRPr="00D94C9A">
              <w:rPr>
                <w:rFonts w:cs="Arial"/>
                <w:noProof/>
                <w:sz w:val="16"/>
              </w:rPr>
              <w:t> </w:t>
            </w:r>
            <w:r w:rsidRPr="00D94C9A">
              <w:rPr>
                <w:rFonts w:cs="Arial"/>
                <w:noProof/>
                <w:sz w:val="16"/>
              </w:rPr>
              <w:t> </w:t>
            </w:r>
            <w:r w:rsidRPr="00D94C9A">
              <w:rPr>
                <w:rFonts w:cs="Arial"/>
                <w:noProof/>
                <w:sz w:val="16"/>
              </w:rPr>
              <w:t> </w:t>
            </w:r>
            <w:r w:rsidRPr="00D94C9A">
              <w:rPr>
                <w:rFonts w:cs="Arial"/>
                <w:noProof/>
                <w:sz w:val="16"/>
              </w:rPr>
              <w:fldChar w:fldCharType="end"/>
            </w:r>
          </w:p>
        </w:tc>
        <w:tc>
          <w:tcPr>
            <w:tcW w:w="1086" w:type="dxa"/>
            <w:tcBorders>
              <w:left w:val="single" w:sz="4" w:space="0" w:color="auto"/>
              <w:right w:val="single" w:sz="4" w:space="0" w:color="auto"/>
            </w:tcBorders>
            <w:shd w:val="clear" w:color="auto" w:fill="auto"/>
          </w:tcPr>
          <w:p w14:paraId="2BE8FED0" w14:textId="6012AE61" w:rsidR="00782A5B" w:rsidRPr="00D94C9A" w:rsidRDefault="00782A5B" w:rsidP="006C0723">
            <w:pPr>
              <w:rPr>
                <w:rFonts w:cs="Arial"/>
                <w:noProof/>
                <w:sz w:val="16"/>
              </w:rPr>
            </w:pPr>
            <w:r w:rsidRPr="00D94C9A">
              <w:rPr>
                <w:rFonts w:cs="Arial"/>
                <w:noProof/>
                <w:sz w:val="16"/>
              </w:rPr>
              <w:fldChar w:fldCharType="begin">
                <w:ffData>
                  <w:name w:val="Text2"/>
                  <w:enabled/>
                  <w:calcOnExit w:val="0"/>
                  <w:textInput/>
                </w:ffData>
              </w:fldChar>
            </w:r>
            <w:r w:rsidRPr="00D94C9A">
              <w:rPr>
                <w:rFonts w:cs="Arial"/>
                <w:noProof/>
                <w:sz w:val="16"/>
              </w:rPr>
              <w:instrText xml:space="preserve"> FORMTEXT </w:instrText>
            </w:r>
            <w:r w:rsidRPr="00D94C9A">
              <w:rPr>
                <w:rFonts w:cs="Arial"/>
                <w:noProof/>
                <w:sz w:val="16"/>
              </w:rPr>
            </w:r>
            <w:r w:rsidRPr="00D94C9A">
              <w:rPr>
                <w:rFonts w:cs="Arial"/>
                <w:noProof/>
                <w:sz w:val="16"/>
              </w:rPr>
              <w:fldChar w:fldCharType="separate"/>
            </w:r>
            <w:r w:rsidRPr="00D94C9A">
              <w:rPr>
                <w:rFonts w:cs="Arial"/>
                <w:noProof/>
                <w:sz w:val="16"/>
              </w:rPr>
              <w:t> </w:t>
            </w:r>
            <w:r w:rsidRPr="00D94C9A">
              <w:rPr>
                <w:rFonts w:cs="Arial"/>
                <w:noProof/>
                <w:sz w:val="16"/>
              </w:rPr>
              <w:t> </w:t>
            </w:r>
            <w:r w:rsidRPr="00D94C9A">
              <w:rPr>
                <w:rFonts w:cs="Arial"/>
                <w:noProof/>
                <w:sz w:val="16"/>
              </w:rPr>
              <w:t> </w:t>
            </w:r>
            <w:r w:rsidRPr="00D94C9A">
              <w:rPr>
                <w:rFonts w:cs="Arial"/>
                <w:noProof/>
                <w:sz w:val="16"/>
              </w:rPr>
              <w:t> </w:t>
            </w:r>
            <w:r w:rsidRPr="00D94C9A">
              <w:rPr>
                <w:rFonts w:cs="Arial"/>
                <w:noProof/>
                <w:sz w:val="16"/>
              </w:rPr>
              <w:t> </w:t>
            </w:r>
            <w:r w:rsidRPr="00D94C9A">
              <w:rPr>
                <w:rFonts w:cs="Arial"/>
                <w:noProof/>
                <w:sz w:val="16"/>
              </w:rPr>
              <w:fldChar w:fldCharType="end"/>
            </w:r>
          </w:p>
        </w:tc>
      </w:tr>
      <w:tr w:rsidR="00782A5B" w:rsidRPr="00D94C9A" w14:paraId="35A53C79" w14:textId="77777777" w:rsidTr="00AA5909">
        <w:trPr>
          <w:trHeight w:val="359"/>
        </w:trPr>
        <w:tc>
          <w:tcPr>
            <w:tcW w:w="5954" w:type="dxa"/>
            <w:vMerge/>
            <w:tcBorders>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02D29DAB" w14:textId="77777777" w:rsidR="00782A5B" w:rsidRPr="00D94C9A" w:rsidRDefault="00782A5B" w:rsidP="00366127">
            <w:pPr>
              <w:rPr>
                <w:rFonts w:cs="Arial"/>
                <w:noProof/>
              </w:rPr>
            </w:pPr>
          </w:p>
        </w:tc>
        <w:tc>
          <w:tcPr>
            <w:tcW w:w="286" w:type="dxa"/>
            <w:vMerge/>
            <w:tcBorders>
              <w:left w:val="single" w:sz="4" w:space="0" w:color="auto"/>
              <w:right w:val="single" w:sz="4" w:space="0" w:color="auto"/>
            </w:tcBorders>
            <w:shd w:val="clear" w:color="auto" w:fill="AFDC7E"/>
            <w:vAlign w:val="center"/>
          </w:tcPr>
          <w:p w14:paraId="022F19AC" w14:textId="77777777" w:rsidR="00782A5B" w:rsidRPr="00D94C9A" w:rsidRDefault="00782A5B" w:rsidP="00366127">
            <w:pPr>
              <w:jc w:val="center"/>
              <w:rPr>
                <w:rFonts w:cs="Arial"/>
                <w:b/>
                <w:noProof/>
              </w:rPr>
            </w:pPr>
          </w:p>
        </w:tc>
        <w:tc>
          <w:tcPr>
            <w:tcW w:w="1086" w:type="dxa"/>
            <w:tcBorders>
              <w:left w:val="single" w:sz="4" w:space="0" w:color="auto"/>
              <w:bottom w:val="single" w:sz="4" w:space="0" w:color="auto"/>
              <w:right w:val="single" w:sz="4" w:space="0" w:color="auto"/>
            </w:tcBorders>
            <w:shd w:val="clear" w:color="auto" w:fill="auto"/>
          </w:tcPr>
          <w:p w14:paraId="63F88E22" w14:textId="47B8A2A9" w:rsidR="00782A5B" w:rsidRPr="00D94C9A" w:rsidRDefault="00782A5B" w:rsidP="006C0723">
            <w:pPr>
              <w:rPr>
                <w:rFonts w:cs="Arial"/>
                <w:noProof/>
                <w:sz w:val="16"/>
              </w:rPr>
            </w:pPr>
            <w:r w:rsidRPr="00D94C9A">
              <w:rPr>
                <w:rFonts w:cs="Arial"/>
                <w:noProof/>
                <w:sz w:val="16"/>
              </w:rPr>
              <w:fldChar w:fldCharType="begin">
                <w:ffData>
                  <w:name w:val="Text2"/>
                  <w:enabled/>
                  <w:calcOnExit w:val="0"/>
                  <w:textInput/>
                </w:ffData>
              </w:fldChar>
            </w:r>
            <w:r w:rsidRPr="00D94C9A">
              <w:rPr>
                <w:rFonts w:cs="Arial"/>
                <w:noProof/>
                <w:sz w:val="16"/>
              </w:rPr>
              <w:instrText xml:space="preserve"> FORMTEXT </w:instrText>
            </w:r>
            <w:r w:rsidRPr="00D94C9A">
              <w:rPr>
                <w:rFonts w:cs="Arial"/>
                <w:noProof/>
                <w:sz w:val="16"/>
              </w:rPr>
            </w:r>
            <w:r w:rsidRPr="00D94C9A">
              <w:rPr>
                <w:rFonts w:cs="Arial"/>
                <w:noProof/>
                <w:sz w:val="16"/>
              </w:rPr>
              <w:fldChar w:fldCharType="separate"/>
            </w:r>
            <w:r w:rsidRPr="00D94C9A">
              <w:rPr>
                <w:rFonts w:cs="Arial"/>
                <w:noProof/>
                <w:sz w:val="16"/>
              </w:rPr>
              <w:t> </w:t>
            </w:r>
            <w:r w:rsidRPr="00D94C9A">
              <w:rPr>
                <w:rFonts w:cs="Arial"/>
                <w:noProof/>
                <w:sz w:val="16"/>
              </w:rPr>
              <w:t> </w:t>
            </w:r>
            <w:r w:rsidRPr="00D94C9A">
              <w:rPr>
                <w:rFonts w:cs="Arial"/>
                <w:noProof/>
                <w:sz w:val="16"/>
              </w:rPr>
              <w:t> </w:t>
            </w:r>
            <w:r w:rsidRPr="00D94C9A">
              <w:rPr>
                <w:rFonts w:cs="Arial"/>
                <w:noProof/>
                <w:sz w:val="16"/>
              </w:rPr>
              <w:t> </w:t>
            </w:r>
            <w:r w:rsidRPr="00D94C9A">
              <w:rPr>
                <w:rFonts w:cs="Arial"/>
                <w:noProof/>
                <w:sz w:val="16"/>
              </w:rPr>
              <w:t> </w:t>
            </w:r>
            <w:r w:rsidRPr="00D94C9A">
              <w:rPr>
                <w:rFonts w:cs="Arial"/>
                <w:noProof/>
                <w:sz w:val="16"/>
              </w:rPr>
              <w:fldChar w:fldCharType="end"/>
            </w:r>
          </w:p>
        </w:tc>
        <w:tc>
          <w:tcPr>
            <w:tcW w:w="1086" w:type="dxa"/>
            <w:tcBorders>
              <w:left w:val="single" w:sz="4" w:space="0" w:color="auto"/>
              <w:bottom w:val="single" w:sz="4" w:space="0" w:color="auto"/>
              <w:right w:val="single" w:sz="4" w:space="0" w:color="auto"/>
            </w:tcBorders>
            <w:shd w:val="clear" w:color="auto" w:fill="auto"/>
          </w:tcPr>
          <w:p w14:paraId="5171A677" w14:textId="1144F960" w:rsidR="00782A5B" w:rsidRPr="00D94C9A" w:rsidRDefault="00782A5B" w:rsidP="006C0723">
            <w:pPr>
              <w:rPr>
                <w:rFonts w:cs="Arial"/>
                <w:noProof/>
                <w:sz w:val="16"/>
              </w:rPr>
            </w:pPr>
            <w:r w:rsidRPr="00D94C9A">
              <w:rPr>
                <w:rFonts w:cs="Arial"/>
                <w:noProof/>
                <w:sz w:val="16"/>
              </w:rPr>
              <w:fldChar w:fldCharType="begin">
                <w:ffData>
                  <w:name w:val="Text2"/>
                  <w:enabled/>
                  <w:calcOnExit w:val="0"/>
                  <w:textInput/>
                </w:ffData>
              </w:fldChar>
            </w:r>
            <w:r w:rsidRPr="00D94C9A">
              <w:rPr>
                <w:rFonts w:cs="Arial"/>
                <w:noProof/>
                <w:sz w:val="16"/>
              </w:rPr>
              <w:instrText xml:space="preserve"> FORMTEXT </w:instrText>
            </w:r>
            <w:r w:rsidRPr="00D94C9A">
              <w:rPr>
                <w:rFonts w:cs="Arial"/>
                <w:noProof/>
                <w:sz w:val="16"/>
              </w:rPr>
            </w:r>
            <w:r w:rsidRPr="00D94C9A">
              <w:rPr>
                <w:rFonts w:cs="Arial"/>
                <w:noProof/>
                <w:sz w:val="16"/>
              </w:rPr>
              <w:fldChar w:fldCharType="separate"/>
            </w:r>
            <w:r w:rsidRPr="00D94C9A">
              <w:rPr>
                <w:rFonts w:cs="Arial"/>
                <w:noProof/>
                <w:sz w:val="16"/>
              </w:rPr>
              <w:t> </w:t>
            </w:r>
            <w:r w:rsidRPr="00D94C9A">
              <w:rPr>
                <w:rFonts w:cs="Arial"/>
                <w:noProof/>
                <w:sz w:val="16"/>
              </w:rPr>
              <w:t> </w:t>
            </w:r>
            <w:r w:rsidRPr="00D94C9A">
              <w:rPr>
                <w:rFonts w:cs="Arial"/>
                <w:noProof/>
                <w:sz w:val="16"/>
              </w:rPr>
              <w:t> </w:t>
            </w:r>
            <w:r w:rsidRPr="00D94C9A">
              <w:rPr>
                <w:rFonts w:cs="Arial"/>
                <w:noProof/>
                <w:sz w:val="16"/>
              </w:rPr>
              <w:t> </w:t>
            </w:r>
            <w:r w:rsidRPr="00D94C9A">
              <w:rPr>
                <w:rFonts w:cs="Arial"/>
                <w:noProof/>
                <w:sz w:val="16"/>
              </w:rPr>
              <w:t> </w:t>
            </w:r>
            <w:r w:rsidRPr="00D94C9A">
              <w:rPr>
                <w:rFonts w:cs="Arial"/>
                <w:noProof/>
                <w:sz w:val="16"/>
              </w:rPr>
              <w:fldChar w:fldCharType="end"/>
            </w:r>
          </w:p>
        </w:tc>
        <w:tc>
          <w:tcPr>
            <w:tcW w:w="1086" w:type="dxa"/>
            <w:tcBorders>
              <w:left w:val="single" w:sz="4" w:space="0" w:color="auto"/>
              <w:bottom w:val="single" w:sz="4" w:space="0" w:color="auto"/>
              <w:right w:val="single" w:sz="4" w:space="0" w:color="auto"/>
            </w:tcBorders>
            <w:shd w:val="clear" w:color="auto" w:fill="auto"/>
          </w:tcPr>
          <w:p w14:paraId="100BF43B" w14:textId="1E1F9265" w:rsidR="00782A5B" w:rsidRPr="00D94C9A" w:rsidRDefault="00782A5B" w:rsidP="006C0723">
            <w:pPr>
              <w:rPr>
                <w:rFonts w:cs="Arial"/>
                <w:noProof/>
                <w:sz w:val="16"/>
              </w:rPr>
            </w:pPr>
            <w:r w:rsidRPr="00D94C9A">
              <w:rPr>
                <w:rFonts w:cs="Arial"/>
                <w:noProof/>
                <w:sz w:val="16"/>
              </w:rPr>
              <w:fldChar w:fldCharType="begin">
                <w:ffData>
                  <w:name w:val="Text2"/>
                  <w:enabled/>
                  <w:calcOnExit w:val="0"/>
                  <w:textInput/>
                </w:ffData>
              </w:fldChar>
            </w:r>
            <w:r w:rsidRPr="00D94C9A">
              <w:rPr>
                <w:rFonts w:cs="Arial"/>
                <w:noProof/>
                <w:sz w:val="16"/>
              </w:rPr>
              <w:instrText xml:space="preserve"> FORMTEXT </w:instrText>
            </w:r>
            <w:r w:rsidRPr="00D94C9A">
              <w:rPr>
                <w:rFonts w:cs="Arial"/>
                <w:noProof/>
                <w:sz w:val="16"/>
              </w:rPr>
            </w:r>
            <w:r w:rsidRPr="00D94C9A">
              <w:rPr>
                <w:rFonts w:cs="Arial"/>
                <w:noProof/>
                <w:sz w:val="16"/>
              </w:rPr>
              <w:fldChar w:fldCharType="separate"/>
            </w:r>
            <w:r w:rsidRPr="00D94C9A">
              <w:rPr>
                <w:rFonts w:cs="Arial"/>
                <w:noProof/>
                <w:sz w:val="16"/>
              </w:rPr>
              <w:t> </w:t>
            </w:r>
            <w:r w:rsidRPr="00D94C9A">
              <w:rPr>
                <w:rFonts w:cs="Arial"/>
                <w:noProof/>
                <w:sz w:val="16"/>
              </w:rPr>
              <w:t> </w:t>
            </w:r>
            <w:r w:rsidRPr="00D94C9A">
              <w:rPr>
                <w:rFonts w:cs="Arial"/>
                <w:noProof/>
                <w:sz w:val="16"/>
              </w:rPr>
              <w:t> </w:t>
            </w:r>
            <w:r w:rsidRPr="00D94C9A">
              <w:rPr>
                <w:rFonts w:cs="Arial"/>
                <w:noProof/>
                <w:sz w:val="16"/>
              </w:rPr>
              <w:t> </w:t>
            </w:r>
            <w:r w:rsidRPr="00D94C9A">
              <w:rPr>
                <w:rFonts w:cs="Arial"/>
                <w:noProof/>
                <w:sz w:val="16"/>
              </w:rPr>
              <w:t> </w:t>
            </w:r>
            <w:r w:rsidRPr="00D94C9A">
              <w:rPr>
                <w:rFonts w:cs="Arial"/>
                <w:noProof/>
                <w:sz w:val="16"/>
              </w:rPr>
              <w:fldChar w:fldCharType="end"/>
            </w:r>
          </w:p>
        </w:tc>
      </w:tr>
      <w:tr w:rsidR="00782A5B" w:rsidRPr="00D94C9A" w14:paraId="66CDFDCF" w14:textId="77777777" w:rsidTr="00AA5909">
        <w:trPr>
          <w:trHeight w:val="227"/>
        </w:trPr>
        <w:tc>
          <w:tcPr>
            <w:tcW w:w="595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0C02ACDE" w14:textId="2123E4BA" w:rsidR="00782A5B" w:rsidRPr="00D94C9A" w:rsidRDefault="00782A5B" w:rsidP="00366127">
            <w:pPr>
              <w:rPr>
                <w:rFonts w:cs="Arial"/>
                <w:noProof/>
              </w:rPr>
            </w:pPr>
            <w:r w:rsidRPr="00D94C9A">
              <w:rPr>
                <w:rFonts w:cs="Arial"/>
                <w:noProof/>
              </w:rPr>
              <w:t>Die Information zum Zugang der Patient</w:t>
            </w:r>
            <w:r>
              <w:rPr>
                <w:rFonts w:cs="Arial"/>
                <w:noProof/>
              </w:rPr>
              <w:t>innen und Patient</w:t>
            </w:r>
            <w:r w:rsidRPr="00D94C9A">
              <w:rPr>
                <w:rFonts w:cs="Arial"/>
                <w:noProof/>
              </w:rPr>
              <w:t>en und Zugehörigen zu den Vertreterinnen und Vertretern aller Berufsgruppen sowie qualifizierten Ehrenamtlichen ist sichergestellt.</w:t>
            </w:r>
          </w:p>
        </w:tc>
        <w:tc>
          <w:tcPr>
            <w:tcW w:w="286" w:type="dxa"/>
            <w:tcBorders>
              <w:top w:val="single" w:sz="4" w:space="0" w:color="auto"/>
              <w:left w:val="single" w:sz="4" w:space="0" w:color="auto"/>
              <w:bottom w:val="single" w:sz="4" w:space="0" w:color="auto"/>
              <w:right w:val="single" w:sz="4" w:space="0" w:color="auto"/>
            </w:tcBorders>
            <w:shd w:val="clear" w:color="auto" w:fill="AFDC7E"/>
            <w:vAlign w:val="center"/>
          </w:tcPr>
          <w:p w14:paraId="0B7E20B6" w14:textId="77777777" w:rsidR="00782A5B" w:rsidRPr="00D94C9A" w:rsidRDefault="00782A5B" w:rsidP="00366127">
            <w:pPr>
              <w:jc w:val="center"/>
              <w:rPr>
                <w:rFonts w:cs="Arial"/>
                <w:b/>
                <w:noProof/>
              </w:rPr>
            </w:pPr>
            <w:r w:rsidRPr="00D94C9A">
              <w:rPr>
                <w:rFonts w:cs="Arial"/>
                <w:b/>
                <w:noProof/>
              </w:rPr>
              <w:t>X</w:t>
            </w:r>
          </w:p>
        </w:tc>
        <w:tc>
          <w:tcPr>
            <w:tcW w:w="3258"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2CCB1971" w14:textId="63631653" w:rsidR="00782A5B" w:rsidRPr="00D94C9A" w:rsidRDefault="00782A5B" w:rsidP="00366127">
            <w:pPr>
              <w:rPr>
                <w:rFonts w:cs="Arial"/>
                <w:noProof/>
                <w:sz w:val="18"/>
                <w:szCs w:val="18"/>
              </w:rPr>
            </w:pPr>
            <w:r w:rsidRPr="00D94C9A">
              <w:rPr>
                <w:rFonts w:cs="Arial"/>
                <w:noProof/>
                <w:sz w:val="18"/>
                <w:szCs w:val="18"/>
              </w:rPr>
              <w:fldChar w:fldCharType="begin">
                <w:ffData>
                  <w:name w:val="Kontrollkästchen1"/>
                  <w:enabled/>
                  <w:calcOnExit w:val="0"/>
                  <w:checkBox>
                    <w:sizeAuto/>
                    <w:default w:val="0"/>
                  </w:checkBox>
                </w:ffData>
              </w:fldChar>
            </w:r>
            <w:r w:rsidRPr="00D94C9A">
              <w:rPr>
                <w:rFonts w:cs="Arial"/>
                <w:noProof/>
                <w:sz w:val="18"/>
                <w:szCs w:val="18"/>
              </w:rPr>
              <w:instrText xml:space="preserve"> FORMCHECKBOX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fldChar w:fldCharType="end"/>
            </w:r>
            <w:r w:rsidRPr="00D94C9A">
              <w:rPr>
                <w:rFonts w:cs="Arial"/>
                <w:noProof/>
                <w:sz w:val="18"/>
                <w:szCs w:val="18"/>
              </w:rPr>
              <w:t xml:space="preserve"> ja     </w:t>
            </w:r>
            <w:r w:rsidRPr="00D94C9A">
              <w:rPr>
                <w:rFonts w:cs="Arial"/>
                <w:noProof/>
                <w:sz w:val="18"/>
                <w:szCs w:val="18"/>
              </w:rPr>
              <w:fldChar w:fldCharType="begin">
                <w:ffData>
                  <w:name w:val="Text2"/>
                  <w:enabled/>
                  <w:calcOnExit w:val="0"/>
                  <w:textInput/>
                </w:ffData>
              </w:fldChar>
            </w:r>
            <w:r w:rsidRPr="00D94C9A">
              <w:rPr>
                <w:rFonts w:cs="Arial"/>
                <w:noProof/>
                <w:sz w:val="18"/>
                <w:szCs w:val="18"/>
              </w:rPr>
              <w:instrText xml:space="preserve"> FORMTEXT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fldChar w:fldCharType="end"/>
            </w:r>
          </w:p>
          <w:p w14:paraId="6ACD7352" w14:textId="4D47AFD5" w:rsidR="00782A5B" w:rsidRPr="00D94C9A" w:rsidRDefault="00782A5B" w:rsidP="00366127">
            <w:pPr>
              <w:jc w:val="both"/>
              <w:rPr>
                <w:rFonts w:cs="Arial"/>
                <w:noProof/>
              </w:rPr>
            </w:pPr>
            <w:r w:rsidRPr="00D94C9A">
              <w:rPr>
                <w:rFonts w:cs="Arial"/>
                <w:noProof/>
                <w:sz w:val="18"/>
                <w:szCs w:val="18"/>
              </w:rPr>
              <w:fldChar w:fldCharType="begin">
                <w:ffData>
                  <w:name w:val="Kontrollkästchen2"/>
                  <w:enabled/>
                  <w:calcOnExit w:val="0"/>
                  <w:checkBox>
                    <w:sizeAuto/>
                    <w:default w:val="0"/>
                  </w:checkBox>
                </w:ffData>
              </w:fldChar>
            </w:r>
            <w:r w:rsidRPr="00D94C9A">
              <w:rPr>
                <w:rFonts w:cs="Arial"/>
                <w:noProof/>
                <w:sz w:val="18"/>
                <w:szCs w:val="18"/>
              </w:rPr>
              <w:instrText xml:space="preserve"> FORMCHECKBOX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fldChar w:fldCharType="end"/>
            </w:r>
            <w:r w:rsidRPr="00D94C9A">
              <w:rPr>
                <w:rFonts w:cs="Arial"/>
                <w:noProof/>
                <w:sz w:val="18"/>
                <w:szCs w:val="18"/>
              </w:rPr>
              <w:t xml:space="preserve"> nein</w:t>
            </w:r>
            <w:r w:rsidRPr="00D94C9A" w:rsidDel="00892737">
              <w:rPr>
                <w:rFonts w:cs="Arial"/>
                <w:noProof/>
              </w:rPr>
              <w:t xml:space="preserve"> </w:t>
            </w:r>
          </w:p>
        </w:tc>
      </w:tr>
      <w:tr w:rsidR="00782A5B" w:rsidRPr="00D94C9A" w14:paraId="20E16C03" w14:textId="77777777" w:rsidTr="00AA5909">
        <w:trPr>
          <w:trHeight w:val="227"/>
        </w:trPr>
        <w:tc>
          <w:tcPr>
            <w:tcW w:w="595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078EDEAC" w14:textId="6FB5222F" w:rsidR="00782A5B" w:rsidRPr="00D94C9A" w:rsidRDefault="00782A5B" w:rsidP="00762A61">
            <w:pPr>
              <w:rPr>
                <w:rFonts w:cs="Arial"/>
                <w:noProof/>
              </w:rPr>
            </w:pPr>
            <w:r w:rsidRPr="00D94C9A">
              <w:rPr>
                <w:rFonts w:cs="Arial"/>
                <w:noProof/>
              </w:rPr>
              <w:t xml:space="preserve">Das Aufnahmegespräch zur Therapiezielplanung findet </w:t>
            </w:r>
            <w:r w:rsidRPr="00D94C9A">
              <w:rPr>
                <w:rFonts w:cs="Arial"/>
                <w:noProof/>
                <w:color w:val="000000" w:themeColor="text1"/>
              </w:rPr>
              <w:t xml:space="preserve">(eventuell gemeinsam) durch </w:t>
            </w:r>
            <w:r w:rsidRPr="00D94C9A">
              <w:rPr>
                <w:rFonts w:cs="Arial"/>
                <w:noProof/>
              </w:rPr>
              <w:t>die Ärztin oder den Arzt und die Pflegefachkraft statt.</w:t>
            </w:r>
          </w:p>
        </w:tc>
        <w:tc>
          <w:tcPr>
            <w:tcW w:w="286" w:type="dxa"/>
            <w:tcBorders>
              <w:top w:val="single" w:sz="4" w:space="0" w:color="auto"/>
              <w:left w:val="single" w:sz="4" w:space="0" w:color="auto"/>
              <w:bottom w:val="single" w:sz="4" w:space="0" w:color="auto"/>
              <w:right w:val="single" w:sz="4" w:space="0" w:color="auto"/>
            </w:tcBorders>
            <w:shd w:val="clear" w:color="auto" w:fill="AFDC7E"/>
            <w:vAlign w:val="center"/>
          </w:tcPr>
          <w:p w14:paraId="3725E9B5" w14:textId="77777777" w:rsidR="00782A5B" w:rsidRPr="00D94C9A" w:rsidRDefault="00782A5B" w:rsidP="00366127">
            <w:pPr>
              <w:jc w:val="center"/>
              <w:rPr>
                <w:rFonts w:cs="Arial"/>
                <w:b/>
                <w:noProof/>
              </w:rPr>
            </w:pPr>
            <w:r w:rsidRPr="00D94C9A">
              <w:rPr>
                <w:rFonts w:cs="Arial"/>
                <w:b/>
                <w:noProof/>
              </w:rPr>
              <w:t>X</w:t>
            </w:r>
          </w:p>
        </w:tc>
        <w:tc>
          <w:tcPr>
            <w:tcW w:w="3258"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2651994F" w14:textId="4F11A3A2" w:rsidR="00782A5B" w:rsidRPr="00D94C9A" w:rsidRDefault="00782A5B" w:rsidP="00366127">
            <w:pPr>
              <w:rPr>
                <w:rFonts w:cs="Arial"/>
                <w:noProof/>
                <w:sz w:val="18"/>
                <w:szCs w:val="18"/>
              </w:rPr>
            </w:pPr>
            <w:r w:rsidRPr="00D94C9A">
              <w:rPr>
                <w:rFonts w:cs="Arial"/>
                <w:noProof/>
                <w:sz w:val="18"/>
                <w:szCs w:val="18"/>
              </w:rPr>
              <w:fldChar w:fldCharType="begin">
                <w:ffData>
                  <w:name w:val="Kontrollkästchen1"/>
                  <w:enabled/>
                  <w:calcOnExit w:val="0"/>
                  <w:checkBox>
                    <w:sizeAuto/>
                    <w:default w:val="0"/>
                  </w:checkBox>
                </w:ffData>
              </w:fldChar>
            </w:r>
            <w:r w:rsidRPr="00D94C9A">
              <w:rPr>
                <w:rFonts w:cs="Arial"/>
                <w:noProof/>
                <w:sz w:val="18"/>
                <w:szCs w:val="18"/>
              </w:rPr>
              <w:instrText xml:space="preserve"> FORMCHECKBOX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fldChar w:fldCharType="end"/>
            </w:r>
            <w:r w:rsidRPr="00D94C9A">
              <w:rPr>
                <w:rFonts w:cs="Arial"/>
                <w:noProof/>
                <w:sz w:val="18"/>
                <w:szCs w:val="18"/>
              </w:rPr>
              <w:t xml:space="preserve"> ja     </w:t>
            </w:r>
            <w:r w:rsidRPr="00D94C9A">
              <w:rPr>
                <w:rFonts w:cs="Arial"/>
                <w:noProof/>
                <w:sz w:val="18"/>
                <w:szCs w:val="18"/>
              </w:rPr>
              <w:fldChar w:fldCharType="begin">
                <w:ffData>
                  <w:name w:val="Text2"/>
                  <w:enabled/>
                  <w:calcOnExit w:val="0"/>
                  <w:textInput/>
                </w:ffData>
              </w:fldChar>
            </w:r>
            <w:r w:rsidRPr="00D94C9A">
              <w:rPr>
                <w:rFonts w:cs="Arial"/>
                <w:noProof/>
                <w:sz w:val="18"/>
                <w:szCs w:val="18"/>
              </w:rPr>
              <w:instrText xml:space="preserve"> FORMTEXT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fldChar w:fldCharType="end"/>
            </w:r>
          </w:p>
          <w:p w14:paraId="065FB64D" w14:textId="295DC61D" w:rsidR="00782A5B" w:rsidRPr="00D94C9A" w:rsidRDefault="00782A5B" w:rsidP="00366127">
            <w:pPr>
              <w:jc w:val="both"/>
              <w:rPr>
                <w:rFonts w:cs="Arial"/>
                <w:noProof/>
              </w:rPr>
            </w:pPr>
            <w:r w:rsidRPr="00D94C9A">
              <w:rPr>
                <w:rFonts w:cs="Arial"/>
                <w:noProof/>
                <w:sz w:val="18"/>
                <w:szCs w:val="18"/>
              </w:rPr>
              <w:fldChar w:fldCharType="begin">
                <w:ffData>
                  <w:name w:val="Kontrollkästchen2"/>
                  <w:enabled/>
                  <w:calcOnExit w:val="0"/>
                  <w:checkBox>
                    <w:sizeAuto/>
                    <w:default w:val="0"/>
                  </w:checkBox>
                </w:ffData>
              </w:fldChar>
            </w:r>
            <w:r w:rsidRPr="00D94C9A">
              <w:rPr>
                <w:rFonts w:cs="Arial"/>
                <w:noProof/>
                <w:sz w:val="18"/>
                <w:szCs w:val="18"/>
              </w:rPr>
              <w:instrText xml:space="preserve"> FORMCHECKBOX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fldChar w:fldCharType="end"/>
            </w:r>
            <w:r w:rsidRPr="00D94C9A">
              <w:rPr>
                <w:rFonts w:cs="Arial"/>
                <w:noProof/>
                <w:sz w:val="18"/>
                <w:szCs w:val="18"/>
              </w:rPr>
              <w:t xml:space="preserve"> nein</w:t>
            </w:r>
            <w:r w:rsidRPr="00D94C9A" w:rsidDel="00892737">
              <w:rPr>
                <w:rFonts w:cs="Arial"/>
                <w:noProof/>
              </w:rPr>
              <w:t xml:space="preserve"> </w:t>
            </w:r>
          </w:p>
        </w:tc>
      </w:tr>
      <w:tr w:rsidR="00782A5B" w:rsidRPr="00D94C9A" w14:paraId="223C450C" w14:textId="77777777" w:rsidTr="00AA5909">
        <w:trPr>
          <w:trHeight w:val="462"/>
        </w:trPr>
        <w:tc>
          <w:tcPr>
            <w:tcW w:w="595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02F95FDF" w14:textId="77777777" w:rsidR="00782A5B" w:rsidRPr="00D94C9A" w:rsidRDefault="00782A5B" w:rsidP="00366127">
            <w:pPr>
              <w:rPr>
                <w:rFonts w:cs="Arial"/>
                <w:noProof/>
              </w:rPr>
            </w:pPr>
            <w:r w:rsidRPr="00D94C9A">
              <w:rPr>
                <w:rFonts w:cs="Arial"/>
                <w:noProof/>
              </w:rPr>
              <w:t>Ein multidimensionales Basisassessment (z. B. Kerndatensatz der DGP/DHPV) wird erhoben.</w:t>
            </w:r>
          </w:p>
        </w:tc>
        <w:tc>
          <w:tcPr>
            <w:tcW w:w="286" w:type="dxa"/>
            <w:tcBorders>
              <w:top w:val="single" w:sz="4" w:space="0" w:color="auto"/>
              <w:left w:val="single" w:sz="4" w:space="0" w:color="auto"/>
              <w:bottom w:val="single" w:sz="4" w:space="0" w:color="auto"/>
              <w:right w:val="single" w:sz="4" w:space="0" w:color="auto"/>
            </w:tcBorders>
            <w:shd w:val="clear" w:color="auto" w:fill="AFDC7E"/>
            <w:vAlign w:val="center"/>
          </w:tcPr>
          <w:p w14:paraId="26B019A9" w14:textId="77777777" w:rsidR="00782A5B" w:rsidRPr="00D94C9A" w:rsidRDefault="00782A5B" w:rsidP="00366127">
            <w:pPr>
              <w:jc w:val="center"/>
              <w:rPr>
                <w:rFonts w:cs="Arial"/>
                <w:b/>
                <w:noProof/>
              </w:rPr>
            </w:pPr>
            <w:r w:rsidRPr="00D94C9A">
              <w:rPr>
                <w:rFonts w:cs="Arial"/>
                <w:b/>
                <w:noProof/>
              </w:rPr>
              <w:t>X</w:t>
            </w:r>
          </w:p>
        </w:tc>
        <w:tc>
          <w:tcPr>
            <w:tcW w:w="3258"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2C0A4D17" w14:textId="702BAD90" w:rsidR="00782A5B" w:rsidRPr="00D94C9A" w:rsidRDefault="00782A5B" w:rsidP="00366127">
            <w:pPr>
              <w:jc w:val="both"/>
              <w:rPr>
                <w:rFonts w:cs="Arial"/>
                <w:noProof/>
              </w:rPr>
            </w:pPr>
            <w:r w:rsidRPr="00D94C9A">
              <w:rPr>
                <w:rFonts w:cs="Arial"/>
                <w:noProof/>
                <w:sz w:val="18"/>
                <w:szCs w:val="18"/>
              </w:rPr>
              <w:fldChar w:fldCharType="begin">
                <w:ffData>
                  <w:name w:val="Text2"/>
                  <w:enabled/>
                  <w:calcOnExit w:val="0"/>
                  <w:textInput/>
                </w:ffData>
              </w:fldChar>
            </w:r>
            <w:r w:rsidRPr="00D94C9A">
              <w:rPr>
                <w:rFonts w:cs="Arial"/>
                <w:noProof/>
                <w:sz w:val="18"/>
                <w:szCs w:val="18"/>
              </w:rPr>
              <w:instrText xml:space="preserve"> FORMTEXT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fldChar w:fldCharType="end"/>
            </w:r>
          </w:p>
        </w:tc>
      </w:tr>
      <w:tr w:rsidR="00782A5B" w:rsidRPr="00D94C9A" w14:paraId="425483C9" w14:textId="77777777" w:rsidTr="00AA5909">
        <w:trPr>
          <w:trHeight w:val="227"/>
        </w:trPr>
        <w:tc>
          <w:tcPr>
            <w:tcW w:w="595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7D31A117" w14:textId="4EA4E3C6" w:rsidR="00782A5B" w:rsidRPr="00D94C9A" w:rsidRDefault="00782A5B" w:rsidP="005D6A72">
            <w:pPr>
              <w:rPr>
                <w:rFonts w:cs="Arial"/>
                <w:noProof/>
              </w:rPr>
            </w:pPr>
            <w:r w:rsidRPr="00D94C9A">
              <w:rPr>
                <w:rFonts w:cs="Arial"/>
                <w:noProof/>
              </w:rPr>
              <w:t xml:space="preserve">Ein dokumentiertes Verfahren zur Umsetzung der </w:t>
            </w:r>
            <w:r w:rsidRPr="00D94C9A">
              <w:rPr>
                <w:rFonts w:cs="Arial"/>
                <w:noProof/>
                <w:color w:val="000000" w:themeColor="text1"/>
              </w:rPr>
              <w:t xml:space="preserve">gesundheitlichen Versorgungsplanung </w:t>
            </w:r>
            <w:r w:rsidRPr="00D94C9A">
              <w:rPr>
                <w:rFonts w:cs="Arial"/>
                <w:noProof/>
              </w:rPr>
              <w:t>ist beschrieben.</w:t>
            </w:r>
          </w:p>
        </w:tc>
        <w:tc>
          <w:tcPr>
            <w:tcW w:w="286" w:type="dxa"/>
            <w:tcBorders>
              <w:top w:val="single" w:sz="4" w:space="0" w:color="auto"/>
              <w:left w:val="single" w:sz="4" w:space="0" w:color="auto"/>
              <w:bottom w:val="single" w:sz="4" w:space="0" w:color="auto"/>
              <w:right w:val="single" w:sz="4" w:space="0" w:color="auto"/>
            </w:tcBorders>
            <w:shd w:val="clear" w:color="auto" w:fill="AFDC7E"/>
            <w:vAlign w:val="center"/>
          </w:tcPr>
          <w:p w14:paraId="7107053E" w14:textId="77777777" w:rsidR="00782A5B" w:rsidRPr="00D94C9A" w:rsidRDefault="00782A5B" w:rsidP="00366127">
            <w:pPr>
              <w:jc w:val="center"/>
              <w:rPr>
                <w:rFonts w:cs="Arial"/>
                <w:b/>
                <w:noProof/>
              </w:rPr>
            </w:pPr>
            <w:r w:rsidRPr="00D94C9A">
              <w:rPr>
                <w:rFonts w:cs="Arial"/>
                <w:b/>
                <w:noProof/>
              </w:rPr>
              <w:t>X</w:t>
            </w:r>
          </w:p>
        </w:tc>
        <w:tc>
          <w:tcPr>
            <w:tcW w:w="3258"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69718051" w14:textId="5338FF96" w:rsidR="00782A5B" w:rsidRPr="00D94C9A" w:rsidRDefault="00782A5B" w:rsidP="00366127">
            <w:pPr>
              <w:jc w:val="both"/>
              <w:rPr>
                <w:rFonts w:cs="Arial"/>
                <w:noProof/>
              </w:rPr>
            </w:pPr>
            <w:r w:rsidRPr="00D94C9A">
              <w:rPr>
                <w:rFonts w:cs="Arial"/>
                <w:noProof/>
                <w:sz w:val="18"/>
                <w:szCs w:val="18"/>
              </w:rPr>
              <w:fldChar w:fldCharType="begin">
                <w:ffData>
                  <w:name w:val="Text2"/>
                  <w:enabled/>
                  <w:calcOnExit w:val="0"/>
                  <w:textInput/>
                </w:ffData>
              </w:fldChar>
            </w:r>
            <w:r w:rsidRPr="00D94C9A">
              <w:rPr>
                <w:rFonts w:cs="Arial"/>
                <w:noProof/>
                <w:sz w:val="18"/>
                <w:szCs w:val="18"/>
              </w:rPr>
              <w:instrText xml:space="preserve"> FORMTEXT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fldChar w:fldCharType="end"/>
            </w:r>
          </w:p>
        </w:tc>
      </w:tr>
      <w:tr w:rsidR="00782A5B" w:rsidRPr="00D94C9A" w14:paraId="643BD152" w14:textId="77777777" w:rsidTr="00AA5909">
        <w:trPr>
          <w:trHeight w:val="227"/>
        </w:trPr>
        <w:tc>
          <w:tcPr>
            <w:tcW w:w="595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3F508020" w14:textId="5B5FF618" w:rsidR="00782A5B" w:rsidRPr="00D94C9A" w:rsidRDefault="00782A5B" w:rsidP="00366127">
            <w:pPr>
              <w:rPr>
                <w:rFonts w:cs="Arial"/>
                <w:noProof/>
              </w:rPr>
            </w:pPr>
            <w:bookmarkStart w:id="468" w:name="_Hlk161125324"/>
            <w:r w:rsidRPr="00FA4EFD">
              <w:rPr>
                <w:rFonts w:cs="Arial"/>
                <w:noProof/>
              </w:rPr>
              <w:t>Die Vorgehensweise zum Erfassen von Symptomen und Belastungen mittels validierter Instrumente (z. B. MIDOS, iPOS</w:t>
            </w:r>
            <w:r w:rsidR="008A6868" w:rsidRPr="00FA4EFD">
              <w:rPr>
                <w:rFonts w:cs="Arial"/>
                <w:noProof/>
              </w:rPr>
              <w:t xml:space="preserve">, </w:t>
            </w:r>
            <w:r w:rsidR="008A6868" w:rsidRPr="00FA4EFD">
              <w:rPr>
                <w:rFonts w:cs="Arial"/>
              </w:rPr>
              <w:t>AKPS, Palliativphase</w:t>
            </w:r>
            <w:r w:rsidRPr="00FA4EFD">
              <w:rPr>
                <w:rFonts w:cs="Arial"/>
                <w:noProof/>
              </w:rPr>
              <w:t>) ist beschrieben.</w:t>
            </w:r>
            <w:bookmarkEnd w:id="468"/>
          </w:p>
        </w:tc>
        <w:tc>
          <w:tcPr>
            <w:tcW w:w="286" w:type="dxa"/>
            <w:tcBorders>
              <w:top w:val="single" w:sz="4" w:space="0" w:color="auto"/>
              <w:left w:val="single" w:sz="4" w:space="0" w:color="auto"/>
              <w:bottom w:val="single" w:sz="4" w:space="0" w:color="auto"/>
              <w:right w:val="single" w:sz="4" w:space="0" w:color="auto"/>
            </w:tcBorders>
            <w:shd w:val="clear" w:color="auto" w:fill="AFDC7E"/>
            <w:vAlign w:val="center"/>
          </w:tcPr>
          <w:p w14:paraId="31AC0F92" w14:textId="77777777" w:rsidR="00782A5B" w:rsidRPr="00D94C9A" w:rsidRDefault="00782A5B" w:rsidP="00366127">
            <w:pPr>
              <w:jc w:val="center"/>
              <w:rPr>
                <w:rFonts w:cs="Arial"/>
                <w:b/>
                <w:noProof/>
              </w:rPr>
            </w:pPr>
            <w:r w:rsidRPr="00D94C9A">
              <w:rPr>
                <w:rFonts w:cs="Arial"/>
                <w:b/>
                <w:noProof/>
              </w:rPr>
              <w:t>X</w:t>
            </w:r>
          </w:p>
        </w:tc>
        <w:tc>
          <w:tcPr>
            <w:tcW w:w="3258"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548A99D1" w14:textId="101224E4" w:rsidR="00782A5B" w:rsidRPr="00D94C9A" w:rsidRDefault="00782A5B" w:rsidP="00366127">
            <w:pPr>
              <w:jc w:val="both"/>
              <w:rPr>
                <w:rFonts w:cs="Arial"/>
                <w:noProof/>
              </w:rPr>
            </w:pPr>
            <w:r w:rsidRPr="00D94C9A">
              <w:rPr>
                <w:rFonts w:cs="Arial"/>
                <w:noProof/>
                <w:sz w:val="18"/>
                <w:szCs w:val="18"/>
              </w:rPr>
              <w:fldChar w:fldCharType="begin">
                <w:ffData>
                  <w:name w:val="Text2"/>
                  <w:enabled/>
                  <w:calcOnExit w:val="0"/>
                  <w:textInput/>
                </w:ffData>
              </w:fldChar>
            </w:r>
            <w:r w:rsidRPr="00D94C9A">
              <w:rPr>
                <w:rFonts w:cs="Arial"/>
                <w:noProof/>
                <w:sz w:val="18"/>
                <w:szCs w:val="18"/>
              </w:rPr>
              <w:instrText xml:space="preserve"> FORMTEXT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fldChar w:fldCharType="end"/>
            </w:r>
          </w:p>
        </w:tc>
      </w:tr>
      <w:tr w:rsidR="00782A5B" w:rsidRPr="00D94C9A" w14:paraId="074C676A" w14:textId="77777777" w:rsidTr="00AA5909">
        <w:trPr>
          <w:trHeight w:val="227"/>
        </w:trPr>
        <w:tc>
          <w:tcPr>
            <w:tcW w:w="595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65DA344B" w14:textId="77777777" w:rsidR="00782A5B" w:rsidRPr="00D94C9A" w:rsidRDefault="00782A5B" w:rsidP="00366127">
            <w:pPr>
              <w:rPr>
                <w:rFonts w:cs="Arial"/>
                <w:noProof/>
              </w:rPr>
            </w:pPr>
            <w:r w:rsidRPr="00D94C9A">
              <w:rPr>
                <w:rFonts w:cs="Arial"/>
                <w:noProof/>
              </w:rPr>
              <w:t>Eine standardisierte Symptomverlaufsdokumentation ist erstellt.</w:t>
            </w:r>
          </w:p>
        </w:tc>
        <w:tc>
          <w:tcPr>
            <w:tcW w:w="286" w:type="dxa"/>
            <w:tcBorders>
              <w:top w:val="single" w:sz="4" w:space="0" w:color="auto"/>
              <w:left w:val="single" w:sz="4" w:space="0" w:color="auto"/>
              <w:bottom w:val="single" w:sz="4" w:space="0" w:color="auto"/>
              <w:right w:val="single" w:sz="4" w:space="0" w:color="auto"/>
            </w:tcBorders>
            <w:shd w:val="clear" w:color="auto" w:fill="AFDC7E"/>
            <w:vAlign w:val="center"/>
          </w:tcPr>
          <w:p w14:paraId="645E5C3D" w14:textId="77777777" w:rsidR="00782A5B" w:rsidRPr="00D94C9A" w:rsidRDefault="00782A5B" w:rsidP="00366127">
            <w:pPr>
              <w:jc w:val="center"/>
              <w:rPr>
                <w:rFonts w:cs="Arial"/>
                <w:b/>
                <w:noProof/>
              </w:rPr>
            </w:pPr>
            <w:r w:rsidRPr="00D94C9A">
              <w:rPr>
                <w:rFonts w:cs="Arial"/>
                <w:b/>
                <w:noProof/>
              </w:rPr>
              <w:t>X</w:t>
            </w:r>
          </w:p>
        </w:tc>
        <w:tc>
          <w:tcPr>
            <w:tcW w:w="3258"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53BFFCA7" w14:textId="34F9AEEA" w:rsidR="00782A5B" w:rsidRPr="00D94C9A" w:rsidRDefault="00782A5B" w:rsidP="00366127">
            <w:pPr>
              <w:jc w:val="both"/>
              <w:rPr>
                <w:rFonts w:cs="Arial"/>
                <w:noProof/>
              </w:rPr>
            </w:pPr>
            <w:r w:rsidRPr="00D94C9A">
              <w:rPr>
                <w:rFonts w:cs="Arial"/>
                <w:noProof/>
                <w:sz w:val="18"/>
                <w:szCs w:val="18"/>
              </w:rPr>
              <w:fldChar w:fldCharType="begin">
                <w:ffData>
                  <w:name w:val="Text2"/>
                  <w:enabled/>
                  <w:calcOnExit w:val="0"/>
                  <w:textInput/>
                </w:ffData>
              </w:fldChar>
            </w:r>
            <w:r w:rsidRPr="00D94C9A">
              <w:rPr>
                <w:rFonts w:cs="Arial"/>
                <w:noProof/>
                <w:sz w:val="18"/>
                <w:szCs w:val="18"/>
              </w:rPr>
              <w:instrText xml:space="preserve"> FORMTEXT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fldChar w:fldCharType="end"/>
            </w:r>
          </w:p>
        </w:tc>
      </w:tr>
      <w:tr w:rsidR="00FD5658" w:rsidRPr="00D94C9A" w14:paraId="313B9861" w14:textId="77777777" w:rsidTr="00C568DA">
        <w:trPr>
          <w:trHeight w:val="28"/>
        </w:trPr>
        <w:tc>
          <w:tcPr>
            <w:tcW w:w="9498" w:type="dxa"/>
            <w:gridSpan w:val="5"/>
            <w:shd w:val="clear" w:color="auto" w:fill="BFBFBF" w:themeFill="background1" w:themeFillShade="BF"/>
            <w:tcMar>
              <w:top w:w="57" w:type="dxa"/>
              <w:bottom w:w="57" w:type="dxa"/>
            </w:tcMar>
            <w:vAlign w:val="center"/>
          </w:tcPr>
          <w:p w14:paraId="192811B2" w14:textId="663A73D7" w:rsidR="00FD5658" w:rsidRPr="00D94C9A" w:rsidRDefault="000D7341" w:rsidP="00366127">
            <w:pPr>
              <w:rPr>
                <w:rFonts w:cs="Arial"/>
                <w:b/>
                <w:noProof/>
              </w:rPr>
            </w:pPr>
            <w:r w:rsidRPr="00D94C9A">
              <w:rPr>
                <w:rFonts w:cs="Arial"/>
                <w:b/>
                <w:noProof/>
              </w:rPr>
              <w:t xml:space="preserve">Weitergehende </w:t>
            </w:r>
            <w:r w:rsidR="00FD5658" w:rsidRPr="00D94C9A">
              <w:rPr>
                <w:rFonts w:cs="Arial"/>
                <w:b/>
                <w:noProof/>
              </w:rPr>
              <w:t>Beschreibung durch die Einrichtung</w:t>
            </w:r>
          </w:p>
        </w:tc>
      </w:tr>
      <w:tr w:rsidR="00FD5658" w:rsidRPr="00D94C9A" w14:paraId="13E7FDBE" w14:textId="77777777" w:rsidTr="00C568DA">
        <w:tc>
          <w:tcPr>
            <w:tcW w:w="9498" w:type="dxa"/>
            <w:gridSpan w:val="5"/>
            <w:tcBorders>
              <w:bottom w:val="single" w:sz="4" w:space="0" w:color="auto"/>
            </w:tcBorders>
            <w:shd w:val="clear" w:color="auto" w:fill="auto"/>
            <w:tcMar>
              <w:top w:w="57" w:type="dxa"/>
              <w:bottom w:w="57" w:type="dxa"/>
            </w:tcMar>
            <w:vAlign w:val="center"/>
          </w:tcPr>
          <w:p w14:paraId="56519C5A" w14:textId="77777777" w:rsidR="00FD5658" w:rsidRPr="00D94C9A" w:rsidRDefault="00FD5658" w:rsidP="00366127">
            <w:pPr>
              <w:rPr>
                <w:rFonts w:cs="Arial"/>
                <w:noProof/>
              </w:rPr>
            </w:pPr>
            <w:r w:rsidRPr="00D94C9A">
              <w:rPr>
                <w:rFonts w:cs="Arial"/>
                <w:noProof/>
              </w:rPr>
              <w:fldChar w:fldCharType="begin">
                <w:ffData>
                  <w:name w:val="Text2"/>
                  <w:enabled/>
                  <w:calcOnExit w:val="0"/>
                  <w:textInput/>
                </w:ffData>
              </w:fldChar>
            </w:r>
            <w:r w:rsidRPr="00D94C9A">
              <w:rPr>
                <w:rFonts w:cs="Arial"/>
                <w:noProof/>
              </w:rPr>
              <w:instrText xml:space="preserve"> FORMTEXT </w:instrText>
            </w:r>
            <w:r w:rsidRPr="00D94C9A">
              <w:rPr>
                <w:rFonts w:cs="Arial"/>
                <w:noProof/>
              </w:rPr>
            </w:r>
            <w:r w:rsidRPr="00D94C9A">
              <w:rPr>
                <w:rFonts w:cs="Arial"/>
                <w:noProof/>
              </w:rPr>
              <w:fldChar w:fldCharType="separate"/>
            </w:r>
            <w:r w:rsidRPr="00D94C9A">
              <w:rPr>
                <w:rFonts w:cs="Arial"/>
                <w:noProof/>
              </w:rPr>
              <w:t> </w:t>
            </w:r>
            <w:r w:rsidRPr="00D94C9A">
              <w:rPr>
                <w:rFonts w:cs="Arial"/>
                <w:noProof/>
              </w:rPr>
              <w:t> </w:t>
            </w:r>
            <w:r w:rsidRPr="00D94C9A">
              <w:rPr>
                <w:rFonts w:cs="Arial"/>
                <w:noProof/>
              </w:rPr>
              <w:t> </w:t>
            </w:r>
            <w:r w:rsidRPr="00D94C9A">
              <w:rPr>
                <w:rFonts w:cs="Arial"/>
                <w:noProof/>
              </w:rPr>
              <w:t> </w:t>
            </w:r>
            <w:r w:rsidRPr="00D94C9A">
              <w:rPr>
                <w:rFonts w:cs="Arial"/>
                <w:noProof/>
              </w:rPr>
              <w:t> </w:t>
            </w:r>
            <w:r w:rsidRPr="00D94C9A">
              <w:rPr>
                <w:rFonts w:cs="Arial"/>
                <w:noProof/>
              </w:rPr>
              <w:fldChar w:fldCharType="end"/>
            </w:r>
          </w:p>
        </w:tc>
      </w:tr>
    </w:tbl>
    <w:p w14:paraId="73A6AE8D" w14:textId="77777777" w:rsidR="00FD5658" w:rsidRPr="00D94C9A" w:rsidRDefault="00FD5658" w:rsidP="0032377E">
      <w:pPr>
        <w:rPr>
          <w:rFonts w:cs="Arial"/>
          <w:noProof/>
        </w:rPr>
      </w:pPr>
    </w:p>
    <w:p w14:paraId="560F4825" w14:textId="77777777" w:rsidR="007679C4" w:rsidRPr="00D94C9A" w:rsidRDefault="007679C4" w:rsidP="00682C48">
      <w:pPr>
        <w:rPr>
          <w:rFonts w:cs="Arial"/>
          <w:noProof/>
        </w:rPr>
      </w:pPr>
    </w:p>
    <w:p w14:paraId="59550164" w14:textId="53EA2625" w:rsidR="00193234" w:rsidRPr="00D94C9A" w:rsidRDefault="00336EBA" w:rsidP="00605131">
      <w:pPr>
        <w:pStyle w:val="Formatvorlage1"/>
        <w:rPr>
          <w:noProof/>
          <w:lang w:val="de-DE"/>
        </w:rPr>
      </w:pPr>
      <w:bookmarkStart w:id="469" w:name="_Toc157691324"/>
      <w:r w:rsidRPr="00D94C9A">
        <w:rPr>
          <w:noProof/>
          <w:lang w:val="de-DE"/>
        </w:rPr>
        <w:t>Therapiezielplanung und -</w:t>
      </w:r>
      <w:r w:rsidR="00193234" w:rsidRPr="00D94C9A">
        <w:rPr>
          <w:noProof/>
          <w:lang w:val="de-DE"/>
        </w:rPr>
        <w:t>evaluation</w:t>
      </w:r>
      <w:bookmarkEnd w:id="469"/>
    </w:p>
    <w:p w14:paraId="295ED78A" w14:textId="77777777" w:rsidR="00B701DD" w:rsidRPr="00D94C9A" w:rsidRDefault="00B701DD" w:rsidP="00B701DD">
      <w:pPr>
        <w:rPr>
          <w:rFonts w:cs="Arial"/>
          <w:noProof/>
        </w:rPr>
      </w:pPr>
    </w:p>
    <w:tbl>
      <w:tblPr>
        <w:tblW w:w="4918"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70" w:type="dxa"/>
          <w:bottom w:w="28" w:type="dxa"/>
          <w:right w:w="70" w:type="dxa"/>
        </w:tblCellMar>
        <w:tblLook w:val="0000" w:firstRow="0" w:lastRow="0" w:firstColumn="0" w:lastColumn="0" w:noHBand="0" w:noVBand="0"/>
      </w:tblPr>
      <w:tblGrid>
        <w:gridCol w:w="5954"/>
        <w:gridCol w:w="275"/>
        <w:gridCol w:w="3269"/>
      </w:tblGrid>
      <w:tr w:rsidR="00782A5B" w:rsidRPr="00D94C9A" w14:paraId="1D20C885" w14:textId="77777777" w:rsidTr="00AA5909">
        <w:trPr>
          <w:trHeight w:val="284"/>
          <w:tblHeader/>
        </w:trPr>
        <w:tc>
          <w:tcPr>
            <w:tcW w:w="5954" w:type="dxa"/>
            <w:tcBorders>
              <w:top w:val="single" w:sz="4" w:space="0" w:color="auto"/>
            </w:tcBorders>
            <w:shd w:val="clear" w:color="auto" w:fill="BFBFBF" w:themeFill="background1" w:themeFillShade="BF"/>
            <w:tcMar>
              <w:top w:w="57" w:type="dxa"/>
              <w:bottom w:w="57" w:type="dxa"/>
            </w:tcMar>
            <w:vAlign w:val="center"/>
          </w:tcPr>
          <w:p w14:paraId="69CCDDEB" w14:textId="77777777" w:rsidR="00782A5B" w:rsidRDefault="00782A5B" w:rsidP="00274FA4">
            <w:pPr>
              <w:rPr>
                <w:rFonts w:cs="Arial"/>
                <w:b/>
                <w:noProof/>
              </w:rPr>
            </w:pPr>
            <w:r w:rsidRPr="00D94C9A">
              <w:rPr>
                <w:rFonts w:cs="Arial"/>
                <w:b/>
                <w:noProof/>
              </w:rPr>
              <w:t>Anforderung zur Zertifizierung nach DGP</w:t>
            </w:r>
          </w:p>
          <w:p w14:paraId="24BD0CAF" w14:textId="736A618D" w:rsidR="00B66C6C" w:rsidRPr="00D94C9A" w:rsidRDefault="00B66C6C" w:rsidP="00274FA4">
            <w:pPr>
              <w:rPr>
                <w:rFonts w:cs="Arial"/>
                <w:b/>
                <w:noProof/>
              </w:rPr>
            </w:pPr>
            <w:r w:rsidRPr="009B6062">
              <w:rPr>
                <w:rFonts w:cs="Arial"/>
                <w:bCs/>
                <w:noProof/>
              </w:rPr>
              <w:t>„X“ = verpflichtende Anforderung</w:t>
            </w:r>
          </w:p>
        </w:tc>
        <w:tc>
          <w:tcPr>
            <w:tcW w:w="275" w:type="dxa"/>
            <w:tcBorders>
              <w:top w:val="single" w:sz="4" w:space="0" w:color="auto"/>
            </w:tcBorders>
            <w:shd w:val="clear" w:color="auto" w:fill="AFDC7E"/>
            <w:vAlign w:val="center"/>
          </w:tcPr>
          <w:p w14:paraId="2356E816" w14:textId="53243AF1" w:rsidR="00782A5B" w:rsidRPr="00D94C9A" w:rsidRDefault="00782A5B" w:rsidP="00274FA4">
            <w:pPr>
              <w:jc w:val="center"/>
              <w:rPr>
                <w:rFonts w:cs="Arial"/>
                <w:b/>
                <w:noProof/>
              </w:rPr>
            </w:pPr>
            <w:r w:rsidRPr="00D94C9A">
              <w:rPr>
                <w:rFonts w:cs="Arial"/>
                <w:b/>
                <w:noProof/>
              </w:rPr>
              <w:t>X</w:t>
            </w:r>
          </w:p>
        </w:tc>
        <w:tc>
          <w:tcPr>
            <w:tcW w:w="3269" w:type="dxa"/>
            <w:tcBorders>
              <w:top w:val="single" w:sz="4" w:space="0" w:color="auto"/>
            </w:tcBorders>
            <w:shd w:val="clear" w:color="auto" w:fill="BFBFBF" w:themeFill="background1" w:themeFillShade="BF"/>
            <w:vAlign w:val="center"/>
          </w:tcPr>
          <w:p w14:paraId="6E7F1FA9" w14:textId="77777777" w:rsidR="00782A5B" w:rsidRPr="00D94C9A" w:rsidRDefault="00782A5B" w:rsidP="00274FA4">
            <w:pPr>
              <w:jc w:val="center"/>
              <w:rPr>
                <w:rFonts w:cs="Arial"/>
                <w:b/>
                <w:noProof/>
              </w:rPr>
            </w:pPr>
            <w:r w:rsidRPr="00D94C9A">
              <w:rPr>
                <w:rFonts w:cs="Arial"/>
                <w:b/>
                <w:noProof/>
              </w:rPr>
              <w:t>Erläuterung durch die</w:t>
            </w:r>
          </w:p>
          <w:p w14:paraId="40411DCB" w14:textId="2D71B47A" w:rsidR="00782A5B" w:rsidRPr="00D94C9A" w:rsidRDefault="00782A5B" w:rsidP="00274FA4">
            <w:pPr>
              <w:jc w:val="center"/>
              <w:rPr>
                <w:rFonts w:cs="Arial"/>
                <w:b/>
                <w:noProof/>
              </w:rPr>
            </w:pPr>
            <w:r w:rsidRPr="00D94C9A">
              <w:rPr>
                <w:rFonts w:cs="Arial"/>
                <w:b/>
                <w:noProof/>
              </w:rPr>
              <w:t>Einrichtung</w:t>
            </w:r>
          </w:p>
        </w:tc>
      </w:tr>
      <w:tr w:rsidR="00782A5B" w:rsidRPr="00D94C9A" w14:paraId="7550B319" w14:textId="77777777" w:rsidTr="00AA5909">
        <w:trPr>
          <w:trHeight w:val="227"/>
        </w:trPr>
        <w:tc>
          <w:tcPr>
            <w:tcW w:w="595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61D2C414" w14:textId="57E9DC65" w:rsidR="00782A5B" w:rsidRPr="00D94C9A" w:rsidRDefault="00782A5B" w:rsidP="004E27A2">
            <w:pPr>
              <w:rPr>
                <w:rFonts w:cs="Arial"/>
                <w:noProof/>
              </w:rPr>
            </w:pPr>
            <w:r w:rsidRPr="00D94C9A">
              <w:rPr>
                <w:rFonts w:cs="Arial"/>
                <w:noProof/>
              </w:rPr>
              <w:t xml:space="preserve">Die Therapieplanung erfolgt fortlaufend für jede Patientin </w:t>
            </w:r>
            <w:r w:rsidR="008951DB">
              <w:rPr>
                <w:rFonts w:cs="Arial"/>
                <w:noProof/>
              </w:rPr>
              <w:t>und</w:t>
            </w:r>
            <w:r w:rsidRPr="00D94C9A">
              <w:rPr>
                <w:rFonts w:cs="Arial"/>
                <w:noProof/>
              </w:rPr>
              <w:t xml:space="preserve"> jeden Patienten individuell und wird entsprechend dokumentiert.</w:t>
            </w:r>
            <w:r w:rsidRPr="00D94C9A">
              <w:rPr>
                <w:rStyle w:val="Funotenzeichen"/>
                <w:rFonts w:cs="Arial"/>
                <w:noProof/>
              </w:rPr>
              <w:footnoteReference w:id="30"/>
            </w:r>
          </w:p>
        </w:tc>
        <w:tc>
          <w:tcPr>
            <w:tcW w:w="275" w:type="dxa"/>
            <w:tcBorders>
              <w:top w:val="single" w:sz="4" w:space="0" w:color="auto"/>
              <w:left w:val="single" w:sz="4" w:space="0" w:color="auto"/>
              <w:bottom w:val="single" w:sz="4" w:space="0" w:color="auto"/>
              <w:right w:val="single" w:sz="4" w:space="0" w:color="auto"/>
            </w:tcBorders>
            <w:shd w:val="clear" w:color="auto" w:fill="AFDC7E"/>
            <w:vAlign w:val="center"/>
          </w:tcPr>
          <w:p w14:paraId="71801C39" w14:textId="77777777" w:rsidR="00782A5B" w:rsidRPr="00D94C9A" w:rsidRDefault="00782A5B" w:rsidP="004E27A2">
            <w:pPr>
              <w:jc w:val="center"/>
              <w:rPr>
                <w:rFonts w:cs="Arial"/>
                <w:b/>
                <w:noProof/>
              </w:rPr>
            </w:pPr>
            <w:r w:rsidRPr="00D94C9A">
              <w:rPr>
                <w:rFonts w:cs="Arial"/>
                <w:b/>
                <w:noProof/>
              </w:rPr>
              <w:t>X</w:t>
            </w:r>
          </w:p>
        </w:tc>
        <w:tc>
          <w:tcPr>
            <w:tcW w:w="3269" w:type="dxa"/>
            <w:tcBorders>
              <w:top w:val="single" w:sz="4" w:space="0" w:color="BFBFBF" w:themeColor="background1" w:themeShade="BF"/>
              <w:left w:val="single" w:sz="4" w:space="0" w:color="auto"/>
              <w:right w:val="single" w:sz="4" w:space="0" w:color="auto"/>
            </w:tcBorders>
            <w:shd w:val="clear" w:color="auto" w:fill="FFFFFF" w:themeFill="background1"/>
          </w:tcPr>
          <w:p w14:paraId="1161F069" w14:textId="388EC857" w:rsidR="00782A5B" w:rsidRPr="00D94C9A" w:rsidRDefault="00782A5B" w:rsidP="004E27A2">
            <w:pPr>
              <w:jc w:val="both"/>
              <w:rPr>
                <w:rFonts w:cs="Arial"/>
                <w:noProof/>
              </w:rPr>
            </w:pPr>
            <w:r w:rsidRPr="00D94C9A">
              <w:rPr>
                <w:rFonts w:cs="Arial"/>
                <w:noProof/>
                <w:sz w:val="18"/>
                <w:szCs w:val="18"/>
              </w:rPr>
              <w:fldChar w:fldCharType="begin">
                <w:ffData>
                  <w:name w:val="Text2"/>
                  <w:enabled/>
                  <w:calcOnExit w:val="0"/>
                  <w:textInput/>
                </w:ffData>
              </w:fldChar>
            </w:r>
            <w:r w:rsidRPr="00D94C9A">
              <w:rPr>
                <w:rFonts w:cs="Arial"/>
                <w:noProof/>
                <w:sz w:val="18"/>
                <w:szCs w:val="18"/>
              </w:rPr>
              <w:instrText xml:space="preserve"> FORMTEXT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fldChar w:fldCharType="end"/>
            </w:r>
          </w:p>
        </w:tc>
      </w:tr>
      <w:tr w:rsidR="00782A5B" w:rsidRPr="00D94C9A" w14:paraId="6A503744" w14:textId="77777777" w:rsidTr="00AA5909">
        <w:trPr>
          <w:trHeight w:val="227"/>
        </w:trPr>
        <w:tc>
          <w:tcPr>
            <w:tcW w:w="595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028686E4" w14:textId="0816DA53" w:rsidR="00782A5B" w:rsidRPr="00D94C9A" w:rsidRDefault="00782A5B" w:rsidP="00812837">
            <w:pPr>
              <w:rPr>
                <w:rFonts w:cs="Arial"/>
                <w:noProof/>
              </w:rPr>
            </w:pPr>
            <w:r w:rsidRPr="00D94C9A">
              <w:rPr>
                <w:rFonts w:cs="Arial"/>
                <w:noProof/>
              </w:rPr>
              <w:t>Die Einschätzung der aktuellen Patientensituation erfolgt in jeder Schicht.</w:t>
            </w:r>
          </w:p>
        </w:tc>
        <w:tc>
          <w:tcPr>
            <w:tcW w:w="275" w:type="dxa"/>
            <w:tcBorders>
              <w:top w:val="single" w:sz="4" w:space="0" w:color="auto"/>
              <w:left w:val="single" w:sz="4" w:space="0" w:color="auto"/>
              <w:bottom w:val="single" w:sz="4" w:space="0" w:color="auto"/>
              <w:right w:val="single" w:sz="4" w:space="0" w:color="auto"/>
            </w:tcBorders>
            <w:shd w:val="clear" w:color="auto" w:fill="AFDC7E"/>
            <w:vAlign w:val="center"/>
          </w:tcPr>
          <w:p w14:paraId="353BEE0C" w14:textId="15835EC9" w:rsidR="00782A5B" w:rsidRPr="00D94C9A" w:rsidRDefault="00782A5B" w:rsidP="004E27A2">
            <w:pPr>
              <w:jc w:val="center"/>
              <w:rPr>
                <w:rFonts w:cs="Arial"/>
                <w:b/>
                <w:noProof/>
              </w:rPr>
            </w:pPr>
            <w:r w:rsidRPr="00D94C9A">
              <w:rPr>
                <w:rFonts w:cs="Arial"/>
                <w:b/>
                <w:noProof/>
              </w:rPr>
              <w:t>X</w:t>
            </w:r>
          </w:p>
        </w:tc>
        <w:tc>
          <w:tcPr>
            <w:tcW w:w="3269" w:type="dxa"/>
            <w:tcBorders>
              <w:left w:val="single" w:sz="4" w:space="0" w:color="auto"/>
              <w:right w:val="single" w:sz="4" w:space="0" w:color="auto"/>
            </w:tcBorders>
            <w:shd w:val="clear" w:color="auto" w:fill="FFFFFF" w:themeFill="background1"/>
          </w:tcPr>
          <w:p w14:paraId="0103118F" w14:textId="5505E591" w:rsidR="00782A5B" w:rsidRPr="00D94C9A" w:rsidRDefault="00782A5B" w:rsidP="00236E6D">
            <w:pPr>
              <w:rPr>
                <w:rFonts w:cs="Arial"/>
                <w:noProof/>
                <w:sz w:val="18"/>
                <w:szCs w:val="18"/>
              </w:rPr>
            </w:pPr>
            <w:r w:rsidRPr="00D94C9A">
              <w:rPr>
                <w:rFonts w:cs="Arial"/>
                <w:noProof/>
                <w:sz w:val="18"/>
                <w:szCs w:val="18"/>
              </w:rPr>
              <w:fldChar w:fldCharType="begin">
                <w:ffData>
                  <w:name w:val="Kontrollkästchen1"/>
                  <w:enabled/>
                  <w:calcOnExit w:val="0"/>
                  <w:checkBox>
                    <w:sizeAuto/>
                    <w:default w:val="0"/>
                  </w:checkBox>
                </w:ffData>
              </w:fldChar>
            </w:r>
            <w:r w:rsidRPr="00D94C9A">
              <w:rPr>
                <w:rFonts w:cs="Arial"/>
                <w:noProof/>
                <w:sz w:val="18"/>
                <w:szCs w:val="18"/>
              </w:rPr>
              <w:instrText xml:space="preserve"> FORMCHECKBOX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fldChar w:fldCharType="end"/>
            </w:r>
            <w:r w:rsidRPr="00D94C9A">
              <w:rPr>
                <w:rFonts w:cs="Arial"/>
                <w:noProof/>
                <w:sz w:val="18"/>
                <w:szCs w:val="18"/>
              </w:rPr>
              <w:t xml:space="preserve"> ja     </w:t>
            </w:r>
            <w:r w:rsidRPr="00D94C9A">
              <w:rPr>
                <w:rFonts w:cs="Arial"/>
                <w:noProof/>
                <w:sz w:val="18"/>
                <w:szCs w:val="18"/>
              </w:rPr>
              <w:fldChar w:fldCharType="begin">
                <w:ffData>
                  <w:name w:val="Text2"/>
                  <w:enabled/>
                  <w:calcOnExit w:val="0"/>
                  <w:textInput/>
                </w:ffData>
              </w:fldChar>
            </w:r>
            <w:r w:rsidRPr="00D94C9A">
              <w:rPr>
                <w:rFonts w:cs="Arial"/>
                <w:noProof/>
                <w:sz w:val="18"/>
                <w:szCs w:val="18"/>
              </w:rPr>
              <w:instrText xml:space="preserve"> FORMTEXT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fldChar w:fldCharType="end"/>
            </w:r>
          </w:p>
          <w:p w14:paraId="198A50F3" w14:textId="6DC54894" w:rsidR="00782A5B" w:rsidRPr="00D94C9A" w:rsidRDefault="00782A5B" w:rsidP="00236E6D">
            <w:pPr>
              <w:jc w:val="both"/>
              <w:rPr>
                <w:rFonts w:cs="Arial"/>
                <w:noProof/>
              </w:rPr>
            </w:pPr>
            <w:r w:rsidRPr="00D94C9A">
              <w:rPr>
                <w:rFonts w:cs="Arial"/>
                <w:noProof/>
                <w:sz w:val="18"/>
                <w:szCs w:val="18"/>
              </w:rPr>
              <w:fldChar w:fldCharType="begin">
                <w:ffData>
                  <w:name w:val="Kontrollkästchen2"/>
                  <w:enabled/>
                  <w:calcOnExit w:val="0"/>
                  <w:checkBox>
                    <w:sizeAuto/>
                    <w:default w:val="0"/>
                  </w:checkBox>
                </w:ffData>
              </w:fldChar>
            </w:r>
            <w:r w:rsidRPr="00D94C9A">
              <w:rPr>
                <w:rFonts w:cs="Arial"/>
                <w:noProof/>
                <w:sz w:val="18"/>
                <w:szCs w:val="18"/>
              </w:rPr>
              <w:instrText xml:space="preserve"> FORMCHECKBOX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fldChar w:fldCharType="end"/>
            </w:r>
            <w:r w:rsidRPr="00D94C9A">
              <w:rPr>
                <w:rFonts w:cs="Arial"/>
                <w:noProof/>
                <w:sz w:val="18"/>
                <w:szCs w:val="18"/>
              </w:rPr>
              <w:t xml:space="preserve"> nein</w:t>
            </w:r>
          </w:p>
        </w:tc>
      </w:tr>
      <w:tr w:rsidR="00782A5B" w:rsidRPr="00D94C9A" w14:paraId="18EA6220" w14:textId="77777777" w:rsidTr="00AA5909">
        <w:trPr>
          <w:trHeight w:val="227"/>
        </w:trPr>
        <w:tc>
          <w:tcPr>
            <w:tcW w:w="595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7FFAC21F" w14:textId="7C52A172" w:rsidR="00782A5B" w:rsidRPr="00D94C9A" w:rsidRDefault="00782A5B" w:rsidP="004E27A2">
            <w:pPr>
              <w:rPr>
                <w:rFonts w:cs="Arial"/>
                <w:noProof/>
              </w:rPr>
            </w:pPr>
            <w:r w:rsidRPr="00D94C9A">
              <w:rPr>
                <w:rFonts w:cs="Arial"/>
                <w:noProof/>
              </w:rPr>
              <w:t>Ein dokumentiertes Verfahren zu schwierigen Entscheidungen (palliative Sedierung, Sterben zulassen, Einbeziehung de</w:t>
            </w:r>
            <w:r>
              <w:rPr>
                <w:rFonts w:cs="Arial"/>
                <w:noProof/>
              </w:rPr>
              <w:t>r</w:t>
            </w:r>
            <w:r w:rsidRPr="00D94C9A">
              <w:rPr>
                <w:rFonts w:cs="Arial"/>
                <w:noProof/>
              </w:rPr>
              <w:t xml:space="preserve"> Patient</w:t>
            </w:r>
            <w:r>
              <w:rPr>
                <w:rFonts w:cs="Arial"/>
                <w:noProof/>
              </w:rPr>
              <w:t>i</w:t>
            </w:r>
            <w:r w:rsidRPr="00D94C9A">
              <w:rPr>
                <w:rFonts w:cs="Arial"/>
                <w:noProof/>
              </w:rPr>
              <w:t>n</w:t>
            </w:r>
            <w:r>
              <w:rPr>
                <w:rFonts w:cs="Arial"/>
                <w:noProof/>
              </w:rPr>
              <w:t xml:space="preserve"> / des Patienten</w:t>
            </w:r>
            <w:r w:rsidRPr="00D94C9A">
              <w:rPr>
                <w:rFonts w:cs="Arial"/>
                <w:noProof/>
              </w:rPr>
              <w:t xml:space="preserve"> und des Teams in schwierige Entscheidungen etc.) ist hinterlegt.</w:t>
            </w:r>
          </w:p>
        </w:tc>
        <w:tc>
          <w:tcPr>
            <w:tcW w:w="275" w:type="dxa"/>
            <w:tcBorders>
              <w:top w:val="single" w:sz="4" w:space="0" w:color="auto"/>
              <w:left w:val="single" w:sz="4" w:space="0" w:color="auto"/>
              <w:bottom w:val="single" w:sz="4" w:space="0" w:color="auto"/>
              <w:right w:val="single" w:sz="4" w:space="0" w:color="auto"/>
            </w:tcBorders>
            <w:shd w:val="clear" w:color="auto" w:fill="AFDC7E"/>
            <w:vAlign w:val="center"/>
          </w:tcPr>
          <w:p w14:paraId="6AF3C076" w14:textId="5C83DE11" w:rsidR="00782A5B" w:rsidRPr="00D94C9A" w:rsidRDefault="00782A5B" w:rsidP="004E27A2">
            <w:pPr>
              <w:jc w:val="center"/>
              <w:rPr>
                <w:rFonts w:cs="Arial"/>
                <w:b/>
                <w:noProof/>
              </w:rPr>
            </w:pPr>
            <w:r w:rsidRPr="00D94C9A">
              <w:rPr>
                <w:rFonts w:cs="Arial"/>
                <w:b/>
                <w:noProof/>
              </w:rPr>
              <w:t>X</w:t>
            </w:r>
          </w:p>
        </w:tc>
        <w:tc>
          <w:tcPr>
            <w:tcW w:w="3269" w:type="dxa"/>
            <w:tcBorders>
              <w:left w:val="single" w:sz="4" w:space="0" w:color="auto"/>
              <w:bottom w:val="single" w:sz="4" w:space="0" w:color="BFBFBF" w:themeColor="background1" w:themeShade="BF"/>
              <w:right w:val="single" w:sz="4" w:space="0" w:color="auto"/>
            </w:tcBorders>
            <w:shd w:val="clear" w:color="auto" w:fill="FFFFFF" w:themeFill="background1"/>
          </w:tcPr>
          <w:p w14:paraId="159B7E92" w14:textId="129045A4" w:rsidR="00782A5B" w:rsidRPr="00D94C9A" w:rsidRDefault="00782A5B" w:rsidP="00236E6D">
            <w:pPr>
              <w:rPr>
                <w:rFonts w:cs="Arial"/>
                <w:noProof/>
                <w:sz w:val="18"/>
                <w:szCs w:val="18"/>
              </w:rPr>
            </w:pPr>
            <w:r w:rsidRPr="00D94C9A">
              <w:rPr>
                <w:rFonts w:cs="Arial"/>
                <w:noProof/>
                <w:sz w:val="18"/>
                <w:szCs w:val="18"/>
              </w:rPr>
              <w:fldChar w:fldCharType="begin">
                <w:ffData>
                  <w:name w:val="Kontrollkästchen1"/>
                  <w:enabled/>
                  <w:calcOnExit w:val="0"/>
                  <w:checkBox>
                    <w:sizeAuto/>
                    <w:default w:val="0"/>
                  </w:checkBox>
                </w:ffData>
              </w:fldChar>
            </w:r>
            <w:r w:rsidRPr="00D94C9A">
              <w:rPr>
                <w:rFonts w:cs="Arial"/>
                <w:noProof/>
                <w:sz w:val="18"/>
                <w:szCs w:val="18"/>
              </w:rPr>
              <w:instrText xml:space="preserve"> FORMCHECKBOX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fldChar w:fldCharType="end"/>
            </w:r>
            <w:r w:rsidRPr="00D94C9A">
              <w:rPr>
                <w:rFonts w:cs="Arial"/>
                <w:noProof/>
                <w:sz w:val="18"/>
                <w:szCs w:val="18"/>
              </w:rPr>
              <w:t xml:space="preserve"> ja     </w:t>
            </w:r>
            <w:r w:rsidRPr="00D94C9A">
              <w:rPr>
                <w:rFonts w:cs="Arial"/>
                <w:noProof/>
                <w:sz w:val="18"/>
                <w:szCs w:val="18"/>
              </w:rPr>
              <w:fldChar w:fldCharType="begin">
                <w:ffData>
                  <w:name w:val="Text2"/>
                  <w:enabled/>
                  <w:calcOnExit w:val="0"/>
                  <w:textInput/>
                </w:ffData>
              </w:fldChar>
            </w:r>
            <w:r w:rsidRPr="00D94C9A">
              <w:rPr>
                <w:rFonts w:cs="Arial"/>
                <w:noProof/>
                <w:sz w:val="18"/>
                <w:szCs w:val="18"/>
              </w:rPr>
              <w:instrText xml:space="preserve"> FORMTEXT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fldChar w:fldCharType="end"/>
            </w:r>
          </w:p>
          <w:p w14:paraId="47300987" w14:textId="09535918" w:rsidR="00782A5B" w:rsidRPr="00D94C9A" w:rsidRDefault="00782A5B" w:rsidP="00236E6D">
            <w:pPr>
              <w:jc w:val="both"/>
              <w:rPr>
                <w:rFonts w:cs="Arial"/>
                <w:noProof/>
              </w:rPr>
            </w:pPr>
            <w:r w:rsidRPr="00D94C9A">
              <w:rPr>
                <w:rFonts w:cs="Arial"/>
                <w:noProof/>
                <w:sz w:val="18"/>
                <w:szCs w:val="18"/>
              </w:rPr>
              <w:fldChar w:fldCharType="begin">
                <w:ffData>
                  <w:name w:val="Kontrollkästchen2"/>
                  <w:enabled/>
                  <w:calcOnExit w:val="0"/>
                  <w:checkBox>
                    <w:sizeAuto/>
                    <w:default w:val="0"/>
                  </w:checkBox>
                </w:ffData>
              </w:fldChar>
            </w:r>
            <w:r w:rsidRPr="00D94C9A">
              <w:rPr>
                <w:rFonts w:cs="Arial"/>
                <w:noProof/>
                <w:sz w:val="18"/>
                <w:szCs w:val="18"/>
              </w:rPr>
              <w:instrText xml:space="preserve"> FORMCHECKBOX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fldChar w:fldCharType="end"/>
            </w:r>
            <w:r w:rsidRPr="00D94C9A">
              <w:rPr>
                <w:rFonts w:cs="Arial"/>
                <w:noProof/>
                <w:sz w:val="18"/>
                <w:szCs w:val="18"/>
              </w:rPr>
              <w:t xml:space="preserve"> nein</w:t>
            </w:r>
          </w:p>
        </w:tc>
      </w:tr>
      <w:tr w:rsidR="004E27A2" w:rsidRPr="00D94C9A" w14:paraId="3D0B9EEA" w14:textId="77777777" w:rsidTr="00766068">
        <w:trPr>
          <w:trHeight w:val="28"/>
        </w:trPr>
        <w:tc>
          <w:tcPr>
            <w:tcW w:w="9498" w:type="dxa"/>
            <w:gridSpan w:val="3"/>
            <w:shd w:val="clear" w:color="auto" w:fill="BFBFBF" w:themeFill="background1" w:themeFillShade="BF"/>
            <w:tcMar>
              <w:top w:w="57" w:type="dxa"/>
              <w:bottom w:w="57" w:type="dxa"/>
            </w:tcMar>
            <w:vAlign w:val="center"/>
          </w:tcPr>
          <w:p w14:paraId="234F8770" w14:textId="6DBFA852" w:rsidR="004E27A2" w:rsidRPr="00D94C9A" w:rsidRDefault="00274FA4" w:rsidP="004E27A2">
            <w:pPr>
              <w:rPr>
                <w:rFonts w:cs="Arial"/>
                <w:b/>
                <w:noProof/>
              </w:rPr>
            </w:pPr>
            <w:r w:rsidRPr="00D94C9A">
              <w:rPr>
                <w:rFonts w:cs="Arial"/>
                <w:b/>
                <w:noProof/>
              </w:rPr>
              <w:t>Weitergehende Beschreibung durch die Einrichtung</w:t>
            </w:r>
          </w:p>
        </w:tc>
      </w:tr>
      <w:tr w:rsidR="004E27A2" w:rsidRPr="00D94C9A" w14:paraId="7E32CE30" w14:textId="77777777" w:rsidTr="00766068">
        <w:tc>
          <w:tcPr>
            <w:tcW w:w="9498" w:type="dxa"/>
            <w:gridSpan w:val="3"/>
            <w:tcBorders>
              <w:bottom w:val="single" w:sz="4" w:space="0" w:color="auto"/>
            </w:tcBorders>
            <w:shd w:val="clear" w:color="auto" w:fill="auto"/>
            <w:tcMar>
              <w:top w:w="57" w:type="dxa"/>
              <w:bottom w:w="57" w:type="dxa"/>
            </w:tcMar>
            <w:vAlign w:val="center"/>
          </w:tcPr>
          <w:p w14:paraId="01DC5EF0" w14:textId="77777777" w:rsidR="004E27A2" w:rsidRPr="00D94C9A" w:rsidRDefault="004E27A2" w:rsidP="004E27A2">
            <w:pPr>
              <w:rPr>
                <w:rFonts w:cs="Arial"/>
                <w:noProof/>
              </w:rPr>
            </w:pPr>
            <w:r w:rsidRPr="00D94C9A">
              <w:rPr>
                <w:rFonts w:cs="Arial"/>
                <w:noProof/>
              </w:rPr>
              <w:fldChar w:fldCharType="begin">
                <w:ffData>
                  <w:name w:val="Text2"/>
                  <w:enabled/>
                  <w:calcOnExit w:val="0"/>
                  <w:textInput/>
                </w:ffData>
              </w:fldChar>
            </w:r>
            <w:r w:rsidRPr="00D94C9A">
              <w:rPr>
                <w:rFonts w:cs="Arial"/>
                <w:noProof/>
              </w:rPr>
              <w:instrText xml:space="preserve"> FORMTEXT </w:instrText>
            </w:r>
            <w:r w:rsidRPr="00D94C9A">
              <w:rPr>
                <w:rFonts w:cs="Arial"/>
                <w:noProof/>
              </w:rPr>
            </w:r>
            <w:r w:rsidRPr="00D94C9A">
              <w:rPr>
                <w:rFonts w:cs="Arial"/>
                <w:noProof/>
              </w:rPr>
              <w:fldChar w:fldCharType="separate"/>
            </w:r>
            <w:r w:rsidRPr="00D94C9A">
              <w:rPr>
                <w:rFonts w:cs="Arial"/>
                <w:noProof/>
              </w:rPr>
              <w:t> </w:t>
            </w:r>
            <w:r w:rsidRPr="00D94C9A">
              <w:rPr>
                <w:rFonts w:cs="Arial"/>
                <w:noProof/>
              </w:rPr>
              <w:t> </w:t>
            </w:r>
            <w:r w:rsidRPr="00D94C9A">
              <w:rPr>
                <w:rFonts w:cs="Arial"/>
                <w:noProof/>
              </w:rPr>
              <w:t> </w:t>
            </w:r>
            <w:r w:rsidRPr="00D94C9A">
              <w:rPr>
                <w:rFonts w:cs="Arial"/>
                <w:noProof/>
              </w:rPr>
              <w:t> </w:t>
            </w:r>
            <w:r w:rsidRPr="00D94C9A">
              <w:rPr>
                <w:rFonts w:cs="Arial"/>
                <w:noProof/>
              </w:rPr>
              <w:t> </w:t>
            </w:r>
            <w:r w:rsidRPr="00D94C9A">
              <w:rPr>
                <w:rFonts w:cs="Arial"/>
                <w:noProof/>
              </w:rPr>
              <w:fldChar w:fldCharType="end"/>
            </w:r>
          </w:p>
        </w:tc>
      </w:tr>
    </w:tbl>
    <w:p w14:paraId="7C5B43D2" w14:textId="369B7A05" w:rsidR="006D0951" w:rsidRPr="00D94C9A" w:rsidRDefault="006D0951" w:rsidP="00110AE3">
      <w:pPr>
        <w:rPr>
          <w:noProof/>
        </w:rPr>
      </w:pPr>
    </w:p>
    <w:p w14:paraId="0D0B4EB5" w14:textId="22CA343C" w:rsidR="002A483E" w:rsidRDefault="002A483E">
      <w:pPr>
        <w:rPr>
          <w:noProof/>
        </w:rPr>
      </w:pPr>
    </w:p>
    <w:p w14:paraId="06B8D292" w14:textId="72B29972" w:rsidR="00193234" w:rsidRPr="00D94C9A" w:rsidRDefault="00193234" w:rsidP="00605131">
      <w:pPr>
        <w:pStyle w:val="Formatvorlage1"/>
        <w:rPr>
          <w:noProof/>
          <w:lang w:val="de-DE"/>
        </w:rPr>
      </w:pPr>
      <w:bookmarkStart w:id="470" w:name="_Toc448830575"/>
      <w:bookmarkStart w:id="471" w:name="_Toc448831089"/>
      <w:bookmarkStart w:id="472" w:name="_Toc448831709"/>
      <w:bookmarkStart w:id="473" w:name="_Toc448830576"/>
      <w:bookmarkStart w:id="474" w:name="_Toc448831090"/>
      <w:bookmarkStart w:id="475" w:name="_Toc448831710"/>
      <w:bookmarkStart w:id="476" w:name="_Toc448830577"/>
      <w:bookmarkStart w:id="477" w:name="_Toc448831091"/>
      <w:bookmarkStart w:id="478" w:name="_Toc448831711"/>
      <w:bookmarkStart w:id="479" w:name="_Toc448830578"/>
      <w:bookmarkStart w:id="480" w:name="_Toc448831092"/>
      <w:bookmarkStart w:id="481" w:name="_Toc448831712"/>
      <w:bookmarkStart w:id="482" w:name="_Toc448830579"/>
      <w:bookmarkStart w:id="483" w:name="_Toc448831093"/>
      <w:bookmarkStart w:id="484" w:name="_Toc448831713"/>
      <w:bookmarkStart w:id="485" w:name="_Toc448830580"/>
      <w:bookmarkStart w:id="486" w:name="_Toc448831094"/>
      <w:bookmarkStart w:id="487" w:name="_Toc448831714"/>
      <w:bookmarkStart w:id="488" w:name="_Toc448830581"/>
      <w:bookmarkStart w:id="489" w:name="_Toc448831095"/>
      <w:bookmarkStart w:id="490" w:name="_Toc448831715"/>
      <w:bookmarkStart w:id="491" w:name="_Toc448830582"/>
      <w:bookmarkStart w:id="492" w:name="_Toc448831096"/>
      <w:bookmarkStart w:id="493" w:name="_Toc448831716"/>
      <w:bookmarkStart w:id="494" w:name="_Toc448830583"/>
      <w:bookmarkStart w:id="495" w:name="_Toc448831097"/>
      <w:bookmarkStart w:id="496" w:name="_Toc448831717"/>
      <w:bookmarkStart w:id="497" w:name="_Toc448830584"/>
      <w:bookmarkStart w:id="498" w:name="_Toc448831098"/>
      <w:bookmarkStart w:id="499" w:name="_Toc448831718"/>
      <w:bookmarkStart w:id="500" w:name="_Toc448830585"/>
      <w:bookmarkStart w:id="501" w:name="_Toc448831099"/>
      <w:bookmarkStart w:id="502" w:name="_Toc448831719"/>
      <w:bookmarkStart w:id="503" w:name="_Toc448830586"/>
      <w:bookmarkStart w:id="504" w:name="_Toc448831100"/>
      <w:bookmarkStart w:id="505" w:name="_Toc448831720"/>
      <w:bookmarkStart w:id="506" w:name="_Toc448830587"/>
      <w:bookmarkStart w:id="507" w:name="_Toc448831101"/>
      <w:bookmarkStart w:id="508" w:name="_Toc448831721"/>
      <w:bookmarkStart w:id="509" w:name="_Toc448830588"/>
      <w:bookmarkStart w:id="510" w:name="_Toc448831102"/>
      <w:bookmarkStart w:id="511" w:name="_Toc448831722"/>
      <w:bookmarkStart w:id="512" w:name="_Toc448830589"/>
      <w:bookmarkStart w:id="513" w:name="_Toc448831103"/>
      <w:bookmarkStart w:id="514" w:name="_Toc448831723"/>
      <w:bookmarkStart w:id="515" w:name="_Toc448830590"/>
      <w:bookmarkStart w:id="516" w:name="_Toc448831104"/>
      <w:bookmarkStart w:id="517" w:name="_Toc448831724"/>
      <w:bookmarkStart w:id="518" w:name="_Toc448830591"/>
      <w:bookmarkStart w:id="519" w:name="_Toc448831105"/>
      <w:bookmarkStart w:id="520" w:name="_Toc448831725"/>
      <w:bookmarkStart w:id="521" w:name="_Toc448830592"/>
      <w:bookmarkStart w:id="522" w:name="_Toc448831106"/>
      <w:bookmarkStart w:id="523" w:name="_Toc448831726"/>
      <w:bookmarkStart w:id="524" w:name="_Toc448830593"/>
      <w:bookmarkStart w:id="525" w:name="_Toc448831107"/>
      <w:bookmarkStart w:id="526" w:name="_Toc448831727"/>
      <w:bookmarkStart w:id="527" w:name="_Toc448830594"/>
      <w:bookmarkStart w:id="528" w:name="_Toc448831108"/>
      <w:bookmarkStart w:id="529" w:name="_Toc448831728"/>
      <w:bookmarkStart w:id="530" w:name="_Toc448830595"/>
      <w:bookmarkStart w:id="531" w:name="_Toc448831109"/>
      <w:bookmarkStart w:id="532" w:name="_Toc448831729"/>
      <w:bookmarkStart w:id="533" w:name="_Toc448830596"/>
      <w:bookmarkStart w:id="534" w:name="_Toc448831110"/>
      <w:bookmarkStart w:id="535" w:name="_Toc448831730"/>
      <w:bookmarkStart w:id="536" w:name="_Toc448830597"/>
      <w:bookmarkStart w:id="537" w:name="_Toc448831111"/>
      <w:bookmarkStart w:id="538" w:name="_Toc448831731"/>
      <w:bookmarkStart w:id="539" w:name="_Toc157691325"/>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r w:rsidRPr="00D94C9A">
        <w:rPr>
          <w:noProof/>
          <w:lang w:val="de-DE"/>
        </w:rPr>
        <w:t>Aufenthalt</w:t>
      </w:r>
      <w:bookmarkEnd w:id="539"/>
    </w:p>
    <w:p w14:paraId="1A8AF65E" w14:textId="77777777" w:rsidR="00B701DD" w:rsidRPr="00D94C9A" w:rsidRDefault="00B701DD" w:rsidP="00B701DD">
      <w:pPr>
        <w:rPr>
          <w:rFonts w:cs="Arial"/>
          <w:noProof/>
        </w:rPr>
      </w:pPr>
    </w:p>
    <w:tbl>
      <w:tblPr>
        <w:tblW w:w="4918"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70" w:type="dxa"/>
          <w:bottom w:w="28" w:type="dxa"/>
          <w:right w:w="70" w:type="dxa"/>
        </w:tblCellMar>
        <w:tblLook w:val="0000" w:firstRow="0" w:lastRow="0" w:firstColumn="0" w:lastColumn="0" w:noHBand="0" w:noVBand="0"/>
      </w:tblPr>
      <w:tblGrid>
        <w:gridCol w:w="5954"/>
        <w:gridCol w:w="275"/>
        <w:gridCol w:w="3269"/>
      </w:tblGrid>
      <w:tr w:rsidR="00782A5B" w:rsidRPr="00D94C9A" w14:paraId="0F5EE043" w14:textId="77777777" w:rsidTr="00AA5909">
        <w:trPr>
          <w:trHeight w:val="284"/>
          <w:tblHeader/>
        </w:trPr>
        <w:tc>
          <w:tcPr>
            <w:tcW w:w="5954" w:type="dxa"/>
            <w:tcBorders>
              <w:top w:val="single" w:sz="4" w:space="0" w:color="auto"/>
            </w:tcBorders>
            <w:shd w:val="clear" w:color="auto" w:fill="BFBFBF" w:themeFill="background1" w:themeFillShade="BF"/>
            <w:tcMar>
              <w:top w:w="57" w:type="dxa"/>
              <w:bottom w:w="57" w:type="dxa"/>
            </w:tcMar>
            <w:vAlign w:val="center"/>
          </w:tcPr>
          <w:p w14:paraId="57E1B5C6" w14:textId="77777777" w:rsidR="00782A5B" w:rsidRDefault="00782A5B" w:rsidP="00274FA4">
            <w:pPr>
              <w:rPr>
                <w:rFonts w:cs="Arial"/>
                <w:b/>
                <w:noProof/>
              </w:rPr>
            </w:pPr>
            <w:r w:rsidRPr="00D94C9A">
              <w:rPr>
                <w:rFonts w:cs="Arial"/>
                <w:b/>
                <w:noProof/>
              </w:rPr>
              <w:t>Anforderung zur Zertifizierung nach DGP</w:t>
            </w:r>
          </w:p>
          <w:p w14:paraId="12192F55" w14:textId="09076259" w:rsidR="00B66C6C" w:rsidRPr="00D94C9A" w:rsidRDefault="00B66C6C" w:rsidP="00274FA4">
            <w:pPr>
              <w:rPr>
                <w:rFonts w:cs="Arial"/>
                <w:b/>
                <w:noProof/>
              </w:rPr>
            </w:pPr>
            <w:r w:rsidRPr="009B6062">
              <w:rPr>
                <w:rFonts w:cs="Arial"/>
                <w:bCs/>
                <w:noProof/>
              </w:rPr>
              <w:t>„X“ = verpflichtende Anforderung</w:t>
            </w:r>
          </w:p>
        </w:tc>
        <w:tc>
          <w:tcPr>
            <w:tcW w:w="275" w:type="dxa"/>
            <w:tcBorders>
              <w:top w:val="single" w:sz="4" w:space="0" w:color="auto"/>
            </w:tcBorders>
            <w:shd w:val="clear" w:color="auto" w:fill="AFDC7E"/>
            <w:vAlign w:val="center"/>
          </w:tcPr>
          <w:p w14:paraId="1834AE73" w14:textId="5958F6A9" w:rsidR="00782A5B" w:rsidRPr="00D94C9A" w:rsidRDefault="00782A5B" w:rsidP="00274FA4">
            <w:pPr>
              <w:jc w:val="center"/>
              <w:rPr>
                <w:rFonts w:cs="Arial"/>
                <w:b/>
                <w:noProof/>
              </w:rPr>
            </w:pPr>
            <w:r w:rsidRPr="00D94C9A">
              <w:rPr>
                <w:rFonts w:cs="Arial"/>
                <w:b/>
                <w:noProof/>
              </w:rPr>
              <w:t>X</w:t>
            </w:r>
          </w:p>
        </w:tc>
        <w:tc>
          <w:tcPr>
            <w:tcW w:w="3269" w:type="dxa"/>
            <w:tcBorders>
              <w:top w:val="single" w:sz="4" w:space="0" w:color="auto"/>
            </w:tcBorders>
            <w:shd w:val="clear" w:color="auto" w:fill="BFBFBF" w:themeFill="background1" w:themeFillShade="BF"/>
            <w:vAlign w:val="center"/>
          </w:tcPr>
          <w:p w14:paraId="4F1700A4" w14:textId="77777777" w:rsidR="00782A5B" w:rsidRPr="00D94C9A" w:rsidRDefault="00782A5B" w:rsidP="00274FA4">
            <w:pPr>
              <w:jc w:val="center"/>
              <w:rPr>
                <w:rFonts w:cs="Arial"/>
                <w:b/>
                <w:noProof/>
              </w:rPr>
            </w:pPr>
            <w:r w:rsidRPr="00D94C9A">
              <w:rPr>
                <w:rFonts w:cs="Arial"/>
                <w:b/>
                <w:noProof/>
              </w:rPr>
              <w:t>Erläuterung durch die</w:t>
            </w:r>
          </w:p>
          <w:p w14:paraId="53D4376B" w14:textId="2815410B" w:rsidR="00782A5B" w:rsidRPr="00D94C9A" w:rsidRDefault="00782A5B" w:rsidP="00274FA4">
            <w:pPr>
              <w:jc w:val="center"/>
              <w:rPr>
                <w:rFonts w:cs="Arial"/>
                <w:b/>
                <w:noProof/>
              </w:rPr>
            </w:pPr>
            <w:r w:rsidRPr="00D94C9A">
              <w:rPr>
                <w:rFonts w:cs="Arial"/>
                <w:b/>
                <w:noProof/>
              </w:rPr>
              <w:t>Einrichtung</w:t>
            </w:r>
          </w:p>
        </w:tc>
      </w:tr>
      <w:tr w:rsidR="00782A5B" w:rsidRPr="00D94C9A" w14:paraId="1D3E029D" w14:textId="77777777" w:rsidTr="00AA5909">
        <w:trPr>
          <w:trHeight w:val="227"/>
        </w:trPr>
        <w:tc>
          <w:tcPr>
            <w:tcW w:w="595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1FF4052C" w14:textId="3A6346FD" w:rsidR="00782A5B" w:rsidRPr="00D94C9A" w:rsidRDefault="00782A5B" w:rsidP="007679C4">
            <w:pPr>
              <w:rPr>
                <w:rFonts w:cs="Arial"/>
                <w:noProof/>
              </w:rPr>
            </w:pPr>
            <w:r w:rsidRPr="00D94C9A">
              <w:rPr>
                <w:rFonts w:cs="Arial"/>
                <w:noProof/>
              </w:rPr>
              <w:t>Die definierte und dokumentierte Symptomerfassung und Verfahren zur Behandlung sind anhand von Patientenbeispielen (Patientenakten) nachgewiesen.</w:t>
            </w:r>
          </w:p>
        </w:tc>
        <w:tc>
          <w:tcPr>
            <w:tcW w:w="275" w:type="dxa"/>
            <w:tcBorders>
              <w:top w:val="single" w:sz="4" w:space="0" w:color="auto"/>
              <w:left w:val="single" w:sz="4" w:space="0" w:color="auto"/>
              <w:bottom w:val="single" w:sz="4" w:space="0" w:color="auto"/>
              <w:right w:val="single" w:sz="4" w:space="0" w:color="auto"/>
            </w:tcBorders>
            <w:shd w:val="clear" w:color="auto" w:fill="AFDC7E"/>
            <w:vAlign w:val="center"/>
          </w:tcPr>
          <w:p w14:paraId="4B7C9F25" w14:textId="2C467041" w:rsidR="00782A5B" w:rsidRPr="00D94C9A" w:rsidRDefault="00782A5B" w:rsidP="004E27A2">
            <w:pPr>
              <w:jc w:val="center"/>
              <w:rPr>
                <w:rFonts w:cs="Arial"/>
                <w:b/>
                <w:noProof/>
              </w:rPr>
            </w:pPr>
            <w:r w:rsidRPr="00D94C9A">
              <w:rPr>
                <w:rFonts w:cs="Arial"/>
                <w:b/>
                <w:noProof/>
              </w:rPr>
              <w:t>X</w:t>
            </w:r>
          </w:p>
        </w:tc>
        <w:tc>
          <w:tcPr>
            <w:tcW w:w="3269" w:type="dxa"/>
            <w:tcBorders>
              <w:top w:val="single" w:sz="4" w:space="0" w:color="BFBFBF" w:themeColor="background1" w:themeShade="BF"/>
              <w:left w:val="single" w:sz="4" w:space="0" w:color="auto"/>
              <w:bottom w:val="single" w:sz="4" w:space="0" w:color="auto"/>
              <w:right w:val="single" w:sz="4" w:space="0" w:color="auto"/>
            </w:tcBorders>
            <w:shd w:val="clear" w:color="auto" w:fill="FFFFFF" w:themeFill="background1"/>
          </w:tcPr>
          <w:p w14:paraId="6B93B971" w14:textId="4A0A7F73" w:rsidR="00782A5B" w:rsidRPr="00D94C9A" w:rsidRDefault="00782A5B" w:rsidP="004E27A2">
            <w:pPr>
              <w:jc w:val="both"/>
              <w:rPr>
                <w:rFonts w:cs="Arial"/>
                <w:noProof/>
              </w:rPr>
            </w:pPr>
            <w:r w:rsidRPr="00D94C9A">
              <w:rPr>
                <w:rFonts w:cs="Arial"/>
                <w:noProof/>
                <w:sz w:val="18"/>
                <w:szCs w:val="18"/>
              </w:rPr>
              <w:fldChar w:fldCharType="begin">
                <w:ffData>
                  <w:name w:val="Text2"/>
                  <w:enabled/>
                  <w:calcOnExit w:val="0"/>
                  <w:textInput/>
                </w:ffData>
              </w:fldChar>
            </w:r>
            <w:r w:rsidRPr="00D94C9A">
              <w:rPr>
                <w:rFonts w:cs="Arial"/>
                <w:noProof/>
                <w:sz w:val="18"/>
                <w:szCs w:val="18"/>
              </w:rPr>
              <w:instrText xml:space="preserve"> FORMTEXT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fldChar w:fldCharType="end"/>
            </w:r>
          </w:p>
        </w:tc>
      </w:tr>
      <w:tr w:rsidR="00782A5B" w:rsidRPr="00D94C9A" w14:paraId="609FD875" w14:textId="77777777" w:rsidTr="00AA5909">
        <w:trPr>
          <w:trHeight w:val="227"/>
        </w:trPr>
        <w:tc>
          <w:tcPr>
            <w:tcW w:w="595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6B7B65D3" w14:textId="08F4A79B" w:rsidR="00782A5B" w:rsidRPr="00D94C9A" w:rsidRDefault="00782A5B" w:rsidP="004E27A2">
            <w:pPr>
              <w:rPr>
                <w:rFonts w:cs="Arial"/>
                <w:noProof/>
              </w:rPr>
            </w:pPr>
            <w:r w:rsidRPr="00D94C9A">
              <w:rPr>
                <w:rFonts w:cs="Arial"/>
                <w:noProof/>
              </w:rPr>
              <w:t>Zu beschreiben sind z. B.:</w:t>
            </w:r>
          </w:p>
          <w:p w14:paraId="65BD3748" w14:textId="0CB3FDF2" w:rsidR="00782A5B" w:rsidRPr="00D94C9A" w:rsidRDefault="00782A5B" w:rsidP="004E27A2">
            <w:pPr>
              <w:pStyle w:val="Listenabsatz"/>
              <w:numPr>
                <w:ilvl w:val="0"/>
                <w:numId w:val="5"/>
              </w:numPr>
              <w:ind w:left="492"/>
              <w:jc w:val="both"/>
              <w:rPr>
                <w:rFonts w:ascii="Arial" w:hAnsi="Arial" w:cs="Arial"/>
                <w:noProof/>
                <w:sz w:val="20"/>
              </w:rPr>
            </w:pPr>
            <w:r w:rsidRPr="00D94C9A">
              <w:rPr>
                <w:rFonts w:ascii="Arial" w:hAnsi="Arial" w:cs="Arial"/>
                <w:noProof/>
                <w:sz w:val="20"/>
              </w:rPr>
              <w:t xml:space="preserve">frühzeitige und strukturierte Einbindung aller Berufsgruppen </w:t>
            </w:r>
          </w:p>
          <w:p w14:paraId="15791C85" w14:textId="4EE2F4D7" w:rsidR="00782A5B" w:rsidRPr="00D94C9A" w:rsidRDefault="00782A5B" w:rsidP="004E27A2">
            <w:pPr>
              <w:pStyle w:val="Listenabsatz"/>
              <w:numPr>
                <w:ilvl w:val="0"/>
                <w:numId w:val="5"/>
              </w:numPr>
              <w:ind w:left="492"/>
              <w:jc w:val="both"/>
              <w:rPr>
                <w:rFonts w:ascii="Arial" w:hAnsi="Arial" w:cs="Arial"/>
                <w:noProof/>
                <w:sz w:val="20"/>
              </w:rPr>
            </w:pPr>
            <w:r w:rsidRPr="00D94C9A">
              <w:rPr>
                <w:rFonts w:ascii="Arial" w:hAnsi="Arial" w:cs="Arial"/>
                <w:noProof/>
                <w:sz w:val="20"/>
              </w:rPr>
              <w:t>strukturierte Angehörigenberatung und -schulung</w:t>
            </w:r>
          </w:p>
          <w:p w14:paraId="7B4F2CA4" w14:textId="6BEB91A9" w:rsidR="00782A5B" w:rsidRPr="00D94C9A" w:rsidRDefault="00782A5B" w:rsidP="004E27A2">
            <w:pPr>
              <w:pStyle w:val="Listenabsatz"/>
              <w:numPr>
                <w:ilvl w:val="0"/>
                <w:numId w:val="5"/>
              </w:numPr>
              <w:ind w:left="492"/>
              <w:jc w:val="both"/>
              <w:rPr>
                <w:rFonts w:ascii="Arial" w:hAnsi="Arial" w:cs="Arial"/>
                <w:noProof/>
                <w:sz w:val="20"/>
              </w:rPr>
            </w:pPr>
            <w:r w:rsidRPr="00D94C9A">
              <w:rPr>
                <w:rFonts w:ascii="Arial" w:hAnsi="Arial" w:cs="Arial"/>
                <w:noProof/>
                <w:sz w:val="20"/>
              </w:rPr>
              <w:t>komplementär pflegerische Maßnahmen, Anwendung von Aromapflege</w:t>
            </w:r>
          </w:p>
          <w:p w14:paraId="27709AF2" w14:textId="77777777" w:rsidR="00782A5B" w:rsidRPr="00D94C9A" w:rsidRDefault="00782A5B" w:rsidP="004E27A2">
            <w:pPr>
              <w:pStyle w:val="Listenabsatz"/>
              <w:numPr>
                <w:ilvl w:val="0"/>
                <w:numId w:val="5"/>
              </w:numPr>
              <w:ind w:left="492"/>
              <w:jc w:val="both"/>
              <w:rPr>
                <w:rFonts w:ascii="Arial" w:hAnsi="Arial" w:cs="Arial"/>
                <w:noProof/>
                <w:sz w:val="20"/>
              </w:rPr>
            </w:pPr>
            <w:r w:rsidRPr="00D94C9A">
              <w:rPr>
                <w:rFonts w:ascii="Arial" w:hAnsi="Arial" w:cs="Arial"/>
                <w:noProof/>
                <w:sz w:val="20"/>
              </w:rPr>
              <w:t>Ernährung und Flüssigkeit in der palliativen Situation</w:t>
            </w:r>
          </w:p>
          <w:p w14:paraId="25F50A0F" w14:textId="426B2BD0" w:rsidR="00782A5B" w:rsidRPr="00D94C9A" w:rsidRDefault="00782A5B" w:rsidP="004E27A2">
            <w:pPr>
              <w:pStyle w:val="Listenabsatz"/>
              <w:numPr>
                <w:ilvl w:val="0"/>
                <w:numId w:val="5"/>
              </w:numPr>
              <w:ind w:left="492"/>
              <w:jc w:val="both"/>
              <w:rPr>
                <w:rFonts w:ascii="Arial" w:hAnsi="Arial" w:cs="Arial"/>
                <w:noProof/>
                <w:sz w:val="20"/>
              </w:rPr>
            </w:pPr>
            <w:r w:rsidRPr="00D94C9A">
              <w:rPr>
                <w:rFonts w:ascii="Arial" w:hAnsi="Arial" w:cs="Arial"/>
                <w:noProof/>
                <w:sz w:val="20"/>
              </w:rPr>
              <w:t>bedarfsgerechte Anwendung spezifischer apparativer palliativmedizinischer Behandlungsverfahren</w:t>
            </w:r>
          </w:p>
          <w:p w14:paraId="448FBA9D" w14:textId="77777777" w:rsidR="00782A5B" w:rsidRPr="00D94C9A" w:rsidRDefault="00782A5B" w:rsidP="004E27A2">
            <w:pPr>
              <w:pStyle w:val="Listenabsatz"/>
              <w:numPr>
                <w:ilvl w:val="0"/>
                <w:numId w:val="5"/>
              </w:numPr>
              <w:ind w:left="492"/>
              <w:jc w:val="both"/>
              <w:rPr>
                <w:rFonts w:ascii="Arial" w:hAnsi="Arial" w:cs="Arial"/>
                <w:noProof/>
                <w:sz w:val="20"/>
              </w:rPr>
            </w:pPr>
            <w:r w:rsidRPr="00D94C9A">
              <w:rPr>
                <w:rFonts w:ascii="Arial" w:hAnsi="Arial" w:cs="Arial"/>
                <w:noProof/>
                <w:sz w:val="20"/>
              </w:rPr>
              <w:t>vorausschauende Versorgungsplanung</w:t>
            </w:r>
          </w:p>
          <w:p w14:paraId="7021101A" w14:textId="2FB38D75" w:rsidR="00782A5B" w:rsidRPr="00D94C9A" w:rsidRDefault="00782A5B" w:rsidP="0010555B">
            <w:pPr>
              <w:pStyle w:val="Listenabsatz"/>
              <w:numPr>
                <w:ilvl w:val="0"/>
                <w:numId w:val="5"/>
              </w:numPr>
              <w:ind w:left="492"/>
              <w:jc w:val="both"/>
              <w:rPr>
                <w:rFonts w:ascii="Arial" w:hAnsi="Arial" w:cs="Arial"/>
                <w:noProof/>
                <w:sz w:val="20"/>
              </w:rPr>
            </w:pPr>
            <w:r w:rsidRPr="00D94C9A">
              <w:rPr>
                <w:rFonts w:ascii="Arial" w:hAnsi="Arial" w:cs="Arial"/>
                <w:noProof/>
                <w:sz w:val="20"/>
              </w:rPr>
              <w:t>Notfallvorausplanung, palliative Notfälle</w:t>
            </w:r>
          </w:p>
          <w:p w14:paraId="58F6F8B8" w14:textId="77777777" w:rsidR="00782A5B" w:rsidRPr="00D94C9A" w:rsidRDefault="00782A5B" w:rsidP="004E27A2">
            <w:pPr>
              <w:pStyle w:val="Listenabsatz"/>
              <w:numPr>
                <w:ilvl w:val="0"/>
                <w:numId w:val="5"/>
              </w:numPr>
              <w:ind w:left="492"/>
              <w:jc w:val="both"/>
              <w:rPr>
                <w:rFonts w:ascii="Arial" w:hAnsi="Arial" w:cs="Arial"/>
                <w:noProof/>
                <w:sz w:val="20"/>
              </w:rPr>
            </w:pPr>
            <w:r w:rsidRPr="00D94C9A">
              <w:rPr>
                <w:rFonts w:ascii="Arial" w:hAnsi="Arial" w:cs="Arial"/>
                <w:noProof/>
                <w:sz w:val="20"/>
              </w:rPr>
              <w:t>Sterbephase</w:t>
            </w:r>
          </w:p>
          <w:p w14:paraId="15B082F6" w14:textId="29354BEA" w:rsidR="00782A5B" w:rsidRPr="00D94C9A" w:rsidRDefault="00782A5B" w:rsidP="004E27A2">
            <w:pPr>
              <w:pStyle w:val="Listenabsatz"/>
              <w:numPr>
                <w:ilvl w:val="0"/>
                <w:numId w:val="5"/>
              </w:numPr>
              <w:ind w:left="492"/>
              <w:jc w:val="both"/>
              <w:rPr>
                <w:rFonts w:ascii="Arial" w:hAnsi="Arial" w:cs="Arial"/>
                <w:noProof/>
                <w:sz w:val="20"/>
              </w:rPr>
            </w:pPr>
            <w:r w:rsidRPr="00D94C9A">
              <w:rPr>
                <w:rFonts w:ascii="Arial" w:hAnsi="Arial" w:cs="Arial"/>
                <w:noProof/>
                <w:sz w:val="20"/>
              </w:rPr>
              <w:t>Überprüfung einer möglichen Reduktion von Therapiemaßnahmen bei Sterbenden</w:t>
            </w:r>
          </w:p>
          <w:p w14:paraId="2F9CE239" w14:textId="77F9AD2E" w:rsidR="00782A5B" w:rsidRPr="00D94C9A" w:rsidRDefault="00782A5B" w:rsidP="004E27A2">
            <w:pPr>
              <w:pStyle w:val="Listenabsatz"/>
              <w:numPr>
                <w:ilvl w:val="0"/>
                <w:numId w:val="5"/>
              </w:numPr>
              <w:ind w:left="492"/>
              <w:jc w:val="both"/>
              <w:rPr>
                <w:rFonts w:ascii="Arial" w:hAnsi="Arial" w:cs="Arial"/>
                <w:noProof/>
                <w:sz w:val="20"/>
              </w:rPr>
            </w:pPr>
            <w:r w:rsidRPr="00D94C9A">
              <w:rPr>
                <w:rFonts w:ascii="Arial" w:hAnsi="Arial" w:cs="Arial"/>
                <w:noProof/>
                <w:sz w:val="20"/>
              </w:rPr>
              <w:t>Umgang mit Patient</w:t>
            </w:r>
            <w:r>
              <w:rPr>
                <w:rFonts w:ascii="Arial" w:hAnsi="Arial" w:cs="Arial"/>
                <w:noProof/>
                <w:sz w:val="20"/>
              </w:rPr>
              <w:t>innen und Patienten</w:t>
            </w:r>
            <w:r w:rsidRPr="00D94C9A">
              <w:rPr>
                <w:rFonts w:ascii="Arial" w:hAnsi="Arial" w:cs="Arial"/>
                <w:noProof/>
                <w:sz w:val="20"/>
              </w:rPr>
              <w:t xml:space="preserve"> aus anderen Kulturkreisen</w:t>
            </w:r>
            <w:r>
              <w:rPr>
                <w:rFonts w:ascii="Arial" w:hAnsi="Arial" w:cs="Arial"/>
                <w:noProof/>
                <w:sz w:val="20"/>
              </w:rPr>
              <w:t xml:space="preserve"> </w:t>
            </w:r>
            <w:r w:rsidRPr="00D94C9A">
              <w:rPr>
                <w:rFonts w:ascii="Arial" w:hAnsi="Arial" w:cs="Arial"/>
                <w:noProof/>
                <w:sz w:val="20"/>
              </w:rPr>
              <w:t>/</w:t>
            </w:r>
            <w:r>
              <w:rPr>
                <w:rFonts w:ascii="Arial" w:hAnsi="Arial" w:cs="Arial"/>
                <w:noProof/>
                <w:sz w:val="20"/>
              </w:rPr>
              <w:t xml:space="preserve"> </w:t>
            </w:r>
            <w:r w:rsidRPr="00D94C9A">
              <w:rPr>
                <w:rFonts w:ascii="Arial" w:hAnsi="Arial" w:cs="Arial"/>
                <w:noProof/>
                <w:sz w:val="20"/>
              </w:rPr>
              <w:t>mit anderen Religionen</w:t>
            </w:r>
          </w:p>
          <w:p w14:paraId="0ED59333" w14:textId="309F69CB" w:rsidR="00782A5B" w:rsidRPr="00D94C9A" w:rsidRDefault="00782A5B" w:rsidP="004E27A2">
            <w:pPr>
              <w:pStyle w:val="Listenabsatz"/>
              <w:numPr>
                <w:ilvl w:val="0"/>
                <w:numId w:val="5"/>
              </w:numPr>
              <w:ind w:left="492"/>
              <w:jc w:val="both"/>
              <w:rPr>
                <w:rFonts w:ascii="Arial" w:hAnsi="Arial" w:cs="Arial"/>
                <w:noProof/>
              </w:rPr>
            </w:pPr>
            <w:r w:rsidRPr="00D94C9A">
              <w:rPr>
                <w:rFonts w:ascii="Arial" w:hAnsi="Arial" w:cs="Arial"/>
                <w:noProof/>
                <w:sz w:val="20"/>
              </w:rPr>
              <w:t>Umgang mit ethischen Konflikten</w:t>
            </w:r>
          </w:p>
        </w:tc>
        <w:tc>
          <w:tcPr>
            <w:tcW w:w="275" w:type="dxa"/>
            <w:tcBorders>
              <w:top w:val="single" w:sz="4" w:space="0" w:color="auto"/>
              <w:left w:val="single" w:sz="4" w:space="0" w:color="auto"/>
              <w:bottom w:val="single" w:sz="4" w:space="0" w:color="auto"/>
              <w:right w:val="single" w:sz="4" w:space="0" w:color="auto"/>
            </w:tcBorders>
            <w:shd w:val="clear" w:color="auto" w:fill="AFDC7E"/>
            <w:vAlign w:val="center"/>
          </w:tcPr>
          <w:p w14:paraId="7A41D24B" w14:textId="3764F470" w:rsidR="00782A5B" w:rsidRPr="00D94C9A" w:rsidRDefault="00782A5B" w:rsidP="004E27A2">
            <w:pPr>
              <w:jc w:val="center"/>
              <w:rPr>
                <w:rFonts w:cs="Arial"/>
                <w:b/>
                <w:noProof/>
              </w:rPr>
            </w:pPr>
            <w:r w:rsidRPr="00D94C9A">
              <w:rPr>
                <w:rFonts w:cs="Arial"/>
                <w:b/>
                <w:noProof/>
              </w:rPr>
              <w:t>X</w:t>
            </w:r>
          </w:p>
        </w:tc>
        <w:tc>
          <w:tcPr>
            <w:tcW w:w="3269" w:type="dxa"/>
            <w:tcBorders>
              <w:left w:val="single" w:sz="4" w:space="0" w:color="auto"/>
              <w:bottom w:val="single" w:sz="4" w:space="0" w:color="auto"/>
              <w:right w:val="single" w:sz="4" w:space="0" w:color="auto"/>
            </w:tcBorders>
            <w:shd w:val="clear" w:color="auto" w:fill="FFFFFF" w:themeFill="background1"/>
          </w:tcPr>
          <w:p w14:paraId="298EA6C0" w14:textId="100B4D3F" w:rsidR="00782A5B" w:rsidRPr="00D94C9A" w:rsidRDefault="00782A5B" w:rsidP="004E27A2">
            <w:pPr>
              <w:jc w:val="both"/>
              <w:rPr>
                <w:rFonts w:cs="Arial"/>
                <w:noProof/>
              </w:rPr>
            </w:pPr>
            <w:r w:rsidRPr="00D94C9A">
              <w:rPr>
                <w:rFonts w:cs="Arial"/>
                <w:noProof/>
                <w:sz w:val="18"/>
                <w:szCs w:val="18"/>
              </w:rPr>
              <w:fldChar w:fldCharType="begin">
                <w:ffData>
                  <w:name w:val="Text2"/>
                  <w:enabled/>
                  <w:calcOnExit w:val="0"/>
                  <w:textInput/>
                </w:ffData>
              </w:fldChar>
            </w:r>
            <w:r w:rsidRPr="00D94C9A">
              <w:rPr>
                <w:rFonts w:cs="Arial"/>
                <w:noProof/>
                <w:sz w:val="18"/>
                <w:szCs w:val="18"/>
              </w:rPr>
              <w:instrText xml:space="preserve"> FORMTEXT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fldChar w:fldCharType="end"/>
            </w:r>
          </w:p>
        </w:tc>
      </w:tr>
      <w:tr w:rsidR="004E27A2" w:rsidRPr="00D94C9A" w14:paraId="7090828F" w14:textId="77777777" w:rsidTr="00766068">
        <w:trPr>
          <w:trHeight w:val="28"/>
        </w:trPr>
        <w:tc>
          <w:tcPr>
            <w:tcW w:w="9498" w:type="dxa"/>
            <w:gridSpan w:val="3"/>
            <w:tcBorders>
              <w:top w:val="single" w:sz="4" w:space="0" w:color="auto"/>
            </w:tcBorders>
            <w:shd w:val="clear" w:color="auto" w:fill="BFBFBF" w:themeFill="background1" w:themeFillShade="BF"/>
            <w:tcMar>
              <w:top w:w="57" w:type="dxa"/>
              <w:bottom w:w="57" w:type="dxa"/>
            </w:tcMar>
            <w:vAlign w:val="center"/>
          </w:tcPr>
          <w:p w14:paraId="42451DAE" w14:textId="6BBE8CCF" w:rsidR="004E27A2" w:rsidRPr="00D94C9A" w:rsidRDefault="00274FA4" w:rsidP="004E27A2">
            <w:pPr>
              <w:rPr>
                <w:rFonts w:cs="Arial"/>
                <w:b/>
                <w:noProof/>
              </w:rPr>
            </w:pPr>
            <w:r w:rsidRPr="00D94C9A">
              <w:rPr>
                <w:rFonts w:cs="Arial"/>
                <w:b/>
                <w:noProof/>
              </w:rPr>
              <w:t>Weitergehende Beschreibung durch die Einrichtung</w:t>
            </w:r>
          </w:p>
        </w:tc>
      </w:tr>
      <w:tr w:rsidR="004E27A2" w:rsidRPr="00D94C9A" w14:paraId="230AE9E6" w14:textId="77777777" w:rsidTr="00766068">
        <w:tc>
          <w:tcPr>
            <w:tcW w:w="9498" w:type="dxa"/>
            <w:gridSpan w:val="3"/>
            <w:tcBorders>
              <w:bottom w:val="single" w:sz="4" w:space="0" w:color="auto"/>
            </w:tcBorders>
            <w:shd w:val="clear" w:color="auto" w:fill="auto"/>
            <w:tcMar>
              <w:top w:w="57" w:type="dxa"/>
              <w:bottom w:w="57" w:type="dxa"/>
            </w:tcMar>
            <w:vAlign w:val="center"/>
          </w:tcPr>
          <w:p w14:paraId="72EDACCB" w14:textId="77777777" w:rsidR="004E27A2" w:rsidRPr="00D94C9A" w:rsidRDefault="004E27A2" w:rsidP="004E27A2">
            <w:pPr>
              <w:rPr>
                <w:rFonts w:cs="Arial"/>
                <w:noProof/>
              </w:rPr>
            </w:pPr>
            <w:r w:rsidRPr="00D94C9A">
              <w:rPr>
                <w:rFonts w:cs="Arial"/>
                <w:noProof/>
              </w:rPr>
              <w:fldChar w:fldCharType="begin">
                <w:ffData>
                  <w:name w:val="Text2"/>
                  <w:enabled/>
                  <w:calcOnExit w:val="0"/>
                  <w:textInput/>
                </w:ffData>
              </w:fldChar>
            </w:r>
            <w:r w:rsidRPr="00D94C9A">
              <w:rPr>
                <w:rFonts w:cs="Arial"/>
                <w:noProof/>
              </w:rPr>
              <w:instrText xml:space="preserve"> FORMTEXT </w:instrText>
            </w:r>
            <w:r w:rsidRPr="00D94C9A">
              <w:rPr>
                <w:rFonts w:cs="Arial"/>
                <w:noProof/>
              </w:rPr>
            </w:r>
            <w:r w:rsidRPr="00D94C9A">
              <w:rPr>
                <w:rFonts w:cs="Arial"/>
                <w:noProof/>
              </w:rPr>
              <w:fldChar w:fldCharType="separate"/>
            </w:r>
            <w:r w:rsidRPr="00D94C9A">
              <w:rPr>
                <w:rFonts w:cs="Arial"/>
                <w:noProof/>
              </w:rPr>
              <w:t> </w:t>
            </w:r>
            <w:r w:rsidRPr="00D94C9A">
              <w:rPr>
                <w:rFonts w:cs="Arial"/>
                <w:noProof/>
              </w:rPr>
              <w:t> </w:t>
            </w:r>
            <w:r w:rsidRPr="00D94C9A">
              <w:rPr>
                <w:rFonts w:cs="Arial"/>
                <w:noProof/>
              </w:rPr>
              <w:t> </w:t>
            </w:r>
            <w:r w:rsidRPr="00D94C9A">
              <w:rPr>
                <w:rFonts w:cs="Arial"/>
                <w:noProof/>
              </w:rPr>
              <w:t> </w:t>
            </w:r>
            <w:r w:rsidRPr="00D94C9A">
              <w:rPr>
                <w:rFonts w:cs="Arial"/>
                <w:noProof/>
              </w:rPr>
              <w:t> </w:t>
            </w:r>
            <w:r w:rsidRPr="00D94C9A">
              <w:rPr>
                <w:rFonts w:cs="Arial"/>
                <w:noProof/>
              </w:rPr>
              <w:fldChar w:fldCharType="end"/>
            </w:r>
          </w:p>
        </w:tc>
      </w:tr>
    </w:tbl>
    <w:p w14:paraId="172AD763" w14:textId="667967C1" w:rsidR="00193234" w:rsidRPr="00D94C9A" w:rsidRDefault="00193234" w:rsidP="00682C48">
      <w:pPr>
        <w:rPr>
          <w:rFonts w:cs="Arial"/>
          <w:noProof/>
        </w:rPr>
      </w:pPr>
    </w:p>
    <w:p w14:paraId="5A8E4C60" w14:textId="77777777" w:rsidR="00280E54" w:rsidRPr="00D94C9A" w:rsidRDefault="00280E54" w:rsidP="00682C48">
      <w:pPr>
        <w:rPr>
          <w:rFonts w:cs="Arial"/>
          <w:noProof/>
        </w:rPr>
      </w:pPr>
    </w:p>
    <w:p w14:paraId="3B771188" w14:textId="4A7D38DF" w:rsidR="007679C4" w:rsidRPr="00D94C9A" w:rsidRDefault="00193234" w:rsidP="00605131">
      <w:pPr>
        <w:pStyle w:val="Formatvorlage1"/>
        <w:rPr>
          <w:noProof/>
          <w:lang w:val="de-DE"/>
        </w:rPr>
      </w:pPr>
      <w:bookmarkStart w:id="540" w:name="_Toc157691326"/>
      <w:r w:rsidRPr="00D94C9A">
        <w:rPr>
          <w:noProof/>
          <w:lang w:val="de-DE"/>
        </w:rPr>
        <w:t>Entlassung mit Organisation eines supportiven Netzwerkes</w:t>
      </w:r>
      <w:bookmarkEnd w:id="540"/>
      <w:r w:rsidRPr="00D94C9A">
        <w:rPr>
          <w:noProof/>
          <w:lang w:val="de-DE"/>
        </w:rPr>
        <w:t xml:space="preserve"> </w:t>
      </w:r>
    </w:p>
    <w:p w14:paraId="4268A57C" w14:textId="77777777" w:rsidR="00BA70AC" w:rsidRPr="00D94C9A" w:rsidRDefault="00BA70AC" w:rsidP="00BA70AC">
      <w:pPr>
        <w:rPr>
          <w:noProof/>
        </w:rPr>
      </w:pPr>
    </w:p>
    <w:tbl>
      <w:tblPr>
        <w:tblW w:w="4918"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70" w:type="dxa"/>
          <w:bottom w:w="28" w:type="dxa"/>
          <w:right w:w="70" w:type="dxa"/>
        </w:tblCellMar>
        <w:tblLook w:val="0000" w:firstRow="0" w:lastRow="0" w:firstColumn="0" w:lastColumn="0" w:noHBand="0" w:noVBand="0"/>
      </w:tblPr>
      <w:tblGrid>
        <w:gridCol w:w="5954"/>
        <w:gridCol w:w="289"/>
        <w:gridCol w:w="3255"/>
      </w:tblGrid>
      <w:tr w:rsidR="00782A5B" w:rsidRPr="00D94C9A" w14:paraId="6A72D1CE" w14:textId="77777777" w:rsidTr="00AA5909">
        <w:trPr>
          <w:trHeight w:val="283"/>
          <w:tblHeader/>
        </w:trPr>
        <w:tc>
          <w:tcPr>
            <w:tcW w:w="5954" w:type="dxa"/>
            <w:tcBorders>
              <w:top w:val="single" w:sz="4" w:space="0" w:color="auto"/>
            </w:tcBorders>
            <w:shd w:val="clear" w:color="auto" w:fill="BFBFBF" w:themeFill="background1" w:themeFillShade="BF"/>
            <w:tcMar>
              <w:top w:w="57" w:type="dxa"/>
              <w:bottom w:w="57" w:type="dxa"/>
            </w:tcMar>
            <w:vAlign w:val="center"/>
          </w:tcPr>
          <w:p w14:paraId="606F4414" w14:textId="77777777" w:rsidR="00782A5B" w:rsidRDefault="00782A5B" w:rsidP="00274FA4">
            <w:pPr>
              <w:rPr>
                <w:rFonts w:cs="Arial"/>
                <w:b/>
                <w:noProof/>
              </w:rPr>
            </w:pPr>
            <w:r w:rsidRPr="00D94C9A">
              <w:rPr>
                <w:rFonts w:cs="Arial"/>
                <w:b/>
                <w:noProof/>
              </w:rPr>
              <w:t>Anforderung zur Zertifizierung nach DGP</w:t>
            </w:r>
          </w:p>
          <w:p w14:paraId="5767DA37" w14:textId="27939A38" w:rsidR="00B66C6C" w:rsidRPr="00D94C9A" w:rsidRDefault="00B66C6C" w:rsidP="00274FA4">
            <w:pPr>
              <w:rPr>
                <w:rFonts w:cs="Arial"/>
                <w:b/>
                <w:noProof/>
              </w:rPr>
            </w:pPr>
            <w:r w:rsidRPr="009B6062">
              <w:rPr>
                <w:rFonts w:cs="Arial"/>
                <w:bCs/>
                <w:noProof/>
              </w:rPr>
              <w:t>„X“ = verpflichtende Anforderung</w:t>
            </w:r>
          </w:p>
        </w:tc>
        <w:tc>
          <w:tcPr>
            <w:tcW w:w="289" w:type="dxa"/>
            <w:tcBorders>
              <w:top w:val="single" w:sz="4" w:space="0" w:color="auto"/>
            </w:tcBorders>
            <w:shd w:val="clear" w:color="auto" w:fill="AFDC7E"/>
            <w:vAlign w:val="center"/>
          </w:tcPr>
          <w:p w14:paraId="09848362" w14:textId="5D2BDE0D" w:rsidR="00782A5B" w:rsidRPr="00D94C9A" w:rsidRDefault="00782A5B" w:rsidP="00274FA4">
            <w:pPr>
              <w:jc w:val="center"/>
              <w:rPr>
                <w:rFonts w:cs="Arial"/>
                <w:b/>
                <w:noProof/>
              </w:rPr>
            </w:pPr>
            <w:r w:rsidRPr="00D94C9A">
              <w:rPr>
                <w:rFonts w:cs="Arial"/>
                <w:b/>
                <w:noProof/>
              </w:rPr>
              <w:t>X</w:t>
            </w:r>
          </w:p>
        </w:tc>
        <w:tc>
          <w:tcPr>
            <w:tcW w:w="3255" w:type="dxa"/>
            <w:tcBorders>
              <w:top w:val="single" w:sz="4" w:space="0" w:color="auto"/>
            </w:tcBorders>
            <w:shd w:val="clear" w:color="auto" w:fill="BFBFBF" w:themeFill="background1" w:themeFillShade="BF"/>
            <w:vAlign w:val="center"/>
          </w:tcPr>
          <w:p w14:paraId="1354D4DE" w14:textId="77777777" w:rsidR="00782A5B" w:rsidRPr="00D94C9A" w:rsidRDefault="00782A5B" w:rsidP="00274FA4">
            <w:pPr>
              <w:jc w:val="center"/>
              <w:rPr>
                <w:rFonts w:cs="Arial"/>
                <w:b/>
                <w:noProof/>
              </w:rPr>
            </w:pPr>
            <w:r w:rsidRPr="00D94C9A">
              <w:rPr>
                <w:rFonts w:cs="Arial"/>
                <w:b/>
                <w:noProof/>
              </w:rPr>
              <w:t>Erläuterung durch die</w:t>
            </w:r>
          </w:p>
          <w:p w14:paraId="6AFF97E3" w14:textId="1F842B21" w:rsidR="00782A5B" w:rsidRPr="00D94C9A" w:rsidRDefault="00782A5B" w:rsidP="00274FA4">
            <w:pPr>
              <w:jc w:val="center"/>
              <w:rPr>
                <w:rFonts w:cs="Arial"/>
                <w:b/>
                <w:noProof/>
              </w:rPr>
            </w:pPr>
            <w:r w:rsidRPr="00D94C9A">
              <w:rPr>
                <w:rFonts w:cs="Arial"/>
                <w:b/>
                <w:noProof/>
              </w:rPr>
              <w:t>Einrichtung</w:t>
            </w:r>
          </w:p>
        </w:tc>
      </w:tr>
      <w:tr w:rsidR="00782A5B" w:rsidRPr="00D94C9A" w14:paraId="0874D51B" w14:textId="77777777" w:rsidTr="00AA5909">
        <w:trPr>
          <w:trHeight w:val="227"/>
        </w:trPr>
        <w:tc>
          <w:tcPr>
            <w:tcW w:w="595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40480DF5" w14:textId="6AF1129C" w:rsidR="00782A5B" w:rsidRPr="00D94C9A" w:rsidRDefault="00782A5B" w:rsidP="00AD4EBC">
            <w:pPr>
              <w:rPr>
                <w:rFonts w:cs="Arial"/>
                <w:noProof/>
              </w:rPr>
            </w:pPr>
            <w:r w:rsidRPr="00D94C9A">
              <w:rPr>
                <w:rFonts w:cs="Arial"/>
                <w:noProof/>
              </w:rPr>
              <w:t>Es ist ein Prozess für die Entlassung von Patient</w:t>
            </w:r>
            <w:r>
              <w:rPr>
                <w:rFonts w:cs="Arial"/>
                <w:noProof/>
              </w:rPr>
              <w:t xml:space="preserve">innen und Patienten </w:t>
            </w:r>
            <w:r w:rsidRPr="00D94C9A">
              <w:rPr>
                <w:noProof/>
              </w:rPr>
              <w:t>festzulegen</w:t>
            </w:r>
            <w:r w:rsidRPr="00D94C9A">
              <w:rPr>
                <w:rFonts w:cs="Arial"/>
                <w:noProof/>
              </w:rPr>
              <w:t>.</w:t>
            </w:r>
            <w:r w:rsidRPr="00D94C9A">
              <w:rPr>
                <w:rStyle w:val="Funotenzeichen"/>
                <w:rFonts w:cs="Arial"/>
                <w:noProof/>
              </w:rPr>
              <w:footnoteReference w:id="31"/>
            </w:r>
          </w:p>
        </w:tc>
        <w:tc>
          <w:tcPr>
            <w:tcW w:w="289" w:type="dxa"/>
            <w:tcBorders>
              <w:top w:val="single" w:sz="4" w:space="0" w:color="auto"/>
              <w:left w:val="single" w:sz="4" w:space="0" w:color="auto"/>
              <w:bottom w:val="single" w:sz="4" w:space="0" w:color="auto"/>
              <w:right w:val="single" w:sz="4" w:space="0" w:color="auto"/>
            </w:tcBorders>
            <w:shd w:val="clear" w:color="auto" w:fill="AFDC7E"/>
            <w:vAlign w:val="center"/>
          </w:tcPr>
          <w:p w14:paraId="341E7C20" w14:textId="77777777" w:rsidR="00782A5B" w:rsidRPr="00D94C9A" w:rsidRDefault="00782A5B" w:rsidP="004E27A2">
            <w:pPr>
              <w:jc w:val="center"/>
              <w:rPr>
                <w:rFonts w:cs="Arial"/>
                <w:b/>
                <w:noProof/>
              </w:rPr>
            </w:pPr>
            <w:r w:rsidRPr="00D94C9A">
              <w:rPr>
                <w:rFonts w:cs="Arial"/>
                <w:b/>
                <w:noProof/>
              </w:rPr>
              <w:t>X</w:t>
            </w:r>
          </w:p>
        </w:tc>
        <w:tc>
          <w:tcPr>
            <w:tcW w:w="3255" w:type="dxa"/>
            <w:tcBorders>
              <w:top w:val="single" w:sz="4" w:space="0" w:color="BFBFBF" w:themeColor="background1" w:themeShade="BF"/>
              <w:left w:val="single" w:sz="4" w:space="0" w:color="auto"/>
              <w:right w:val="single" w:sz="4" w:space="0" w:color="auto"/>
            </w:tcBorders>
            <w:shd w:val="clear" w:color="auto" w:fill="FFFFFF" w:themeFill="background1"/>
          </w:tcPr>
          <w:p w14:paraId="6865121D" w14:textId="3C1209BC" w:rsidR="00782A5B" w:rsidRPr="00D94C9A" w:rsidRDefault="00782A5B" w:rsidP="003A3886">
            <w:pPr>
              <w:rPr>
                <w:rFonts w:cs="Arial"/>
                <w:noProof/>
                <w:color w:val="000000"/>
              </w:rPr>
            </w:pPr>
            <w:r w:rsidRPr="00D94C9A">
              <w:rPr>
                <w:rFonts w:cs="Arial"/>
                <w:noProof/>
                <w:sz w:val="18"/>
                <w:szCs w:val="18"/>
              </w:rPr>
              <w:fldChar w:fldCharType="begin">
                <w:ffData>
                  <w:name w:val="Text2"/>
                  <w:enabled/>
                  <w:calcOnExit w:val="0"/>
                  <w:textInput/>
                </w:ffData>
              </w:fldChar>
            </w:r>
            <w:r w:rsidRPr="00D94C9A">
              <w:rPr>
                <w:rFonts w:cs="Arial"/>
                <w:noProof/>
                <w:sz w:val="18"/>
                <w:szCs w:val="18"/>
              </w:rPr>
              <w:instrText xml:space="preserve"> FORMTEXT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fldChar w:fldCharType="end"/>
            </w:r>
          </w:p>
        </w:tc>
      </w:tr>
      <w:tr w:rsidR="00782A5B" w:rsidRPr="00D94C9A" w14:paraId="3365852F" w14:textId="77777777" w:rsidTr="00AA5909">
        <w:trPr>
          <w:trHeight w:val="227"/>
        </w:trPr>
        <w:tc>
          <w:tcPr>
            <w:tcW w:w="595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4747F63C" w14:textId="29E9292A" w:rsidR="00782A5B" w:rsidRPr="00D94C9A" w:rsidRDefault="00782A5B" w:rsidP="00AA503A">
            <w:pPr>
              <w:rPr>
                <w:rFonts w:cs="Arial"/>
                <w:noProof/>
              </w:rPr>
            </w:pPr>
            <w:r w:rsidRPr="00D94C9A">
              <w:rPr>
                <w:rFonts w:cs="Arial"/>
                <w:noProof/>
              </w:rPr>
              <w:t>Es besteht eine systematische, dokumentierte Entlassungsplanung mit Information aller relevanten beteiligten Behandler (z. B. Hausarzt / Einweiser, Fachbereiche des Krankenhauses).</w:t>
            </w:r>
            <w:r w:rsidRPr="00D94C9A">
              <w:rPr>
                <w:rStyle w:val="Funotenzeichen"/>
                <w:rFonts w:cs="Arial"/>
                <w:noProof/>
              </w:rPr>
              <w:footnoteReference w:id="32"/>
            </w:r>
          </w:p>
        </w:tc>
        <w:tc>
          <w:tcPr>
            <w:tcW w:w="289" w:type="dxa"/>
            <w:tcBorders>
              <w:top w:val="single" w:sz="4" w:space="0" w:color="auto"/>
              <w:left w:val="single" w:sz="4" w:space="0" w:color="auto"/>
              <w:bottom w:val="single" w:sz="4" w:space="0" w:color="auto"/>
              <w:right w:val="single" w:sz="4" w:space="0" w:color="auto"/>
            </w:tcBorders>
            <w:shd w:val="clear" w:color="auto" w:fill="AFDC7E"/>
            <w:vAlign w:val="center"/>
          </w:tcPr>
          <w:p w14:paraId="52CEB7DE" w14:textId="34F0F778" w:rsidR="00782A5B" w:rsidRPr="00D94C9A" w:rsidRDefault="00782A5B" w:rsidP="004E27A2">
            <w:pPr>
              <w:jc w:val="center"/>
              <w:rPr>
                <w:rFonts w:cs="Arial"/>
                <w:b/>
                <w:noProof/>
              </w:rPr>
            </w:pPr>
            <w:r w:rsidRPr="00D94C9A">
              <w:rPr>
                <w:rFonts w:cs="Arial"/>
                <w:b/>
                <w:noProof/>
              </w:rPr>
              <w:t>X</w:t>
            </w:r>
          </w:p>
        </w:tc>
        <w:tc>
          <w:tcPr>
            <w:tcW w:w="3255" w:type="dxa"/>
            <w:tcBorders>
              <w:left w:val="single" w:sz="4" w:space="0" w:color="auto"/>
              <w:right w:val="single" w:sz="4" w:space="0" w:color="auto"/>
            </w:tcBorders>
            <w:shd w:val="clear" w:color="auto" w:fill="FFFFFF" w:themeFill="background1"/>
          </w:tcPr>
          <w:p w14:paraId="3A06D6A7" w14:textId="547CEA86" w:rsidR="00782A5B" w:rsidRPr="00D94C9A" w:rsidRDefault="00782A5B" w:rsidP="00791273">
            <w:pPr>
              <w:rPr>
                <w:rFonts w:cs="Arial"/>
                <w:noProof/>
              </w:rPr>
            </w:pPr>
            <w:r w:rsidRPr="00D94C9A">
              <w:rPr>
                <w:rFonts w:cs="Arial"/>
                <w:noProof/>
                <w:sz w:val="18"/>
                <w:szCs w:val="18"/>
              </w:rPr>
              <w:fldChar w:fldCharType="begin">
                <w:ffData>
                  <w:name w:val="Text2"/>
                  <w:enabled/>
                  <w:calcOnExit w:val="0"/>
                  <w:textInput/>
                </w:ffData>
              </w:fldChar>
            </w:r>
            <w:r w:rsidRPr="00D94C9A">
              <w:rPr>
                <w:rFonts w:cs="Arial"/>
                <w:noProof/>
                <w:sz w:val="18"/>
                <w:szCs w:val="18"/>
              </w:rPr>
              <w:instrText xml:space="preserve"> FORMTEXT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fldChar w:fldCharType="end"/>
            </w:r>
          </w:p>
        </w:tc>
      </w:tr>
      <w:tr w:rsidR="00782A5B" w:rsidRPr="00D94C9A" w14:paraId="3DC617F3" w14:textId="77777777" w:rsidTr="00AA5909">
        <w:trPr>
          <w:trHeight w:val="227"/>
        </w:trPr>
        <w:tc>
          <w:tcPr>
            <w:tcW w:w="595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55098EBB" w14:textId="3E618566" w:rsidR="00782A5B" w:rsidRPr="00D94C9A" w:rsidRDefault="00782A5B" w:rsidP="004E27A2">
            <w:pPr>
              <w:rPr>
                <w:rFonts w:cs="Arial"/>
                <w:noProof/>
              </w:rPr>
            </w:pPr>
            <w:r w:rsidRPr="00D94C9A">
              <w:rPr>
                <w:rFonts w:cs="Arial"/>
                <w:noProof/>
              </w:rPr>
              <w:t>Folgende Verfahren / Prozesse sind festgelegt:</w:t>
            </w:r>
          </w:p>
          <w:p w14:paraId="4FC16F99" w14:textId="741366AE" w:rsidR="00782A5B" w:rsidRPr="00D94C9A" w:rsidRDefault="00782A5B" w:rsidP="004E27A2">
            <w:pPr>
              <w:pStyle w:val="Listenabsatz"/>
              <w:numPr>
                <w:ilvl w:val="0"/>
                <w:numId w:val="5"/>
              </w:numPr>
              <w:ind w:left="492"/>
              <w:jc w:val="both"/>
              <w:rPr>
                <w:rFonts w:ascii="Arial" w:hAnsi="Arial" w:cs="Arial"/>
                <w:noProof/>
                <w:sz w:val="20"/>
              </w:rPr>
            </w:pPr>
            <w:r w:rsidRPr="00D94C9A">
              <w:rPr>
                <w:rFonts w:ascii="Arial" w:hAnsi="Arial" w:cs="Arial"/>
                <w:noProof/>
                <w:sz w:val="20"/>
              </w:rPr>
              <w:t>strukturierte Anleitung von Angehörigen, sozialrechtliche Beratung und bedarfsgerechte Zuweisung</w:t>
            </w:r>
          </w:p>
          <w:p w14:paraId="050531FD" w14:textId="06A8D15C" w:rsidR="00782A5B" w:rsidRPr="00D94C9A" w:rsidRDefault="00782A5B" w:rsidP="004E27A2">
            <w:pPr>
              <w:pStyle w:val="Listenabsatz"/>
              <w:numPr>
                <w:ilvl w:val="0"/>
                <w:numId w:val="5"/>
              </w:numPr>
              <w:ind w:left="492"/>
              <w:jc w:val="both"/>
              <w:rPr>
                <w:rFonts w:cs="Arial"/>
                <w:noProof/>
              </w:rPr>
            </w:pPr>
            <w:r w:rsidRPr="00D94C9A">
              <w:rPr>
                <w:rFonts w:ascii="Arial" w:hAnsi="Arial" w:cs="Arial"/>
                <w:noProof/>
                <w:sz w:val="20"/>
              </w:rPr>
              <w:t>bedarfsgerechte Vermittlung zu qualifizierten und kontinuierlichen Unterstützungsangeboten für Angehörige (auch über den Tod der Patientin / des Patienten hinaus)</w:t>
            </w:r>
          </w:p>
        </w:tc>
        <w:tc>
          <w:tcPr>
            <w:tcW w:w="289" w:type="dxa"/>
            <w:tcBorders>
              <w:top w:val="single" w:sz="4" w:space="0" w:color="auto"/>
              <w:left w:val="single" w:sz="4" w:space="0" w:color="auto"/>
              <w:bottom w:val="single" w:sz="4" w:space="0" w:color="auto"/>
              <w:right w:val="single" w:sz="4" w:space="0" w:color="auto"/>
            </w:tcBorders>
            <w:shd w:val="clear" w:color="auto" w:fill="AFDC7E"/>
            <w:vAlign w:val="center"/>
          </w:tcPr>
          <w:p w14:paraId="55BC81BF" w14:textId="412E8A8E" w:rsidR="00782A5B" w:rsidRPr="00D94C9A" w:rsidRDefault="00782A5B" w:rsidP="004E27A2">
            <w:pPr>
              <w:jc w:val="center"/>
              <w:rPr>
                <w:rFonts w:cs="Arial"/>
                <w:b/>
                <w:noProof/>
              </w:rPr>
            </w:pPr>
            <w:r w:rsidRPr="00D94C9A">
              <w:rPr>
                <w:rFonts w:cs="Arial"/>
                <w:b/>
                <w:noProof/>
              </w:rPr>
              <w:t>X</w:t>
            </w:r>
          </w:p>
        </w:tc>
        <w:tc>
          <w:tcPr>
            <w:tcW w:w="3255" w:type="dxa"/>
            <w:tcBorders>
              <w:left w:val="single" w:sz="4" w:space="0" w:color="auto"/>
              <w:right w:val="single" w:sz="4" w:space="0" w:color="auto"/>
            </w:tcBorders>
            <w:shd w:val="clear" w:color="auto" w:fill="FFFFFF" w:themeFill="background1"/>
          </w:tcPr>
          <w:p w14:paraId="2D0EC909" w14:textId="44F3324D" w:rsidR="00782A5B" w:rsidRPr="00D94C9A" w:rsidRDefault="00782A5B" w:rsidP="00C5016B">
            <w:pPr>
              <w:rPr>
                <w:rFonts w:cs="Arial"/>
                <w:noProof/>
                <w:sz w:val="18"/>
                <w:szCs w:val="18"/>
              </w:rPr>
            </w:pPr>
            <w:r w:rsidRPr="00D94C9A">
              <w:rPr>
                <w:rFonts w:cs="Arial"/>
                <w:noProof/>
                <w:sz w:val="18"/>
                <w:szCs w:val="18"/>
              </w:rPr>
              <w:fldChar w:fldCharType="begin">
                <w:ffData>
                  <w:name w:val="Kontrollkästchen1"/>
                  <w:enabled/>
                  <w:calcOnExit w:val="0"/>
                  <w:checkBox>
                    <w:sizeAuto/>
                    <w:default w:val="0"/>
                  </w:checkBox>
                </w:ffData>
              </w:fldChar>
            </w:r>
            <w:r w:rsidRPr="00D94C9A">
              <w:rPr>
                <w:rFonts w:cs="Arial"/>
                <w:noProof/>
                <w:sz w:val="18"/>
                <w:szCs w:val="18"/>
              </w:rPr>
              <w:instrText xml:space="preserve"> FORMCHECKBOX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fldChar w:fldCharType="end"/>
            </w:r>
            <w:r w:rsidRPr="00D94C9A">
              <w:rPr>
                <w:rFonts w:cs="Arial"/>
                <w:noProof/>
                <w:sz w:val="18"/>
                <w:szCs w:val="18"/>
              </w:rPr>
              <w:t xml:space="preserve"> ja     </w:t>
            </w:r>
            <w:r w:rsidRPr="00D94C9A">
              <w:rPr>
                <w:rFonts w:cs="Arial"/>
                <w:noProof/>
                <w:sz w:val="18"/>
                <w:szCs w:val="18"/>
              </w:rPr>
              <w:fldChar w:fldCharType="begin">
                <w:ffData>
                  <w:name w:val="Text2"/>
                  <w:enabled/>
                  <w:calcOnExit w:val="0"/>
                  <w:textInput/>
                </w:ffData>
              </w:fldChar>
            </w:r>
            <w:r w:rsidRPr="00D94C9A">
              <w:rPr>
                <w:rFonts w:cs="Arial"/>
                <w:noProof/>
                <w:sz w:val="18"/>
                <w:szCs w:val="18"/>
              </w:rPr>
              <w:instrText xml:space="preserve"> FORMTEXT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fldChar w:fldCharType="end"/>
            </w:r>
          </w:p>
          <w:p w14:paraId="2B4325FA" w14:textId="77777777" w:rsidR="00782A5B" w:rsidRPr="00D94C9A" w:rsidRDefault="00782A5B" w:rsidP="00C5016B">
            <w:pPr>
              <w:rPr>
                <w:rFonts w:cs="Arial"/>
                <w:noProof/>
                <w:color w:val="000000"/>
              </w:rPr>
            </w:pPr>
            <w:r w:rsidRPr="00D94C9A">
              <w:rPr>
                <w:rFonts w:cs="Arial"/>
                <w:noProof/>
                <w:sz w:val="18"/>
                <w:szCs w:val="18"/>
              </w:rPr>
              <w:fldChar w:fldCharType="begin">
                <w:ffData>
                  <w:name w:val="Kontrollkästchen2"/>
                  <w:enabled/>
                  <w:calcOnExit w:val="0"/>
                  <w:checkBox>
                    <w:sizeAuto/>
                    <w:default w:val="0"/>
                  </w:checkBox>
                </w:ffData>
              </w:fldChar>
            </w:r>
            <w:r w:rsidRPr="00D94C9A">
              <w:rPr>
                <w:rFonts w:cs="Arial"/>
                <w:noProof/>
                <w:sz w:val="18"/>
                <w:szCs w:val="18"/>
              </w:rPr>
              <w:instrText xml:space="preserve"> FORMCHECKBOX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fldChar w:fldCharType="end"/>
            </w:r>
            <w:r w:rsidRPr="00D94C9A">
              <w:rPr>
                <w:rFonts w:cs="Arial"/>
                <w:noProof/>
                <w:sz w:val="18"/>
                <w:szCs w:val="18"/>
              </w:rPr>
              <w:t xml:space="preserve"> nein</w:t>
            </w:r>
            <w:r w:rsidRPr="00D94C9A" w:rsidDel="00892737">
              <w:rPr>
                <w:rFonts w:cs="Arial"/>
                <w:noProof/>
              </w:rPr>
              <w:t xml:space="preserve"> </w:t>
            </w:r>
          </w:p>
          <w:p w14:paraId="2FF75008" w14:textId="0157F39E" w:rsidR="00782A5B" w:rsidRPr="00D94C9A" w:rsidRDefault="00782A5B" w:rsidP="004E27A2">
            <w:pPr>
              <w:jc w:val="both"/>
              <w:rPr>
                <w:rFonts w:cs="Arial"/>
                <w:noProof/>
              </w:rPr>
            </w:pPr>
          </w:p>
        </w:tc>
      </w:tr>
      <w:tr w:rsidR="00782A5B" w:rsidRPr="00D94C9A" w14:paraId="078D524C" w14:textId="77777777" w:rsidTr="00AA5909">
        <w:trPr>
          <w:trHeight w:val="227"/>
        </w:trPr>
        <w:tc>
          <w:tcPr>
            <w:tcW w:w="595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0DBD487E" w14:textId="307C524B" w:rsidR="00782A5B" w:rsidRPr="00D94C9A" w:rsidRDefault="00782A5B" w:rsidP="00547B15">
            <w:pPr>
              <w:rPr>
                <w:rFonts w:cs="Arial"/>
                <w:noProof/>
              </w:rPr>
            </w:pPr>
            <w:r w:rsidRPr="00D94C9A">
              <w:rPr>
                <w:rFonts w:cs="Arial"/>
                <w:noProof/>
              </w:rPr>
              <w:t>Bei Entlassung in häusliche Umgebung, bei Befundveränderung und wenn Familie / Zugehörige vorhanden sind, wird im Rahmen der Entlassungsplanung ein Familiengespräch angeboten (mit Beteiligung mindestens einer entsprechend qualifizierten Fachkraft, siehe 1.3.1).</w:t>
            </w:r>
          </w:p>
        </w:tc>
        <w:tc>
          <w:tcPr>
            <w:tcW w:w="289" w:type="dxa"/>
            <w:tcBorders>
              <w:top w:val="single" w:sz="4" w:space="0" w:color="auto"/>
              <w:left w:val="single" w:sz="4" w:space="0" w:color="auto"/>
              <w:bottom w:val="single" w:sz="4" w:space="0" w:color="auto"/>
              <w:right w:val="single" w:sz="4" w:space="0" w:color="auto"/>
            </w:tcBorders>
            <w:shd w:val="clear" w:color="auto" w:fill="AFDC7E"/>
            <w:vAlign w:val="center"/>
          </w:tcPr>
          <w:p w14:paraId="641FE12E" w14:textId="15A0B8BB" w:rsidR="00782A5B" w:rsidRPr="00D94C9A" w:rsidRDefault="00782A5B" w:rsidP="004E27A2">
            <w:pPr>
              <w:jc w:val="center"/>
              <w:rPr>
                <w:rFonts w:cs="Arial"/>
                <w:b/>
                <w:noProof/>
              </w:rPr>
            </w:pPr>
            <w:r w:rsidRPr="00D94C9A">
              <w:rPr>
                <w:rFonts w:cs="Arial"/>
                <w:b/>
                <w:noProof/>
              </w:rPr>
              <w:t>X</w:t>
            </w:r>
          </w:p>
        </w:tc>
        <w:tc>
          <w:tcPr>
            <w:tcW w:w="3255" w:type="dxa"/>
            <w:tcBorders>
              <w:left w:val="single" w:sz="4" w:space="0" w:color="auto"/>
              <w:bottom w:val="single" w:sz="4" w:space="0" w:color="auto"/>
              <w:right w:val="single" w:sz="4" w:space="0" w:color="auto"/>
            </w:tcBorders>
            <w:shd w:val="clear" w:color="auto" w:fill="FFFFFF" w:themeFill="background1"/>
          </w:tcPr>
          <w:p w14:paraId="1D689DFC" w14:textId="40DD7C21" w:rsidR="00782A5B" w:rsidRPr="00D94C9A" w:rsidRDefault="00782A5B" w:rsidP="00C5016B">
            <w:pPr>
              <w:rPr>
                <w:rFonts w:cs="Arial"/>
                <w:noProof/>
                <w:sz w:val="18"/>
                <w:szCs w:val="18"/>
              </w:rPr>
            </w:pPr>
            <w:r w:rsidRPr="00D94C9A">
              <w:rPr>
                <w:rFonts w:cs="Arial"/>
                <w:noProof/>
                <w:sz w:val="18"/>
                <w:szCs w:val="18"/>
              </w:rPr>
              <w:fldChar w:fldCharType="begin">
                <w:ffData>
                  <w:name w:val="Kontrollkästchen1"/>
                  <w:enabled/>
                  <w:calcOnExit w:val="0"/>
                  <w:checkBox>
                    <w:sizeAuto/>
                    <w:default w:val="0"/>
                  </w:checkBox>
                </w:ffData>
              </w:fldChar>
            </w:r>
            <w:r w:rsidRPr="00D94C9A">
              <w:rPr>
                <w:rFonts w:cs="Arial"/>
                <w:noProof/>
                <w:sz w:val="18"/>
                <w:szCs w:val="18"/>
              </w:rPr>
              <w:instrText xml:space="preserve"> FORMCHECKBOX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fldChar w:fldCharType="end"/>
            </w:r>
            <w:r w:rsidRPr="00D94C9A">
              <w:rPr>
                <w:rFonts w:cs="Arial"/>
                <w:noProof/>
                <w:sz w:val="18"/>
                <w:szCs w:val="18"/>
              </w:rPr>
              <w:t xml:space="preserve"> ja     </w:t>
            </w:r>
            <w:r w:rsidRPr="00D94C9A">
              <w:rPr>
                <w:rFonts w:cs="Arial"/>
                <w:noProof/>
                <w:sz w:val="18"/>
                <w:szCs w:val="18"/>
              </w:rPr>
              <w:fldChar w:fldCharType="begin">
                <w:ffData>
                  <w:name w:val="Text2"/>
                  <w:enabled/>
                  <w:calcOnExit w:val="0"/>
                  <w:textInput/>
                </w:ffData>
              </w:fldChar>
            </w:r>
            <w:r w:rsidRPr="00D94C9A">
              <w:rPr>
                <w:rFonts w:cs="Arial"/>
                <w:noProof/>
                <w:sz w:val="18"/>
                <w:szCs w:val="18"/>
              </w:rPr>
              <w:instrText xml:space="preserve"> FORMTEXT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fldChar w:fldCharType="end"/>
            </w:r>
          </w:p>
          <w:p w14:paraId="5D224A68" w14:textId="52CCD7A7" w:rsidR="00782A5B" w:rsidRPr="00D94C9A" w:rsidRDefault="00782A5B" w:rsidP="000633DC">
            <w:pPr>
              <w:rPr>
                <w:rFonts w:cs="Arial"/>
                <w:noProof/>
                <w:color w:val="000000"/>
              </w:rPr>
            </w:pPr>
            <w:r w:rsidRPr="00D94C9A">
              <w:rPr>
                <w:rFonts w:cs="Arial"/>
                <w:noProof/>
                <w:sz w:val="18"/>
                <w:szCs w:val="18"/>
              </w:rPr>
              <w:fldChar w:fldCharType="begin">
                <w:ffData>
                  <w:name w:val="Kontrollkästchen2"/>
                  <w:enabled/>
                  <w:calcOnExit w:val="0"/>
                  <w:checkBox>
                    <w:sizeAuto/>
                    <w:default w:val="0"/>
                  </w:checkBox>
                </w:ffData>
              </w:fldChar>
            </w:r>
            <w:r w:rsidRPr="00D94C9A">
              <w:rPr>
                <w:rFonts w:cs="Arial"/>
                <w:noProof/>
                <w:sz w:val="18"/>
                <w:szCs w:val="18"/>
              </w:rPr>
              <w:instrText xml:space="preserve"> FORMCHECKBOX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fldChar w:fldCharType="end"/>
            </w:r>
            <w:r w:rsidRPr="00D94C9A">
              <w:rPr>
                <w:rFonts w:cs="Arial"/>
                <w:noProof/>
                <w:sz w:val="18"/>
                <w:szCs w:val="18"/>
              </w:rPr>
              <w:t xml:space="preserve"> nein</w:t>
            </w:r>
            <w:r w:rsidRPr="00D94C9A" w:rsidDel="00892737">
              <w:rPr>
                <w:rFonts w:cs="Arial"/>
                <w:noProof/>
              </w:rPr>
              <w:t xml:space="preserve"> </w:t>
            </w:r>
          </w:p>
        </w:tc>
      </w:tr>
      <w:tr w:rsidR="004E27A2" w:rsidRPr="00D94C9A" w14:paraId="57C2C235" w14:textId="77777777" w:rsidTr="00713B56">
        <w:trPr>
          <w:trHeight w:val="28"/>
        </w:trPr>
        <w:tc>
          <w:tcPr>
            <w:tcW w:w="9498" w:type="dxa"/>
            <w:gridSpan w:val="3"/>
            <w:tcBorders>
              <w:top w:val="single" w:sz="4" w:space="0" w:color="auto"/>
            </w:tcBorders>
            <w:shd w:val="clear" w:color="auto" w:fill="BFBFBF" w:themeFill="background1" w:themeFillShade="BF"/>
            <w:tcMar>
              <w:top w:w="57" w:type="dxa"/>
              <w:bottom w:w="57" w:type="dxa"/>
            </w:tcMar>
            <w:vAlign w:val="center"/>
          </w:tcPr>
          <w:p w14:paraId="1D015912" w14:textId="270457CE" w:rsidR="004E27A2" w:rsidRPr="00D94C9A" w:rsidRDefault="00274FA4" w:rsidP="004E27A2">
            <w:pPr>
              <w:rPr>
                <w:rFonts w:cs="Arial"/>
                <w:b/>
                <w:noProof/>
              </w:rPr>
            </w:pPr>
            <w:r w:rsidRPr="00D94C9A">
              <w:rPr>
                <w:rFonts w:cs="Arial"/>
                <w:b/>
                <w:noProof/>
              </w:rPr>
              <w:t>Weitergehende Beschreibung durch die Einrichtung</w:t>
            </w:r>
          </w:p>
        </w:tc>
      </w:tr>
      <w:tr w:rsidR="004E27A2" w:rsidRPr="00D94C9A" w14:paraId="782F0C84" w14:textId="77777777" w:rsidTr="00713B56">
        <w:tc>
          <w:tcPr>
            <w:tcW w:w="9498" w:type="dxa"/>
            <w:gridSpan w:val="3"/>
            <w:tcBorders>
              <w:bottom w:val="single" w:sz="4" w:space="0" w:color="auto"/>
            </w:tcBorders>
            <w:shd w:val="clear" w:color="auto" w:fill="auto"/>
            <w:tcMar>
              <w:top w:w="57" w:type="dxa"/>
              <w:bottom w:w="57" w:type="dxa"/>
            </w:tcMar>
            <w:vAlign w:val="center"/>
          </w:tcPr>
          <w:p w14:paraId="65A14DB5" w14:textId="77777777" w:rsidR="004E27A2" w:rsidRPr="00D94C9A" w:rsidRDefault="004E27A2" w:rsidP="004E27A2">
            <w:pPr>
              <w:rPr>
                <w:rFonts w:cs="Arial"/>
                <w:noProof/>
              </w:rPr>
            </w:pPr>
            <w:r w:rsidRPr="00D94C9A">
              <w:rPr>
                <w:rFonts w:cs="Arial"/>
                <w:noProof/>
              </w:rPr>
              <w:fldChar w:fldCharType="begin">
                <w:ffData>
                  <w:name w:val="Text2"/>
                  <w:enabled/>
                  <w:calcOnExit w:val="0"/>
                  <w:textInput/>
                </w:ffData>
              </w:fldChar>
            </w:r>
            <w:r w:rsidRPr="00D94C9A">
              <w:rPr>
                <w:rFonts w:cs="Arial"/>
                <w:noProof/>
              </w:rPr>
              <w:instrText xml:space="preserve"> FORMTEXT </w:instrText>
            </w:r>
            <w:r w:rsidRPr="00D94C9A">
              <w:rPr>
                <w:rFonts w:cs="Arial"/>
                <w:noProof/>
              </w:rPr>
            </w:r>
            <w:r w:rsidRPr="00D94C9A">
              <w:rPr>
                <w:rFonts w:cs="Arial"/>
                <w:noProof/>
              </w:rPr>
              <w:fldChar w:fldCharType="separate"/>
            </w:r>
            <w:r w:rsidRPr="00D94C9A">
              <w:rPr>
                <w:rFonts w:cs="Arial"/>
                <w:noProof/>
              </w:rPr>
              <w:t> </w:t>
            </w:r>
            <w:r w:rsidRPr="00D94C9A">
              <w:rPr>
                <w:rFonts w:cs="Arial"/>
                <w:noProof/>
              </w:rPr>
              <w:t> </w:t>
            </w:r>
            <w:r w:rsidRPr="00D94C9A">
              <w:rPr>
                <w:rFonts w:cs="Arial"/>
                <w:noProof/>
              </w:rPr>
              <w:t> </w:t>
            </w:r>
            <w:r w:rsidRPr="00D94C9A">
              <w:rPr>
                <w:rFonts w:cs="Arial"/>
                <w:noProof/>
              </w:rPr>
              <w:t> </w:t>
            </w:r>
            <w:r w:rsidRPr="00D94C9A">
              <w:rPr>
                <w:rFonts w:cs="Arial"/>
                <w:noProof/>
              </w:rPr>
              <w:t> </w:t>
            </w:r>
            <w:r w:rsidRPr="00D94C9A">
              <w:rPr>
                <w:rFonts w:cs="Arial"/>
                <w:noProof/>
              </w:rPr>
              <w:fldChar w:fldCharType="end"/>
            </w:r>
          </w:p>
        </w:tc>
      </w:tr>
    </w:tbl>
    <w:p w14:paraId="5238F879" w14:textId="77777777" w:rsidR="007022A7" w:rsidRDefault="007022A7" w:rsidP="00DF791A">
      <w:pPr>
        <w:rPr>
          <w:noProof/>
        </w:rPr>
      </w:pPr>
    </w:p>
    <w:p w14:paraId="3932BF14" w14:textId="77777777" w:rsidR="007022A7" w:rsidRDefault="007022A7" w:rsidP="00DF791A">
      <w:pPr>
        <w:rPr>
          <w:noProof/>
        </w:rPr>
      </w:pPr>
    </w:p>
    <w:p w14:paraId="030B2663" w14:textId="0C85CA6E" w:rsidR="00193234" w:rsidRPr="00D94C9A" w:rsidRDefault="00193234" w:rsidP="00605131">
      <w:pPr>
        <w:pStyle w:val="Formatvorlage1"/>
        <w:rPr>
          <w:noProof/>
          <w:lang w:val="de-DE"/>
        </w:rPr>
      </w:pPr>
      <w:bookmarkStart w:id="541" w:name="_Toc157691327"/>
      <w:r w:rsidRPr="00D94C9A">
        <w:rPr>
          <w:noProof/>
          <w:lang w:val="de-DE"/>
        </w:rPr>
        <w:t>Rituale des Abschiednehmens, der Nachsorge und Trauerbegleitung</w:t>
      </w:r>
      <w:bookmarkEnd w:id="541"/>
    </w:p>
    <w:p w14:paraId="449E902F" w14:textId="77777777" w:rsidR="00115AFF" w:rsidRPr="00D94C9A" w:rsidRDefault="00115AFF" w:rsidP="00115AFF">
      <w:pPr>
        <w:rPr>
          <w:rFonts w:cs="Arial"/>
          <w:noProof/>
        </w:rPr>
      </w:pPr>
    </w:p>
    <w:tbl>
      <w:tblPr>
        <w:tblW w:w="4918"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70" w:type="dxa"/>
          <w:bottom w:w="28" w:type="dxa"/>
          <w:right w:w="70" w:type="dxa"/>
        </w:tblCellMar>
        <w:tblLook w:val="0000" w:firstRow="0" w:lastRow="0" w:firstColumn="0" w:lastColumn="0" w:noHBand="0" w:noVBand="0"/>
      </w:tblPr>
      <w:tblGrid>
        <w:gridCol w:w="5954"/>
        <w:gridCol w:w="289"/>
        <w:gridCol w:w="3255"/>
      </w:tblGrid>
      <w:tr w:rsidR="00782A5B" w:rsidRPr="00D94C9A" w14:paraId="2840E15A" w14:textId="77777777" w:rsidTr="00AA5909">
        <w:trPr>
          <w:trHeight w:val="283"/>
          <w:tblHeader/>
        </w:trPr>
        <w:tc>
          <w:tcPr>
            <w:tcW w:w="5954" w:type="dxa"/>
            <w:tcBorders>
              <w:top w:val="single" w:sz="4" w:space="0" w:color="auto"/>
            </w:tcBorders>
            <w:shd w:val="clear" w:color="auto" w:fill="BFBFBF" w:themeFill="background1" w:themeFillShade="BF"/>
            <w:tcMar>
              <w:top w:w="57" w:type="dxa"/>
              <w:bottom w:w="57" w:type="dxa"/>
            </w:tcMar>
            <w:vAlign w:val="center"/>
          </w:tcPr>
          <w:p w14:paraId="5375CA10" w14:textId="77777777" w:rsidR="00782A5B" w:rsidRDefault="00782A5B" w:rsidP="00274FA4">
            <w:pPr>
              <w:rPr>
                <w:rFonts w:cs="Arial"/>
                <w:b/>
                <w:noProof/>
              </w:rPr>
            </w:pPr>
            <w:r w:rsidRPr="00D94C9A">
              <w:rPr>
                <w:rFonts w:cs="Arial"/>
                <w:b/>
                <w:noProof/>
              </w:rPr>
              <w:t>Anforderung zur Zertifizierung nach DGP</w:t>
            </w:r>
          </w:p>
          <w:p w14:paraId="13FF7F73" w14:textId="68D5BA4D" w:rsidR="00B66C6C" w:rsidRPr="00D94C9A" w:rsidRDefault="00B66C6C" w:rsidP="00274FA4">
            <w:pPr>
              <w:rPr>
                <w:rFonts w:cs="Arial"/>
                <w:b/>
                <w:noProof/>
              </w:rPr>
            </w:pPr>
            <w:r w:rsidRPr="009B6062">
              <w:rPr>
                <w:rFonts w:cs="Arial"/>
                <w:bCs/>
                <w:noProof/>
              </w:rPr>
              <w:t>„X“ = verpflichtende Anforderung</w:t>
            </w:r>
          </w:p>
        </w:tc>
        <w:tc>
          <w:tcPr>
            <w:tcW w:w="289" w:type="dxa"/>
            <w:tcBorders>
              <w:top w:val="single" w:sz="4" w:space="0" w:color="auto"/>
            </w:tcBorders>
            <w:shd w:val="clear" w:color="auto" w:fill="AFDC7E"/>
            <w:vAlign w:val="center"/>
          </w:tcPr>
          <w:p w14:paraId="7AAEA637" w14:textId="67CCD90B" w:rsidR="00782A5B" w:rsidRPr="00D94C9A" w:rsidRDefault="00782A5B" w:rsidP="00274FA4">
            <w:pPr>
              <w:jc w:val="center"/>
              <w:rPr>
                <w:rFonts w:cs="Arial"/>
                <w:b/>
                <w:noProof/>
              </w:rPr>
            </w:pPr>
            <w:r w:rsidRPr="00D94C9A">
              <w:rPr>
                <w:rFonts w:cs="Arial"/>
                <w:b/>
                <w:noProof/>
              </w:rPr>
              <w:t>X</w:t>
            </w:r>
          </w:p>
        </w:tc>
        <w:tc>
          <w:tcPr>
            <w:tcW w:w="3255" w:type="dxa"/>
            <w:tcBorders>
              <w:top w:val="single" w:sz="4" w:space="0" w:color="auto"/>
            </w:tcBorders>
            <w:shd w:val="clear" w:color="auto" w:fill="BFBFBF" w:themeFill="background1" w:themeFillShade="BF"/>
            <w:vAlign w:val="center"/>
          </w:tcPr>
          <w:p w14:paraId="389B7110" w14:textId="77777777" w:rsidR="00782A5B" w:rsidRPr="00D94C9A" w:rsidRDefault="00782A5B" w:rsidP="00274FA4">
            <w:pPr>
              <w:jc w:val="center"/>
              <w:rPr>
                <w:rFonts w:cs="Arial"/>
                <w:b/>
                <w:noProof/>
              </w:rPr>
            </w:pPr>
            <w:r w:rsidRPr="00D94C9A">
              <w:rPr>
                <w:rFonts w:cs="Arial"/>
                <w:b/>
                <w:noProof/>
              </w:rPr>
              <w:t>Erläuterung durch die</w:t>
            </w:r>
          </w:p>
          <w:p w14:paraId="3F6BDE6D" w14:textId="5CADCB78" w:rsidR="00782A5B" w:rsidRPr="00D94C9A" w:rsidRDefault="00782A5B" w:rsidP="00274FA4">
            <w:pPr>
              <w:jc w:val="center"/>
              <w:rPr>
                <w:rFonts w:cs="Arial"/>
                <w:b/>
                <w:noProof/>
              </w:rPr>
            </w:pPr>
            <w:r w:rsidRPr="00D94C9A">
              <w:rPr>
                <w:rFonts w:cs="Arial"/>
                <w:b/>
                <w:noProof/>
              </w:rPr>
              <w:t>Einrichtung</w:t>
            </w:r>
          </w:p>
        </w:tc>
      </w:tr>
      <w:tr w:rsidR="00782A5B" w:rsidRPr="00D94C9A" w14:paraId="25F7D15B" w14:textId="77777777" w:rsidTr="00AA5909">
        <w:trPr>
          <w:trHeight w:val="227"/>
        </w:trPr>
        <w:tc>
          <w:tcPr>
            <w:tcW w:w="595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03ED8B1C" w14:textId="77777777" w:rsidR="00782A5B" w:rsidRPr="00D94C9A" w:rsidRDefault="00782A5B" w:rsidP="004E27A2">
            <w:pPr>
              <w:rPr>
                <w:rFonts w:cs="Arial"/>
                <w:noProof/>
              </w:rPr>
            </w:pPr>
            <w:r w:rsidRPr="00D94C9A">
              <w:rPr>
                <w:rFonts w:cs="Arial"/>
                <w:noProof/>
              </w:rPr>
              <w:t>Die Informationsabfolge im Todesfall ist geregelt</w:t>
            </w:r>
          </w:p>
          <w:p w14:paraId="57E8B77C" w14:textId="003C6113" w:rsidR="00782A5B" w:rsidRPr="00D94C9A" w:rsidRDefault="00782A5B" w:rsidP="004E27A2">
            <w:pPr>
              <w:rPr>
                <w:rFonts w:cs="Arial"/>
                <w:noProof/>
              </w:rPr>
            </w:pPr>
            <w:r w:rsidRPr="00D94C9A">
              <w:rPr>
                <w:rFonts w:cs="Arial"/>
                <w:noProof/>
              </w:rPr>
              <w:t>(Angehörige, Hausärztin / Hausarzt, Pflegedienst, andere Kooperationspartner usw.).</w:t>
            </w:r>
          </w:p>
        </w:tc>
        <w:tc>
          <w:tcPr>
            <w:tcW w:w="289" w:type="dxa"/>
            <w:tcBorders>
              <w:top w:val="single" w:sz="4" w:space="0" w:color="auto"/>
              <w:left w:val="single" w:sz="4" w:space="0" w:color="auto"/>
              <w:bottom w:val="single" w:sz="4" w:space="0" w:color="auto"/>
              <w:right w:val="single" w:sz="4" w:space="0" w:color="auto"/>
            </w:tcBorders>
            <w:shd w:val="clear" w:color="auto" w:fill="AFDC7E"/>
            <w:vAlign w:val="center"/>
          </w:tcPr>
          <w:p w14:paraId="00DCB751" w14:textId="1E7737D3" w:rsidR="00782A5B" w:rsidRPr="00D94C9A" w:rsidRDefault="00782A5B" w:rsidP="004E27A2">
            <w:pPr>
              <w:jc w:val="center"/>
              <w:rPr>
                <w:rFonts w:cs="Arial"/>
                <w:b/>
                <w:noProof/>
              </w:rPr>
            </w:pPr>
            <w:r w:rsidRPr="00D94C9A">
              <w:rPr>
                <w:rFonts w:cs="Arial"/>
                <w:b/>
                <w:noProof/>
              </w:rPr>
              <w:t>X</w:t>
            </w:r>
          </w:p>
        </w:tc>
        <w:tc>
          <w:tcPr>
            <w:tcW w:w="3255" w:type="dxa"/>
            <w:tcBorders>
              <w:top w:val="single" w:sz="4" w:space="0" w:color="BFBFBF" w:themeColor="background1" w:themeShade="BF"/>
              <w:left w:val="single" w:sz="4" w:space="0" w:color="auto"/>
              <w:right w:val="single" w:sz="4" w:space="0" w:color="auto"/>
            </w:tcBorders>
            <w:shd w:val="clear" w:color="auto" w:fill="FFFFFF" w:themeFill="background1"/>
          </w:tcPr>
          <w:p w14:paraId="5759AABC" w14:textId="0B3F9778" w:rsidR="00782A5B" w:rsidRPr="00D94C9A" w:rsidRDefault="00782A5B" w:rsidP="004E27A2">
            <w:pPr>
              <w:jc w:val="both"/>
              <w:rPr>
                <w:rFonts w:cs="Arial"/>
                <w:noProof/>
              </w:rPr>
            </w:pPr>
            <w:r w:rsidRPr="00D94C9A">
              <w:rPr>
                <w:rFonts w:cs="Arial"/>
                <w:noProof/>
                <w:sz w:val="18"/>
                <w:szCs w:val="18"/>
              </w:rPr>
              <w:fldChar w:fldCharType="begin">
                <w:ffData>
                  <w:name w:val="Text2"/>
                  <w:enabled/>
                  <w:calcOnExit w:val="0"/>
                  <w:textInput/>
                </w:ffData>
              </w:fldChar>
            </w:r>
            <w:r w:rsidRPr="00D94C9A">
              <w:rPr>
                <w:rFonts w:cs="Arial"/>
                <w:noProof/>
                <w:sz w:val="18"/>
                <w:szCs w:val="18"/>
              </w:rPr>
              <w:instrText xml:space="preserve"> FORMTEXT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fldChar w:fldCharType="end"/>
            </w:r>
          </w:p>
        </w:tc>
      </w:tr>
      <w:tr w:rsidR="00782A5B" w:rsidRPr="00D94C9A" w14:paraId="6B66F950" w14:textId="77777777" w:rsidTr="00AA5909">
        <w:trPr>
          <w:trHeight w:val="227"/>
        </w:trPr>
        <w:tc>
          <w:tcPr>
            <w:tcW w:w="595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0CFA534A" w14:textId="597B74CC" w:rsidR="00782A5B" w:rsidRPr="00D94C9A" w:rsidRDefault="00782A5B" w:rsidP="00646C26">
            <w:pPr>
              <w:rPr>
                <w:rFonts w:cs="Arial"/>
                <w:noProof/>
              </w:rPr>
            </w:pPr>
            <w:r w:rsidRPr="00D94C9A">
              <w:rPr>
                <w:rFonts w:cs="Arial"/>
                <w:noProof/>
              </w:rPr>
              <w:t>Im Todesfall erfolgt die Information betroffener Kooperationspartner innerhalb von 3 Werktagen.</w:t>
            </w:r>
            <w:r w:rsidRPr="00D94C9A">
              <w:rPr>
                <w:rStyle w:val="Funotenzeichen"/>
                <w:rFonts w:cs="Arial"/>
                <w:noProof/>
              </w:rPr>
              <w:footnoteReference w:id="33"/>
            </w:r>
          </w:p>
        </w:tc>
        <w:tc>
          <w:tcPr>
            <w:tcW w:w="289" w:type="dxa"/>
            <w:tcBorders>
              <w:top w:val="single" w:sz="4" w:space="0" w:color="auto"/>
              <w:left w:val="single" w:sz="4" w:space="0" w:color="auto"/>
              <w:bottom w:val="single" w:sz="4" w:space="0" w:color="auto"/>
              <w:right w:val="single" w:sz="4" w:space="0" w:color="auto"/>
            </w:tcBorders>
            <w:shd w:val="clear" w:color="auto" w:fill="AFDC7E"/>
            <w:vAlign w:val="center"/>
          </w:tcPr>
          <w:p w14:paraId="6584DF80" w14:textId="34811B06" w:rsidR="00782A5B" w:rsidRPr="00D94C9A" w:rsidRDefault="00782A5B" w:rsidP="004E27A2">
            <w:pPr>
              <w:jc w:val="center"/>
              <w:rPr>
                <w:rFonts w:cs="Arial"/>
                <w:b/>
                <w:noProof/>
              </w:rPr>
            </w:pPr>
            <w:r w:rsidRPr="00D94C9A">
              <w:rPr>
                <w:rFonts w:cs="Arial"/>
                <w:b/>
                <w:noProof/>
              </w:rPr>
              <w:t>X</w:t>
            </w:r>
          </w:p>
        </w:tc>
        <w:tc>
          <w:tcPr>
            <w:tcW w:w="3255" w:type="dxa"/>
            <w:tcBorders>
              <w:left w:val="single" w:sz="4" w:space="0" w:color="auto"/>
              <w:right w:val="single" w:sz="4" w:space="0" w:color="auto"/>
            </w:tcBorders>
            <w:shd w:val="clear" w:color="auto" w:fill="FFFFFF" w:themeFill="background1"/>
          </w:tcPr>
          <w:p w14:paraId="6BEC82E8" w14:textId="6C19EEA7" w:rsidR="00782A5B" w:rsidRPr="00D94C9A" w:rsidRDefault="00782A5B" w:rsidP="000633DC">
            <w:pPr>
              <w:rPr>
                <w:rFonts w:cs="Arial"/>
                <w:noProof/>
                <w:color w:val="000000"/>
              </w:rPr>
            </w:pPr>
            <w:r w:rsidRPr="00D94C9A">
              <w:rPr>
                <w:rFonts w:cs="Arial"/>
                <w:noProof/>
                <w:sz w:val="18"/>
                <w:szCs w:val="18"/>
              </w:rPr>
              <w:fldChar w:fldCharType="begin">
                <w:ffData>
                  <w:name w:val="Text2"/>
                  <w:enabled/>
                  <w:calcOnExit w:val="0"/>
                  <w:textInput/>
                </w:ffData>
              </w:fldChar>
            </w:r>
            <w:r w:rsidRPr="00D94C9A">
              <w:rPr>
                <w:rFonts w:cs="Arial"/>
                <w:noProof/>
                <w:sz w:val="18"/>
                <w:szCs w:val="18"/>
              </w:rPr>
              <w:instrText xml:space="preserve"> FORMTEXT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fldChar w:fldCharType="end"/>
            </w:r>
          </w:p>
        </w:tc>
      </w:tr>
      <w:tr w:rsidR="00782A5B" w:rsidRPr="00D94C9A" w14:paraId="3EC4255F" w14:textId="77777777" w:rsidTr="00AA5909">
        <w:trPr>
          <w:trHeight w:val="227"/>
        </w:trPr>
        <w:tc>
          <w:tcPr>
            <w:tcW w:w="595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48853712" w14:textId="76712F30" w:rsidR="00782A5B" w:rsidRPr="00D94C9A" w:rsidRDefault="00782A5B" w:rsidP="004E27A2">
            <w:pPr>
              <w:rPr>
                <w:rFonts w:cs="Arial"/>
                <w:noProof/>
              </w:rPr>
            </w:pPr>
            <w:r w:rsidRPr="00D94C9A">
              <w:rPr>
                <w:rFonts w:cs="Arial"/>
                <w:noProof/>
              </w:rPr>
              <w:t>Ein dokumentiertes Verfahren zur Versorgung und zum Umgang mit Verstorbenen und deren Angehörigen liegt vor. Hierbei finden folgende Kriterien Berücksichtigung:</w:t>
            </w:r>
          </w:p>
          <w:p w14:paraId="0CFBD86A" w14:textId="77777777" w:rsidR="00782A5B" w:rsidRPr="00D94C9A" w:rsidRDefault="00782A5B" w:rsidP="004E27A2">
            <w:pPr>
              <w:pStyle w:val="Listenabsatz"/>
              <w:numPr>
                <w:ilvl w:val="0"/>
                <w:numId w:val="5"/>
              </w:numPr>
              <w:ind w:left="492"/>
              <w:jc w:val="both"/>
              <w:rPr>
                <w:rFonts w:ascii="Arial" w:hAnsi="Arial" w:cs="Arial"/>
                <w:noProof/>
                <w:sz w:val="20"/>
              </w:rPr>
            </w:pPr>
            <w:r w:rsidRPr="00D94C9A">
              <w:rPr>
                <w:rFonts w:ascii="Arial" w:hAnsi="Arial" w:cs="Arial"/>
                <w:noProof/>
                <w:sz w:val="20"/>
              </w:rPr>
              <w:t xml:space="preserve">Angebot an Angehörige, beim Waschen und Anziehen mitzuwirken </w:t>
            </w:r>
          </w:p>
          <w:p w14:paraId="4E4842FD" w14:textId="0FEF4048" w:rsidR="00782A5B" w:rsidRPr="00D94C9A" w:rsidRDefault="00782A5B" w:rsidP="004E27A2">
            <w:pPr>
              <w:pStyle w:val="Listenabsatz"/>
              <w:numPr>
                <w:ilvl w:val="0"/>
                <w:numId w:val="5"/>
              </w:numPr>
              <w:ind w:left="492"/>
              <w:jc w:val="both"/>
              <w:rPr>
                <w:rFonts w:ascii="Arial" w:hAnsi="Arial" w:cs="Arial"/>
                <w:noProof/>
                <w:sz w:val="20"/>
              </w:rPr>
            </w:pPr>
            <w:r w:rsidRPr="00D94C9A">
              <w:rPr>
                <w:rFonts w:ascii="Arial" w:hAnsi="Arial" w:cs="Arial"/>
                <w:noProof/>
                <w:sz w:val="20"/>
              </w:rPr>
              <w:t>Möglichkeit der Aufbahrung bzw. Verbleiben der Toten / des Toten auf Station für längeren Zeitraum, um Abschiednahme zu ermöglichen</w:t>
            </w:r>
          </w:p>
          <w:p w14:paraId="1C6A95DC" w14:textId="6FF51661" w:rsidR="00782A5B" w:rsidRPr="00D94C9A" w:rsidRDefault="00782A5B" w:rsidP="004E27A2">
            <w:pPr>
              <w:pStyle w:val="Listenabsatz"/>
              <w:numPr>
                <w:ilvl w:val="0"/>
                <w:numId w:val="5"/>
              </w:numPr>
              <w:ind w:left="492"/>
              <w:jc w:val="both"/>
              <w:rPr>
                <w:rFonts w:ascii="Arial" w:hAnsi="Arial" w:cs="Arial"/>
                <w:noProof/>
                <w:sz w:val="20"/>
              </w:rPr>
            </w:pPr>
            <w:r w:rsidRPr="00D94C9A">
              <w:rPr>
                <w:rFonts w:ascii="Arial" w:hAnsi="Arial" w:cs="Arial"/>
                <w:noProof/>
                <w:sz w:val="20"/>
              </w:rPr>
              <w:t>Angebot psychologischer, psychosozialer und seelsorgerischer Begleitung der Angehörigen bei der Verabschiedung</w:t>
            </w:r>
          </w:p>
          <w:p w14:paraId="2F785913" w14:textId="379E248E" w:rsidR="00782A5B" w:rsidRPr="00D94C9A" w:rsidRDefault="00782A5B" w:rsidP="004E27A2">
            <w:pPr>
              <w:pStyle w:val="Listenabsatz"/>
              <w:numPr>
                <w:ilvl w:val="0"/>
                <w:numId w:val="5"/>
              </w:numPr>
              <w:ind w:left="492"/>
              <w:jc w:val="both"/>
              <w:rPr>
                <w:rFonts w:ascii="Arial" w:hAnsi="Arial" w:cs="Arial"/>
                <w:noProof/>
                <w:sz w:val="20"/>
              </w:rPr>
            </w:pPr>
            <w:r w:rsidRPr="00D94C9A">
              <w:rPr>
                <w:rFonts w:ascii="Arial" w:hAnsi="Arial" w:cs="Arial"/>
                <w:noProof/>
                <w:sz w:val="20"/>
              </w:rPr>
              <w:t>Sicherstellung individueller Wünsche der Patienten zum Umgang mit ihrem Leichnam</w:t>
            </w:r>
          </w:p>
          <w:p w14:paraId="773F13E6" w14:textId="77777777" w:rsidR="00782A5B" w:rsidRPr="00D94C9A" w:rsidRDefault="00782A5B" w:rsidP="004E27A2">
            <w:pPr>
              <w:pStyle w:val="Listenabsatz"/>
              <w:numPr>
                <w:ilvl w:val="0"/>
                <w:numId w:val="5"/>
              </w:numPr>
              <w:ind w:left="492"/>
              <w:jc w:val="both"/>
              <w:rPr>
                <w:rFonts w:ascii="Arial" w:hAnsi="Arial" w:cs="Arial"/>
                <w:noProof/>
                <w:sz w:val="20"/>
              </w:rPr>
            </w:pPr>
            <w:r w:rsidRPr="00D94C9A">
              <w:rPr>
                <w:rFonts w:ascii="Arial" w:hAnsi="Arial" w:cs="Arial"/>
                <w:noProof/>
                <w:sz w:val="20"/>
              </w:rPr>
              <w:t>kultursensibler Umgang mit Verstorbenen und deren Angehörigen</w:t>
            </w:r>
          </w:p>
          <w:p w14:paraId="1DB4C9E0" w14:textId="49EB5EE8" w:rsidR="00782A5B" w:rsidRPr="00D94C9A" w:rsidRDefault="00782A5B" w:rsidP="004E27A2">
            <w:pPr>
              <w:pStyle w:val="Listenabsatz"/>
              <w:numPr>
                <w:ilvl w:val="0"/>
                <w:numId w:val="5"/>
              </w:numPr>
              <w:ind w:left="492"/>
              <w:jc w:val="both"/>
              <w:rPr>
                <w:rFonts w:ascii="Arial" w:hAnsi="Arial" w:cs="Arial"/>
                <w:noProof/>
                <w:sz w:val="20"/>
                <w:szCs w:val="20"/>
              </w:rPr>
            </w:pPr>
            <w:r w:rsidRPr="00D94C9A">
              <w:rPr>
                <w:rFonts w:ascii="Arial" w:hAnsi="Arial" w:cs="Arial"/>
                <w:noProof/>
                <w:sz w:val="20"/>
              </w:rPr>
              <w:t>Vernetzung mit Religionsgemeinschaften und Glaubensrichtungen, Festlegen eines Bereitschaftsplanes</w:t>
            </w:r>
          </w:p>
        </w:tc>
        <w:tc>
          <w:tcPr>
            <w:tcW w:w="289" w:type="dxa"/>
            <w:tcBorders>
              <w:top w:val="single" w:sz="4" w:space="0" w:color="auto"/>
              <w:left w:val="single" w:sz="4" w:space="0" w:color="auto"/>
              <w:bottom w:val="single" w:sz="4" w:space="0" w:color="auto"/>
              <w:right w:val="single" w:sz="4" w:space="0" w:color="auto"/>
            </w:tcBorders>
            <w:shd w:val="clear" w:color="auto" w:fill="AFDC7E"/>
            <w:vAlign w:val="center"/>
          </w:tcPr>
          <w:p w14:paraId="1E1CE2D5" w14:textId="3E560EBF" w:rsidR="00782A5B" w:rsidRPr="00D94C9A" w:rsidRDefault="00782A5B" w:rsidP="004E27A2">
            <w:pPr>
              <w:jc w:val="center"/>
              <w:rPr>
                <w:rFonts w:cs="Arial"/>
                <w:b/>
                <w:noProof/>
              </w:rPr>
            </w:pPr>
            <w:r w:rsidRPr="00D94C9A">
              <w:rPr>
                <w:rFonts w:cs="Arial"/>
                <w:b/>
                <w:noProof/>
              </w:rPr>
              <w:t>X</w:t>
            </w:r>
          </w:p>
        </w:tc>
        <w:tc>
          <w:tcPr>
            <w:tcW w:w="3255" w:type="dxa"/>
            <w:tcBorders>
              <w:left w:val="single" w:sz="4" w:space="0" w:color="auto"/>
              <w:right w:val="single" w:sz="4" w:space="0" w:color="auto"/>
            </w:tcBorders>
            <w:shd w:val="clear" w:color="auto" w:fill="FFFFFF" w:themeFill="background1"/>
          </w:tcPr>
          <w:p w14:paraId="7FD2383B" w14:textId="3444C523" w:rsidR="00782A5B" w:rsidRPr="00D94C9A" w:rsidRDefault="00782A5B" w:rsidP="004E27A2">
            <w:pPr>
              <w:jc w:val="both"/>
              <w:rPr>
                <w:rFonts w:cs="Arial"/>
                <w:noProof/>
              </w:rPr>
            </w:pPr>
            <w:r w:rsidRPr="00D94C9A">
              <w:rPr>
                <w:rFonts w:cs="Arial"/>
                <w:noProof/>
                <w:sz w:val="18"/>
                <w:szCs w:val="18"/>
              </w:rPr>
              <w:fldChar w:fldCharType="begin">
                <w:ffData>
                  <w:name w:val="Text2"/>
                  <w:enabled/>
                  <w:calcOnExit w:val="0"/>
                  <w:textInput/>
                </w:ffData>
              </w:fldChar>
            </w:r>
            <w:r w:rsidRPr="00D94C9A">
              <w:rPr>
                <w:rFonts w:cs="Arial"/>
                <w:noProof/>
                <w:sz w:val="18"/>
                <w:szCs w:val="18"/>
              </w:rPr>
              <w:instrText xml:space="preserve"> FORMTEXT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fldChar w:fldCharType="end"/>
            </w:r>
          </w:p>
        </w:tc>
      </w:tr>
      <w:tr w:rsidR="00782A5B" w:rsidRPr="00D94C9A" w14:paraId="09AB37B3" w14:textId="77777777" w:rsidTr="00AA5909">
        <w:trPr>
          <w:trHeight w:val="227"/>
        </w:trPr>
        <w:tc>
          <w:tcPr>
            <w:tcW w:w="595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37F94398" w14:textId="377368D8" w:rsidR="00782A5B" w:rsidRPr="00D94C9A" w:rsidRDefault="00782A5B" w:rsidP="00762A61">
            <w:pPr>
              <w:rPr>
                <w:rFonts w:cs="Arial"/>
                <w:noProof/>
              </w:rPr>
            </w:pPr>
            <w:r w:rsidRPr="00D94C9A">
              <w:rPr>
                <w:rFonts w:cs="Arial"/>
                <w:noProof/>
              </w:rPr>
              <w:t>Der Verstorbene / die Verstorbene kann für 24 Stunden in der Station verbleiben.</w:t>
            </w:r>
          </w:p>
        </w:tc>
        <w:tc>
          <w:tcPr>
            <w:tcW w:w="289" w:type="dxa"/>
            <w:tcBorders>
              <w:top w:val="single" w:sz="4" w:space="0" w:color="auto"/>
              <w:left w:val="single" w:sz="4" w:space="0" w:color="auto"/>
              <w:bottom w:val="single" w:sz="4" w:space="0" w:color="auto"/>
              <w:right w:val="single" w:sz="4" w:space="0" w:color="auto"/>
            </w:tcBorders>
            <w:shd w:val="clear" w:color="auto" w:fill="AFDC7E"/>
            <w:vAlign w:val="center"/>
          </w:tcPr>
          <w:p w14:paraId="379A430B" w14:textId="112F1191" w:rsidR="00782A5B" w:rsidRPr="00D94C9A" w:rsidRDefault="00782A5B" w:rsidP="004E27A2">
            <w:pPr>
              <w:jc w:val="center"/>
              <w:rPr>
                <w:rFonts w:cs="Arial"/>
                <w:b/>
                <w:noProof/>
              </w:rPr>
            </w:pPr>
            <w:r w:rsidRPr="00D94C9A">
              <w:rPr>
                <w:rFonts w:cs="Arial"/>
                <w:b/>
                <w:noProof/>
              </w:rPr>
              <w:t>X</w:t>
            </w:r>
          </w:p>
        </w:tc>
        <w:tc>
          <w:tcPr>
            <w:tcW w:w="3255" w:type="dxa"/>
            <w:tcBorders>
              <w:left w:val="single" w:sz="4" w:space="0" w:color="auto"/>
              <w:right w:val="single" w:sz="4" w:space="0" w:color="auto"/>
            </w:tcBorders>
            <w:shd w:val="clear" w:color="auto" w:fill="FFFFFF" w:themeFill="background1"/>
          </w:tcPr>
          <w:p w14:paraId="3E5CD02E" w14:textId="6A30D84A" w:rsidR="00782A5B" w:rsidRPr="00D94C9A" w:rsidRDefault="00782A5B" w:rsidP="000633DC">
            <w:pPr>
              <w:rPr>
                <w:rFonts w:cs="Arial"/>
                <w:noProof/>
                <w:color w:val="000000"/>
              </w:rPr>
            </w:pPr>
            <w:r w:rsidRPr="00D94C9A">
              <w:rPr>
                <w:rFonts w:cs="Arial"/>
                <w:noProof/>
                <w:sz w:val="18"/>
                <w:szCs w:val="18"/>
              </w:rPr>
              <w:fldChar w:fldCharType="begin">
                <w:ffData>
                  <w:name w:val="Text2"/>
                  <w:enabled/>
                  <w:calcOnExit w:val="0"/>
                  <w:textInput/>
                </w:ffData>
              </w:fldChar>
            </w:r>
            <w:r w:rsidRPr="00D94C9A">
              <w:rPr>
                <w:rFonts w:cs="Arial"/>
                <w:noProof/>
                <w:sz w:val="18"/>
                <w:szCs w:val="18"/>
              </w:rPr>
              <w:instrText xml:space="preserve"> FORMTEXT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fldChar w:fldCharType="end"/>
            </w:r>
          </w:p>
        </w:tc>
      </w:tr>
      <w:tr w:rsidR="00782A5B" w:rsidRPr="00D94C9A" w14:paraId="618BFE1B" w14:textId="77777777" w:rsidTr="00AA5909">
        <w:trPr>
          <w:trHeight w:val="227"/>
        </w:trPr>
        <w:tc>
          <w:tcPr>
            <w:tcW w:w="595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21A28799" w14:textId="1EF3A871" w:rsidR="00782A5B" w:rsidRPr="00D94C9A" w:rsidRDefault="00782A5B" w:rsidP="004E27A2">
            <w:pPr>
              <w:rPr>
                <w:rFonts w:cs="Arial"/>
                <w:noProof/>
              </w:rPr>
            </w:pPr>
            <w:r w:rsidRPr="00D94C9A">
              <w:rPr>
                <w:rFonts w:cs="Arial"/>
                <w:noProof/>
              </w:rPr>
              <w:t xml:space="preserve">Es existiert ein Ritual für Angehörige und Mitarbeiterinnen und Mitarbeiter für den Abschied von Verstorbenen. Hierzu wird die Möglichkeit geboten, notwendige Utensilien bereitzustellen. </w:t>
            </w:r>
          </w:p>
        </w:tc>
        <w:tc>
          <w:tcPr>
            <w:tcW w:w="289" w:type="dxa"/>
            <w:tcBorders>
              <w:top w:val="single" w:sz="4" w:space="0" w:color="auto"/>
              <w:left w:val="single" w:sz="4" w:space="0" w:color="auto"/>
              <w:bottom w:val="single" w:sz="4" w:space="0" w:color="auto"/>
              <w:right w:val="single" w:sz="4" w:space="0" w:color="auto"/>
            </w:tcBorders>
            <w:shd w:val="clear" w:color="auto" w:fill="AFDC7E"/>
            <w:vAlign w:val="center"/>
          </w:tcPr>
          <w:p w14:paraId="62D10EBA" w14:textId="11CB7A1D" w:rsidR="00782A5B" w:rsidRPr="00D94C9A" w:rsidRDefault="00782A5B" w:rsidP="004E27A2">
            <w:pPr>
              <w:jc w:val="center"/>
              <w:rPr>
                <w:rFonts w:cs="Arial"/>
                <w:b/>
                <w:noProof/>
              </w:rPr>
            </w:pPr>
            <w:r w:rsidRPr="00D94C9A">
              <w:rPr>
                <w:rFonts w:cs="Arial"/>
                <w:b/>
                <w:noProof/>
              </w:rPr>
              <w:t>X</w:t>
            </w:r>
          </w:p>
        </w:tc>
        <w:tc>
          <w:tcPr>
            <w:tcW w:w="3255" w:type="dxa"/>
            <w:tcBorders>
              <w:left w:val="single" w:sz="4" w:space="0" w:color="auto"/>
              <w:right w:val="single" w:sz="4" w:space="0" w:color="auto"/>
            </w:tcBorders>
            <w:shd w:val="clear" w:color="auto" w:fill="FFFFFF" w:themeFill="background1"/>
          </w:tcPr>
          <w:p w14:paraId="741EED8C" w14:textId="4297E6DA" w:rsidR="00782A5B" w:rsidRPr="00D94C9A" w:rsidRDefault="00782A5B" w:rsidP="000633DC">
            <w:pPr>
              <w:rPr>
                <w:rFonts w:cs="Arial"/>
                <w:noProof/>
                <w:color w:val="000000"/>
              </w:rPr>
            </w:pPr>
            <w:r w:rsidRPr="00D94C9A">
              <w:rPr>
                <w:rFonts w:cs="Arial"/>
                <w:noProof/>
                <w:sz w:val="18"/>
                <w:szCs w:val="18"/>
              </w:rPr>
              <w:fldChar w:fldCharType="begin">
                <w:ffData>
                  <w:name w:val="Text2"/>
                  <w:enabled/>
                  <w:calcOnExit w:val="0"/>
                  <w:textInput/>
                </w:ffData>
              </w:fldChar>
            </w:r>
            <w:r w:rsidRPr="00D94C9A">
              <w:rPr>
                <w:rFonts w:cs="Arial"/>
                <w:noProof/>
                <w:sz w:val="18"/>
                <w:szCs w:val="18"/>
              </w:rPr>
              <w:instrText xml:space="preserve"> FORMTEXT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fldChar w:fldCharType="end"/>
            </w:r>
          </w:p>
        </w:tc>
      </w:tr>
      <w:tr w:rsidR="00782A5B" w:rsidRPr="00D94C9A" w14:paraId="37D7C068" w14:textId="77777777" w:rsidTr="00AA5909">
        <w:trPr>
          <w:trHeight w:val="227"/>
        </w:trPr>
        <w:tc>
          <w:tcPr>
            <w:tcW w:w="595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0CC40CF0" w14:textId="53CD227D" w:rsidR="00782A5B" w:rsidRPr="00D94C9A" w:rsidRDefault="00782A5B" w:rsidP="004E27A2">
            <w:pPr>
              <w:rPr>
                <w:rFonts w:cs="Arial"/>
                <w:noProof/>
              </w:rPr>
            </w:pPr>
            <w:r w:rsidRPr="00D94C9A">
              <w:rPr>
                <w:rFonts w:cs="Arial"/>
                <w:noProof/>
              </w:rPr>
              <w:t>Angehörigen und Mitarbeitenden werden regelmäßig Gedenkveranstaltungen angeboten.</w:t>
            </w:r>
          </w:p>
        </w:tc>
        <w:tc>
          <w:tcPr>
            <w:tcW w:w="289" w:type="dxa"/>
            <w:tcBorders>
              <w:top w:val="single" w:sz="4" w:space="0" w:color="auto"/>
              <w:left w:val="single" w:sz="4" w:space="0" w:color="auto"/>
              <w:bottom w:val="single" w:sz="4" w:space="0" w:color="auto"/>
              <w:right w:val="single" w:sz="4" w:space="0" w:color="auto"/>
            </w:tcBorders>
            <w:shd w:val="clear" w:color="auto" w:fill="AFDC7E"/>
            <w:vAlign w:val="center"/>
          </w:tcPr>
          <w:p w14:paraId="6ED8F6E6" w14:textId="11705247" w:rsidR="00782A5B" w:rsidRPr="00D94C9A" w:rsidRDefault="00782A5B" w:rsidP="004E27A2">
            <w:pPr>
              <w:jc w:val="center"/>
              <w:rPr>
                <w:rFonts w:cs="Arial"/>
                <w:b/>
                <w:noProof/>
              </w:rPr>
            </w:pPr>
            <w:r w:rsidRPr="00D94C9A">
              <w:rPr>
                <w:rFonts w:cs="Arial"/>
                <w:b/>
                <w:noProof/>
              </w:rPr>
              <w:t>X</w:t>
            </w:r>
          </w:p>
        </w:tc>
        <w:tc>
          <w:tcPr>
            <w:tcW w:w="3255" w:type="dxa"/>
            <w:tcBorders>
              <w:left w:val="single" w:sz="4" w:space="0" w:color="auto"/>
              <w:right w:val="single" w:sz="4" w:space="0" w:color="auto"/>
            </w:tcBorders>
            <w:shd w:val="clear" w:color="auto" w:fill="FFFFFF" w:themeFill="background1"/>
          </w:tcPr>
          <w:p w14:paraId="5E09C502" w14:textId="72C5585A" w:rsidR="00782A5B" w:rsidRPr="00D94C9A" w:rsidRDefault="00782A5B" w:rsidP="000633DC">
            <w:pPr>
              <w:rPr>
                <w:rFonts w:cs="Arial"/>
                <w:noProof/>
                <w:color w:val="000000"/>
              </w:rPr>
            </w:pPr>
            <w:r w:rsidRPr="00D94C9A">
              <w:rPr>
                <w:rFonts w:cs="Arial"/>
                <w:noProof/>
                <w:sz w:val="18"/>
                <w:szCs w:val="18"/>
              </w:rPr>
              <w:fldChar w:fldCharType="begin">
                <w:ffData>
                  <w:name w:val="Text2"/>
                  <w:enabled/>
                  <w:calcOnExit w:val="0"/>
                  <w:textInput/>
                </w:ffData>
              </w:fldChar>
            </w:r>
            <w:r w:rsidRPr="00D94C9A">
              <w:rPr>
                <w:rFonts w:cs="Arial"/>
                <w:noProof/>
                <w:sz w:val="18"/>
                <w:szCs w:val="18"/>
              </w:rPr>
              <w:instrText xml:space="preserve"> FORMTEXT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fldChar w:fldCharType="end"/>
            </w:r>
          </w:p>
        </w:tc>
      </w:tr>
      <w:tr w:rsidR="00782A5B" w:rsidRPr="00D94C9A" w14:paraId="66091DB2" w14:textId="77777777" w:rsidTr="00AA5909">
        <w:trPr>
          <w:trHeight w:val="227"/>
        </w:trPr>
        <w:tc>
          <w:tcPr>
            <w:tcW w:w="595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2B0F072E" w14:textId="5A0C860D" w:rsidR="00782A5B" w:rsidRPr="00D94C9A" w:rsidRDefault="00782A5B" w:rsidP="004E27A2">
            <w:pPr>
              <w:rPr>
                <w:rFonts w:cs="Arial"/>
                <w:noProof/>
              </w:rPr>
            </w:pPr>
            <w:r w:rsidRPr="00D94C9A">
              <w:rPr>
                <w:rFonts w:cs="Arial"/>
                <w:noProof/>
              </w:rPr>
              <w:t xml:space="preserve">Folgende Verfahren sind beschrieben: </w:t>
            </w:r>
          </w:p>
          <w:p w14:paraId="7A93358A" w14:textId="072E31EF" w:rsidR="00782A5B" w:rsidRPr="00D94C9A" w:rsidRDefault="00782A5B" w:rsidP="004E27A2">
            <w:pPr>
              <w:pStyle w:val="Listenabsatz"/>
              <w:numPr>
                <w:ilvl w:val="0"/>
                <w:numId w:val="5"/>
              </w:numPr>
              <w:ind w:left="492"/>
              <w:jc w:val="both"/>
              <w:rPr>
                <w:rFonts w:ascii="Arial" w:hAnsi="Arial" w:cs="Arial"/>
                <w:noProof/>
                <w:sz w:val="20"/>
              </w:rPr>
            </w:pPr>
            <w:r w:rsidRPr="00D94C9A">
              <w:rPr>
                <w:rFonts w:ascii="Arial" w:hAnsi="Arial" w:cs="Arial"/>
                <w:noProof/>
                <w:sz w:val="20"/>
              </w:rPr>
              <w:t>Risikoeinschätzung hinsichtlich komplizierter Trauer</w:t>
            </w:r>
          </w:p>
          <w:p w14:paraId="042D9DF6" w14:textId="0427C529" w:rsidR="00782A5B" w:rsidRPr="00D94C9A" w:rsidRDefault="00782A5B" w:rsidP="004E27A2">
            <w:pPr>
              <w:pStyle w:val="Listenabsatz"/>
              <w:numPr>
                <w:ilvl w:val="0"/>
                <w:numId w:val="5"/>
              </w:numPr>
              <w:ind w:left="492"/>
              <w:jc w:val="both"/>
              <w:rPr>
                <w:rFonts w:cs="Arial"/>
                <w:noProof/>
              </w:rPr>
            </w:pPr>
            <w:r w:rsidRPr="00D94C9A">
              <w:rPr>
                <w:rFonts w:ascii="Arial" w:hAnsi="Arial" w:cs="Arial"/>
                <w:noProof/>
                <w:sz w:val="20"/>
              </w:rPr>
              <w:t>Überleitung zu Trauerbegleitungsangeboten</w:t>
            </w:r>
          </w:p>
        </w:tc>
        <w:tc>
          <w:tcPr>
            <w:tcW w:w="289" w:type="dxa"/>
            <w:tcBorders>
              <w:top w:val="single" w:sz="4" w:space="0" w:color="auto"/>
              <w:left w:val="single" w:sz="4" w:space="0" w:color="auto"/>
              <w:bottom w:val="single" w:sz="4" w:space="0" w:color="auto"/>
              <w:right w:val="single" w:sz="4" w:space="0" w:color="auto"/>
            </w:tcBorders>
            <w:shd w:val="clear" w:color="auto" w:fill="AFDC7E"/>
            <w:vAlign w:val="center"/>
          </w:tcPr>
          <w:p w14:paraId="6D1FDDF8" w14:textId="16A57E89" w:rsidR="00782A5B" w:rsidRPr="00D94C9A" w:rsidRDefault="00782A5B" w:rsidP="004E27A2">
            <w:pPr>
              <w:jc w:val="center"/>
              <w:rPr>
                <w:rFonts w:cs="Arial"/>
                <w:b/>
                <w:noProof/>
              </w:rPr>
            </w:pPr>
            <w:r w:rsidRPr="00D94C9A">
              <w:rPr>
                <w:rFonts w:cs="Arial"/>
                <w:b/>
                <w:noProof/>
              </w:rPr>
              <w:t>X</w:t>
            </w:r>
          </w:p>
        </w:tc>
        <w:tc>
          <w:tcPr>
            <w:tcW w:w="3255" w:type="dxa"/>
            <w:tcBorders>
              <w:left w:val="single" w:sz="4" w:space="0" w:color="auto"/>
              <w:bottom w:val="single" w:sz="4" w:space="0" w:color="auto"/>
              <w:right w:val="single" w:sz="4" w:space="0" w:color="auto"/>
            </w:tcBorders>
            <w:shd w:val="clear" w:color="auto" w:fill="FFFFFF" w:themeFill="background1"/>
          </w:tcPr>
          <w:p w14:paraId="7E58F793" w14:textId="17DB6936" w:rsidR="00782A5B" w:rsidRPr="00D94C9A" w:rsidRDefault="00782A5B" w:rsidP="00C5016B">
            <w:pPr>
              <w:rPr>
                <w:rFonts w:cs="Arial"/>
                <w:noProof/>
                <w:sz w:val="18"/>
                <w:szCs w:val="18"/>
              </w:rPr>
            </w:pPr>
            <w:r w:rsidRPr="00D94C9A">
              <w:rPr>
                <w:rFonts w:cs="Arial"/>
                <w:noProof/>
                <w:sz w:val="18"/>
                <w:szCs w:val="18"/>
              </w:rPr>
              <w:fldChar w:fldCharType="begin">
                <w:ffData>
                  <w:name w:val="Kontrollkästchen1"/>
                  <w:enabled/>
                  <w:calcOnExit w:val="0"/>
                  <w:checkBox>
                    <w:sizeAuto/>
                    <w:default w:val="0"/>
                  </w:checkBox>
                </w:ffData>
              </w:fldChar>
            </w:r>
            <w:r w:rsidRPr="00D94C9A">
              <w:rPr>
                <w:rFonts w:cs="Arial"/>
                <w:noProof/>
                <w:sz w:val="18"/>
                <w:szCs w:val="18"/>
              </w:rPr>
              <w:instrText xml:space="preserve"> FORMCHECKBOX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fldChar w:fldCharType="end"/>
            </w:r>
            <w:r w:rsidRPr="00D94C9A">
              <w:rPr>
                <w:rFonts w:cs="Arial"/>
                <w:noProof/>
                <w:sz w:val="18"/>
                <w:szCs w:val="18"/>
              </w:rPr>
              <w:t xml:space="preserve"> ja     </w:t>
            </w:r>
            <w:r w:rsidRPr="00D94C9A">
              <w:rPr>
                <w:rFonts w:cs="Arial"/>
                <w:noProof/>
                <w:sz w:val="18"/>
                <w:szCs w:val="18"/>
              </w:rPr>
              <w:fldChar w:fldCharType="begin">
                <w:ffData>
                  <w:name w:val="Text2"/>
                  <w:enabled/>
                  <w:calcOnExit w:val="0"/>
                  <w:textInput/>
                </w:ffData>
              </w:fldChar>
            </w:r>
            <w:r w:rsidRPr="00D94C9A">
              <w:rPr>
                <w:rFonts w:cs="Arial"/>
                <w:noProof/>
                <w:sz w:val="18"/>
                <w:szCs w:val="18"/>
              </w:rPr>
              <w:instrText xml:space="preserve"> FORMTEXT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fldChar w:fldCharType="end"/>
            </w:r>
          </w:p>
          <w:p w14:paraId="26FA2924" w14:textId="66F856A6" w:rsidR="00782A5B" w:rsidRPr="00D94C9A" w:rsidRDefault="00782A5B" w:rsidP="000633DC">
            <w:pPr>
              <w:rPr>
                <w:rFonts w:cs="Arial"/>
                <w:noProof/>
                <w:color w:val="000000"/>
              </w:rPr>
            </w:pPr>
            <w:r w:rsidRPr="00D94C9A">
              <w:rPr>
                <w:rFonts w:cs="Arial"/>
                <w:noProof/>
                <w:sz w:val="18"/>
                <w:szCs w:val="18"/>
              </w:rPr>
              <w:fldChar w:fldCharType="begin">
                <w:ffData>
                  <w:name w:val="Kontrollkästchen2"/>
                  <w:enabled/>
                  <w:calcOnExit w:val="0"/>
                  <w:checkBox>
                    <w:sizeAuto/>
                    <w:default w:val="0"/>
                  </w:checkBox>
                </w:ffData>
              </w:fldChar>
            </w:r>
            <w:r w:rsidRPr="00D94C9A">
              <w:rPr>
                <w:rFonts w:cs="Arial"/>
                <w:noProof/>
                <w:sz w:val="18"/>
                <w:szCs w:val="18"/>
              </w:rPr>
              <w:instrText xml:space="preserve"> FORMCHECKBOX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fldChar w:fldCharType="end"/>
            </w:r>
            <w:r w:rsidRPr="00D94C9A">
              <w:rPr>
                <w:rFonts w:cs="Arial"/>
                <w:noProof/>
                <w:sz w:val="18"/>
                <w:szCs w:val="18"/>
              </w:rPr>
              <w:t xml:space="preserve"> nein</w:t>
            </w:r>
            <w:r w:rsidRPr="00D94C9A" w:rsidDel="00892737">
              <w:rPr>
                <w:rFonts w:cs="Arial"/>
                <w:noProof/>
              </w:rPr>
              <w:t xml:space="preserve"> </w:t>
            </w:r>
          </w:p>
        </w:tc>
      </w:tr>
      <w:tr w:rsidR="004E27A2" w:rsidRPr="00D94C9A" w14:paraId="5F4E3F86" w14:textId="77777777" w:rsidTr="00713B56">
        <w:trPr>
          <w:trHeight w:val="28"/>
        </w:trPr>
        <w:tc>
          <w:tcPr>
            <w:tcW w:w="9498" w:type="dxa"/>
            <w:gridSpan w:val="3"/>
            <w:tcBorders>
              <w:top w:val="single" w:sz="4" w:space="0" w:color="auto"/>
            </w:tcBorders>
            <w:shd w:val="clear" w:color="auto" w:fill="BFBFBF" w:themeFill="background1" w:themeFillShade="BF"/>
            <w:tcMar>
              <w:top w:w="57" w:type="dxa"/>
              <w:bottom w:w="57" w:type="dxa"/>
            </w:tcMar>
            <w:vAlign w:val="center"/>
          </w:tcPr>
          <w:p w14:paraId="1146AC57" w14:textId="2954EC34" w:rsidR="004E27A2" w:rsidRPr="00D94C9A" w:rsidRDefault="00274FA4" w:rsidP="004E27A2">
            <w:pPr>
              <w:rPr>
                <w:rFonts w:cs="Arial"/>
                <w:b/>
                <w:noProof/>
              </w:rPr>
            </w:pPr>
            <w:r w:rsidRPr="00D94C9A">
              <w:rPr>
                <w:rFonts w:cs="Arial"/>
                <w:b/>
                <w:noProof/>
              </w:rPr>
              <w:t>Weitergehende Beschreibung durch die Einrichtung</w:t>
            </w:r>
          </w:p>
        </w:tc>
      </w:tr>
      <w:tr w:rsidR="004E27A2" w:rsidRPr="00D94C9A" w14:paraId="75B671F5" w14:textId="77777777" w:rsidTr="00713B56">
        <w:tc>
          <w:tcPr>
            <w:tcW w:w="9498" w:type="dxa"/>
            <w:gridSpan w:val="3"/>
            <w:tcBorders>
              <w:bottom w:val="single" w:sz="4" w:space="0" w:color="auto"/>
            </w:tcBorders>
            <w:shd w:val="clear" w:color="auto" w:fill="auto"/>
            <w:tcMar>
              <w:top w:w="57" w:type="dxa"/>
              <w:bottom w:w="57" w:type="dxa"/>
            </w:tcMar>
            <w:vAlign w:val="center"/>
          </w:tcPr>
          <w:p w14:paraId="57E7E12D" w14:textId="77777777" w:rsidR="004E27A2" w:rsidRPr="00D94C9A" w:rsidRDefault="004E27A2" w:rsidP="004E27A2">
            <w:pPr>
              <w:rPr>
                <w:rFonts w:cs="Arial"/>
                <w:noProof/>
              </w:rPr>
            </w:pPr>
            <w:r w:rsidRPr="00D94C9A">
              <w:rPr>
                <w:rFonts w:cs="Arial"/>
                <w:noProof/>
              </w:rPr>
              <w:fldChar w:fldCharType="begin">
                <w:ffData>
                  <w:name w:val="Text2"/>
                  <w:enabled/>
                  <w:calcOnExit w:val="0"/>
                  <w:textInput/>
                </w:ffData>
              </w:fldChar>
            </w:r>
            <w:r w:rsidRPr="00D94C9A">
              <w:rPr>
                <w:rFonts w:cs="Arial"/>
                <w:noProof/>
              </w:rPr>
              <w:instrText xml:space="preserve"> FORMTEXT </w:instrText>
            </w:r>
            <w:r w:rsidRPr="00D94C9A">
              <w:rPr>
                <w:rFonts w:cs="Arial"/>
                <w:noProof/>
              </w:rPr>
            </w:r>
            <w:r w:rsidRPr="00D94C9A">
              <w:rPr>
                <w:rFonts w:cs="Arial"/>
                <w:noProof/>
              </w:rPr>
              <w:fldChar w:fldCharType="separate"/>
            </w:r>
            <w:r w:rsidRPr="00D94C9A">
              <w:rPr>
                <w:rFonts w:cs="Arial"/>
                <w:noProof/>
              </w:rPr>
              <w:t> </w:t>
            </w:r>
            <w:r w:rsidRPr="00D94C9A">
              <w:rPr>
                <w:rFonts w:cs="Arial"/>
                <w:noProof/>
              </w:rPr>
              <w:t> </w:t>
            </w:r>
            <w:r w:rsidRPr="00D94C9A">
              <w:rPr>
                <w:rFonts w:cs="Arial"/>
                <w:noProof/>
              </w:rPr>
              <w:t> </w:t>
            </w:r>
            <w:r w:rsidRPr="00D94C9A">
              <w:rPr>
                <w:rFonts w:cs="Arial"/>
                <w:noProof/>
              </w:rPr>
              <w:t> </w:t>
            </w:r>
            <w:r w:rsidRPr="00D94C9A">
              <w:rPr>
                <w:rFonts w:cs="Arial"/>
                <w:noProof/>
              </w:rPr>
              <w:t> </w:t>
            </w:r>
            <w:r w:rsidRPr="00D94C9A">
              <w:rPr>
                <w:rFonts w:cs="Arial"/>
                <w:noProof/>
              </w:rPr>
              <w:fldChar w:fldCharType="end"/>
            </w:r>
          </w:p>
        </w:tc>
      </w:tr>
    </w:tbl>
    <w:p w14:paraId="6F69073E" w14:textId="77777777" w:rsidR="00110AE3" w:rsidRPr="00D94C9A" w:rsidRDefault="00110AE3" w:rsidP="00682C48">
      <w:pPr>
        <w:rPr>
          <w:rFonts w:cs="Arial"/>
          <w:noProof/>
        </w:rPr>
      </w:pPr>
    </w:p>
    <w:p w14:paraId="5C46DDD4" w14:textId="21B11791" w:rsidR="00193234" w:rsidRPr="00D94C9A" w:rsidRDefault="00193234" w:rsidP="00605131">
      <w:pPr>
        <w:pStyle w:val="berschrift2"/>
        <w:rPr>
          <w:noProof/>
        </w:rPr>
      </w:pPr>
      <w:bookmarkStart w:id="542" w:name="_Toc157691328"/>
      <w:r w:rsidRPr="00D94C9A">
        <w:rPr>
          <w:noProof/>
        </w:rPr>
        <w:t>Führungsprozesse</w:t>
      </w:r>
      <w:bookmarkEnd w:id="542"/>
    </w:p>
    <w:p w14:paraId="25B8E575" w14:textId="455B45A9" w:rsidR="00193234" w:rsidRPr="00D94C9A" w:rsidRDefault="00193234" w:rsidP="00605131">
      <w:pPr>
        <w:pStyle w:val="Formatvorlage1"/>
        <w:rPr>
          <w:noProof/>
          <w:lang w:val="de-DE"/>
        </w:rPr>
      </w:pPr>
      <w:bookmarkStart w:id="543" w:name="_Toc157691329"/>
      <w:r w:rsidRPr="00D94C9A">
        <w:rPr>
          <w:noProof/>
          <w:lang w:val="de-DE"/>
        </w:rPr>
        <w:t>Ressourcenbereitstellung</w:t>
      </w:r>
      <w:bookmarkEnd w:id="543"/>
    </w:p>
    <w:p w14:paraId="59486E8B" w14:textId="77777777" w:rsidR="00A02D37" w:rsidRPr="00D94C9A" w:rsidRDefault="00A02D37" w:rsidP="00A02D37">
      <w:pPr>
        <w:rPr>
          <w:rFonts w:cs="Arial"/>
          <w:noProof/>
        </w:rPr>
      </w:pPr>
    </w:p>
    <w:tbl>
      <w:tblPr>
        <w:tblW w:w="4918"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70" w:type="dxa"/>
          <w:bottom w:w="28" w:type="dxa"/>
          <w:right w:w="70" w:type="dxa"/>
        </w:tblCellMar>
        <w:tblLook w:val="0000" w:firstRow="0" w:lastRow="0" w:firstColumn="0" w:lastColumn="0" w:noHBand="0" w:noVBand="0"/>
      </w:tblPr>
      <w:tblGrid>
        <w:gridCol w:w="5954"/>
        <w:gridCol w:w="289"/>
        <w:gridCol w:w="3255"/>
      </w:tblGrid>
      <w:tr w:rsidR="00782A5B" w:rsidRPr="00D94C9A" w14:paraId="5DFA6C4C" w14:textId="77777777" w:rsidTr="00AA5909">
        <w:trPr>
          <w:trHeight w:val="283"/>
          <w:tblHeader/>
        </w:trPr>
        <w:tc>
          <w:tcPr>
            <w:tcW w:w="5954" w:type="dxa"/>
            <w:tcBorders>
              <w:top w:val="single" w:sz="4" w:space="0" w:color="auto"/>
            </w:tcBorders>
            <w:shd w:val="clear" w:color="auto" w:fill="BFBFBF" w:themeFill="background1" w:themeFillShade="BF"/>
            <w:tcMar>
              <w:top w:w="57" w:type="dxa"/>
              <w:bottom w:w="57" w:type="dxa"/>
            </w:tcMar>
            <w:vAlign w:val="center"/>
          </w:tcPr>
          <w:p w14:paraId="185F44B4" w14:textId="77777777" w:rsidR="00782A5B" w:rsidRDefault="00782A5B" w:rsidP="00274FA4">
            <w:pPr>
              <w:rPr>
                <w:rFonts w:cs="Arial"/>
                <w:b/>
                <w:noProof/>
              </w:rPr>
            </w:pPr>
            <w:r w:rsidRPr="00D94C9A">
              <w:rPr>
                <w:rFonts w:cs="Arial"/>
                <w:b/>
                <w:noProof/>
              </w:rPr>
              <w:t>Anforderung zur Zertifizierung nach DGP</w:t>
            </w:r>
          </w:p>
          <w:p w14:paraId="762A1D49" w14:textId="19DB73AD" w:rsidR="00B66C6C" w:rsidRPr="00D94C9A" w:rsidRDefault="00B66C6C" w:rsidP="00274FA4">
            <w:pPr>
              <w:rPr>
                <w:rFonts w:cs="Arial"/>
                <w:b/>
                <w:noProof/>
              </w:rPr>
            </w:pPr>
            <w:r w:rsidRPr="009B6062">
              <w:rPr>
                <w:rFonts w:cs="Arial"/>
                <w:bCs/>
                <w:noProof/>
              </w:rPr>
              <w:t>„X“ = verpflichtende Anforderung</w:t>
            </w:r>
          </w:p>
        </w:tc>
        <w:tc>
          <w:tcPr>
            <w:tcW w:w="289" w:type="dxa"/>
            <w:tcBorders>
              <w:top w:val="single" w:sz="4" w:space="0" w:color="auto"/>
            </w:tcBorders>
            <w:shd w:val="clear" w:color="auto" w:fill="AFDC7E"/>
            <w:vAlign w:val="center"/>
          </w:tcPr>
          <w:p w14:paraId="7E820794" w14:textId="19238281" w:rsidR="00782A5B" w:rsidRPr="00D94C9A" w:rsidRDefault="00782A5B" w:rsidP="00274FA4">
            <w:pPr>
              <w:jc w:val="center"/>
              <w:rPr>
                <w:rFonts w:cs="Arial"/>
                <w:b/>
                <w:noProof/>
              </w:rPr>
            </w:pPr>
            <w:r w:rsidRPr="00D94C9A">
              <w:rPr>
                <w:rFonts w:cs="Arial"/>
                <w:b/>
                <w:noProof/>
              </w:rPr>
              <w:t>X</w:t>
            </w:r>
          </w:p>
        </w:tc>
        <w:tc>
          <w:tcPr>
            <w:tcW w:w="3255" w:type="dxa"/>
            <w:tcBorders>
              <w:top w:val="single" w:sz="4" w:space="0" w:color="auto"/>
            </w:tcBorders>
            <w:shd w:val="clear" w:color="auto" w:fill="BFBFBF" w:themeFill="background1" w:themeFillShade="BF"/>
            <w:vAlign w:val="center"/>
          </w:tcPr>
          <w:p w14:paraId="52AC9AF1" w14:textId="77777777" w:rsidR="00782A5B" w:rsidRPr="00D94C9A" w:rsidRDefault="00782A5B" w:rsidP="00274FA4">
            <w:pPr>
              <w:jc w:val="center"/>
              <w:rPr>
                <w:rFonts w:cs="Arial"/>
                <w:b/>
                <w:noProof/>
              </w:rPr>
            </w:pPr>
            <w:r w:rsidRPr="00D94C9A">
              <w:rPr>
                <w:rFonts w:cs="Arial"/>
                <w:b/>
                <w:noProof/>
              </w:rPr>
              <w:t>Erläuterung durch die</w:t>
            </w:r>
          </w:p>
          <w:p w14:paraId="7AA318C6" w14:textId="255ADCC2" w:rsidR="00782A5B" w:rsidRPr="00D94C9A" w:rsidRDefault="00782A5B" w:rsidP="00274FA4">
            <w:pPr>
              <w:jc w:val="center"/>
              <w:rPr>
                <w:rFonts w:cs="Arial"/>
                <w:b/>
                <w:noProof/>
              </w:rPr>
            </w:pPr>
            <w:r w:rsidRPr="00D94C9A">
              <w:rPr>
                <w:rFonts w:cs="Arial"/>
                <w:b/>
                <w:noProof/>
              </w:rPr>
              <w:t>Einrichtung</w:t>
            </w:r>
          </w:p>
        </w:tc>
      </w:tr>
      <w:tr w:rsidR="00782A5B" w:rsidRPr="00D94C9A" w14:paraId="008CF8CE" w14:textId="77777777" w:rsidTr="00AA5909">
        <w:trPr>
          <w:trHeight w:val="227"/>
        </w:trPr>
        <w:tc>
          <w:tcPr>
            <w:tcW w:w="595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746879B1" w14:textId="768D788C" w:rsidR="00782A5B" w:rsidRPr="00D94C9A" w:rsidRDefault="00782A5B" w:rsidP="00764B2C">
            <w:pPr>
              <w:rPr>
                <w:rFonts w:cs="Arial"/>
                <w:noProof/>
              </w:rPr>
            </w:pPr>
            <w:r w:rsidRPr="00D94C9A">
              <w:rPr>
                <w:rFonts w:cs="Arial"/>
                <w:noProof/>
              </w:rPr>
              <w:t>Die Verfügbarkeit der Ressourcen (personell, infrastrukturell) ist sichergestellt.</w:t>
            </w:r>
          </w:p>
        </w:tc>
        <w:tc>
          <w:tcPr>
            <w:tcW w:w="289" w:type="dxa"/>
            <w:tcBorders>
              <w:top w:val="single" w:sz="4" w:space="0" w:color="auto"/>
              <w:left w:val="single" w:sz="4" w:space="0" w:color="auto"/>
              <w:bottom w:val="single" w:sz="4" w:space="0" w:color="auto"/>
              <w:right w:val="single" w:sz="4" w:space="0" w:color="auto"/>
            </w:tcBorders>
            <w:shd w:val="clear" w:color="auto" w:fill="AFDC7E"/>
            <w:vAlign w:val="center"/>
          </w:tcPr>
          <w:p w14:paraId="24F55307" w14:textId="4C25110F" w:rsidR="00782A5B" w:rsidRPr="00D94C9A" w:rsidRDefault="00782A5B" w:rsidP="00782A5B">
            <w:pPr>
              <w:jc w:val="center"/>
              <w:rPr>
                <w:rFonts w:cs="Arial"/>
                <w:b/>
                <w:noProof/>
              </w:rPr>
            </w:pPr>
            <w:r w:rsidRPr="00D94C9A">
              <w:rPr>
                <w:rFonts w:cs="Arial"/>
                <w:b/>
                <w:noProof/>
              </w:rPr>
              <w:t>X</w:t>
            </w:r>
          </w:p>
        </w:tc>
        <w:tc>
          <w:tcPr>
            <w:tcW w:w="3255" w:type="dxa"/>
            <w:tcBorders>
              <w:top w:val="single" w:sz="4" w:space="0" w:color="BFBFBF" w:themeColor="background1" w:themeShade="BF"/>
              <w:left w:val="single" w:sz="4" w:space="0" w:color="auto"/>
              <w:right w:val="single" w:sz="4" w:space="0" w:color="auto"/>
            </w:tcBorders>
            <w:shd w:val="clear" w:color="auto" w:fill="FFFFFF" w:themeFill="background1"/>
          </w:tcPr>
          <w:p w14:paraId="1EC82DAD" w14:textId="0E8DFE4C" w:rsidR="00782A5B" w:rsidRPr="00D94C9A" w:rsidRDefault="00782A5B" w:rsidP="004E27A2">
            <w:pPr>
              <w:jc w:val="both"/>
              <w:rPr>
                <w:rFonts w:cs="Arial"/>
                <w:noProof/>
              </w:rPr>
            </w:pPr>
            <w:r w:rsidRPr="00D94C9A">
              <w:rPr>
                <w:rFonts w:cs="Arial"/>
                <w:noProof/>
                <w:sz w:val="18"/>
                <w:szCs w:val="18"/>
              </w:rPr>
              <w:fldChar w:fldCharType="begin">
                <w:ffData>
                  <w:name w:val="Text2"/>
                  <w:enabled/>
                  <w:calcOnExit w:val="0"/>
                  <w:textInput/>
                </w:ffData>
              </w:fldChar>
            </w:r>
            <w:r w:rsidRPr="00D94C9A">
              <w:rPr>
                <w:rFonts w:cs="Arial"/>
                <w:noProof/>
                <w:sz w:val="18"/>
                <w:szCs w:val="18"/>
              </w:rPr>
              <w:instrText xml:space="preserve"> FORMTEXT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fldChar w:fldCharType="end"/>
            </w:r>
          </w:p>
        </w:tc>
      </w:tr>
      <w:tr w:rsidR="00782A5B" w:rsidRPr="00D94C9A" w14:paraId="09790AE6" w14:textId="77777777" w:rsidTr="00AA5909">
        <w:trPr>
          <w:trHeight w:val="227"/>
        </w:trPr>
        <w:tc>
          <w:tcPr>
            <w:tcW w:w="595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6F23D160" w14:textId="72D55901" w:rsidR="00782A5B" w:rsidRPr="00D94C9A" w:rsidRDefault="00782A5B" w:rsidP="00C5016B">
            <w:pPr>
              <w:rPr>
                <w:rFonts w:cs="Arial"/>
                <w:noProof/>
              </w:rPr>
            </w:pPr>
            <w:r w:rsidRPr="00D94C9A">
              <w:rPr>
                <w:rFonts w:cs="Arial"/>
                <w:noProof/>
              </w:rPr>
              <w:t>Eine Selbstverpflichtung mit Darlegung des Bestrebens nach ständiger Verbesserung ist formuliert und veröffentlicht.</w:t>
            </w:r>
          </w:p>
        </w:tc>
        <w:tc>
          <w:tcPr>
            <w:tcW w:w="289" w:type="dxa"/>
            <w:tcBorders>
              <w:top w:val="single" w:sz="4" w:space="0" w:color="auto"/>
              <w:left w:val="single" w:sz="4" w:space="0" w:color="auto"/>
              <w:bottom w:val="single" w:sz="4" w:space="0" w:color="auto"/>
              <w:right w:val="single" w:sz="4" w:space="0" w:color="auto"/>
            </w:tcBorders>
            <w:shd w:val="clear" w:color="auto" w:fill="AFDC7E"/>
            <w:vAlign w:val="center"/>
          </w:tcPr>
          <w:p w14:paraId="2629D792" w14:textId="4DA9CA35" w:rsidR="00782A5B" w:rsidRPr="00D94C9A" w:rsidRDefault="00782A5B" w:rsidP="00782A5B">
            <w:pPr>
              <w:jc w:val="center"/>
              <w:rPr>
                <w:rFonts w:cs="Arial"/>
                <w:b/>
                <w:noProof/>
              </w:rPr>
            </w:pPr>
            <w:r w:rsidRPr="00D94C9A">
              <w:rPr>
                <w:rFonts w:cs="Arial"/>
                <w:b/>
                <w:noProof/>
              </w:rPr>
              <w:t>X</w:t>
            </w:r>
          </w:p>
        </w:tc>
        <w:tc>
          <w:tcPr>
            <w:tcW w:w="3255" w:type="dxa"/>
            <w:tcBorders>
              <w:left w:val="single" w:sz="4" w:space="0" w:color="auto"/>
              <w:right w:val="single" w:sz="4" w:space="0" w:color="auto"/>
            </w:tcBorders>
            <w:shd w:val="clear" w:color="auto" w:fill="FFFFFF" w:themeFill="background1"/>
          </w:tcPr>
          <w:p w14:paraId="4ABE8174" w14:textId="64B94094" w:rsidR="00782A5B" w:rsidRPr="00D94C9A" w:rsidRDefault="00782A5B" w:rsidP="00217F8F">
            <w:pPr>
              <w:jc w:val="both"/>
              <w:rPr>
                <w:rFonts w:cs="Arial"/>
                <w:noProof/>
              </w:rPr>
            </w:pPr>
            <w:r w:rsidRPr="00D94C9A">
              <w:rPr>
                <w:rFonts w:cs="Arial"/>
                <w:noProof/>
                <w:sz w:val="18"/>
                <w:szCs w:val="18"/>
              </w:rPr>
              <w:fldChar w:fldCharType="begin">
                <w:ffData>
                  <w:name w:val="Text2"/>
                  <w:enabled/>
                  <w:calcOnExit w:val="0"/>
                  <w:textInput/>
                </w:ffData>
              </w:fldChar>
            </w:r>
            <w:r w:rsidRPr="00D94C9A">
              <w:rPr>
                <w:rFonts w:cs="Arial"/>
                <w:noProof/>
                <w:sz w:val="18"/>
                <w:szCs w:val="18"/>
              </w:rPr>
              <w:instrText xml:space="preserve"> FORMTEXT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fldChar w:fldCharType="end"/>
            </w:r>
          </w:p>
        </w:tc>
      </w:tr>
      <w:tr w:rsidR="00782A5B" w:rsidRPr="00D94C9A" w14:paraId="512CBE04" w14:textId="77777777" w:rsidTr="00AA5909">
        <w:trPr>
          <w:trHeight w:val="227"/>
        </w:trPr>
        <w:tc>
          <w:tcPr>
            <w:tcW w:w="595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42726023" w14:textId="700C2F40" w:rsidR="00782A5B" w:rsidRPr="00D94C9A" w:rsidRDefault="00782A5B" w:rsidP="00C5016B">
            <w:pPr>
              <w:rPr>
                <w:rFonts w:cs="Arial"/>
                <w:noProof/>
              </w:rPr>
            </w:pPr>
            <w:r w:rsidRPr="00D94C9A">
              <w:rPr>
                <w:rFonts w:cs="Arial"/>
                <w:noProof/>
              </w:rPr>
              <w:t>Zur gezielten Ressourcensteuerung und deren Einsatz ermittelt die Leitung der Abteilung den Bedarf der zugehörigen Berufsgruppen.</w:t>
            </w:r>
          </w:p>
        </w:tc>
        <w:tc>
          <w:tcPr>
            <w:tcW w:w="289" w:type="dxa"/>
            <w:tcBorders>
              <w:top w:val="single" w:sz="4" w:space="0" w:color="auto"/>
              <w:left w:val="single" w:sz="4" w:space="0" w:color="auto"/>
              <w:bottom w:val="single" w:sz="4" w:space="0" w:color="auto"/>
              <w:right w:val="single" w:sz="4" w:space="0" w:color="auto"/>
            </w:tcBorders>
            <w:shd w:val="clear" w:color="auto" w:fill="AFDC7E"/>
            <w:vAlign w:val="center"/>
          </w:tcPr>
          <w:p w14:paraId="5E148432" w14:textId="77777777" w:rsidR="00782A5B" w:rsidRPr="00D94C9A" w:rsidRDefault="00782A5B" w:rsidP="00C5016B">
            <w:pPr>
              <w:jc w:val="center"/>
              <w:rPr>
                <w:rFonts w:cs="Arial"/>
                <w:b/>
                <w:noProof/>
              </w:rPr>
            </w:pPr>
            <w:r w:rsidRPr="00D94C9A">
              <w:rPr>
                <w:rFonts w:cs="Arial"/>
                <w:b/>
                <w:noProof/>
              </w:rPr>
              <w:t>X</w:t>
            </w:r>
          </w:p>
        </w:tc>
        <w:tc>
          <w:tcPr>
            <w:tcW w:w="3255" w:type="dxa"/>
            <w:tcBorders>
              <w:left w:val="single" w:sz="4" w:space="0" w:color="auto"/>
              <w:bottom w:val="single" w:sz="4" w:space="0" w:color="BFBFBF" w:themeColor="background1" w:themeShade="BF"/>
              <w:right w:val="single" w:sz="4" w:space="0" w:color="auto"/>
            </w:tcBorders>
            <w:shd w:val="clear" w:color="auto" w:fill="FFFFFF" w:themeFill="background1"/>
          </w:tcPr>
          <w:p w14:paraId="0A9354E6" w14:textId="4D19D199" w:rsidR="00782A5B" w:rsidRPr="00D94C9A" w:rsidRDefault="00782A5B" w:rsidP="00C5016B">
            <w:pPr>
              <w:jc w:val="both"/>
              <w:rPr>
                <w:rFonts w:cs="Arial"/>
                <w:noProof/>
              </w:rPr>
            </w:pPr>
            <w:r w:rsidRPr="00D94C9A">
              <w:rPr>
                <w:rFonts w:cs="Arial"/>
                <w:noProof/>
                <w:sz w:val="18"/>
                <w:szCs w:val="18"/>
              </w:rPr>
              <w:fldChar w:fldCharType="begin">
                <w:ffData>
                  <w:name w:val="Text2"/>
                  <w:enabled/>
                  <w:calcOnExit w:val="0"/>
                  <w:textInput/>
                </w:ffData>
              </w:fldChar>
            </w:r>
            <w:r w:rsidRPr="00D94C9A">
              <w:rPr>
                <w:rFonts w:cs="Arial"/>
                <w:noProof/>
                <w:sz w:val="18"/>
                <w:szCs w:val="18"/>
              </w:rPr>
              <w:instrText xml:space="preserve"> FORMTEXT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fldChar w:fldCharType="end"/>
            </w:r>
          </w:p>
        </w:tc>
      </w:tr>
      <w:tr w:rsidR="00C5016B" w:rsidRPr="00D94C9A" w14:paraId="4DCE2B15" w14:textId="77777777" w:rsidTr="00713B56">
        <w:trPr>
          <w:trHeight w:val="28"/>
        </w:trPr>
        <w:tc>
          <w:tcPr>
            <w:tcW w:w="9498" w:type="dxa"/>
            <w:gridSpan w:val="3"/>
            <w:shd w:val="clear" w:color="auto" w:fill="BFBFBF" w:themeFill="background1" w:themeFillShade="BF"/>
            <w:tcMar>
              <w:top w:w="57" w:type="dxa"/>
              <w:bottom w:w="57" w:type="dxa"/>
            </w:tcMar>
            <w:vAlign w:val="center"/>
          </w:tcPr>
          <w:p w14:paraId="572F549F" w14:textId="4BB11A92" w:rsidR="00C5016B" w:rsidRPr="00D94C9A" w:rsidRDefault="00C5016B" w:rsidP="00C5016B">
            <w:pPr>
              <w:rPr>
                <w:rFonts w:cs="Arial"/>
                <w:b/>
                <w:noProof/>
              </w:rPr>
            </w:pPr>
            <w:r w:rsidRPr="00D94C9A">
              <w:rPr>
                <w:rFonts w:cs="Arial"/>
                <w:b/>
                <w:noProof/>
              </w:rPr>
              <w:t>Weitergehende Beschreibung durch die Einrichtung</w:t>
            </w:r>
          </w:p>
        </w:tc>
      </w:tr>
      <w:tr w:rsidR="00C5016B" w:rsidRPr="00D94C9A" w14:paraId="3150344D" w14:textId="77777777" w:rsidTr="00713B56">
        <w:tc>
          <w:tcPr>
            <w:tcW w:w="9498" w:type="dxa"/>
            <w:gridSpan w:val="3"/>
            <w:tcBorders>
              <w:bottom w:val="single" w:sz="4" w:space="0" w:color="auto"/>
            </w:tcBorders>
            <w:shd w:val="clear" w:color="auto" w:fill="auto"/>
            <w:tcMar>
              <w:top w:w="57" w:type="dxa"/>
              <w:bottom w:w="57" w:type="dxa"/>
            </w:tcMar>
            <w:vAlign w:val="center"/>
          </w:tcPr>
          <w:p w14:paraId="79579DDE" w14:textId="77777777" w:rsidR="00C5016B" w:rsidRPr="00D94C9A" w:rsidRDefault="00C5016B" w:rsidP="00C5016B">
            <w:pPr>
              <w:rPr>
                <w:rFonts w:cs="Arial"/>
                <w:noProof/>
              </w:rPr>
            </w:pPr>
            <w:r w:rsidRPr="00D94C9A">
              <w:rPr>
                <w:rFonts w:cs="Arial"/>
                <w:noProof/>
              </w:rPr>
              <w:fldChar w:fldCharType="begin">
                <w:ffData>
                  <w:name w:val="Text2"/>
                  <w:enabled/>
                  <w:calcOnExit w:val="0"/>
                  <w:textInput/>
                </w:ffData>
              </w:fldChar>
            </w:r>
            <w:r w:rsidRPr="00D94C9A">
              <w:rPr>
                <w:rFonts w:cs="Arial"/>
                <w:noProof/>
              </w:rPr>
              <w:instrText xml:space="preserve"> FORMTEXT </w:instrText>
            </w:r>
            <w:r w:rsidRPr="00D94C9A">
              <w:rPr>
                <w:rFonts w:cs="Arial"/>
                <w:noProof/>
              </w:rPr>
            </w:r>
            <w:r w:rsidRPr="00D94C9A">
              <w:rPr>
                <w:rFonts w:cs="Arial"/>
                <w:noProof/>
              </w:rPr>
              <w:fldChar w:fldCharType="separate"/>
            </w:r>
            <w:r w:rsidRPr="00D94C9A">
              <w:rPr>
                <w:rFonts w:cs="Arial"/>
                <w:noProof/>
              </w:rPr>
              <w:t> </w:t>
            </w:r>
            <w:r w:rsidRPr="00D94C9A">
              <w:rPr>
                <w:rFonts w:cs="Arial"/>
                <w:noProof/>
              </w:rPr>
              <w:t> </w:t>
            </w:r>
            <w:r w:rsidRPr="00D94C9A">
              <w:rPr>
                <w:rFonts w:cs="Arial"/>
                <w:noProof/>
              </w:rPr>
              <w:t> </w:t>
            </w:r>
            <w:r w:rsidRPr="00D94C9A">
              <w:rPr>
                <w:rFonts w:cs="Arial"/>
                <w:noProof/>
              </w:rPr>
              <w:t> </w:t>
            </w:r>
            <w:r w:rsidRPr="00D94C9A">
              <w:rPr>
                <w:rFonts w:cs="Arial"/>
                <w:noProof/>
              </w:rPr>
              <w:t> </w:t>
            </w:r>
            <w:r w:rsidRPr="00D94C9A">
              <w:rPr>
                <w:rFonts w:cs="Arial"/>
                <w:noProof/>
              </w:rPr>
              <w:fldChar w:fldCharType="end"/>
            </w:r>
          </w:p>
        </w:tc>
      </w:tr>
    </w:tbl>
    <w:p w14:paraId="108C5DB2" w14:textId="77777777" w:rsidR="0088771D" w:rsidRPr="00D94C9A" w:rsidRDefault="0088771D" w:rsidP="00682C48">
      <w:pPr>
        <w:rPr>
          <w:rFonts w:cs="Arial"/>
          <w:noProof/>
        </w:rPr>
      </w:pPr>
    </w:p>
    <w:p w14:paraId="7D381035" w14:textId="77777777" w:rsidR="006327FC" w:rsidRPr="00D94C9A" w:rsidRDefault="006327FC" w:rsidP="00682C48">
      <w:pPr>
        <w:rPr>
          <w:rFonts w:cs="Arial"/>
          <w:noProof/>
        </w:rPr>
      </w:pPr>
    </w:p>
    <w:p w14:paraId="13604CA1" w14:textId="6810D79A" w:rsidR="00193234" w:rsidRPr="00D94C9A" w:rsidRDefault="00193234" w:rsidP="00605131">
      <w:pPr>
        <w:pStyle w:val="Formatvorlage1"/>
        <w:rPr>
          <w:noProof/>
          <w:lang w:val="de-DE"/>
        </w:rPr>
      </w:pPr>
      <w:bookmarkStart w:id="544" w:name="_Toc157691330"/>
      <w:r w:rsidRPr="00D94C9A">
        <w:rPr>
          <w:noProof/>
          <w:lang w:val="de-DE"/>
        </w:rPr>
        <w:t>Qualitätspolitik</w:t>
      </w:r>
      <w:r w:rsidR="00146E74" w:rsidRPr="00D94C9A">
        <w:rPr>
          <w:noProof/>
          <w:lang w:val="de-DE"/>
        </w:rPr>
        <w:t xml:space="preserve"> und Qualitätsziele</w:t>
      </w:r>
      <w:bookmarkEnd w:id="544"/>
    </w:p>
    <w:p w14:paraId="7E17715F" w14:textId="77777777" w:rsidR="00115AFF" w:rsidRPr="00D94C9A" w:rsidRDefault="00115AFF" w:rsidP="00115AFF">
      <w:pPr>
        <w:rPr>
          <w:rFonts w:cs="Arial"/>
          <w:noProof/>
        </w:rPr>
      </w:pPr>
    </w:p>
    <w:tbl>
      <w:tblPr>
        <w:tblW w:w="4918"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70" w:type="dxa"/>
          <w:bottom w:w="28" w:type="dxa"/>
          <w:right w:w="70" w:type="dxa"/>
        </w:tblCellMar>
        <w:tblLook w:val="0000" w:firstRow="0" w:lastRow="0" w:firstColumn="0" w:lastColumn="0" w:noHBand="0" w:noVBand="0"/>
      </w:tblPr>
      <w:tblGrid>
        <w:gridCol w:w="5954"/>
        <w:gridCol w:w="275"/>
        <w:gridCol w:w="3269"/>
      </w:tblGrid>
      <w:tr w:rsidR="00782A5B" w:rsidRPr="00D94C9A" w14:paraId="0D76935D" w14:textId="77777777" w:rsidTr="00AA5909">
        <w:trPr>
          <w:trHeight w:val="283"/>
          <w:tblHeader/>
        </w:trPr>
        <w:tc>
          <w:tcPr>
            <w:tcW w:w="5954" w:type="dxa"/>
            <w:tcBorders>
              <w:top w:val="single" w:sz="4" w:space="0" w:color="auto"/>
            </w:tcBorders>
            <w:shd w:val="clear" w:color="auto" w:fill="BFBFBF" w:themeFill="background1" w:themeFillShade="BF"/>
            <w:tcMar>
              <w:top w:w="57" w:type="dxa"/>
              <w:bottom w:w="57" w:type="dxa"/>
            </w:tcMar>
            <w:vAlign w:val="center"/>
          </w:tcPr>
          <w:p w14:paraId="55FC5AE9" w14:textId="77777777" w:rsidR="00782A5B" w:rsidRDefault="00782A5B" w:rsidP="00274FA4">
            <w:pPr>
              <w:rPr>
                <w:rFonts w:cs="Arial"/>
                <w:b/>
                <w:noProof/>
              </w:rPr>
            </w:pPr>
            <w:r w:rsidRPr="00D94C9A">
              <w:rPr>
                <w:rFonts w:cs="Arial"/>
                <w:b/>
                <w:noProof/>
              </w:rPr>
              <w:t>Anforderung zur Zertifizierung nach DGP</w:t>
            </w:r>
          </w:p>
          <w:p w14:paraId="23D00ED6" w14:textId="4D388039" w:rsidR="00B66C6C" w:rsidRPr="00D94C9A" w:rsidRDefault="00B66C6C" w:rsidP="00274FA4">
            <w:pPr>
              <w:rPr>
                <w:rFonts w:cs="Arial"/>
                <w:b/>
                <w:noProof/>
              </w:rPr>
            </w:pPr>
            <w:r w:rsidRPr="009B6062">
              <w:rPr>
                <w:rFonts w:cs="Arial"/>
                <w:bCs/>
                <w:noProof/>
              </w:rPr>
              <w:t>„X“ = verpflichtende Anforderung</w:t>
            </w:r>
          </w:p>
        </w:tc>
        <w:tc>
          <w:tcPr>
            <w:tcW w:w="275" w:type="dxa"/>
            <w:tcBorders>
              <w:top w:val="single" w:sz="4" w:space="0" w:color="auto"/>
            </w:tcBorders>
            <w:shd w:val="clear" w:color="auto" w:fill="AFDC7E"/>
            <w:vAlign w:val="center"/>
          </w:tcPr>
          <w:p w14:paraId="4B199B93" w14:textId="2F4E59E0" w:rsidR="00782A5B" w:rsidRPr="00D94C9A" w:rsidRDefault="00782A5B" w:rsidP="00274FA4">
            <w:pPr>
              <w:jc w:val="center"/>
              <w:rPr>
                <w:rFonts w:cs="Arial"/>
                <w:b/>
                <w:noProof/>
              </w:rPr>
            </w:pPr>
            <w:r w:rsidRPr="00D94C9A">
              <w:rPr>
                <w:rFonts w:cs="Arial"/>
                <w:b/>
                <w:noProof/>
              </w:rPr>
              <w:t>X</w:t>
            </w:r>
          </w:p>
        </w:tc>
        <w:tc>
          <w:tcPr>
            <w:tcW w:w="3269" w:type="dxa"/>
            <w:tcBorders>
              <w:top w:val="single" w:sz="4" w:space="0" w:color="auto"/>
            </w:tcBorders>
            <w:shd w:val="clear" w:color="auto" w:fill="BFBFBF" w:themeFill="background1" w:themeFillShade="BF"/>
            <w:vAlign w:val="center"/>
          </w:tcPr>
          <w:p w14:paraId="376767E0" w14:textId="77777777" w:rsidR="00782A5B" w:rsidRPr="00D94C9A" w:rsidRDefault="00782A5B" w:rsidP="00274FA4">
            <w:pPr>
              <w:jc w:val="center"/>
              <w:rPr>
                <w:rFonts w:cs="Arial"/>
                <w:b/>
                <w:noProof/>
              </w:rPr>
            </w:pPr>
            <w:r w:rsidRPr="00D94C9A">
              <w:rPr>
                <w:rFonts w:cs="Arial"/>
                <w:b/>
                <w:noProof/>
              </w:rPr>
              <w:t>Erläuterung durch die</w:t>
            </w:r>
          </w:p>
          <w:p w14:paraId="23DA6C39" w14:textId="38A288DA" w:rsidR="00782A5B" w:rsidRPr="00D94C9A" w:rsidRDefault="00782A5B" w:rsidP="00274FA4">
            <w:pPr>
              <w:jc w:val="center"/>
              <w:rPr>
                <w:rFonts w:cs="Arial"/>
                <w:b/>
                <w:noProof/>
              </w:rPr>
            </w:pPr>
            <w:r w:rsidRPr="00D94C9A">
              <w:rPr>
                <w:rFonts w:cs="Arial"/>
                <w:b/>
                <w:noProof/>
              </w:rPr>
              <w:t>Einrichtung</w:t>
            </w:r>
          </w:p>
        </w:tc>
      </w:tr>
      <w:tr w:rsidR="00782A5B" w:rsidRPr="00D94C9A" w14:paraId="038E5981" w14:textId="77777777" w:rsidTr="00AA5909">
        <w:trPr>
          <w:trHeight w:val="227"/>
        </w:trPr>
        <w:tc>
          <w:tcPr>
            <w:tcW w:w="595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092F2006" w14:textId="3DCE3388" w:rsidR="00782A5B" w:rsidRPr="00D94C9A" w:rsidRDefault="00782A5B" w:rsidP="00C5016B">
            <w:pPr>
              <w:rPr>
                <w:rFonts w:cs="Arial"/>
                <w:noProof/>
              </w:rPr>
            </w:pPr>
            <w:r w:rsidRPr="00D94C9A">
              <w:rPr>
                <w:rFonts w:cs="Arial"/>
                <w:noProof/>
              </w:rPr>
              <w:t>Die Qualitätspolitik wird den Mitarbeitenden vermittelt und entspricht den ethischen Grundsätzen der Palliativmedizin. Die Qualitätspolitik ist auch dem Patienten und Zugehörigen bekanntzumachen.</w:t>
            </w:r>
          </w:p>
        </w:tc>
        <w:tc>
          <w:tcPr>
            <w:tcW w:w="275" w:type="dxa"/>
            <w:tcBorders>
              <w:top w:val="single" w:sz="4" w:space="0" w:color="auto"/>
              <w:left w:val="single" w:sz="4" w:space="0" w:color="auto"/>
              <w:bottom w:val="single" w:sz="4" w:space="0" w:color="auto"/>
              <w:right w:val="single" w:sz="4" w:space="0" w:color="auto"/>
            </w:tcBorders>
            <w:shd w:val="clear" w:color="auto" w:fill="AFDC7E"/>
            <w:vAlign w:val="center"/>
          </w:tcPr>
          <w:p w14:paraId="56F93658" w14:textId="77777777" w:rsidR="00782A5B" w:rsidRPr="00D94C9A" w:rsidRDefault="00782A5B" w:rsidP="00C5016B">
            <w:pPr>
              <w:jc w:val="center"/>
              <w:rPr>
                <w:rFonts w:cs="Arial"/>
                <w:b/>
                <w:noProof/>
              </w:rPr>
            </w:pPr>
            <w:r w:rsidRPr="00D94C9A">
              <w:rPr>
                <w:rFonts w:cs="Arial"/>
                <w:b/>
                <w:noProof/>
              </w:rPr>
              <w:t>X</w:t>
            </w:r>
          </w:p>
        </w:tc>
        <w:tc>
          <w:tcPr>
            <w:tcW w:w="3269" w:type="dxa"/>
            <w:tcBorders>
              <w:top w:val="single" w:sz="4" w:space="0" w:color="BFBFBF" w:themeColor="background1" w:themeShade="BF"/>
              <w:left w:val="single" w:sz="4" w:space="0" w:color="auto"/>
              <w:right w:val="single" w:sz="4" w:space="0" w:color="auto"/>
            </w:tcBorders>
            <w:shd w:val="clear" w:color="auto" w:fill="FFFFFF" w:themeFill="background1"/>
          </w:tcPr>
          <w:p w14:paraId="23475B82" w14:textId="5DEEED09" w:rsidR="00782A5B" w:rsidRPr="00D94C9A" w:rsidRDefault="00782A5B" w:rsidP="00C5016B">
            <w:pPr>
              <w:jc w:val="both"/>
              <w:rPr>
                <w:rFonts w:cs="Arial"/>
                <w:noProof/>
              </w:rPr>
            </w:pPr>
            <w:r w:rsidRPr="00D94C9A">
              <w:rPr>
                <w:rFonts w:cs="Arial"/>
                <w:noProof/>
                <w:sz w:val="18"/>
                <w:szCs w:val="18"/>
              </w:rPr>
              <w:fldChar w:fldCharType="begin">
                <w:ffData>
                  <w:name w:val="Text2"/>
                  <w:enabled/>
                  <w:calcOnExit w:val="0"/>
                  <w:textInput/>
                </w:ffData>
              </w:fldChar>
            </w:r>
            <w:r w:rsidRPr="00D94C9A">
              <w:rPr>
                <w:rFonts w:cs="Arial"/>
                <w:noProof/>
                <w:sz w:val="18"/>
                <w:szCs w:val="18"/>
              </w:rPr>
              <w:instrText xml:space="preserve"> FORMTEXT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fldChar w:fldCharType="end"/>
            </w:r>
          </w:p>
        </w:tc>
      </w:tr>
      <w:tr w:rsidR="00782A5B" w:rsidRPr="00D94C9A" w14:paraId="740F4BD3" w14:textId="77777777" w:rsidTr="00AA5909">
        <w:trPr>
          <w:trHeight w:val="227"/>
        </w:trPr>
        <w:tc>
          <w:tcPr>
            <w:tcW w:w="595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54441484" w14:textId="7AC47DC2" w:rsidR="00782A5B" w:rsidRPr="00D94C9A" w:rsidRDefault="00782A5B" w:rsidP="00C5016B">
            <w:pPr>
              <w:rPr>
                <w:rFonts w:cs="Arial"/>
                <w:noProof/>
              </w:rPr>
            </w:pPr>
            <w:r w:rsidRPr="00D94C9A">
              <w:rPr>
                <w:rFonts w:cs="Arial"/>
                <w:noProof/>
              </w:rPr>
              <w:t>Messbare Qualitätsziele sind formuliert und werden in regelmäßigen Abständen auf Durchführbarkeit und Erreichung überprüft.</w:t>
            </w:r>
          </w:p>
        </w:tc>
        <w:tc>
          <w:tcPr>
            <w:tcW w:w="275" w:type="dxa"/>
            <w:tcBorders>
              <w:top w:val="single" w:sz="4" w:space="0" w:color="auto"/>
              <w:left w:val="single" w:sz="4" w:space="0" w:color="auto"/>
              <w:bottom w:val="single" w:sz="4" w:space="0" w:color="auto"/>
              <w:right w:val="single" w:sz="4" w:space="0" w:color="auto"/>
            </w:tcBorders>
            <w:shd w:val="clear" w:color="auto" w:fill="AFDC7E"/>
            <w:vAlign w:val="center"/>
          </w:tcPr>
          <w:p w14:paraId="26292E29" w14:textId="77777777" w:rsidR="00782A5B" w:rsidRPr="00D94C9A" w:rsidRDefault="00782A5B" w:rsidP="00C5016B">
            <w:pPr>
              <w:jc w:val="center"/>
              <w:rPr>
                <w:rFonts w:cs="Arial"/>
                <w:b/>
                <w:noProof/>
              </w:rPr>
            </w:pPr>
            <w:r w:rsidRPr="00D94C9A">
              <w:rPr>
                <w:rFonts w:cs="Arial"/>
                <w:b/>
                <w:noProof/>
              </w:rPr>
              <w:t>X</w:t>
            </w:r>
          </w:p>
        </w:tc>
        <w:tc>
          <w:tcPr>
            <w:tcW w:w="3269" w:type="dxa"/>
            <w:tcBorders>
              <w:left w:val="single" w:sz="4" w:space="0" w:color="auto"/>
              <w:bottom w:val="single" w:sz="4" w:space="0" w:color="BFBFBF" w:themeColor="background1" w:themeShade="BF"/>
              <w:right w:val="single" w:sz="4" w:space="0" w:color="auto"/>
            </w:tcBorders>
            <w:shd w:val="clear" w:color="auto" w:fill="FFFFFF" w:themeFill="background1"/>
          </w:tcPr>
          <w:p w14:paraId="34E9452B" w14:textId="1F190B49" w:rsidR="00782A5B" w:rsidRPr="00D94C9A" w:rsidRDefault="00782A5B" w:rsidP="000633DC">
            <w:pPr>
              <w:rPr>
                <w:rFonts w:cs="Arial"/>
                <w:noProof/>
              </w:rPr>
            </w:pPr>
            <w:r w:rsidRPr="00D94C9A">
              <w:rPr>
                <w:rFonts w:cs="Arial"/>
                <w:noProof/>
                <w:sz w:val="18"/>
                <w:szCs w:val="18"/>
              </w:rPr>
              <w:fldChar w:fldCharType="begin">
                <w:ffData>
                  <w:name w:val="Text2"/>
                  <w:enabled/>
                  <w:calcOnExit w:val="0"/>
                  <w:textInput/>
                </w:ffData>
              </w:fldChar>
            </w:r>
            <w:r w:rsidRPr="00D94C9A">
              <w:rPr>
                <w:rFonts w:cs="Arial"/>
                <w:noProof/>
                <w:sz w:val="18"/>
                <w:szCs w:val="18"/>
              </w:rPr>
              <w:instrText xml:space="preserve"> FORMTEXT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fldChar w:fldCharType="end"/>
            </w:r>
          </w:p>
        </w:tc>
      </w:tr>
      <w:tr w:rsidR="00C5016B" w:rsidRPr="00D94C9A" w14:paraId="0331A37B" w14:textId="77777777" w:rsidTr="00713B56">
        <w:trPr>
          <w:trHeight w:val="28"/>
        </w:trPr>
        <w:tc>
          <w:tcPr>
            <w:tcW w:w="9498" w:type="dxa"/>
            <w:gridSpan w:val="3"/>
            <w:shd w:val="clear" w:color="auto" w:fill="BFBFBF" w:themeFill="background1" w:themeFillShade="BF"/>
            <w:tcMar>
              <w:top w:w="57" w:type="dxa"/>
              <w:bottom w:w="57" w:type="dxa"/>
            </w:tcMar>
            <w:vAlign w:val="center"/>
          </w:tcPr>
          <w:p w14:paraId="206FFC60" w14:textId="42055AA8" w:rsidR="00C5016B" w:rsidRPr="00D94C9A" w:rsidRDefault="00C5016B" w:rsidP="00C5016B">
            <w:pPr>
              <w:rPr>
                <w:rFonts w:cs="Arial"/>
                <w:b/>
                <w:noProof/>
              </w:rPr>
            </w:pPr>
            <w:r w:rsidRPr="00D94C9A">
              <w:rPr>
                <w:rFonts w:cs="Arial"/>
                <w:b/>
                <w:noProof/>
              </w:rPr>
              <w:t>Weitergehende Beschreibung durch die Einrichtung</w:t>
            </w:r>
          </w:p>
        </w:tc>
      </w:tr>
      <w:tr w:rsidR="00C5016B" w:rsidRPr="00D94C9A" w14:paraId="55EFABE6" w14:textId="77777777" w:rsidTr="00713B56">
        <w:tc>
          <w:tcPr>
            <w:tcW w:w="9498" w:type="dxa"/>
            <w:gridSpan w:val="3"/>
            <w:tcBorders>
              <w:bottom w:val="single" w:sz="4" w:space="0" w:color="auto"/>
            </w:tcBorders>
            <w:shd w:val="clear" w:color="auto" w:fill="auto"/>
            <w:tcMar>
              <w:top w:w="57" w:type="dxa"/>
              <w:bottom w:w="57" w:type="dxa"/>
            </w:tcMar>
            <w:vAlign w:val="center"/>
          </w:tcPr>
          <w:p w14:paraId="2259466E" w14:textId="77777777" w:rsidR="00C5016B" w:rsidRPr="00D94C9A" w:rsidRDefault="00C5016B" w:rsidP="00C5016B">
            <w:pPr>
              <w:rPr>
                <w:rFonts w:cs="Arial"/>
                <w:noProof/>
              </w:rPr>
            </w:pPr>
            <w:r w:rsidRPr="00D94C9A">
              <w:rPr>
                <w:rFonts w:cs="Arial"/>
                <w:noProof/>
              </w:rPr>
              <w:fldChar w:fldCharType="begin">
                <w:ffData>
                  <w:name w:val="Text2"/>
                  <w:enabled/>
                  <w:calcOnExit w:val="0"/>
                  <w:textInput/>
                </w:ffData>
              </w:fldChar>
            </w:r>
            <w:r w:rsidRPr="00D94C9A">
              <w:rPr>
                <w:rFonts w:cs="Arial"/>
                <w:noProof/>
              </w:rPr>
              <w:instrText xml:space="preserve"> FORMTEXT </w:instrText>
            </w:r>
            <w:r w:rsidRPr="00D94C9A">
              <w:rPr>
                <w:rFonts w:cs="Arial"/>
                <w:noProof/>
              </w:rPr>
            </w:r>
            <w:r w:rsidRPr="00D94C9A">
              <w:rPr>
                <w:rFonts w:cs="Arial"/>
                <w:noProof/>
              </w:rPr>
              <w:fldChar w:fldCharType="separate"/>
            </w:r>
            <w:r w:rsidRPr="00D94C9A">
              <w:rPr>
                <w:rFonts w:cs="Arial"/>
                <w:noProof/>
              </w:rPr>
              <w:t> </w:t>
            </w:r>
            <w:r w:rsidRPr="00D94C9A">
              <w:rPr>
                <w:rFonts w:cs="Arial"/>
                <w:noProof/>
              </w:rPr>
              <w:t> </w:t>
            </w:r>
            <w:r w:rsidRPr="00D94C9A">
              <w:rPr>
                <w:rFonts w:cs="Arial"/>
                <w:noProof/>
              </w:rPr>
              <w:t> </w:t>
            </w:r>
            <w:r w:rsidRPr="00D94C9A">
              <w:rPr>
                <w:rFonts w:cs="Arial"/>
                <w:noProof/>
              </w:rPr>
              <w:t> </w:t>
            </w:r>
            <w:r w:rsidRPr="00D94C9A">
              <w:rPr>
                <w:rFonts w:cs="Arial"/>
                <w:noProof/>
              </w:rPr>
              <w:t> </w:t>
            </w:r>
            <w:r w:rsidRPr="00D94C9A">
              <w:rPr>
                <w:rFonts w:cs="Arial"/>
                <w:noProof/>
              </w:rPr>
              <w:fldChar w:fldCharType="end"/>
            </w:r>
          </w:p>
        </w:tc>
      </w:tr>
    </w:tbl>
    <w:p w14:paraId="62CE770E" w14:textId="3F15AF6D" w:rsidR="007679C4" w:rsidRDefault="007679C4" w:rsidP="00682C48">
      <w:pPr>
        <w:rPr>
          <w:rFonts w:cs="Arial"/>
          <w:noProof/>
        </w:rPr>
      </w:pPr>
    </w:p>
    <w:p w14:paraId="3DF7C13D" w14:textId="77777777" w:rsidR="00622702" w:rsidRPr="00D94C9A" w:rsidRDefault="00622702" w:rsidP="00682C48">
      <w:pPr>
        <w:rPr>
          <w:rFonts w:cs="Arial"/>
          <w:noProof/>
        </w:rPr>
      </w:pPr>
    </w:p>
    <w:p w14:paraId="3A93158D" w14:textId="2AD344AB" w:rsidR="00193234" w:rsidRPr="00D94C9A" w:rsidRDefault="00193234" w:rsidP="00605131">
      <w:pPr>
        <w:pStyle w:val="Formatvorlage1"/>
        <w:rPr>
          <w:noProof/>
          <w:lang w:val="de-DE"/>
        </w:rPr>
      </w:pPr>
      <w:bookmarkStart w:id="545" w:name="_Toc157691331"/>
      <w:r w:rsidRPr="00D94C9A">
        <w:rPr>
          <w:noProof/>
          <w:lang w:val="de-DE"/>
        </w:rPr>
        <w:t>Verantwortung und Befugnis</w:t>
      </w:r>
      <w:bookmarkEnd w:id="545"/>
    </w:p>
    <w:p w14:paraId="6A5F73BE" w14:textId="77777777" w:rsidR="007679C4" w:rsidRPr="00D94C9A" w:rsidRDefault="007679C4" w:rsidP="007679C4">
      <w:pPr>
        <w:rPr>
          <w:rFonts w:cs="Arial"/>
          <w:noProof/>
        </w:rPr>
      </w:pPr>
    </w:p>
    <w:tbl>
      <w:tblPr>
        <w:tblW w:w="493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70" w:type="dxa"/>
          <w:bottom w:w="28" w:type="dxa"/>
          <w:right w:w="70" w:type="dxa"/>
        </w:tblCellMar>
        <w:tblLook w:val="0000" w:firstRow="0" w:lastRow="0" w:firstColumn="0" w:lastColumn="0" w:noHBand="0" w:noVBand="0"/>
      </w:tblPr>
      <w:tblGrid>
        <w:gridCol w:w="5954"/>
        <w:gridCol w:w="298"/>
        <w:gridCol w:w="3269"/>
      </w:tblGrid>
      <w:tr w:rsidR="00782A5B" w:rsidRPr="00D94C9A" w14:paraId="2BFB2B5A" w14:textId="77777777" w:rsidTr="00AA5909">
        <w:trPr>
          <w:trHeight w:val="283"/>
          <w:tblHeader/>
        </w:trPr>
        <w:tc>
          <w:tcPr>
            <w:tcW w:w="5954" w:type="dxa"/>
            <w:tcBorders>
              <w:top w:val="single" w:sz="4" w:space="0" w:color="auto"/>
            </w:tcBorders>
            <w:shd w:val="clear" w:color="auto" w:fill="BFBFBF" w:themeFill="background1" w:themeFillShade="BF"/>
            <w:tcMar>
              <w:top w:w="57" w:type="dxa"/>
              <w:bottom w:w="57" w:type="dxa"/>
            </w:tcMar>
            <w:vAlign w:val="center"/>
          </w:tcPr>
          <w:p w14:paraId="4D9B44C1" w14:textId="77777777" w:rsidR="00782A5B" w:rsidRDefault="00782A5B" w:rsidP="00274FA4">
            <w:pPr>
              <w:rPr>
                <w:rFonts w:cs="Arial"/>
                <w:b/>
                <w:noProof/>
              </w:rPr>
            </w:pPr>
            <w:r w:rsidRPr="00D94C9A">
              <w:rPr>
                <w:rFonts w:cs="Arial"/>
                <w:b/>
                <w:noProof/>
              </w:rPr>
              <w:t>Anforderung zur Zertifizierung nach DGP</w:t>
            </w:r>
          </w:p>
          <w:p w14:paraId="01122B5D" w14:textId="58A98DBB" w:rsidR="00B66C6C" w:rsidRPr="00D94C9A" w:rsidRDefault="00B66C6C" w:rsidP="00274FA4">
            <w:pPr>
              <w:rPr>
                <w:rFonts w:cs="Arial"/>
                <w:b/>
                <w:noProof/>
              </w:rPr>
            </w:pPr>
            <w:r w:rsidRPr="009B6062">
              <w:rPr>
                <w:rFonts w:cs="Arial"/>
                <w:bCs/>
                <w:noProof/>
              </w:rPr>
              <w:t>„X“ = verpflichtende Anforderung</w:t>
            </w:r>
          </w:p>
        </w:tc>
        <w:tc>
          <w:tcPr>
            <w:tcW w:w="298" w:type="dxa"/>
            <w:tcBorders>
              <w:top w:val="single" w:sz="4" w:space="0" w:color="auto"/>
            </w:tcBorders>
            <w:shd w:val="clear" w:color="auto" w:fill="AFDC7E"/>
            <w:vAlign w:val="center"/>
          </w:tcPr>
          <w:p w14:paraId="3CC263FB" w14:textId="26C3A657" w:rsidR="00782A5B" w:rsidRPr="00D94C9A" w:rsidRDefault="00782A5B" w:rsidP="00274FA4">
            <w:pPr>
              <w:jc w:val="center"/>
              <w:rPr>
                <w:rFonts w:cs="Arial"/>
                <w:b/>
                <w:noProof/>
              </w:rPr>
            </w:pPr>
            <w:r w:rsidRPr="00D94C9A">
              <w:rPr>
                <w:rFonts w:cs="Arial"/>
                <w:b/>
                <w:noProof/>
              </w:rPr>
              <w:t>X</w:t>
            </w:r>
          </w:p>
        </w:tc>
        <w:tc>
          <w:tcPr>
            <w:tcW w:w="3269" w:type="dxa"/>
            <w:tcBorders>
              <w:top w:val="single" w:sz="4" w:space="0" w:color="auto"/>
            </w:tcBorders>
            <w:shd w:val="clear" w:color="auto" w:fill="BFBFBF" w:themeFill="background1" w:themeFillShade="BF"/>
            <w:vAlign w:val="center"/>
          </w:tcPr>
          <w:p w14:paraId="125437F3" w14:textId="77777777" w:rsidR="00782A5B" w:rsidRPr="00D94C9A" w:rsidRDefault="00782A5B" w:rsidP="00274FA4">
            <w:pPr>
              <w:jc w:val="center"/>
              <w:rPr>
                <w:rFonts w:cs="Arial"/>
                <w:b/>
                <w:noProof/>
              </w:rPr>
            </w:pPr>
            <w:r w:rsidRPr="00D94C9A">
              <w:rPr>
                <w:rFonts w:cs="Arial"/>
                <w:b/>
                <w:noProof/>
              </w:rPr>
              <w:t>Erläuterung durch die</w:t>
            </w:r>
          </w:p>
          <w:p w14:paraId="1A6B9335" w14:textId="0A2119F4" w:rsidR="00782A5B" w:rsidRPr="00D94C9A" w:rsidRDefault="00782A5B" w:rsidP="00274FA4">
            <w:pPr>
              <w:jc w:val="center"/>
              <w:rPr>
                <w:rFonts w:cs="Arial"/>
                <w:b/>
                <w:noProof/>
              </w:rPr>
            </w:pPr>
            <w:r w:rsidRPr="00D94C9A">
              <w:rPr>
                <w:rFonts w:cs="Arial"/>
                <w:b/>
                <w:noProof/>
              </w:rPr>
              <w:t>Einrichtung</w:t>
            </w:r>
          </w:p>
        </w:tc>
      </w:tr>
      <w:tr w:rsidR="00782A5B" w:rsidRPr="00D94C9A" w14:paraId="6061BD2D" w14:textId="77777777" w:rsidTr="00AA5909">
        <w:trPr>
          <w:trHeight w:val="227"/>
        </w:trPr>
        <w:tc>
          <w:tcPr>
            <w:tcW w:w="5954"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D9D9D9" w:themeFill="background1" w:themeFillShade="D9"/>
            <w:tcMar>
              <w:top w:w="57" w:type="dxa"/>
              <w:bottom w:w="57" w:type="dxa"/>
            </w:tcMar>
          </w:tcPr>
          <w:p w14:paraId="58AD587F" w14:textId="367B15F8" w:rsidR="00782A5B" w:rsidRPr="00D94C9A" w:rsidRDefault="00782A5B" w:rsidP="00C5016B">
            <w:pPr>
              <w:rPr>
                <w:rFonts w:cs="Arial"/>
                <w:noProof/>
              </w:rPr>
            </w:pPr>
            <w:r w:rsidRPr="00D94C9A">
              <w:rPr>
                <w:rFonts w:cs="Arial"/>
                <w:noProof/>
              </w:rPr>
              <w:t>Die Mitarbeiterinnen und Mitarbeiter sind in Kenntnis ihrer Verantwortungsbereiche, die Befugnisse sind definiert und werden durch regelmäßige Mitarbeitergespräche supervidiert.</w:t>
            </w:r>
          </w:p>
        </w:tc>
        <w:tc>
          <w:tcPr>
            <w:tcW w:w="298" w:type="dxa"/>
            <w:tcBorders>
              <w:top w:val="single" w:sz="4" w:space="0" w:color="auto"/>
              <w:left w:val="single" w:sz="4" w:space="0" w:color="auto"/>
              <w:bottom w:val="single" w:sz="4" w:space="0" w:color="auto"/>
              <w:right w:val="single" w:sz="4" w:space="0" w:color="auto"/>
            </w:tcBorders>
            <w:shd w:val="clear" w:color="auto" w:fill="AFDC7E"/>
            <w:vAlign w:val="center"/>
          </w:tcPr>
          <w:p w14:paraId="74B4CCAD" w14:textId="77777777" w:rsidR="00782A5B" w:rsidRPr="00D94C9A" w:rsidRDefault="00782A5B" w:rsidP="00C5016B">
            <w:pPr>
              <w:jc w:val="center"/>
              <w:rPr>
                <w:rFonts w:cs="Arial"/>
                <w:b/>
                <w:noProof/>
              </w:rPr>
            </w:pPr>
            <w:r w:rsidRPr="00D94C9A">
              <w:rPr>
                <w:rFonts w:cs="Arial"/>
                <w:b/>
                <w:noProof/>
              </w:rPr>
              <w:t>X</w:t>
            </w:r>
          </w:p>
        </w:tc>
        <w:tc>
          <w:tcPr>
            <w:tcW w:w="3269" w:type="dxa"/>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FFFFFF" w:themeFill="background1"/>
          </w:tcPr>
          <w:p w14:paraId="585217A3" w14:textId="21E4E37B" w:rsidR="00782A5B" w:rsidRPr="00D94C9A" w:rsidRDefault="00782A5B" w:rsidP="00C5016B">
            <w:pPr>
              <w:jc w:val="both"/>
              <w:rPr>
                <w:rFonts w:cs="Arial"/>
                <w:noProof/>
              </w:rPr>
            </w:pPr>
            <w:r w:rsidRPr="00D94C9A">
              <w:rPr>
                <w:rFonts w:cs="Arial"/>
                <w:noProof/>
                <w:sz w:val="18"/>
                <w:szCs w:val="18"/>
              </w:rPr>
              <w:fldChar w:fldCharType="begin">
                <w:ffData>
                  <w:name w:val="Text2"/>
                  <w:enabled/>
                  <w:calcOnExit w:val="0"/>
                  <w:textInput/>
                </w:ffData>
              </w:fldChar>
            </w:r>
            <w:r w:rsidRPr="00D94C9A">
              <w:rPr>
                <w:rFonts w:cs="Arial"/>
                <w:noProof/>
                <w:sz w:val="18"/>
                <w:szCs w:val="18"/>
              </w:rPr>
              <w:instrText xml:space="preserve"> FORMTEXT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fldChar w:fldCharType="end"/>
            </w:r>
          </w:p>
        </w:tc>
      </w:tr>
      <w:tr w:rsidR="00C5016B" w:rsidRPr="00D94C9A" w14:paraId="5C0E3468" w14:textId="77777777" w:rsidTr="000C4EF8">
        <w:trPr>
          <w:trHeight w:val="28"/>
        </w:trPr>
        <w:tc>
          <w:tcPr>
            <w:tcW w:w="9521" w:type="dxa"/>
            <w:gridSpan w:val="3"/>
            <w:shd w:val="clear" w:color="auto" w:fill="BFBFBF" w:themeFill="background1" w:themeFillShade="BF"/>
            <w:tcMar>
              <w:top w:w="57" w:type="dxa"/>
              <w:bottom w:w="57" w:type="dxa"/>
            </w:tcMar>
            <w:vAlign w:val="center"/>
          </w:tcPr>
          <w:p w14:paraId="44110589" w14:textId="30F30986" w:rsidR="00C5016B" w:rsidRPr="00D94C9A" w:rsidRDefault="00C5016B" w:rsidP="00C5016B">
            <w:pPr>
              <w:rPr>
                <w:rFonts w:cs="Arial"/>
                <w:b/>
                <w:noProof/>
              </w:rPr>
            </w:pPr>
            <w:r w:rsidRPr="00D94C9A">
              <w:rPr>
                <w:rFonts w:cs="Arial"/>
                <w:b/>
                <w:noProof/>
              </w:rPr>
              <w:t>Weitergehende Beschreibung durch die Einrichtung</w:t>
            </w:r>
          </w:p>
        </w:tc>
      </w:tr>
      <w:tr w:rsidR="00C5016B" w:rsidRPr="00D94C9A" w14:paraId="3D5562BC" w14:textId="77777777" w:rsidTr="000C4EF8">
        <w:tc>
          <w:tcPr>
            <w:tcW w:w="9521" w:type="dxa"/>
            <w:gridSpan w:val="3"/>
            <w:tcBorders>
              <w:bottom w:val="single" w:sz="4" w:space="0" w:color="auto"/>
            </w:tcBorders>
            <w:shd w:val="clear" w:color="auto" w:fill="auto"/>
            <w:tcMar>
              <w:top w:w="57" w:type="dxa"/>
              <w:bottom w:w="57" w:type="dxa"/>
            </w:tcMar>
            <w:vAlign w:val="center"/>
          </w:tcPr>
          <w:p w14:paraId="27FD593E" w14:textId="77777777" w:rsidR="00C5016B" w:rsidRPr="00D94C9A" w:rsidRDefault="00C5016B" w:rsidP="00C5016B">
            <w:pPr>
              <w:rPr>
                <w:rFonts w:cs="Arial"/>
                <w:noProof/>
              </w:rPr>
            </w:pPr>
            <w:r w:rsidRPr="00D94C9A">
              <w:rPr>
                <w:rFonts w:cs="Arial"/>
                <w:noProof/>
              </w:rPr>
              <w:fldChar w:fldCharType="begin">
                <w:ffData>
                  <w:name w:val="Text2"/>
                  <w:enabled/>
                  <w:calcOnExit w:val="0"/>
                  <w:textInput/>
                </w:ffData>
              </w:fldChar>
            </w:r>
            <w:r w:rsidRPr="00D94C9A">
              <w:rPr>
                <w:rFonts w:cs="Arial"/>
                <w:noProof/>
              </w:rPr>
              <w:instrText xml:space="preserve"> FORMTEXT </w:instrText>
            </w:r>
            <w:r w:rsidRPr="00D94C9A">
              <w:rPr>
                <w:rFonts w:cs="Arial"/>
                <w:noProof/>
              </w:rPr>
            </w:r>
            <w:r w:rsidRPr="00D94C9A">
              <w:rPr>
                <w:rFonts w:cs="Arial"/>
                <w:noProof/>
              </w:rPr>
              <w:fldChar w:fldCharType="separate"/>
            </w:r>
            <w:r w:rsidRPr="00D94C9A">
              <w:rPr>
                <w:rFonts w:cs="Arial"/>
                <w:noProof/>
              </w:rPr>
              <w:t> </w:t>
            </w:r>
            <w:r w:rsidRPr="00D94C9A">
              <w:rPr>
                <w:rFonts w:cs="Arial"/>
                <w:noProof/>
              </w:rPr>
              <w:t> </w:t>
            </w:r>
            <w:r w:rsidRPr="00D94C9A">
              <w:rPr>
                <w:rFonts w:cs="Arial"/>
                <w:noProof/>
              </w:rPr>
              <w:t> </w:t>
            </w:r>
            <w:r w:rsidRPr="00D94C9A">
              <w:rPr>
                <w:rFonts w:cs="Arial"/>
                <w:noProof/>
              </w:rPr>
              <w:t> </w:t>
            </w:r>
            <w:r w:rsidRPr="00D94C9A">
              <w:rPr>
                <w:rFonts w:cs="Arial"/>
                <w:noProof/>
              </w:rPr>
              <w:t> </w:t>
            </w:r>
            <w:r w:rsidRPr="00D94C9A">
              <w:rPr>
                <w:rFonts w:cs="Arial"/>
                <w:noProof/>
              </w:rPr>
              <w:fldChar w:fldCharType="end"/>
            </w:r>
          </w:p>
        </w:tc>
      </w:tr>
    </w:tbl>
    <w:p w14:paraId="39CD8BFE" w14:textId="77777777" w:rsidR="009414DD" w:rsidRPr="00D94C9A" w:rsidRDefault="009414DD" w:rsidP="009414DD">
      <w:pPr>
        <w:rPr>
          <w:noProof/>
        </w:rPr>
      </w:pPr>
    </w:p>
    <w:p w14:paraId="6C57D144" w14:textId="77777777" w:rsidR="006327FC" w:rsidRPr="00D94C9A" w:rsidRDefault="006327FC" w:rsidP="009414DD">
      <w:pPr>
        <w:rPr>
          <w:noProof/>
        </w:rPr>
      </w:pPr>
    </w:p>
    <w:p w14:paraId="20C70F92" w14:textId="2C1B39D0" w:rsidR="00285C6F" w:rsidRPr="00D94C9A" w:rsidRDefault="00285C6F" w:rsidP="00605131">
      <w:pPr>
        <w:pStyle w:val="Formatvorlage1"/>
        <w:rPr>
          <w:noProof/>
          <w:lang w:val="de-DE"/>
        </w:rPr>
      </w:pPr>
      <w:bookmarkStart w:id="546" w:name="_Toc157691332"/>
      <w:r w:rsidRPr="00D94C9A">
        <w:rPr>
          <w:noProof/>
          <w:lang w:val="de-DE"/>
        </w:rPr>
        <w:t>Risikomanagement</w:t>
      </w:r>
      <w:bookmarkEnd w:id="546"/>
    </w:p>
    <w:p w14:paraId="0FAD2A36" w14:textId="77777777" w:rsidR="00285C6F" w:rsidRPr="00D94C9A" w:rsidRDefault="00285C6F" w:rsidP="00285C6F">
      <w:pPr>
        <w:rPr>
          <w:rFonts w:cs="Arial"/>
          <w:noProof/>
        </w:rPr>
      </w:pPr>
    </w:p>
    <w:tbl>
      <w:tblPr>
        <w:tblW w:w="4918"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70" w:type="dxa"/>
          <w:bottom w:w="28" w:type="dxa"/>
          <w:right w:w="70" w:type="dxa"/>
        </w:tblCellMar>
        <w:tblLook w:val="0000" w:firstRow="0" w:lastRow="0" w:firstColumn="0" w:lastColumn="0" w:noHBand="0" w:noVBand="0"/>
      </w:tblPr>
      <w:tblGrid>
        <w:gridCol w:w="5954"/>
        <w:gridCol w:w="283"/>
        <w:gridCol w:w="3261"/>
      </w:tblGrid>
      <w:tr w:rsidR="00782A5B" w:rsidRPr="00D94C9A" w14:paraId="44C2CAE6" w14:textId="77777777" w:rsidTr="00AA5909">
        <w:trPr>
          <w:trHeight w:val="283"/>
          <w:tblHeader/>
        </w:trPr>
        <w:tc>
          <w:tcPr>
            <w:tcW w:w="5954" w:type="dxa"/>
            <w:tcBorders>
              <w:top w:val="single" w:sz="4" w:space="0" w:color="auto"/>
            </w:tcBorders>
            <w:shd w:val="clear" w:color="auto" w:fill="BFBFBF" w:themeFill="background1" w:themeFillShade="BF"/>
            <w:tcMar>
              <w:top w:w="57" w:type="dxa"/>
              <w:bottom w:w="57" w:type="dxa"/>
            </w:tcMar>
            <w:vAlign w:val="center"/>
          </w:tcPr>
          <w:p w14:paraId="089ECF03" w14:textId="77777777" w:rsidR="00782A5B" w:rsidRDefault="00782A5B" w:rsidP="00274FA4">
            <w:pPr>
              <w:rPr>
                <w:rFonts w:cs="Arial"/>
                <w:b/>
                <w:noProof/>
              </w:rPr>
            </w:pPr>
            <w:r w:rsidRPr="00D94C9A">
              <w:rPr>
                <w:rFonts w:cs="Arial"/>
                <w:b/>
                <w:noProof/>
              </w:rPr>
              <w:t>Anforderung zur Zertifizierung nach DGP</w:t>
            </w:r>
          </w:p>
          <w:p w14:paraId="42EB0BEC" w14:textId="4F786D6C" w:rsidR="00B66C6C" w:rsidRPr="00D94C9A" w:rsidRDefault="00B66C6C" w:rsidP="00274FA4">
            <w:pPr>
              <w:rPr>
                <w:rFonts w:cs="Arial"/>
                <w:b/>
                <w:noProof/>
              </w:rPr>
            </w:pPr>
            <w:r w:rsidRPr="009B6062">
              <w:rPr>
                <w:rFonts w:cs="Arial"/>
                <w:bCs/>
                <w:noProof/>
              </w:rPr>
              <w:t>„X“ = verpflichtende Anforderung</w:t>
            </w:r>
          </w:p>
        </w:tc>
        <w:tc>
          <w:tcPr>
            <w:tcW w:w="283" w:type="dxa"/>
            <w:tcBorders>
              <w:top w:val="single" w:sz="4" w:space="0" w:color="auto"/>
            </w:tcBorders>
            <w:shd w:val="clear" w:color="auto" w:fill="AFDC7E"/>
            <w:vAlign w:val="center"/>
          </w:tcPr>
          <w:p w14:paraId="6A58F8A0" w14:textId="5EB2D0A8" w:rsidR="00782A5B" w:rsidRPr="00D94C9A" w:rsidRDefault="00782A5B" w:rsidP="00274FA4">
            <w:pPr>
              <w:jc w:val="center"/>
              <w:rPr>
                <w:rFonts w:cs="Arial"/>
                <w:b/>
                <w:noProof/>
              </w:rPr>
            </w:pPr>
            <w:r w:rsidRPr="00D94C9A">
              <w:rPr>
                <w:rFonts w:cs="Arial"/>
                <w:b/>
                <w:noProof/>
              </w:rPr>
              <w:t>X</w:t>
            </w:r>
          </w:p>
        </w:tc>
        <w:tc>
          <w:tcPr>
            <w:tcW w:w="3261" w:type="dxa"/>
            <w:tcBorders>
              <w:top w:val="single" w:sz="4" w:space="0" w:color="auto"/>
            </w:tcBorders>
            <w:shd w:val="clear" w:color="auto" w:fill="BFBFBF" w:themeFill="background1" w:themeFillShade="BF"/>
            <w:vAlign w:val="center"/>
          </w:tcPr>
          <w:p w14:paraId="0A9EA8BB" w14:textId="77777777" w:rsidR="00782A5B" w:rsidRPr="00D94C9A" w:rsidRDefault="00782A5B" w:rsidP="00274FA4">
            <w:pPr>
              <w:jc w:val="center"/>
              <w:rPr>
                <w:rFonts w:cs="Arial"/>
                <w:b/>
                <w:noProof/>
              </w:rPr>
            </w:pPr>
            <w:r w:rsidRPr="00D94C9A">
              <w:rPr>
                <w:rFonts w:cs="Arial"/>
                <w:b/>
                <w:noProof/>
              </w:rPr>
              <w:t>Erläuterung durch die</w:t>
            </w:r>
          </w:p>
          <w:p w14:paraId="5ED24C37" w14:textId="475E69E5" w:rsidR="00782A5B" w:rsidRPr="00D94C9A" w:rsidRDefault="00782A5B" w:rsidP="00274FA4">
            <w:pPr>
              <w:jc w:val="center"/>
              <w:rPr>
                <w:rFonts w:cs="Arial"/>
                <w:b/>
                <w:noProof/>
              </w:rPr>
            </w:pPr>
            <w:r w:rsidRPr="00D94C9A">
              <w:rPr>
                <w:rFonts w:cs="Arial"/>
                <w:b/>
                <w:noProof/>
              </w:rPr>
              <w:t>Einrichtung</w:t>
            </w:r>
          </w:p>
        </w:tc>
      </w:tr>
      <w:tr w:rsidR="00782A5B" w:rsidRPr="00D94C9A" w14:paraId="24E2F1D4" w14:textId="77777777" w:rsidTr="00AA5909">
        <w:trPr>
          <w:trHeight w:val="227"/>
        </w:trPr>
        <w:tc>
          <w:tcPr>
            <w:tcW w:w="595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4FD712EA" w14:textId="7EEB7527" w:rsidR="00782A5B" w:rsidRPr="00D94C9A" w:rsidRDefault="00782A5B" w:rsidP="00C5016B">
            <w:pPr>
              <w:rPr>
                <w:rFonts w:cs="Arial"/>
                <w:noProof/>
              </w:rPr>
            </w:pPr>
            <w:r w:rsidRPr="00D94C9A">
              <w:rPr>
                <w:rFonts w:cs="Arial"/>
                <w:noProof/>
              </w:rPr>
              <w:t xml:space="preserve">Eine Beschreibung der internen Risiken bezüglich der Kern-, Stütz- und Führungsprozesse ist vorhanden. </w:t>
            </w:r>
          </w:p>
        </w:tc>
        <w:tc>
          <w:tcPr>
            <w:tcW w:w="283" w:type="dxa"/>
            <w:tcBorders>
              <w:top w:val="single" w:sz="4" w:space="0" w:color="auto"/>
              <w:left w:val="single" w:sz="4" w:space="0" w:color="auto"/>
              <w:bottom w:val="single" w:sz="4" w:space="0" w:color="auto"/>
              <w:right w:val="single" w:sz="4" w:space="0" w:color="auto"/>
            </w:tcBorders>
            <w:shd w:val="clear" w:color="auto" w:fill="AFDC7E"/>
            <w:vAlign w:val="center"/>
          </w:tcPr>
          <w:p w14:paraId="7DDA619D" w14:textId="77777777" w:rsidR="00782A5B" w:rsidRPr="00D94C9A" w:rsidRDefault="00782A5B" w:rsidP="00C5016B">
            <w:pPr>
              <w:jc w:val="center"/>
              <w:rPr>
                <w:rFonts w:cs="Arial"/>
                <w:b/>
                <w:noProof/>
              </w:rPr>
            </w:pPr>
            <w:r w:rsidRPr="00D94C9A">
              <w:rPr>
                <w:rFonts w:cs="Arial"/>
                <w:b/>
                <w:noProof/>
              </w:rPr>
              <w:t>X</w:t>
            </w:r>
          </w:p>
        </w:tc>
        <w:tc>
          <w:tcPr>
            <w:tcW w:w="3261" w:type="dxa"/>
            <w:tcBorders>
              <w:top w:val="single" w:sz="4" w:space="0" w:color="BFBFBF" w:themeColor="background1" w:themeShade="BF"/>
              <w:left w:val="single" w:sz="4" w:space="0" w:color="auto"/>
              <w:right w:val="single" w:sz="4" w:space="0" w:color="auto"/>
            </w:tcBorders>
            <w:shd w:val="clear" w:color="auto" w:fill="FFFFFF" w:themeFill="background1"/>
          </w:tcPr>
          <w:p w14:paraId="645B7D4D" w14:textId="33C1806A" w:rsidR="00782A5B" w:rsidRPr="00D94C9A" w:rsidRDefault="00782A5B" w:rsidP="00C5016B">
            <w:pPr>
              <w:jc w:val="both"/>
              <w:rPr>
                <w:rFonts w:cs="Arial"/>
                <w:noProof/>
              </w:rPr>
            </w:pPr>
            <w:r w:rsidRPr="00D94C9A">
              <w:rPr>
                <w:rFonts w:cs="Arial"/>
                <w:noProof/>
                <w:sz w:val="18"/>
                <w:szCs w:val="18"/>
              </w:rPr>
              <w:fldChar w:fldCharType="begin">
                <w:ffData>
                  <w:name w:val="Text2"/>
                  <w:enabled/>
                  <w:calcOnExit w:val="0"/>
                  <w:textInput/>
                </w:ffData>
              </w:fldChar>
            </w:r>
            <w:r w:rsidRPr="00D94C9A">
              <w:rPr>
                <w:rFonts w:cs="Arial"/>
                <w:noProof/>
                <w:sz w:val="18"/>
                <w:szCs w:val="18"/>
              </w:rPr>
              <w:instrText xml:space="preserve"> FORMTEXT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fldChar w:fldCharType="end"/>
            </w:r>
          </w:p>
        </w:tc>
      </w:tr>
      <w:tr w:rsidR="00782A5B" w:rsidRPr="00D94C9A" w14:paraId="6DFEDA7B" w14:textId="77777777" w:rsidTr="00AA5909">
        <w:trPr>
          <w:trHeight w:val="227"/>
        </w:trPr>
        <w:tc>
          <w:tcPr>
            <w:tcW w:w="595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31641959" w14:textId="7826F622" w:rsidR="00782A5B" w:rsidRPr="00D94C9A" w:rsidRDefault="00782A5B" w:rsidP="00927C5A">
            <w:pPr>
              <w:rPr>
                <w:rFonts w:cs="Arial"/>
                <w:noProof/>
              </w:rPr>
            </w:pPr>
            <w:r w:rsidRPr="00D94C9A">
              <w:rPr>
                <w:rFonts w:cs="Arial"/>
                <w:noProof/>
              </w:rPr>
              <w:t>Es wird mindestens alle drei Jahre eine Risikobewertung unter Berücksichtigung der Eintrittswahrscheinlichkeit und des möglichen Schadensausmaßes durchgeführt.</w:t>
            </w:r>
          </w:p>
        </w:tc>
        <w:tc>
          <w:tcPr>
            <w:tcW w:w="283" w:type="dxa"/>
            <w:tcBorders>
              <w:top w:val="single" w:sz="4" w:space="0" w:color="auto"/>
              <w:left w:val="single" w:sz="4" w:space="0" w:color="auto"/>
              <w:bottom w:val="single" w:sz="4" w:space="0" w:color="auto"/>
              <w:right w:val="single" w:sz="4" w:space="0" w:color="auto"/>
            </w:tcBorders>
            <w:shd w:val="clear" w:color="auto" w:fill="AFDC7E"/>
            <w:vAlign w:val="center"/>
          </w:tcPr>
          <w:p w14:paraId="2B507FD5" w14:textId="77777777" w:rsidR="00782A5B" w:rsidRPr="00D94C9A" w:rsidRDefault="00782A5B" w:rsidP="00C5016B">
            <w:pPr>
              <w:jc w:val="center"/>
              <w:rPr>
                <w:rFonts w:cs="Arial"/>
                <w:b/>
                <w:noProof/>
              </w:rPr>
            </w:pPr>
            <w:r w:rsidRPr="00D94C9A">
              <w:rPr>
                <w:rFonts w:cs="Arial"/>
                <w:b/>
                <w:noProof/>
              </w:rPr>
              <w:t>X</w:t>
            </w:r>
          </w:p>
        </w:tc>
        <w:tc>
          <w:tcPr>
            <w:tcW w:w="3261" w:type="dxa"/>
            <w:tcBorders>
              <w:left w:val="single" w:sz="4" w:space="0" w:color="auto"/>
              <w:bottom w:val="single" w:sz="4" w:space="0" w:color="BFBFBF" w:themeColor="background1" w:themeShade="BF"/>
              <w:right w:val="single" w:sz="4" w:space="0" w:color="auto"/>
            </w:tcBorders>
            <w:shd w:val="clear" w:color="auto" w:fill="FFFFFF" w:themeFill="background1"/>
          </w:tcPr>
          <w:p w14:paraId="367CD4DC" w14:textId="5F9BE1F2" w:rsidR="00782A5B" w:rsidRPr="00D94C9A" w:rsidRDefault="00782A5B" w:rsidP="00C5016B">
            <w:pPr>
              <w:jc w:val="both"/>
              <w:rPr>
                <w:rFonts w:cs="Arial"/>
                <w:noProof/>
              </w:rPr>
            </w:pPr>
            <w:r w:rsidRPr="00D94C9A">
              <w:rPr>
                <w:rFonts w:cs="Arial"/>
                <w:noProof/>
                <w:sz w:val="18"/>
                <w:szCs w:val="18"/>
              </w:rPr>
              <w:fldChar w:fldCharType="begin">
                <w:ffData>
                  <w:name w:val="Text2"/>
                  <w:enabled/>
                  <w:calcOnExit w:val="0"/>
                  <w:textInput/>
                </w:ffData>
              </w:fldChar>
            </w:r>
            <w:r w:rsidRPr="00D94C9A">
              <w:rPr>
                <w:rFonts w:cs="Arial"/>
                <w:noProof/>
                <w:sz w:val="18"/>
                <w:szCs w:val="18"/>
              </w:rPr>
              <w:instrText xml:space="preserve"> FORMTEXT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fldChar w:fldCharType="end"/>
            </w:r>
          </w:p>
        </w:tc>
      </w:tr>
      <w:tr w:rsidR="00C5016B" w:rsidRPr="00D94C9A" w14:paraId="0AE122CF" w14:textId="77777777" w:rsidTr="00713B56">
        <w:trPr>
          <w:trHeight w:val="28"/>
        </w:trPr>
        <w:tc>
          <w:tcPr>
            <w:tcW w:w="9498" w:type="dxa"/>
            <w:gridSpan w:val="3"/>
            <w:shd w:val="clear" w:color="auto" w:fill="BFBFBF" w:themeFill="background1" w:themeFillShade="BF"/>
            <w:tcMar>
              <w:top w:w="57" w:type="dxa"/>
              <w:bottom w:w="57" w:type="dxa"/>
            </w:tcMar>
            <w:vAlign w:val="center"/>
          </w:tcPr>
          <w:p w14:paraId="4830956C" w14:textId="39A063D0" w:rsidR="00C5016B" w:rsidRPr="00D94C9A" w:rsidRDefault="00C5016B" w:rsidP="00C5016B">
            <w:pPr>
              <w:rPr>
                <w:rFonts w:cs="Arial"/>
                <w:b/>
                <w:noProof/>
              </w:rPr>
            </w:pPr>
            <w:r w:rsidRPr="00D94C9A">
              <w:rPr>
                <w:rFonts w:cs="Arial"/>
                <w:b/>
                <w:noProof/>
              </w:rPr>
              <w:t>Weitergehende Beschreibung durch die Einrichtung</w:t>
            </w:r>
          </w:p>
        </w:tc>
      </w:tr>
      <w:tr w:rsidR="00C5016B" w:rsidRPr="00D94C9A" w14:paraId="172D7D66" w14:textId="77777777" w:rsidTr="00713B56">
        <w:tc>
          <w:tcPr>
            <w:tcW w:w="9498" w:type="dxa"/>
            <w:gridSpan w:val="3"/>
            <w:tcBorders>
              <w:bottom w:val="single" w:sz="4" w:space="0" w:color="auto"/>
            </w:tcBorders>
            <w:shd w:val="clear" w:color="auto" w:fill="auto"/>
            <w:tcMar>
              <w:top w:w="57" w:type="dxa"/>
              <w:bottom w:w="57" w:type="dxa"/>
            </w:tcMar>
            <w:vAlign w:val="center"/>
          </w:tcPr>
          <w:p w14:paraId="7A01191E" w14:textId="77777777" w:rsidR="00C5016B" w:rsidRPr="00D94C9A" w:rsidRDefault="00C5016B" w:rsidP="00C5016B">
            <w:pPr>
              <w:rPr>
                <w:rFonts w:cs="Arial"/>
                <w:noProof/>
              </w:rPr>
            </w:pPr>
            <w:r w:rsidRPr="00D94C9A">
              <w:rPr>
                <w:rFonts w:cs="Arial"/>
                <w:noProof/>
              </w:rPr>
              <w:fldChar w:fldCharType="begin">
                <w:ffData>
                  <w:name w:val="Text2"/>
                  <w:enabled/>
                  <w:calcOnExit w:val="0"/>
                  <w:textInput/>
                </w:ffData>
              </w:fldChar>
            </w:r>
            <w:r w:rsidRPr="00D94C9A">
              <w:rPr>
                <w:rFonts w:cs="Arial"/>
                <w:noProof/>
              </w:rPr>
              <w:instrText xml:space="preserve"> FORMTEXT </w:instrText>
            </w:r>
            <w:r w:rsidRPr="00D94C9A">
              <w:rPr>
                <w:rFonts w:cs="Arial"/>
                <w:noProof/>
              </w:rPr>
            </w:r>
            <w:r w:rsidRPr="00D94C9A">
              <w:rPr>
                <w:rFonts w:cs="Arial"/>
                <w:noProof/>
              </w:rPr>
              <w:fldChar w:fldCharType="separate"/>
            </w:r>
            <w:r w:rsidRPr="00D94C9A">
              <w:rPr>
                <w:rFonts w:cs="Arial"/>
                <w:noProof/>
              </w:rPr>
              <w:t> </w:t>
            </w:r>
            <w:r w:rsidRPr="00D94C9A">
              <w:rPr>
                <w:rFonts w:cs="Arial"/>
                <w:noProof/>
              </w:rPr>
              <w:t> </w:t>
            </w:r>
            <w:r w:rsidRPr="00D94C9A">
              <w:rPr>
                <w:rFonts w:cs="Arial"/>
                <w:noProof/>
              </w:rPr>
              <w:t> </w:t>
            </w:r>
            <w:r w:rsidRPr="00D94C9A">
              <w:rPr>
                <w:rFonts w:cs="Arial"/>
                <w:noProof/>
              </w:rPr>
              <w:t> </w:t>
            </w:r>
            <w:r w:rsidRPr="00D94C9A">
              <w:rPr>
                <w:rFonts w:cs="Arial"/>
                <w:noProof/>
              </w:rPr>
              <w:t> </w:t>
            </w:r>
            <w:r w:rsidRPr="00D94C9A">
              <w:rPr>
                <w:rFonts w:cs="Arial"/>
                <w:noProof/>
              </w:rPr>
              <w:fldChar w:fldCharType="end"/>
            </w:r>
          </w:p>
        </w:tc>
      </w:tr>
    </w:tbl>
    <w:p w14:paraId="641A5894" w14:textId="4996624C" w:rsidR="007679C4" w:rsidRDefault="007679C4" w:rsidP="007679C4">
      <w:pPr>
        <w:rPr>
          <w:rFonts w:cs="Arial"/>
          <w:noProof/>
        </w:rPr>
      </w:pPr>
    </w:p>
    <w:p w14:paraId="2945D1D5" w14:textId="77777777" w:rsidR="008040A0" w:rsidRDefault="008040A0" w:rsidP="007679C4">
      <w:pPr>
        <w:rPr>
          <w:rFonts w:cs="Arial"/>
          <w:noProof/>
        </w:rPr>
      </w:pPr>
    </w:p>
    <w:p w14:paraId="4DD398B6" w14:textId="77777777" w:rsidR="008040A0" w:rsidRPr="00D94C9A" w:rsidRDefault="008040A0" w:rsidP="008040A0">
      <w:pPr>
        <w:pStyle w:val="Formatvorlage1"/>
        <w:rPr>
          <w:noProof/>
          <w:lang w:val="de-DE"/>
        </w:rPr>
      </w:pPr>
      <w:bookmarkStart w:id="547" w:name="_Toc157691333"/>
      <w:r w:rsidRPr="00D94C9A">
        <w:rPr>
          <w:noProof/>
          <w:lang w:val="de-DE"/>
        </w:rPr>
        <w:t>Internes Reporting</w:t>
      </w:r>
      <w:bookmarkEnd w:id="547"/>
    </w:p>
    <w:p w14:paraId="4E22C879" w14:textId="77777777" w:rsidR="008040A0" w:rsidRPr="00D94C9A" w:rsidRDefault="008040A0" w:rsidP="007679C4">
      <w:pPr>
        <w:rPr>
          <w:rFonts w:cs="Arial"/>
          <w:noProof/>
        </w:rPr>
      </w:pPr>
    </w:p>
    <w:tbl>
      <w:tblPr>
        <w:tblW w:w="4918"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70" w:type="dxa"/>
          <w:bottom w:w="28" w:type="dxa"/>
          <w:right w:w="70" w:type="dxa"/>
        </w:tblCellMar>
        <w:tblLook w:val="0000" w:firstRow="0" w:lastRow="0" w:firstColumn="0" w:lastColumn="0" w:noHBand="0" w:noVBand="0"/>
      </w:tblPr>
      <w:tblGrid>
        <w:gridCol w:w="5954"/>
        <w:gridCol w:w="289"/>
        <w:gridCol w:w="3255"/>
      </w:tblGrid>
      <w:tr w:rsidR="00782A5B" w:rsidRPr="00D94C9A" w14:paraId="3A6281C0" w14:textId="77777777" w:rsidTr="00AA5909">
        <w:trPr>
          <w:trHeight w:val="283"/>
          <w:tblHeader/>
        </w:trPr>
        <w:tc>
          <w:tcPr>
            <w:tcW w:w="5954" w:type="dxa"/>
            <w:tcBorders>
              <w:top w:val="single" w:sz="4" w:space="0" w:color="auto"/>
            </w:tcBorders>
            <w:shd w:val="clear" w:color="auto" w:fill="BFBFBF" w:themeFill="background1" w:themeFillShade="BF"/>
            <w:tcMar>
              <w:top w:w="57" w:type="dxa"/>
              <w:bottom w:w="57" w:type="dxa"/>
            </w:tcMar>
            <w:vAlign w:val="center"/>
          </w:tcPr>
          <w:p w14:paraId="2AD3A78A" w14:textId="77777777" w:rsidR="00782A5B" w:rsidRDefault="00782A5B" w:rsidP="00274FA4">
            <w:pPr>
              <w:rPr>
                <w:rFonts w:cs="Arial"/>
                <w:b/>
                <w:noProof/>
              </w:rPr>
            </w:pPr>
            <w:r w:rsidRPr="00D94C9A">
              <w:rPr>
                <w:rFonts w:cs="Arial"/>
                <w:b/>
                <w:noProof/>
              </w:rPr>
              <w:t>Anforderung zur Zertifizierung nach DGP</w:t>
            </w:r>
          </w:p>
          <w:p w14:paraId="7AA15FFD" w14:textId="14CF1813" w:rsidR="00B66C6C" w:rsidRPr="00D94C9A" w:rsidRDefault="00B66C6C" w:rsidP="00274FA4">
            <w:pPr>
              <w:rPr>
                <w:rFonts w:cs="Arial"/>
                <w:b/>
                <w:noProof/>
              </w:rPr>
            </w:pPr>
            <w:r w:rsidRPr="009B6062">
              <w:rPr>
                <w:rFonts w:cs="Arial"/>
                <w:bCs/>
                <w:noProof/>
              </w:rPr>
              <w:t>„X“ = verpflichtende Anforderung</w:t>
            </w:r>
          </w:p>
        </w:tc>
        <w:tc>
          <w:tcPr>
            <w:tcW w:w="289" w:type="dxa"/>
            <w:tcBorders>
              <w:top w:val="single" w:sz="4" w:space="0" w:color="auto"/>
            </w:tcBorders>
            <w:shd w:val="clear" w:color="auto" w:fill="AFDC7E"/>
            <w:vAlign w:val="center"/>
          </w:tcPr>
          <w:p w14:paraId="580BC451" w14:textId="5299974D" w:rsidR="00782A5B" w:rsidRPr="00D94C9A" w:rsidRDefault="00782A5B" w:rsidP="00274FA4">
            <w:pPr>
              <w:jc w:val="center"/>
              <w:rPr>
                <w:rFonts w:cs="Arial"/>
                <w:b/>
                <w:noProof/>
              </w:rPr>
            </w:pPr>
            <w:r w:rsidRPr="00D94C9A">
              <w:rPr>
                <w:rFonts w:cs="Arial"/>
                <w:b/>
                <w:noProof/>
              </w:rPr>
              <w:t>X</w:t>
            </w:r>
          </w:p>
        </w:tc>
        <w:tc>
          <w:tcPr>
            <w:tcW w:w="3255" w:type="dxa"/>
            <w:tcBorders>
              <w:top w:val="single" w:sz="4" w:space="0" w:color="auto"/>
            </w:tcBorders>
            <w:shd w:val="clear" w:color="auto" w:fill="BFBFBF" w:themeFill="background1" w:themeFillShade="BF"/>
            <w:vAlign w:val="center"/>
          </w:tcPr>
          <w:p w14:paraId="2C9E2BB0" w14:textId="77777777" w:rsidR="00782A5B" w:rsidRPr="00D94C9A" w:rsidRDefault="00782A5B" w:rsidP="00274FA4">
            <w:pPr>
              <w:jc w:val="center"/>
              <w:rPr>
                <w:rFonts w:cs="Arial"/>
                <w:b/>
                <w:noProof/>
              </w:rPr>
            </w:pPr>
            <w:r w:rsidRPr="00D94C9A">
              <w:rPr>
                <w:rFonts w:cs="Arial"/>
                <w:b/>
                <w:noProof/>
              </w:rPr>
              <w:t>Erläuterung durch die</w:t>
            </w:r>
          </w:p>
          <w:p w14:paraId="218304F9" w14:textId="170CBBEF" w:rsidR="00782A5B" w:rsidRPr="00D94C9A" w:rsidRDefault="00782A5B" w:rsidP="00274FA4">
            <w:pPr>
              <w:jc w:val="center"/>
              <w:rPr>
                <w:rFonts w:cs="Arial"/>
                <w:b/>
                <w:noProof/>
              </w:rPr>
            </w:pPr>
            <w:r w:rsidRPr="00D94C9A">
              <w:rPr>
                <w:rFonts w:cs="Arial"/>
                <w:b/>
                <w:noProof/>
              </w:rPr>
              <w:t>Einrichtung</w:t>
            </w:r>
          </w:p>
        </w:tc>
      </w:tr>
      <w:tr w:rsidR="00782A5B" w:rsidRPr="00D94C9A" w14:paraId="332D6650" w14:textId="77777777" w:rsidTr="00AA5909">
        <w:trPr>
          <w:trHeight w:val="227"/>
        </w:trPr>
        <w:tc>
          <w:tcPr>
            <w:tcW w:w="595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5DFEC1F0" w14:textId="2D4492AC" w:rsidR="00782A5B" w:rsidRPr="00D94C9A" w:rsidRDefault="00782A5B" w:rsidP="007679C4">
            <w:pPr>
              <w:rPr>
                <w:rFonts w:cs="Arial"/>
                <w:noProof/>
              </w:rPr>
            </w:pPr>
            <w:r w:rsidRPr="00D94C9A">
              <w:rPr>
                <w:rFonts w:cs="Arial"/>
                <w:noProof/>
              </w:rPr>
              <w:t>Das Interne Reporting erfolgt mindestens einmal jährlich schriftlich durch die Leitung und wird allen Mitarbeiten</w:t>
            </w:r>
            <w:r>
              <w:rPr>
                <w:rFonts w:cs="Arial"/>
                <w:noProof/>
              </w:rPr>
              <w:t>den</w:t>
            </w:r>
            <w:r w:rsidRPr="00D94C9A">
              <w:rPr>
                <w:rFonts w:cs="Arial"/>
                <w:noProof/>
              </w:rPr>
              <w:t xml:space="preserve"> zugänglich gemacht.</w:t>
            </w:r>
          </w:p>
        </w:tc>
        <w:tc>
          <w:tcPr>
            <w:tcW w:w="289" w:type="dxa"/>
            <w:tcBorders>
              <w:top w:val="single" w:sz="4" w:space="0" w:color="auto"/>
              <w:left w:val="single" w:sz="4" w:space="0" w:color="auto"/>
              <w:bottom w:val="single" w:sz="4" w:space="0" w:color="auto"/>
              <w:right w:val="single" w:sz="4" w:space="0" w:color="auto"/>
            </w:tcBorders>
            <w:shd w:val="clear" w:color="auto" w:fill="AFDC7E"/>
            <w:vAlign w:val="center"/>
          </w:tcPr>
          <w:p w14:paraId="1DFB9591" w14:textId="7065DA46" w:rsidR="00782A5B" w:rsidRPr="00D94C9A" w:rsidRDefault="00782A5B" w:rsidP="00782A5B">
            <w:pPr>
              <w:jc w:val="center"/>
              <w:rPr>
                <w:rFonts w:cs="Arial"/>
                <w:b/>
                <w:noProof/>
              </w:rPr>
            </w:pPr>
            <w:r w:rsidRPr="00D94C9A">
              <w:rPr>
                <w:rFonts w:cs="Arial"/>
                <w:b/>
                <w:noProof/>
              </w:rPr>
              <w:t>X</w:t>
            </w:r>
          </w:p>
        </w:tc>
        <w:tc>
          <w:tcPr>
            <w:tcW w:w="3255" w:type="dxa"/>
            <w:tcBorders>
              <w:top w:val="single" w:sz="4" w:space="0" w:color="BFBFBF" w:themeColor="background1" w:themeShade="BF"/>
              <w:left w:val="single" w:sz="4" w:space="0" w:color="auto"/>
              <w:right w:val="single" w:sz="4" w:space="0" w:color="auto"/>
            </w:tcBorders>
            <w:shd w:val="clear" w:color="auto" w:fill="FFFFFF" w:themeFill="background1"/>
          </w:tcPr>
          <w:p w14:paraId="2F24D5DE" w14:textId="57847D79" w:rsidR="00782A5B" w:rsidRPr="00D94C9A" w:rsidRDefault="00782A5B" w:rsidP="004E27A2">
            <w:pPr>
              <w:jc w:val="both"/>
              <w:rPr>
                <w:rFonts w:cs="Arial"/>
                <w:noProof/>
              </w:rPr>
            </w:pPr>
            <w:r w:rsidRPr="00D94C9A">
              <w:rPr>
                <w:rFonts w:cs="Arial"/>
                <w:noProof/>
                <w:sz w:val="18"/>
                <w:szCs w:val="18"/>
              </w:rPr>
              <w:fldChar w:fldCharType="begin">
                <w:ffData>
                  <w:name w:val="Text2"/>
                  <w:enabled/>
                  <w:calcOnExit w:val="0"/>
                  <w:textInput/>
                </w:ffData>
              </w:fldChar>
            </w:r>
            <w:r w:rsidRPr="00D94C9A">
              <w:rPr>
                <w:rFonts w:cs="Arial"/>
                <w:noProof/>
                <w:sz w:val="18"/>
                <w:szCs w:val="18"/>
              </w:rPr>
              <w:instrText xml:space="preserve"> FORMTEXT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fldChar w:fldCharType="end"/>
            </w:r>
          </w:p>
        </w:tc>
      </w:tr>
      <w:tr w:rsidR="00782A5B" w:rsidRPr="00D94C9A" w14:paraId="07C7A602" w14:textId="77777777" w:rsidTr="00AA5909">
        <w:trPr>
          <w:trHeight w:val="227"/>
        </w:trPr>
        <w:tc>
          <w:tcPr>
            <w:tcW w:w="595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3C642735" w14:textId="38DFE0FC" w:rsidR="00782A5B" w:rsidRPr="00D94C9A" w:rsidRDefault="00782A5B" w:rsidP="004E27A2">
            <w:pPr>
              <w:rPr>
                <w:rFonts w:cs="Arial"/>
                <w:noProof/>
              </w:rPr>
            </w:pPr>
            <w:r w:rsidRPr="00D94C9A">
              <w:rPr>
                <w:rFonts w:cs="Arial"/>
                <w:noProof/>
              </w:rPr>
              <w:t>Inhalte sind neben den Kennzahlen der Einrichtung (Bettenanzahl, Mitarbeiteranzahl, Qualifikation) u. a. die Stellungnahme der Leitung zu den Qualitätszielen und deren Erreichung, Veränderungen im Berichtszeitraum, neue Ziele, Verbesserungen, Maßnahmen aus den letzten Reports.</w:t>
            </w:r>
          </w:p>
        </w:tc>
        <w:tc>
          <w:tcPr>
            <w:tcW w:w="289" w:type="dxa"/>
            <w:tcBorders>
              <w:top w:val="single" w:sz="4" w:space="0" w:color="auto"/>
              <w:left w:val="single" w:sz="4" w:space="0" w:color="auto"/>
              <w:bottom w:val="single" w:sz="4" w:space="0" w:color="auto"/>
              <w:right w:val="single" w:sz="4" w:space="0" w:color="auto"/>
            </w:tcBorders>
            <w:shd w:val="clear" w:color="auto" w:fill="AFDC7E"/>
            <w:vAlign w:val="center"/>
          </w:tcPr>
          <w:p w14:paraId="7A7BBBEA" w14:textId="7E853743" w:rsidR="00782A5B" w:rsidRPr="00D94C9A" w:rsidRDefault="00782A5B" w:rsidP="004E27A2">
            <w:pPr>
              <w:jc w:val="center"/>
              <w:rPr>
                <w:rFonts w:cs="Arial"/>
                <w:b/>
                <w:noProof/>
              </w:rPr>
            </w:pPr>
            <w:r w:rsidRPr="00D94C9A">
              <w:rPr>
                <w:rFonts w:cs="Arial"/>
                <w:b/>
                <w:noProof/>
              </w:rPr>
              <w:t>X</w:t>
            </w:r>
          </w:p>
        </w:tc>
        <w:tc>
          <w:tcPr>
            <w:tcW w:w="3255" w:type="dxa"/>
            <w:tcBorders>
              <w:left w:val="single" w:sz="4" w:space="0" w:color="auto"/>
              <w:bottom w:val="single" w:sz="4" w:space="0" w:color="BFBFBF" w:themeColor="background1" w:themeShade="BF"/>
              <w:right w:val="single" w:sz="4" w:space="0" w:color="auto"/>
            </w:tcBorders>
            <w:shd w:val="clear" w:color="auto" w:fill="FFFFFF" w:themeFill="background1"/>
          </w:tcPr>
          <w:p w14:paraId="57879763" w14:textId="7C4B59C2" w:rsidR="00782A5B" w:rsidRPr="00D94C9A" w:rsidRDefault="00782A5B" w:rsidP="00C5016B">
            <w:pPr>
              <w:jc w:val="both"/>
              <w:rPr>
                <w:rFonts w:cs="Arial"/>
                <w:noProof/>
              </w:rPr>
            </w:pPr>
            <w:r w:rsidRPr="00D94C9A">
              <w:rPr>
                <w:rFonts w:cs="Arial"/>
                <w:noProof/>
                <w:sz w:val="18"/>
                <w:szCs w:val="18"/>
              </w:rPr>
              <w:fldChar w:fldCharType="begin">
                <w:ffData>
                  <w:name w:val="Text2"/>
                  <w:enabled/>
                  <w:calcOnExit w:val="0"/>
                  <w:textInput/>
                </w:ffData>
              </w:fldChar>
            </w:r>
            <w:r w:rsidRPr="00D94C9A">
              <w:rPr>
                <w:rFonts w:cs="Arial"/>
                <w:noProof/>
                <w:sz w:val="18"/>
                <w:szCs w:val="18"/>
              </w:rPr>
              <w:instrText xml:space="preserve"> FORMTEXT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fldChar w:fldCharType="end"/>
            </w:r>
          </w:p>
        </w:tc>
      </w:tr>
      <w:tr w:rsidR="004E27A2" w:rsidRPr="00D94C9A" w14:paraId="3F7BFAAD" w14:textId="77777777" w:rsidTr="00410D94">
        <w:trPr>
          <w:trHeight w:val="28"/>
        </w:trPr>
        <w:tc>
          <w:tcPr>
            <w:tcW w:w="9498" w:type="dxa"/>
            <w:gridSpan w:val="3"/>
            <w:shd w:val="clear" w:color="auto" w:fill="BFBFBF" w:themeFill="background1" w:themeFillShade="BF"/>
            <w:tcMar>
              <w:top w:w="57" w:type="dxa"/>
              <w:bottom w:w="57" w:type="dxa"/>
            </w:tcMar>
            <w:vAlign w:val="center"/>
          </w:tcPr>
          <w:p w14:paraId="50C20D10" w14:textId="26ECB764" w:rsidR="004E27A2" w:rsidRPr="00D94C9A" w:rsidRDefault="00274FA4" w:rsidP="004E27A2">
            <w:pPr>
              <w:rPr>
                <w:rFonts w:cs="Arial"/>
                <w:b/>
                <w:noProof/>
              </w:rPr>
            </w:pPr>
            <w:r w:rsidRPr="00D94C9A">
              <w:rPr>
                <w:rFonts w:cs="Arial"/>
                <w:b/>
                <w:noProof/>
              </w:rPr>
              <w:t>Weitergehende Beschreibung durch die Einrichtung</w:t>
            </w:r>
          </w:p>
        </w:tc>
      </w:tr>
      <w:tr w:rsidR="004E27A2" w:rsidRPr="00D94C9A" w14:paraId="2136B658" w14:textId="77777777" w:rsidTr="00410D94">
        <w:tc>
          <w:tcPr>
            <w:tcW w:w="9498" w:type="dxa"/>
            <w:gridSpan w:val="3"/>
            <w:tcBorders>
              <w:bottom w:val="single" w:sz="4" w:space="0" w:color="auto"/>
            </w:tcBorders>
            <w:shd w:val="clear" w:color="auto" w:fill="auto"/>
            <w:tcMar>
              <w:top w:w="57" w:type="dxa"/>
              <w:bottom w:w="57" w:type="dxa"/>
            </w:tcMar>
            <w:vAlign w:val="center"/>
          </w:tcPr>
          <w:p w14:paraId="124CA3DB" w14:textId="562F6646" w:rsidR="005E7EB1" w:rsidRPr="00D94C9A" w:rsidRDefault="004E27A2" w:rsidP="0061000C">
            <w:pPr>
              <w:rPr>
                <w:rFonts w:cs="Arial"/>
                <w:noProof/>
              </w:rPr>
            </w:pPr>
            <w:r w:rsidRPr="00D94C9A">
              <w:rPr>
                <w:rFonts w:cs="Arial"/>
                <w:noProof/>
              </w:rPr>
              <w:fldChar w:fldCharType="begin">
                <w:ffData>
                  <w:name w:val="Text2"/>
                  <w:enabled/>
                  <w:calcOnExit w:val="0"/>
                  <w:textInput/>
                </w:ffData>
              </w:fldChar>
            </w:r>
            <w:r w:rsidRPr="00D94C9A">
              <w:rPr>
                <w:rFonts w:cs="Arial"/>
                <w:noProof/>
              </w:rPr>
              <w:instrText xml:space="preserve"> FORMTEXT </w:instrText>
            </w:r>
            <w:r w:rsidRPr="00D94C9A">
              <w:rPr>
                <w:rFonts w:cs="Arial"/>
                <w:noProof/>
              </w:rPr>
            </w:r>
            <w:r w:rsidRPr="00D94C9A">
              <w:rPr>
                <w:rFonts w:cs="Arial"/>
                <w:noProof/>
              </w:rPr>
              <w:fldChar w:fldCharType="separate"/>
            </w:r>
            <w:r w:rsidRPr="00D94C9A">
              <w:rPr>
                <w:rFonts w:cs="Arial"/>
                <w:noProof/>
              </w:rPr>
              <w:t> </w:t>
            </w:r>
            <w:r w:rsidRPr="00D94C9A">
              <w:rPr>
                <w:rFonts w:cs="Arial"/>
                <w:noProof/>
              </w:rPr>
              <w:t> </w:t>
            </w:r>
            <w:r w:rsidRPr="00D94C9A">
              <w:rPr>
                <w:rFonts w:cs="Arial"/>
                <w:noProof/>
              </w:rPr>
              <w:t> </w:t>
            </w:r>
            <w:r w:rsidRPr="00D94C9A">
              <w:rPr>
                <w:rFonts w:cs="Arial"/>
                <w:noProof/>
              </w:rPr>
              <w:t> </w:t>
            </w:r>
            <w:r w:rsidRPr="00D94C9A">
              <w:rPr>
                <w:rFonts w:cs="Arial"/>
                <w:noProof/>
              </w:rPr>
              <w:t> </w:t>
            </w:r>
            <w:r w:rsidRPr="00D94C9A">
              <w:rPr>
                <w:rFonts w:cs="Arial"/>
                <w:noProof/>
              </w:rPr>
              <w:fldChar w:fldCharType="end"/>
            </w:r>
          </w:p>
        </w:tc>
      </w:tr>
    </w:tbl>
    <w:p w14:paraId="07626455" w14:textId="410ADDBB" w:rsidR="00151384" w:rsidRPr="00D94C9A" w:rsidRDefault="00151384" w:rsidP="00682C48">
      <w:pPr>
        <w:rPr>
          <w:rFonts w:cs="Arial"/>
          <w:noProof/>
        </w:rPr>
      </w:pPr>
    </w:p>
    <w:p w14:paraId="43247510" w14:textId="77777777" w:rsidR="006327FC" w:rsidRPr="00D94C9A" w:rsidRDefault="006327FC" w:rsidP="00682C48">
      <w:pPr>
        <w:rPr>
          <w:rFonts w:cs="Arial"/>
          <w:noProof/>
        </w:rPr>
      </w:pPr>
    </w:p>
    <w:p w14:paraId="48AA6A99" w14:textId="1B56F819" w:rsidR="00193234" w:rsidRPr="00D94C9A" w:rsidRDefault="00193234" w:rsidP="00605131">
      <w:pPr>
        <w:pStyle w:val="Formatvorlage1"/>
        <w:rPr>
          <w:noProof/>
          <w:lang w:val="de-DE"/>
        </w:rPr>
      </w:pPr>
      <w:bookmarkStart w:id="548" w:name="_Toc157691334"/>
      <w:r w:rsidRPr="00D94C9A">
        <w:rPr>
          <w:noProof/>
          <w:lang w:val="de-DE"/>
        </w:rPr>
        <w:t>Gesetzliche und behördliche Anforderung</w:t>
      </w:r>
      <w:bookmarkEnd w:id="548"/>
    </w:p>
    <w:p w14:paraId="70EED72C" w14:textId="77777777" w:rsidR="007679C4" w:rsidRPr="00D94C9A" w:rsidRDefault="007679C4" w:rsidP="007679C4">
      <w:pPr>
        <w:rPr>
          <w:rFonts w:cs="Arial"/>
          <w:noProof/>
        </w:rPr>
      </w:pPr>
    </w:p>
    <w:tbl>
      <w:tblPr>
        <w:tblW w:w="4919"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70" w:type="dxa"/>
          <w:bottom w:w="28" w:type="dxa"/>
          <w:right w:w="70" w:type="dxa"/>
        </w:tblCellMar>
        <w:tblLook w:val="0000" w:firstRow="0" w:lastRow="0" w:firstColumn="0" w:lastColumn="0" w:noHBand="0" w:noVBand="0"/>
      </w:tblPr>
      <w:tblGrid>
        <w:gridCol w:w="5954"/>
        <w:gridCol w:w="289"/>
        <w:gridCol w:w="3257"/>
      </w:tblGrid>
      <w:tr w:rsidR="00782A5B" w:rsidRPr="00D94C9A" w14:paraId="4C39D502" w14:textId="77777777" w:rsidTr="00AA5909">
        <w:trPr>
          <w:trHeight w:val="283"/>
          <w:tblHeader/>
        </w:trPr>
        <w:tc>
          <w:tcPr>
            <w:tcW w:w="5954" w:type="dxa"/>
            <w:tcBorders>
              <w:top w:val="single" w:sz="4" w:space="0" w:color="auto"/>
            </w:tcBorders>
            <w:shd w:val="clear" w:color="auto" w:fill="BFBFBF" w:themeFill="background1" w:themeFillShade="BF"/>
            <w:tcMar>
              <w:top w:w="57" w:type="dxa"/>
              <w:bottom w:w="57" w:type="dxa"/>
            </w:tcMar>
            <w:vAlign w:val="center"/>
          </w:tcPr>
          <w:p w14:paraId="621A452A" w14:textId="77777777" w:rsidR="00782A5B" w:rsidRDefault="00782A5B" w:rsidP="00274FA4">
            <w:pPr>
              <w:rPr>
                <w:rFonts w:cs="Arial"/>
                <w:b/>
                <w:noProof/>
              </w:rPr>
            </w:pPr>
            <w:r w:rsidRPr="00D94C9A">
              <w:rPr>
                <w:rFonts w:cs="Arial"/>
                <w:b/>
                <w:noProof/>
              </w:rPr>
              <w:t>Anforderung zur Zertifizierung nach DGP</w:t>
            </w:r>
          </w:p>
          <w:p w14:paraId="3EE99E87" w14:textId="1208404F" w:rsidR="00B66C6C" w:rsidRPr="00D94C9A" w:rsidRDefault="00B66C6C" w:rsidP="00274FA4">
            <w:pPr>
              <w:rPr>
                <w:rFonts w:cs="Arial"/>
                <w:b/>
                <w:noProof/>
              </w:rPr>
            </w:pPr>
            <w:r w:rsidRPr="009B6062">
              <w:rPr>
                <w:rFonts w:cs="Arial"/>
                <w:bCs/>
                <w:noProof/>
              </w:rPr>
              <w:t>„X“ = verpflichtende Anforderung</w:t>
            </w:r>
          </w:p>
        </w:tc>
        <w:tc>
          <w:tcPr>
            <w:tcW w:w="289" w:type="dxa"/>
            <w:tcBorders>
              <w:top w:val="single" w:sz="4" w:space="0" w:color="auto"/>
            </w:tcBorders>
            <w:shd w:val="clear" w:color="auto" w:fill="AFDC7E"/>
            <w:vAlign w:val="center"/>
          </w:tcPr>
          <w:p w14:paraId="1ED6B1F1" w14:textId="1B1F40F0" w:rsidR="00782A5B" w:rsidRPr="00D94C9A" w:rsidRDefault="00782A5B" w:rsidP="00274FA4">
            <w:pPr>
              <w:jc w:val="center"/>
              <w:rPr>
                <w:rFonts w:cs="Arial"/>
                <w:b/>
                <w:noProof/>
              </w:rPr>
            </w:pPr>
            <w:r w:rsidRPr="00D94C9A">
              <w:rPr>
                <w:rFonts w:cs="Arial"/>
                <w:b/>
                <w:noProof/>
              </w:rPr>
              <w:t>X</w:t>
            </w:r>
          </w:p>
        </w:tc>
        <w:tc>
          <w:tcPr>
            <w:tcW w:w="3257" w:type="dxa"/>
            <w:tcBorders>
              <w:top w:val="single" w:sz="4" w:space="0" w:color="auto"/>
            </w:tcBorders>
            <w:shd w:val="clear" w:color="auto" w:fill="BFBFBF" w:themeFill="background1" w:themeFillShade="BF"/>
            <w:vAlign w:val="center"/>
          </w:tcPr>
          <w:p w14:paraId="20AAE163" w14:textId="77777777" w:rsidR="00782A5B" w:rsidRPr="00D94C9A" w:rsidRDefault="00782A5B" w:rsidP="00274FA4">
            <w:pPr>
              <w:jc w:val="center"/>
              <w:rPr>
                <w:rFonts w:cs="Arial"/>
                <w:b/>
                <w:noProof/>
              </w:rPr>
            </w:pPr>
            <w:r w:rsidRPr="00D94C9A">
              <w:rPr>
                <w:rFonts w:cs="Arial"/>
                <w:b/>
                <w:noProof/>
              </w:rPr>
              <w:t>Erläuterung durch die</w:t>
            </w:r>
          </w:p>
          <w:p w14:paraId="0B3004EE" w14:textId="1E0FBE2A" w:rsidR="00782A5B" w:rsidRPr="00D94C9A" w:rsidRDefault="00782A5B" w:rsidP="00274FA4">
            <w:pPr>
              <w:jc w:val="center"/>
              <w:rPr>
                <w:rFonts w:cs="Arial"/>
                <w:b/>
                <w:noProof/>
              </w:rPr>
            </w:pPr>
            <w:r w:rsidRPr="00D94C9A">
              <w:rPr>
                <w:rFonts w:cs="Arial"/>
                <w:b/>
                <w:noProof/>
              </w:rPr>
              <w:t>Einrichtung</w:t>
            </w:r>
          </w:p>
        </w:tc>
      </w:tr>
      <w:tr w:rsidR="00782A5B" w:rsidRPr="00D94C9A" w14:paraId="57134564" w14:textId="77777777" w:rsidTr="00AA5909">
        <w:trPr>
          <w:trHeight w:val="227"/>
        </w:trPr>
        <w:tc>
          <w:tcPr>
            <w:tcW w:w="595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vAlign w:val="center"/>
          </w:tcPr>
          <w:p w14:paraId="720A0C89" w14:textId="146995E3" w:rsidR="00782A5B" w:rsidRPr="00D94C9A" w:rsidRDefault="00782A5B" w:rsidP="00BB1650">
            <w:pPr>
              <w:rPr>
                <w:rFonts w:cs="Arial"/>
                <w:noProof/>
              </w:rPr>
            </w:pPr>
            <w:r w:rsidRPr="00D94C9A">
              <w:rPr>
                <w:rFonts w:cs="Arial"/>
                <w:noProof/>
              </w:rPr>
              <w:t>Die Leitung stellt die Einhaltung der gesetzlichen und behördlichen Anforderungen (insbesondere Hygiene, Arbeitsschutz, Brandschutz, Umgang mit Medizinprodukten) sicher.</w:t>
            </w:r>
          </w:p>
        </w:tc>
        <w:tc>
          <w:tcPr>
            <w:tcW w:w="289" w:type="dxa"/>
            <w:tcBorders>
              <w:top w:val="single" w:sz="4" w:space="0" w:color="auto"/>
              <w:left w:val="single" w:sz="4" w:space="0" w:color="auto"/>
              <w:bottom w:val="single" w:sz="4" w:space="0" w:color="auto"/>
              <w:right w:val="single" w:sz="4" w:space="0" w:color="auto"/>
            </w:tcBorders>
            <w:shd w:val="clear" w:color="auto" w:fill="AFDC7E"/>
            <w:vAlign w:val="center"/>
          </w:tcPr>
          <w:p w14:paraId="54E54A59" w14:textId="77777777" w:rsidR="00782A5B" w:rsidRPr="00D94C9A" w:rsidRDefault="00782A5B" w:rsidP="004E27A2">
            <w:pPr>
              <w:jc w:val="center"/>
              <w:rPr>
                <w:rFonts w:cs="Arial"/>
                <w:b/>
                <w:noProof/>
              </w:rPr>
            </w:pPr>
            <w:r w:rsidRPr="00D94C9A">
              <w:rPr>
                <w:rFonts w:cs="Arial"/>
                <w:b/>
                <w:noProof/>
              </w:rPr>
              <w:t>X</w:t>
            </w:r>
          </w:p>
        </w:tc>
        <w:tc>
          <w:tcPr>
            <w:tcW w:w="3257" w:type="dxa"/>
            <w:tcBorders>
              <w:top w:val="single" w:sz="4" w:space="0" w:color="auto"/>
              <w:left w:val="single" w:sz="4" w:space="0" w:color="auto"/>
              <w:bottom w:val="single" w:sz="4" w:space="0" w:color="auto"/>
              <w:right w:val="single" w:sz="4" w:space="0" w:color="auto"/>
            </w:tcBorders>
            <w:shd w:val="clear" w:color="auto" w:fill="FFFFFF" w:themeFill="background1"/>
          </w:tcPr>
          <w:p w14:paraId="3F145C84" w14:textId="3799008C" w:rsidR="00782A5B" w:rsidRPr="00D94C9A" w:rsidRDefault="00782A5B" w:rsidP="00C5016B">
            <w:pPr>
              <w:rPr>
                <w:rFonts w:cs="Arial"/>
                <w:noProof/>
                <w:sz w:val="16"/>
                <w:szCs w:val="16"/>
              </w:rPr>
            </w:pPr>
            <w:r w:rsidRPr="00D94C9A">
              <w:rPr>
                <w:rFonts w:cs="Arial"/>
                <w:noProof/>
                <w:sz w:val="16"/>
                <w:szCs w:val="16"/>
              </w:rPr>
              <w:t>(Selbstverpflichtung durch Unterschrift des Antrags zur Zertifizierung nach DGP)</w:t>
            </w:r>
          </w:p>
          <w:p w14:paraId="702E791B" w14:textId="77777777" w:rsidR="00782A5B" w:rsidRPr="00D94C9A" w:rsidRDefault="00782A5B" w:rsidP="004E27A2">
            <w:pPr>
              <w:jc w:val="both"/>
              <w:rPr>
                <w:rFonts w:cs="Arial"/>
                <w:noProof/>
                <w:sz w:val="18"/>
                <w:szCs w:val="18"/>
              </w:rPr>
            </w:pPr>
          </w:p>
          <w:p w14:paraId="60B33C0A" w14:textId="15581BC8" w:rsidR="00782A5B" w:rsidRPr="00D94C9A" w:rsidRDefault="00782A5B" w:rsidP="004E27A2">
            <w:pPr>
              <w:jc w:val="both"/>
              <w:rPr>
                <w:rFonts w:cs="Arial"/>
                <w:noProof/>
              </w:rPr>
            </w:pPr>
            <w:r w:rsidRPr="00D94C9A">
              <w:rPr>
                <w:rFonts w:cs="Arial"/>
                <w:noProof/>
                <w:sz w:val="18"/>
                <w:szCs w:val="18"/>
              </w:rPr>
              <w:fldChar w:fldCharType="begin">
                <w:ffData>
                  <w:name w:val="Text2"/>
                  <w:enabled/>
                  <w:calcOnExit w:val="0"/>
                  <w:textInput/>
                </w:ffData>
              </w:fldChar>
            </w:r>
            <w:r w:rsidRPr="00D94C9A">
              <w:rPr>
                <w:rFonts w:cs="Arial"/>
                <w:noProof/>
                <w:sz w:val="18"/>
                <w:szCs w:val="18"/>
              </w:rPr>
              <w:instrText xml:space="preserve"> FORMTEXT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fldChar w:fldCharType="end"/>
            </w:r>
          </w:p>
        </w:tc>
      </w:tr>
      <w:tr w:rsidR="00782A5B" w:rsidRPr="00D94C9A" w14:paraId="08CF0266" w14:textId="77777777" w:rsidTr="00AA5909">
        <w:trPr>
          <w:trHeight w:val="227"/>
        </w:trPr>
        <w:tc>
          <w:tcPr>
            <w:tcW w:w="595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vAlign w:val="center"/>
          </w:tcPr>
          <w:p w14:paraId="007D3F64" w14:textId="77777777" w:rsidR="00782A5B" w:rsidRPr="00D94C9A" w:rsidRDefault="00782A5B" w:rsidP="0026757B">
            <w:pPr>
              <w:rPr>
                <w:rFonts w:cs="Arial"/>
                <w:noProof/>
              </w:rPr>
            </w:pPr>
            <w:r w:rsidRPr="00D94C9A">
              <w:rPr>
                <w:rFonts w:cs="Arial"/>
                <w:noProof/>
              </w:rPr>
              <w:t>Schriftliche Regelung inklusive der Festlegungen zum Umgang mit Abweichungen der Krankenhaushygiene (u. a. die Aufbewahrung und Zubereitung von Wunschkost, Haustiere mit auf die Station, angepasster Umgang mit Isolationspatienten) sind vorhanden.</w:t>
            </w:r>
          </w:p>
        </w:tc>
        <w:tc>
          <w:tcPr>
            <w:tcW w:w="289" w:type="dxa"/>
            <w:tcBorders>
              <w:top w:val="single" w:sz="4" w:space="0" w:color="auto"/>
              <w:left w:val="single" w:sz="4" w:space="0" w:color="auto"/>
              <w:bottom w:val="nil"/>
              <w:right w:val="single" w:sz="4" w:space="0" w:color="auto"/>
            </w:tcBorders>
            <w:shd w:val="clear" w:color="auto" w:fill="AFDC7E"/>
            <w:vAlign w:val="center"/>
          </w:tcPr>
          <w:p w14:paraId="69A94A8B" w14:textId="77777777" w:rsidR="00782A5B" w:rsidRPr="00D94C9A" w:rsidRDefault="00782A5B" w:rsidP="006A5FAE">
            <w:pPr>
              <w:jc w:val="center"/>
              <w:rPr>
                <w:rFonts w:cs="Arial"/>
                <w:b/>
                <w:noProof/>
              </w:rPr>
            </w:pPr>
            <w:r w:rsidRPr="00D94C9A">
              <w:rPr>
                <w:rFonts w:cs="Arial"/>
                <w:b/>
                <w:noProof/>
              </w:rPr>
              <w:t>X</w:t>
            </w:r>
          </w:p>
        </w:tc>
        <w:tc>
          <w:tcPr>
            <w:tcW w:w="3257" w:type="dxa"/>
            <w:tcBorders>
              <w:top w:val="single" w:sz="4" w:space="0" w:color="auto"/>
              <w:left w:val="single" w:sz="4" w:space="0" w:color="auto"/>
              <w:bottom w:val="single" w:sz="4" w:space="0" w:color="auto"/>
              <w:right w:val="single" w:sz="4" w:space="0" w:color="auto"/>
            </w:tcBorders>
          </w:tcPr>
          <w:p w14:paraId="2134FCB2" w14:textId="13449DAA" w:rsidR="00782A5B" w:rsidRPr="00D94C9A" w:rsidRDefault="00782A5B" w:rsidP="006A5FAE">
            <w:pPr>
              <w:jc w:val="both"/>
              <w:rPr>
                <w:rFonts w:cs="Arial"/>
                <w:noProof/>
              </w:rPr>
            </w:pPr>
            <w:r w:rsidRPr="00D94C9A">
              <w:rPr>
                <w:rFonts w:cs="Arial"/>
                <w:noProof/>
                <w:sz w:val="18"/>
                <w:szCs w:val="18"/>
              </w:rPr>
              <w:fldChar w:fldCharType="begin">
                <w:ffData>
                  <w:name w:val="Text2"/>
                  <w:enabled/>
                  <w:calcOnExit w:val="0"/>
                  <w:textInput/>
                </w:ffData>
              </w:fldChar>
            </w:r>
            <w:r w:rsidRPr="00D94C9A">
              <w:rPr>
                <w:rFonts w:cs="Arial"/>
                <w:noProof/>
                <w:sz w:val="18"/>
                <w:szCs w:val="18"/>
              </w:rPr>
              <w:instrText xml:space="preserve"> FORMTEXT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fldChar w:fldCharType="end"/>
            </w:r>
          </w:p>
        </w:tc>
      </w:tr>
      <w:tr w:rsidR="004E27A2" w:rsidRPr="00D94C9A" w14:paraId="22554A67" w14:textId="77777777" w:rsidTr="00410D94">
        <w:trPr>
          <w:trHeight w:val="28"/>
        </w:trPr>
        <w:tc>
          <w:tcPr>
            <w:tcW w:w="9500" w:type="dxa"/>
            <w:gridSpan w:val="3"/>
            <w:shd w:val="clear" w:color="auto" w:fill="BFBFBF" w:themeFill="background1" w:themeFillShade="BF"/>
            <w:tcMar>
              <w:top w:w="57" w:type="dxa"/>
              <w:bottom w:w="57" w:type="dxa"/>
            </w:tcMar>
            <w:vAlign w:val="center"/>
          </w:tcPr>
          <w:p w14:paraId="6C2D5651" w14:textId="3144EBB3" w:rsidR="004E27A2" w:rsidRPr="00D94C9A" w:rsidRDefault="00274FA4" w:rsidP="004E27A2">
            <w:pPr>
              <w:rPr>
                <w:rFonts w:cs="Arial"/>
                <w:b/>
                <w:noProof/>
              </w:rPr>
            </w:pPr>
            <w:r w:rsidRPr="00D94C9A">
              <w:rPr>
                <w:rFonts w:cs="Arial"/>
                <w:b/>
                <w:noProof/>
              </w:rPr>
              <w:t>Weitergehende Beschreibung durch die Einrichtung</w:t>
            </w:r>
          </w:p>
        </w:tc>
      </w:tr>
      <w:tr w:rsidR="004E27A2" w:rsidRPr="00D94C9A" w14:paraId="46CFB70D" w14:textId="77777777" w:rsidTr="00410D94">
        <w:tc>
          <w:tcPr>
            <w:tcW w:w="9500" w:type="dxa"/>
            <w:gridSpan w:val="3"/>
            <w:tcBorders>
              <w:bottom w:val="single" w:sz="4" w:space="0" w:color="auto"/>
            </w:tcBorders>
            <w:shd w:val="clear" w:color="auto" w:fill="auto"/>
            <w:tcMar>
              <w:top w:w="57" w:type="dxa"/>
              <w:bottom w:w="57" w:type="dxa"/>
            </w:tcMar>
            <w:vAlign w:val="center"/>
          </w:tcPr>
          <w:p w14:paraId="3D141754" w14:textId="77777777" w:rsidR="004E27A2" w:rsidRPr="00D94C9A" w:rsidRDefault="004E27A2" w:rsidP="004E27A2">
            <w:pPr>
              <w:rPr>
                <w:rFonts w:cs="Arial"/>
                <w:noProof/>
              </w:rPr>
            </w:pPr>
            <w:r w:rsidRPr="00D94C9A">
              <w:rPr>
                <w:rFonts w:cs="Arial"/>
                <w:noProof/>
              </w:rPr>
              <w:fldChar w:fldCharType="begin">
                <w:ffData>
                  <w:name w:val="Text2"/>
                  <w:enabled/>
                  <w:calcOnExit w:val="0"/>
                  <w:textInput/>
                </w:ffData>
              </w:fldChar>
            </w:r>
            <w:r w:rsidRPr="00D94C9A">
              <w:rPr>
                <w:rFonts w:cs="Arial"/>
                <w:noProof/>
              </w:rPr>
              <w:instrText xml:space="preserve"> FORMTEXT </w:instrText>
            </w:r>
            <w:r w:rsidRPr="00D94C9A">
              <w:rPr>
                <w:rFonts w:cs="Arial"/>
                <w:noProof/>
              </w:rPr>
            </w:r>
            <w:r w:rsidRPr="00D94C9A">
              <w:rPr>
                <w:rFonts w:cs="Arial"/>
                <w:noProof/>
              </w:rPr>
              <w:fldChar w:fldCharType="separate"/>
            </w:r>
            <w:r w:rsidRPr="00D94C9A">
              <w:rPr>
                <w:rFonts w:cs="Arial"/>
                <w:noProof/>
              </w:rPr>
              <w:t> </w:t>
            </w:r>
            <w:r w:rsidRPr="00D94C9A">
              <w:rPr>
                <w:rFonts w:cs="Arial"/>
                <w:noProof/>
              </w:rPr>
              <w:t> </w:t>
            </w:r>
            <w:r w:rsidRPr="00D94C9A">
              <w:rPr>
                <w:rFonts w:cs="Arial"/>
                <w:noProof/>
              </w:rPr>
              <w:t> </w:t>
            </w:r>
            <w:r w:rsidRPr="00D94C9A">
              <w:rPr>
                <w:rFonts w:cs="Arial"/>
                <w:noProof/>
              </w:rPr>
              <w:t> </w:t>
            </w:r>
            <w:r w:rsidRPr="00D94C9A">
              <w:rPr>
                <w:rFonts w:cs="Arial"/>
                <w:noProof/>
              </w:rPr>
              <w:t> </w:t>
            </w:r>
            <w:r w:rsidRPr="00D94C9A">
              <w:rPr>
                <w:rFonts w:cs="Arial"/>
                <w:noProof/>
              </w:rPr>
              <w:fldChar w:fldCharType="end"/>
            </w:r>
          </w:p>
        </w:tc>
      </w:tr>
    </w:tbl>
    <w:p w14:paraId="7A854037" w14:textId="77777777" w:rsidR="00193234" w:rsidRPr="00D94C9A" w:rsidRDefault="00193234" w:rsidP="00193234">
      <w:pPr>
        <w:rPr>
          <w:rFonts w:cs="Arial"/>
          <w:noProof/>
        </w:rPr>
      </w:pPr>
    </w:p>
    <w:p w14:paraId="35CF1958" w14:textId="77777777" w:rsidR="006327FC" w:rsidRPr="00D94C9A" w:rsidRDefault="006327FC" w:rsidP="00285C6F">
      <w:pPr>
        <w:rPr>
          <w:rFonts w:cs="Arial"/>
          <w:noProof/>
        </w:rPr>
      </w:pPr>
    </w:p>
    <w:p w14:paraId="57D09235" w14:textId="698CEA76" w:rsidR="00285C6F" w:rsidRDefault="001512C4" w:rsidP="00FA4EFD">
      <w:pPr>
        <w:pStyle w:val="berschrift2"/>
        <w:rPr>
          <w:noProof/>
        </w:rPr>
      </w:pPr>
      <w:bookmarkStart w:id="549" w:name="_Toc157691335"/>
      <w:r w:rsidRPr="00D94C9A">
        <w:rPr>
          <w:noProof/>
        </w:rPr>
        <w:t>Unterstützende Pr</w:t>
      </w:r>
      <w:r w:rsidR="00285C6F" w:rsidRPr="00D94C9A">
        <w:rPr>
          <w:noProof/>
        </w:rPr>
        <w:t>ozesse</w:t>
      </w:r>
      <w:bookmarkEnd w:id="549"/>
    </w:p>
    <w:p w14:paraId="6326F6DA" w14:textId="77777777" w:rsidR="00FA4EFD" w:rsidRPr="00FA4EFD" w:rsidRDefault="00FA4EFD" w:rsidP="00FA4EFD"/>
    <w:tbl>
      <w:tblPr>
        <w:tblW w:w="4918"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70" w:type="dxa"/>
          <w:bottom w:w="28" w:type="dxa"/>
          <w:right w:w="70" w:type="dxa"/>
        </w:tblCellMar>
        <w:tblLook w:val="0000" w:firstRow="0" w:lastRow="0" w:firstColumn="0" w:lastColumn="0" w:noHBand="0" w:noVBand="0"/>
      </w:tblPr>
      <w:tblGrid>
        <w:gridCol w:w="5954"/>
        <w:gridCol w:w="275"/>
        <w:gridCol w:w="3269"/>
      </w:tblGrid>
      <w:tr w:rsidR="00782A5B" w:rsidRPr="00D94C9A" w14:paraId="1A93C80A" w14:textId="77777777" w:rsidTr="00AA5909">
        <w:trPr>
          <w:trHeight w:val="283"/>
          <w:tblHeader/>
        </w:trPr>
        <w:tc>
          <w:tcPr>
            <w:tcW w:w="5954" w:type="dxa"/>
            <w:tcBorders>
              <w:top w:val="single" w:sz="4" w:space="0" w:color="auto"/>
            </w:tcBorders>
            <w:shd w:val="clear" w:color="auto" w:fill="BFBFBF" w:themeFill="background1" w:themeFillShade="BF"/>
            <w:tcMar>
              <w:top w:w="57" w:type="dxa"/>
              <w:bottom w:w="57" w:type="dxa"/>
            </w:tcMar>
            <w:vAlign w:val="center"/>
          </w:tcPr>
          <w:p w14:paraId="712287B5" w14:textId="77777777" w:rsidR="00782A5B" w:rsidRDefault="00782A5B" w:rsidP="00274FA4">
            <w:pPr>
              <w:rPr>
                <w:rFonts w:cs="Arial"/>
                <w:b/>
                <w:noProof/>
              </w:rPr>
            </w:pPr>
            <w:r w:rsidRPr="00D94C9A">
              <w:rPr>
                <w:rFonts w:cs="Arial"/>
                <w:b/>
                <w:noProof/>
              </w:rPr>
              <w:t>Anforderung zur Zertifizierung nach DGP</w:t>
            </w:r>
          </w:p>
          <w:p w14:paraId="5D295D94" w14:textId="54BD1AC5" w:rsidR="00B66C6C" w:rsidRPr="00D94C9A" w:rsidRDefault="00B66C6C" w:rsidP="00274FA4">
            <w:pPr>
              <w:rPr>
                <w:rFonts w:cs="Arial"/>
                <w:b/>
                <w:noProof/>
              </w:rPr>
            </w:pPr>
            <w:r w:rsidRPr="009B6062">
              <w:rPr>
                <w:rFonts w:cs="Arial"/>
                <w:bCs/>
                <w:noProof/>
              </w:rPr>
              <w:t>„X“ = verpflichtende Anforderung</w:t>
            </w:r>
          </w:p>
        </w:tc>
        <w:tc>
          <w:tcPr>
            <w:tcW w:w="275" w:type="dxa"/>
            <w:tcBorders>
              <w:top w:val="single" w:sz="4" w:space="0" w:color="auto"/>
            </w:tcBorders>
            <w:shd w:val="clear" w:color="auto" w:fill="AFDC7E"/>
            <w:vAlign w:val="center"/>
          </w:tcPr>
          <w:p w14:paraId="3F94133E" w14:textId="4825EF1A" w:rsidR="00782A5B" w:rsidRPr="00D94C9A" w:rsidRDefault="00782A5B" w:rsidP="00274FA4">
            <w:pPr>
              <w:jc w:val="center"/>
              <w:rPr>
                <w:rFonts w:cs="Arial"/>
                <w:b/>
                <w:noProof/>
              </w:rPr>
            </w:pPr>
            <w:r w:rsidRPr="00D94C9A">
              <w:rPr>
                <w:rFonts w:cs="Arial"/>
                <w:b/>
                <w:noProof/>
              </w:rPr>
              <w:t>X</w:t>
            </w:r>
          </w:p>
        </w:tc>
        <w:tc>
          <w:tcPr>
            <w:tcW w:w="3269" w:type="dxa"/>
            <w:tcBorders>
              <w:top w:val="single" w:sz="4" w:space="0" w:color="auto"/>
            </w:tcBorders>
            <w:shd w:val="clear" w:color="auto" w:fill="BFBFBF" w:themeFill="background1" w:themeFillShade="BF"/>
            <w:vAlign w:val="center"/>
          </w:tcPr>
          <w:p w14:paraId="3C1403CE" w14:textId="77777777" w:rsidR="00782A5B" w:rsidRPr="00D94C9A" w:rsidRDefault="00782A5B" w:rsidP="00274FA4">
            <w:pPr>
              <w:jc w:val="center"/>
              <w:rPr>
                <w:rFonts w:cs="Arial"/>
                <w:b/>
                <w:noProof/>
              </w:rPr>
            </w:pPr>
            <w:r w:rsidRPr="00D94C9A">
              <w:rPr>
                <w:rFonts w:cs="Arial"/>
                <w:b/>
                <w:noProof/>
              </w:rPr>
              <w:t>Erläuterung durch die</w:t>
            </w:r>
          </w:p>
          <w:p w14:paraId="58283C07" w14:textId="75025CA8" w:rsidR="00782A5B" w:rsidRPr="00D94C9A" w:rsidRDefault="00782A5B" w:rsidP="00274FA4">
            <w:pPr>
              <w:jc w:val="center"/>
              <w:rPr>
                <w:rFonts w:cs="Arial"/>
                <w:b/>
                <w:noProof/>
              </w:rPr>
            </w:pPr>
            <w:r w:rsidRPr="00D94C9A">
              <w:rPr>
                <w:rFonts w:cs="Arial"/>
                <w:b/>
                <w:noProof/>
              </w:rPr>
              <w:t>Einrichtung</w:t>
            </w:r>
          </w:p>
        </w:tc>
      </w:tr>
      <w:tr w:rsidR="00782A5B" w:rsidRPr="00D94C9A" w14:paraId="15C417B5" w14:textId="77777777" w:rsidTr="00AA5909">
        <w:trPr>
          <w:trHeight w:val="227"/>
        </w:trPr>
        <w:tc>
          <w:tcPr>
            <w:tcW w:w="595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6FD77142" w14:textId="481E33D2" w:rsidR="00782A5B" w:rsidRPr="00D94C9A" w:rsidRDefault="00782A5B" w:rsidP="004E27A2">
            <w:pPr>
              <w:rPr>
                <w:rFonts w:cs="Arial"/>
                <w:noProof/>
              </w:rPr>
            </w:pPr>
            <w:r w:rsidRPr="00D94C9A">
              <w:rPr>
                <w:rFonts w:cs="Arial"/>
                <w:noProof/>
              </w:rPr>
              <w:t>Die Konsiltätigkeit von folgenden Fachabteilungen und -disziplinen ist geregelt:</w:t>
            </w:r>
          </w:p>
          <w:p w14:paraId="7D8B8567" w14:textId="77777777" w:rsidR="00782A5B" w:rsidRPr="00D94C9A" w:rsidRDefault="00782A5B" w:rsidP="004E27A2">
            <w:pPr>
              <w:pStyle w:val="Listenabsatz"/>
              <w:numPr>
                <w:ilvl w:val="0"/>
                <w:numId w:val="5"/>
              </w:numPr>
              <w:ind w:left="492"/>
              <w:jc w:val="both"/>
              <w:rPr>
                <w:rFonts w:ascii="Arial" w:hAnsi="Arial" w:cs="Arial"/>
                <w:noProof/>
                <w:sz w:val="20"/>
              </w:rPr>
            </w:pPr>
            <w:r w:rsidRPr="00D94C9A">
              <w:rPr>
                <w:rFonts w:ascii="Arial" w:hAnsi="Arial" w:cs="Arial"/>
                <w:noProof/>
                <w:sz w:val="20"/>
              </w:rPr>
              <w:t>Onkologie</w:t>
            </w:r>
          </w:p>
          <w:p w14:paraId="1A337A05" w14:textId="14A96E53" w:rsidR="00782A5B" w:rsidRPr="00D94C9A" w:rsidRDefault="00782A5B" w:rsidP="001512C4">
            <w:pPr>
              <w:pStyle w:val="Listenabsatz"/>
              <w:numPr>
                <w:ilvl w:val="0"/>
                <w:numId w:val="5"/>
              </w:numPr>
              <w:ind w:left="492"/>
              <w:jc w:val="both"/>
              <w:rPr>
                <w:rFonts w:ascii="Arial" w:hAnsi="Arial" w:cs="Arial"/>
                <w:noProof/>
                <w:sz w:val="20"/>
              </w:rPr>
            </w:pPr>
            <w:r w:rsidRPr="00D94C9A">
              <w:rPr>
                <w:rFonts w:ascii="Arial" w:hAnsi="Arial" w:cs="Arial"/>
                <w:noProof/>
                <w:sz w:val="20"/>
              </w:rPr>
              <w:t>Neurologie</w:t>
            </w:r>
          </w:p>
          <w:p w14:paraId="2A951E7C" w14:textId="77777777" w:rsidR="00782A5B" w:rsidRPr="00D94C9A" w:rsidRDefault="00782A5B" w:rsidP="004E27A2">
            <w:pPr>
              <w:pStyle w:val="Listenabsatz"/>
              <w:numPr>
                <w:ilvl w:val="0"/>
                <w:numId w:val="5"/>
              </w:numPr>
              <w:ind w:left="492"/>
              <w:jc w:val="both"/>
              <w:rPr>
                <w:rFonts w:ascii="Arial" w:hAnsi="Arial" w:cs="Arial"/>
                <w:noProof/>
                <w:sz w:val="20"/>
              </w:rPr>
            </w:pPr>
            <w:r w:rsidRPr="00D94C9A">
              <w:rPr>
                <w:rFonts w:ascii="Arial" w:hAnsi="Arial" w:cs="Arial"/>
                <w:noProof/>
                <w:sz w:val="20"/>
              </w:rPr>
              <w:t>Geriatrie</w:t>
            </w:r>
          </w:p>
          <w:p w14:paraId="2D393A1B" w14:textId="77777777" w:rsidR="00782A5B" w:rsidRPr="00D94C9A" w:rsidRDefault="00782A5B" w:rsidP="004E27A2">
            <w:pPr>
              <w:pStyle w:val="Listenabsatz"/>
              <w:numPr>
                <w:ilvl w:val="0"/>
                <w:numId w:val="5"/>
              </w:numPr>
              <w:ind w:left="492"/>
              <w:jc w:val="both"/>
              <w:rPr>
                <w:rFonts w:cs="Arial"/>
                <w:noProof/>
              </w:rPr>
            </w:pPr>
            <w:r w:rsidRPr="00D94C9A">
              <w:rPr>
                <w:rFonts w:ascii="Arial" w:hAnsi="Arial" w:cs="Arial"/>
                <w:noProof/>
                <w:sz w:val="20"/>
              </w:rPr>
              <w:t>Wundmanagement</w:t>
            </w:r>
          </w:p>
          <w:p w14:paraId="0A248C2B" w14:textId="0776EF2F" w:rsidR="00782A5B" w:rsidRPr="00D94C9A" w:rsidRDefault="00782A5B" w:rsidP="004E27A2">
            <w:pPr>
              <w:pStyle w:val="Listenabsatz"/>
              <w:numPr>
                <w:ilvl w:val="0"/>
                <w:numId w:val="5"/>
              </w:numPr>
              <w:ind w:left="492"/>
              <w:jc w:val="both"/>
              <w:rPr>
                <w:rFonts w:cs="Arial"/>
                <w:noProof/>
              </w:rPr>
            </w:pPr>
            <w:r w:rsidRPr="00D94C9A">
              <w:rPr>
                <w:rFonts w:ascii="Arial" w:hAnsi="Arial" w:cs="Arial"/>
                <w:noProof/>
                <w:sz w:val="20"/>
              </w:rPr>
              <w:t>andere</w:t>
            </w:r>
          </w:p>
        </w:tc>
        <w:tc>
          <w:tcPr>
            <w:tcW w:w="275" w:type="dxa"/>
            <w:tcBorders>
              <w:top w:val="single" w:sz="4" w:space="0" w:color="auto"/>
              <w:left w:val="single" w:sz="4" w:space="0" w:color="auto"/>
              <w:bottom w:val="single" w:sz="4" w:space="0" w:color="auto"/>
              <w:right w:val="single" w:sz="4" w:space="0" w:color="auto"/>
            </w:tcBorders>
            <w:shd w:val="clear" w:color="auto" w:fill="AFDC7E"/>
            <w:vAlign w:val="center"/>
          </w:tcPr>
          <w:p w14:paraId="300F3C8E" w14:textId="77777777" w:rsidR="00782A5B" w:rsidRPr="00D94C9A" w:rsidRDefault="00782A5B" w:rsidP="004E27A2">
            <w:pPr>
              <w:jc w:val="center"/>
              <w:rPr>
                <w:rFonts w:cs="Arial"/>
                <w:b/>
                <w:noProof/>
              </w:rPr>
            </w:pPr>
            <w:r w:rsidRPr="00D94C9A">
              <w:rPr>
                <w:rFonts w:cs="Arial"/>
                <w:b/>
                <w:noProof/>
              </w:rPr>
              <w:t>X</w:t>
            </w:r>
          </w:p>
        </w:tc>
        <w:tc>
          <w:tcPr>
            <w:tcW w:w="3269" w:type="dxa"/>
            <w:tcBorders>
              <w:top w:val="single" w:sz="4" w:space="0" w:color="BFBFBF" w:themeColor="background1" w:themeShade="BF"/>
              <w:left w:val="single" w:sz="4" w:space="0" w:color="auto"/>
              <w:bottom w:val="single" w:sz="4" w:space="0" w:color="auto"/>
              <w:right w:val="single" w:sz="4" w:space="0" w:color="auto"/>
            </w:tcBorders>
            <w:shd w:val="clear" w:color="auto" w:fill="FFFFFF" w:themeFill="background1"/>
          </w:tcPr>
          <w:p w14:paraId="4AB8272F" w14:textId="3D4FD264" w:rsidR="00782A5B" w:rsidRPr="00D94C9A" w:rsidRDefault="00782A5B" w:rsidP="004E27A2">
            <w:pPr>
              <w:jc w:val="both"/>
              <w:rPr>
                <w:rFonts w:cs="Arial"/>
                <w:noProof/>
              </w:rPr>
            </w:pPr>
            <w:r w:rsidRPr="00D94C9A">
              <w:rPr>
                <w:rFonts w:cs="Arial"/>
                <w:noProof/>
                <w:sz w:val="18"/>
                <w:szCs w:val="18"/>
              </w:rPr>
              <w:fldChar w:fldCharType="begin">
                <w:ffData>
                  <w:name w:val="Text2"/>
                  <w:enabled/>
                  <w:calcOnExit w:val="0"/>
                  <w:textInput/>
                </w:ffData>
              </w:fldChar>
            </w:r>
            <w:r w:rsidRPr="00D94C9A">
              <w:rPr>
                <w:rFonts w:cs="Arial"/>
                <w:noProof/>
                <w:sz w:val="18"/>
                <w:szCs w:val="18"/>
              </w:rPr>
              <w:instrText xml:space="preserve"> FORMTEXT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fldChar w:fldCharType="end"/>
            </w:r>
          </w:p>
        </w:tc>
      </w:tr>
      <w:tr w:rsidR="00782A5B" w:rsidRPr="00D94C9A" w14:paraId="782ACA51" w14:textId="77777777" w:rsidTr="00AA5909">
        <w:trPr>
          <w:trHeight w:val="227"/>
        </w:trPr>
        <w:tc>
          <w:tcPr>
            <w:tcW w:w="595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15EEE45E" w14:textId="18150D44" w:rsidR="00782A5B" w:rsidRPr="00D94C9A" w:rsidRDefault="00782A5B" w:rsidP="004E27A2">
            <w:pPr>
              <w:rPr>
                <w:rFonts w:cs="Arial"/>
                <w:noProof/>
              </w:rPr>
            </w:pPr>
            <w:r w:rsidRPr="00D94C9A">
              <w:rPr>
                <w:rFonts w:cs="Arial"/>
                <w:noProof/>
              </w:rPr>
              <w:t>Folgende diagnostische Möglichkeiten stehen zur Verfügung:</w:t>
            </w:r>
          </w:p>
          <w:p w14:paraId="1C90504C" w14:textId="77777777" w:rsidR="00782A5B" w:rsidRPr="00D94C9A" w:rsidRDefault="00782A5B" w:rsidP="004E27A2">
            <w:pPr>
              <w:pStyle w:val="Listenabsatz"/>
              <w:numPr>
                <w:ilvl w:val="0"/>
                <w:numId w:val="5"/>
              </w:numPr>
              <w:ind w:left="492"/>
              <w:jc w:val="both"/>
              <w:rPr>
                <w:rFonts w:ascii="Arial" w:hAnsi="Arial" w:cs="Arial"/>
                <w:noProof/>
                <w:sz w:val="20"/>
              </w:rPr>
            </w:pPr>
            <w:r w:rsidRPr="00D94C9A">
              <w:rPr>
                <w:rFonts w:ascii="Arial" w:hAnsi="Arial" w:cs="Arial"/>
                <w:noProof/>
                <w:sz w:val="20"/>
              </w:rPr>
              <w:t>Radiologie</w:t>
            </w:r>
          </w:p>
          <w:p w14:paraId="2F234275" w14:textId="77777777" w:rsidR="00782A5B" w:rsidRPr="00D94C9A" w:rsidRDefault="00782A5B" w:rsidP="004E27A2">
            <w:pPr>
              <w:pStyle w:val="Listenabsatz"/>
              <w:numPr>
                <w:ilvl w:val="0"/>
                <w:numId w:val="5"/>
              </w:numPr>
              <w:ind w:left="492"/>
              <w:jc w:val="both"/>
              <w:rPr>
                <w:rFonts w:ascii="Arial" w:hAnsi="Arial" w:cs="Arial"/>
                <w:noProof/>
                <w:sz w:val="20"/>
              </w:rPr>
            </w:pPr>
            <w:r w:rsidRPr="00D94C9A">
              <w:rPr>
                <w:rFonts w:ascii="Arial" w:hAnsi="Arial" w:cs="Arial"/>
                <w:noProof/>
                <w:sz w:val="20"/>
              </w:rPr>
              <w:t>Labor</w:t>
            </w:r>
          </w:p>
          <w:p w14:paraId="61010BB5" w14:textId="3F2138C3" w:rsidR="00782A5B" w:rsidRPr="00D94C9A" w:rsidRDefault="00782A5B" w:rsidP="004E27A2">
            <w:pPr>
              <w:pStyle w:val="Listenabsatz"/>
              <w:numPr>
                <w:ilvl w:val="0"/>
                <w:numId w:val="5"/>
              </w:numPr>
              <w:ind w:left="492"/>
              <w:jc w:val="both"/>
              <w:rPr>
                <w:rFonts w:cs="Arial"/>
                <w:noProof/>
              </w:rPr>
            </w:pPr>
            <w:r w:rsidRPr="00D94C9A">
              <w:rPr>
                <w:rFonts w:ascii="Arial" w:hAnsi="Arial" w:cs="Arial"/>
                <w:noProof/>
                <w:sz w:val="20"/>
              </w:rPr>
              <w:t>Ultraschall</w:t>
            </w:r>
          </w:p>
        </w:tc>
        <w:tc>
          <w:tcPr>
            <w:tcW w:w="275" w:type="dxa"/>
            <w:tcBorders>
              <w:top w:val="single" w:sz="4" w:space="0" w:color="auto"/>
              <w:left w:val="single" w:sz="4" w:space="0" w:color="auto"/>
              <w:bottom w:val="single" w:sz="4" w:space="0" w:color="auto"/>
              <w:right w:val="single" w:sz="4" w:space="0" w:color="auto"/>
            </w:tcBorders>
            <w:shd w:val="clear" w:color="auto" w:fill="AFDC7E"/>
            <w:vAlign w:val="center"/>
          </w:tcPr>
          <w:p w14:paraId="0DB1D852" w14:textId="1D242458" w:rsidR="00782A5B" w:rsidRPr="00D94C9A" w:rsidRDefault="00782A5B" w:rsidP="00782A5B">
            <w:pPr>
              <w:jc w:val="center"/>
              <w:rPr>
                <w:rFonts w:cs="Arial"/>
                <w:b/>
                <w:noProof/>
              </w:rPr>
            </w:pPr>
            <w:r w:rsidRPr="00D94C9A">
              <w:rPr>
                <w:rFonts w:cs="Arial"/>
                <w:b/>
                <w:noProof/>
              </w:rPr>
              <w:t>X</w:t>
            </w:r>
          </w:p>
        </w:tc>
        <w:tc>
          <w:tcPr>
            <w:tcW w:w="3269" w:type="dxa"/>
            <w:tcBorders>
              <w:left w:val="single" w:sz="4" w:space="0" w:color="auto"/>
              <w:bottom w:val="single" w:sz="4" w:space="0" w:color="auto"/>
              <w:right w:val="single" w:sz="4" w:space="0" w:color="auto"/>
            </w:tcBorders>
            <w:shd w:val="clear" w:color="auto" w:fill="FFFFFF" w:themeFill="background1"/>
          </w:tcPr>
          <w:p w14:paraId="19F57233" w14:textId="6A243797" w:rsidR="00782A5B" w:rsidRPr="00D94C9A" w:rsidRDefault="00782A5B" w:rsidP="00C5016B">
            <w:pPr>
              <w:jc w:val="both"/>
              <w:rPr>
                <w:rFonts w:cs="Arial"/>
                <w:noProof/>
              </w:rPr>
            </w:pPr>
            <w:r w:rsidRPr="00D94C9A">
              <w:rPr>
                <w:rFonts w:cs="Arial"/>
                <w:noProof/>
                <w:sz w:val="18"/>
                <w:szCs w:val="18"/>
              </w:rPr>
              <w:fldChar w:fldCharType="begin">
                <w:ffData>
                  <w:name w:val="Text2"/>
                  <w:enabled/>
                  <w:calcOnExit w:val="0"/>
                  <w:textInput/>
                </w:ffData>
              </w:fldChar>
            </w:r>
            <w:r w:rsidRPr="00D94C9A">
              <w:rPr>
                <w:rFonts w:cs="Arial"/>
                <w:noProof/>
                <w:sz w:val="18"/>
                <w:szCs w:val="18"/>
              </w:rPr>
              <w:instrText xml:space="preserve"> FORMTEXT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fldChar w:fldCharType="end"/>
            </w:r>
          </w:p>
        </w:tc>
      </w:tr>
      <w:tr w:rsidR="004E27A2" w:rsidRPr="00D94C9A" w14:paraId="5F5B9E7E" w14:textId="77777777" w:rsidTr="00E22FD6">
        <w:trPr>
          <w:trHeight w:val="28"/>
        </w:trPr>
        <w:tc>
          <w:tcPr>
            <w:tcW w:w="9498" w:type="dxa"/>
            <w:gridSpan w:val="3"/>
            <w:tcBorders>
              <w:top w:val="single" w:sz="4" w:space="0" w:color="auto"/>
            </w:tcBorders>
            <w:shd w:val="clear" w:color="auto" w:fill="BFBFBF" w:themeFill="background1" w:themeFillShade="BF"/>
            <w:tcMar>
              <w:top w:w="57" w:type="dxa"/>
              <w:bottom w:w="57" w:type="dxa"/>
            </w:tcMar>
            <w:vAlign w:val="center"/>
          </w:tcPr>
          <w:p w14:paraId="5808A981" w14:textId="55E06BF8" w:rsidR="004E27A2" w:rsidRPr="00D94C9A" w:rsidRDefault="00274FA4" w:rsidP="004E27A2">
            <w:pPr>
              <w:rPr>
                <w:rFonts w:cs="Arial"/>
                <w:b/>
                <w:noProof/>
              </w:rPr>
            </w:pPr>
            <w:r w:rsidRPr="00D94C9A">
              <w:rPr>
                <w:rFonts w:cs="Arial"/>
                <w:b/>
                <w:noProof/>
              </w:rPr>
              <w:t>Weitergehende Beschreibung durch die Einrichtung</w:t>
            </w:r>
          </w:p>
        </w:tc>
      </w:tr>
      <w:tr w:rsidR="004E27A2" w:rsidRPr="00D94C9A" w14:paraId="0FAEF976" w14:textId="77777777" w:rsidTr="00410D94">
        <w:tc>
          <w:tcPr>
            <w:tcW w:w="9498" w:type="dxa"/>
            <w:gridSpan w:val="3"/>
            <w:tcBorders>
              <w:bottom w:val="single" w:sz="4" w:space="0" w:color="auto"/>
            </w:tcBorders>
            <w:shd w:val="clear" w:color="auto" w:fill="auto"/>
            <w:tcMar>
              <w:top w:w="57" w:type="dxa"/>
              <w:bottom w:w="57" w:type="dxa"/>
            </w:tcMar>
            <w:vAlign w:val="center"/>
          </w:tcPr>
          <w:p w14:paraId="58DC1F70" w14:textId="77777777" w:rsidR="004E27A2" w:rsidRPr="00D94C9A" w:rsidRDefault="004E27A2" w:rsidP="004E27A2">
            <w:pPr>
              <w:rPr>
                <w:rFonts w:cs="Arial"/>
                <w:noProof/>
              </w:rPr>
            </w:pPr>
            <w:r w:rsidRPr="00D94C9A">
              <w:rPr>
                <w:rFonts w:cs="Arial"/>
                <w:noProof/>
              </w:rPr>
              <w:fldChar w:fldCharType="begin">
                <w:ffData>
                  <w:name w:val="Text2"/>
                  <w:enabled/>
                  <w:calcOnExit w:val="0"/>
                  <w:textInput/>
                </w:ffData>
              </w:fldChar>
            </w:r>
            <w:r w:rsidRPr="00D94C9A">
              <w:rPr>
                <w:rFonts w:cs="Arial"/>
                <w:noProof/>
              </w:rPr>
              <w:instrText xml:space="preserve"> FORMTEXT </w:instrText>
            </w:r>
            <w:r w:rsidRPr="00D94C9A">
              <w:rPr>
                <w:rFonts w:cs="Arial"/>
                <w:noProof/>
              </w:rPr>
            </w:r>
            <w:r w:rsidRPr="00D94C9A">
              <w:rPr>
                <w:rFonts w:cs="Arial"/>
                <w:noProof/>
              </w:rPr>
              <w:fldChar w:fldCharType="separate"/>
            </w:r>
            <w:r w:rsidRPr="00D94C9A">
              <w:rPr>
                <w:rFonts w:cs="Arial"/>
                <w:noProof/>
              </w:rPr>
              <w:t> </w:t>
            </w:r>
            <w:r w:rsidRPr="00D94C9A">
              <w:rPr>
                <w:rFonts w:cs="Arial"/>
                <w:noProof/>
              </w:rPr>
              <w:t> </w:t>
            </w:r>
            <w:r w:rsidRPr="00D94C9A">
              <w:rPr>
                <w:rFonts w:cs="Arial"/>
                <w:noProof/>
              </w:rPr>
              <w:t> </w:t>
            </w:r>
            <w:r w:rsidRPr="00D94C9A">
              <w:rPr>
                <w:rFonts w:cs="Arial"/>
                <w:noProof/>
              </w:rPr>
              <w:t> </w:t>
            </w:r>
            <w:r w:rsidRPr="00D94C9A">
              <w:rPr>
                <w:rFonts w:cs="Arial"/>
                <w:noProof/>
              </w:rPr>
              <w:t> </w:t>
            </w:r>
            <w:r w:rsidRPr="00D94C9A">
              <w:rPr>
                <w:rFonts w:cs="Arial"/>
                <w:noProof/>
              </w:rPr>
              <w:fldChar w:fldCharType="end"/>
            </w:r>
          </w:p>
        </w:tc>
      </w:tr>
    </w:tbl>
    <w:p w14:paraId="2B5CA2E5" w14:textId="77777777" w:rsidR="007679C4" w:rsidRPr="00D94C9A" w:rsidRDefault="007679C4" w:rsidP="00682C48">
      <w:pPr>
        <w:rPr>
          <w:rFonts w:cs="Arial"/>
          <w:noProof/>
        </w:rPr>
      </w:pPr>
    </w:p>
    <w:p w14:paraId="1688C703" w14:textId="4FC3EA8A" w:rsidR="00397516" w:rsidRPr="00D94C9A" w:rsidRDefault="00397516">
      <w:pPr>
        <w:rPr>
          <w:rFonts w:cs="Arial"/>
          <w:noProof/>
        </w:rPr>
      </w:pPr>
    </w:p>
    <w:p w14:paraId="4D466CE0" w14:textId="7432DACC" w:rsidR="00397516" w:rsidRPr="00D94C9A" w:rsidRDefault="00660961" w:rsidP="00682C48">
      <w:pPr>
        <w:rPr>
          <w:rFonts w:cs="Arial"/>
          <w:noProof/>
        </w:rPr>
      </w:pPr>
      <w:r w:rsidRPr="00D94C9A">
        <w:rPr>
          <w:rFonts w:cs="Arial"/>
          <w:noProof/>
        </w:rPr>
        <w:br w:type="page"/>
      </w:r>
    </w:p>
    <w:p w14:paraId="24CD4091" w14:textId="157CFF8D" w:rsidR="00193234" w:rsidRPr="00D94C9A" w:rsidRDefault="00193234" w:rsidP="00193234">
      <w:pPr>
        <w:pStyle w:val="berschrift1"/>
        <w:numPr>
          <w:ilvl w:val="0"/>
          <w:numId w:val="2"/>
        </w:numPr>
        <w:tabs>
          <w:tab w:val="left" w:pos="720"/>
        </w:tabs>
        <w:rPr>
          <w:rFonts w:cs="Arial"/>
          <w:noProof/>
        </w:rPr>
      </w:pPr>
      <w:bookmarkStart w:id="550" w:name="_Toc157691336"/>
      <w:r w:rsidRPr="00D94C9A">
        <w:rPr>
          <w:rFonts w:cs="Arial"/>
          <w:noProof/>
        </w:rPr>
        <w:t>Qualitätssicherung</w:t>
      </w:r>
      <w:bookmarkEnd w:id="550"/>
    </w:p>
    <w:p w14:paraId="71FA46BC" w14:textId="77777777" w:rsidR="007679C4" w:rsidRPr="00D94C9A" w:rsidRDefault="007679C4" w:rsidP="007679C4">
      <w:pPr>
        <w:rPr>
          <w:rFonts w:cs="Arial"/>
          <w:noProof/>
        </w:rPr>
      </w:pPr>
    </w:p>
    <w:tbl>
      <w:tblPr>
        <w:tblW w:w="4918"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70" w:type="dxa"/>
          <w:bottom w:w="28" w:type="dxa"/>
          <w:right w:w="70" w:type="dxa"/>
        </w:tblCellMar>
        <w:tblLook w:val="0000" w:firstRow="0" w:lastRow="0" w:firstColumn="0" w:lastColumn="0" w:noHBand="0" w:noVBand="0"/>
      </w:tblPr>
      <w:tblGrid>
        <w:gridCol w:w="5954"/>
        <w:gridCol w:w="275"/>
        <w:gridCol w:w="3269"/>
      </w:tblGrid>
      <w:tr w:rsidR="00782A5B" w:rsidRPr="00D94C9A" w14:paraId="6ACD93CC" w14:textId="77777777" w:rsidTr="00AA5909">
        <w:trPr>
          <w:trHeight w:val="283"/>
          <w:tblHeader/>
        </w:trPr>
        <w:tc>
          <w:tcPr>
            <w:tcW w:w="5954" w:type="dxa"/>
            <w:tcBorders>
              <w:top w:val="single" w:sz="4" w:space="0" w:color="auto"/>
            </w:tcBorders>
            <w:shd w:val="clear" w:color="auto" w:fill="BFBFBF" w:themeFill="background1" w:themeFillShade="BF"/>
            <w:tcMar>
              <w:top w:w="57" w:type="dxa"/>
              <w:bottom w:w="57" w:type="dxa"/>
            </w:tcMar>
            <w:vAlign w:val="center"/>
          </w:tcPr>
          <w:p w14:paraId="53706441" w14:textId="77777777" w:rsidR="00782A5B" w:rsidRDefault="00782A5B" w:rsidP="00274FA4">
            <w:pPr>
              <w:rPr>
                <w:rFonts w:cs="Arial"/>
                <w:b/>
                <w:noProof/>
              </w:rPr>
            </w:pPr>
            <w:r w:rsidRPr="00D94C9A">
              <w:rPr>
                <w:rFonts w:cs="Arial"/>
                <w:b/>
                <w:noProof/>
              </w:rPr>
              <w:t>Anforderung zur Zertifizierung nach DGP</w:t>
            </w:r>
          </w:p>
          <w:p w14:paraId="4CEC084E" w14:textId="19C2ED1A" w:rsidR="00B66C6C" w:rsidRPr="00D94C9A" w:rsidRDefault="00B66C6C" w:rsidP="00274FA4">
            <w:pPr>
              <w:rPr>
                <w:rFonts w:cs="Arial"/>
                <w:b/>
                <w:noProof/>
              </w:rPr>
            </w:pPr>
            <w:r w:rsidRPr="009B6062">
              <w:rPr>
                <w:rFonts w:cs="Arial"/>
                <w:bCs/>
                <w:noProof/>
              </w:rPr>
              <w:t>„X“ = verpflichtende Anforderung</w:t>
            </w:r>
          </w:p>
        </w:tc>
        <w:tc>
          <w:tcPr>
            <w:tcW w:w="275" w:type="dxa"/>
            <w:tcBorders>
              <w:top w:val="single" w:sz="4" w:space="0" w:color="auto"/>
            </w:tcBorders>
            <w:shd w:val="clear" w:color="auto" w:fill="AFDC7E"/>
            <w:vAlign w:val="center"/>
          </w:tcPr>
          <w:p w14:paraId="383DC84D" w14:textId="0D990039" w:rsidR="00782A5B" w:rsidRPr="00D94C9A" w:rsidRDefault="00782A5B" w:rsidP="00274FA4">
            <w:pPr>
              <w:jc w:val="center"/>
              <w:rPr>
                <w:rFonts w:cs="Arial"/>
                <w:b/>
                <w:noProof/>
              </w:rPr>
            </w:pPr>
            <w:r w:rsidRPr="00D94C9A">
              <w:rPr>
                <w:rFonts w:cs="Arial"/>
                <w:b/>
                <w:noProof/>
              </w:rPr>
              <w:t>X</w:t>
            </w:r>
          </w:p>
        </w:tc>
        <w:tc>
          <w:tcPr>
            <w:tcW w:w="3269" w:type="dxa"/>
            <w:tcBorders>
              <w:top w:val="single" w:sz="4" w:space="0" w:color="auto"/>
            </w:tcBorders>
            <w:shd w:val="clear" w:color="auto" w:fill="BFBFBF" w:themeFill="background1" w:themeFillShade="BF"/>
            <w:vAlign w:val="center"/>
          </w:tcPr>
          <w:p w14:paraId="2A60F66E" w14:textId="77777777" w:rsidR="00782A5B" w:rsidRPr="00D94C9A" w:rsidRDefault="00782A5B" w:rsidP="00274FA4">
            <w:pPr>
              <w:jc w:val="center"/>
              <w:rPr>
                <w:rFonts w:cs="Arial"/>
                <w:b/>
                <w:noProof/>
              </w:rPr>
            </w:pPr>
            <w:r w:rsidRPr="00D94C9A">
              <w:rPr>
                <w:rFonts w:cs="Arial"/>
                <w:b/>
                <w:noProof/>
              </w:rPr>
              <w:t>Erläuterung durch die</w:t>
            </w:r>
          </w:p>
          <w:p w14:paraId="006982DA" w14:textId="4D58031A" w:rsidR="00782A5B" w:rsidRPr="00D94C9A" w:rsidRDefault="00782A5B" w:rsidP="00274FA4">
            <w:pPr>
              <w:jc w:val="center"/>
              <w:rPr>
                <w:rFonts w:cs="Arial"/>
                <w:b/>
                <w:noProof/>
              </w:rPr>
            </w:pPr>
            <w:r w:rsidRPr="00D94C9A">
              <w:rPr>
                <w:rFonts w:cs="Arial"/>
                <w:b/>
                <w:noProof/>
              </w:rPr>
              <w:t>Einrichtung</w:t>
            </w:r>
          </w:p>
        </w:tc>
      </w:tr>
      <w:tr w:rsidR="00782A5B" w:rsidRPr="00D94C9A" w14:paraId="03747AE1" w14:textId="77777777" w:rsidTr="00AA5909">
        <w:trPr>
          <w:trHeight w:val="227"/>
        </w:trPr>
        <w:tc>
          <w:tcPr>
            <w:tcW w:w="595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1D1B1761" w14:textId="61D86C58" w:rsidR="00782A5B" w:rsidRPr="00D94C9A" w:rsidRDefault="00782A5B" w:rsidP="00B81598">
            <w:pPr>
              <w:rPr>
                <w:rFonts w:cs="Arial"/>
                <w:noProof/>
              </w:rPr>
            </w:pPr>
            <w:r w:rsidRPr="00D94C9A">
              <w:rPr>
                <w:rFonts w:cs="Arial"/>
                <w:noProof/>
              </w:rPr>
              <w:t>Die Palliativstation nimmt am Wegweiser Hospiz- und Palliativversorgung Deutschland teil.</w:t>
            </w:r>
          </w:p>
        </w:tc>
        <w:tc>
          <w:tcPr>
            <w:tcW w:w="275" w:type="dxa"/>
            <w:tcBorders>
              <w:top w:val="single" w:sz="4" w:space="0" w:color="auto"/>
              <w:left w:val="single" w:sz="4" w:space="0" w:color="auto"/>
              <w:bottom w:val="single" w:sz="4" w:space="0" w:color="auto"/>
              <w:right w:val="single" w:sz="4" w:space="0" w:color="auto"/>
            </w:tcBorders>
            <w:shd w:val="clear" w:color="auto" w:fill="AFDC7E"/>
            <w:vAlign w:val="center"/>
          </w:tcPr>
          <w:p w14:paraId="06D563E0" w14:textId="3156B002" w:rsidR="00782A5B" w:rsidRPr="00D94C9A" w:rsidRDefault="00782A5B" w:rsidP="00B81598">
            <w:pPr>
              <w:jc w:val="center"/>
              <w:rPr>
                <w:rFonts w:cs="Arial"/>
                <w:b/>
                <w:noProof/>
              </w:rPr>
            </w:pPr>
            <w:r w:rsidRPr="00D94C9A">
              <w:rPr>
                <w:rFonts w:cs="Arial"/>
                <w:b/>
                <w:noProof/>
              </w:rPr>
              <w:t>X</w:t>
            </w:r>
          </w:p>
        </w:tc>
        <w:tc>
          <w:tcPr>
            <w:tcW w:w="3269" w:type="dxa"/>
            <w:tcBorders>
              <w:left w:val="single" w:sz="4" w:space="0" w:color="auto"/>
              <w:right w:val="single" w:sz="4" w:space="0" w:color="auto"/>
            </w:tcBorders>
            <w:shd w:val="clear" w:color="auto" w:fill="FFFFFF" w:themeFill="background1"/>
          </w:tcPr>
          <w:p w14:paraId="75316820" w14:textId="5BE371A2" w:rsidR="00782A5B" w:rsidRPr="00D94C9A" w:rsidRDefault="00782A5B" w:rsidP="00C5016B">
            <w:pPr>
              <w:jc w:val="both"/>
              <w:rPr>
                <w:rFonts w:cs="Arial"/>
                <w:noProof/>
              </w:rPr>
            </w:pPr>
            <w:r w:rsidRPr="00D94C9A">
              <w:rPr>
                <w:rFonts w:cs="Arial"/>
                <w:noProof/>
                <w:sz w:val="18"/>
                <w:szCs w:val="18"/>
              </w:rPr>
              <w:fldChar w:fldCharType="begin">
                <w:ffData>
                  <w:name w:val="Text2"/>
                  <w:enabled/>
                  <w:calcOnExit w:val="0"/>
                  <w:textInput/>
                </w:ffData>
              </w:fldChar>
            </w:r>
            <w:r w:rsidRPr="00D94C9A">
              <w:rPr>
                <w:rFonts w:cs="Arial"/>
                <w:noProof/>
                <w:sz w:val="18"/>
                <w:szCs w:val="18"/>
              </w:rPr>
              <w:instrText xml:space="preserve"> FORMTEXT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fldChar w:fldCharType="end"/>
            </w:r>
          </w:p>
        </w:tc>
      </w:tr>
      <w:tr w:rsidR="00782A5B" w:rsidRPr="00D94C9A" w14:paraId="0B1050A0" w14:textId="77777777" w:rsidTr="00AA5909">
        <w:trPr>
          <w:trHeight w:val="227"/>
        </w:trPr>
        <w:tc>
          <w:tcPr>
            <w:tcW w:w="595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2F9AD330" w14:textId="3B44596D" w:rsidR="00782A5B" w:rsidRPr="00D94C9A" w:rsidRDefault="00782A5B" w:rsidP="000633DC">
            <w:pPr>
              <w:rPr>
                <w:rFonts w:cs="Arial"/>
                <w:noProof/>
              </w:rPr>
            </w:pPr>
            <w:bookmarkStart w:id="551" w:name="_Hlk161125391"/>
            <w:r w:rsidRPr="00FA4EFD">
              <w:rPr>
                <w:rFonts w:cs="Arial"/>
                <w:noProof/>
              </w:rPr>
              <w:t>Die Palliativstation hat ein CIRS (Critical Incident Reporting System) eingeführt bzw. beteiligt sich am klinikübergreifenden CIRS</w:t>
            </w:r>
            <w:r w:rsidR="008A6868" w:rsidRPr="00FA4EFD">
              <w:rPr>
                <w:rFonts w:cs="Arial"/>
                <w:noProof/>
              </w:rPr>
              <w:t xml:space="preserve"> oder nimmt am CIRS-Palliativ (ab Januar 2024) teil. Eine auf die Palliativstation bezogene Jahresauswertung kann vorgewiesen werden.</w:t>
            </w:r>
            <w:bookmarkEnd w:id="551"/>
          </w:p>
        </w:tc>
        <w:tc>
          <w:tcPr>
            <w:tcW w:w="275" w:type="dxa"/>
            <w:tcBorders>
              <w:top w:val="single" w:sz="4" w:space="0" w:color="auto"/>
              <w:left w:val="single" w:sz="4" w:space="0" w:color="auto"/>
              <w:bottom w:val="single" w:sz="4" w:space="0" w:color="auto"/>
              <w:right w:val="single" w:sz="4" w:space="0" w:color="auto"/>
            </w:tcBorders>
            <w:shd w:val="clear" w:color="auto" w:fill="AFDC7E"/>
            <w:vAlign w:val="center"/>
          </w:tcPr>
          <w:p w14:paraId="05470BC1" w14:textId="23FA5E53" w:rsidR="00782A5B" w:rsidRPr="00D94C9A" w:rsidRDefault="00782A5B" w:rsidP="00B81598">
            <w:pPr>
              <w:jc w:val="center"/>
              <w:rPr>
                <w:rFonts w:cs="Arial"/>
                <w:b/>
                <w:noProof/>
              </w:rPr>
            </w:pPr>
            <w:r w:rsidRPr="00D94C9A">
              <w:rPr>
                <w:rFonts w:cs="Arial"/>
                <w:b/>
                <w:noProof/>
              </w:rPr>
              <w:t>X</w:t>
            </w:r>
          </w:p>
        </w:tc>
        <w:tc>
          <w:tcPr>
            <w:tcW w:w="3269" w:type="dxa"/>
            <w:tcBorders>
              <w:left w:val="single" w:sz="4" w:space="0" w:color="auto"/>
              <w:right w:val="single" w:sz="4" w:space="0" w:color="auto"/>
            </w:tcBorders>
            <w:shd w:val="clear" w:color="auto" w:fill="FFFFFF" w:themeFill="background1"/>
          </w:tcPr>
          <w:p w14:paraId="3A347F9C" w14:textId="5B1F5D0E" w:rsidR="00782A5B" w:rsidRPr="00D94C9A" w:rsidRDefault="00782A5B" w:rsidP="00C5016B">
            <w:pPr>
              <w:jc w:val="both"/>
              <w:rPr>
                <w:rFonts w:cs="Arial"/>
                <w:noProof/>
              </w:rPr>
            </w:pPr>
            <w:r w:rsidRPr="00D94C9A">
              <w:rPr>
                <w:rFonts w:cs="Arial"/>
                <w:noProof/>
                <w:sz w:val="18"/>
                <w:szCs w:val="18"/>
              </w:rPr>
              <w:fldChar w:fldCharType="begin">
                <w:ffData>
                  <w:name w:val="Text2"/>
                  <w:enabled/>
                  <w:calcOnExit w:val="0"/>
                  <w:textInput/>
                </w:ffData>
              </w:fldChar>
            </w:r>
            <w:r w:rsidRPr="00D94C9A">
              <w:rPr>
                <w:rFonts w:cs="Arial"/>
                <w:noProof/>
                <w:sz w:val="18"/>
                <w:szCs w:val="18"/>
              </w:rPr>
              <w:instrText xml:space="preserve"> FORMTEXT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fldChar w:fldCharType="end"/>
            </w:r>
          </w:p>
        </w:tc>
      </w:tr>
      <w:tr w:rsidR="00782A5B" w:rsidRPr="00D94C9A" w14:paraId="26A8D722" w14:textId="77777777" w:rsidTr="00AA5909">
        <w:trPr>
          <w:trHeight w:val="227"/>
        </w:trPr>
        <w:tc>
          <w:tcPr>
            <w:tcW w:w="595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7" w:type="dxa"/>
              <w:bottom w:w="57" w:type="dxa"/>
            </w:tcMar>
          </w:tcPr>
          <w:p w14:paraId="02071104" w14:textId="17266E3D" w:rsidR="00782A5B" w:rsidRPr="00D94C9A" w:rsidRDefault="00782A5B" w:rsidP="00B81598">
            <w:pPr>
              <w:rPr>
                <w:rFonts w:cs="Arial"/>
                <w:noProof/>
              </w:rPr>
            </w:pPr>
            <w:r w:rsidRPr="00D94C9A">
              <w:rPr>
                <w:rFonts w:cs="Arial"/>
                <w:noProof/>
              </w:rPr>
              <w:t>Mindestens zwei der Qualitätsindikatoren der S3-Leitlinie werden erfasst und messbar ausgewertet:</w:t>
            </w:r>
          </w:p>
          <w:p w14:paraId="606A1A96" w14:textId="77777777" w:rsidR="00782A5B" w:rsidRPr="00D94C9A" w:rsidRDefault="00782A5B" w:rsidP="000E49DA">
            <w:pPr>
              <w:rPr>
                <w:rFonts w:cs="Arial"/>
                <w:noProof/>
              </w:rPr>
            </w:pPr>
          </w:p>
          <w:p w14:paraId="30777E02" w14:textId="77777777" w:rsidR="00782A5B" w:rsidRPr="00D94C9A" w:rsidRDefault="00782A5B" w:rsidP="000E49DA">
            <w:pPr>
              <w:rPr>
                <w:rFonts w:cs="Arial"/>
                <w:noProof/>
              </w:rPr>
            </w:pPr>
            <w:r w:rsidRPr="00D94C9A">
              <w:rPr>
                <w:rFonts w:cs="Arial"/>
                <w:noProof/>
              </w:rPr>
              <w:br/>
              <w:t>QI 1. Reduktion Atemnot</w:t>
            </w:r>
          </w:p>
          <w:p w14:paraId="7D85181B" w14:textId="5D96B6A0" w:rsidR="00782A5B" w:rsidRPr="00D94C9A" w:rsidRDefault="00782A5B" w:rsidP="00C50039">
            <w:pPr>
              <w:rPr>
                <w:rFonts w:cs="Arial"/>
                <w:noProof/>
              </w:rPr>
            </w:pPr>
            <w:r w:rsidRPr="00D94C9A">
              <w:rPr>
                <w:rFonts w:cs="Arial"/>
                <w:noProof/>
              </w:rPr>
              <w:t>QI 2. Reduktion Schmerz</w:t>
            </w:r>
            <w:r w:rsidRPr="00D94C9A">
              <w:rPr>
                <w:rFonts w:cs="Arial"/>
                <w:noProof/>
              </w:rPr>
              <w:br/>
              <w:t>QI 3. Opiate und Laxantien</w:t>
            </w:r>
            <w:r w:rsidRPr="00D94C9A">
              <w:rPr>
                <w:rFonts w:cs="Arial"/>
                <w:noProof/>
              </w:rPr>
              <w:br/>
              <w:t>QI 4. Symptomassessment in der Sterbephase</w:t>
            </w:r>
            <w:r w:rsidRPr="00D94C9A">
              <w:rPr>
                <w:rFonts w:cs="Arial"/>
                <w:noProof/>
              </w:rPr>
              <w:br/>
              <w:t xml:space="preserve">QI 5. Erfassung von Unruhe in der Sterbephase </w:t>
            </w:r>
            <w:r w:rsidRPr="00D94C9A">
              <w:rPr>
                <w:rFonts w:cs="Arial"/>
                <w:noProof/>
              </w:rPr>
              <w:br/>
              <w:t>QI 6. Beenden von tumorspezifischen Maßnahmen in der Sterbephase</w:t>
            </w:r>
            <w:r w:rsidRPr="00D94C9A">
              <w:rPr>
                <w:rFonts w:cs="Arial"/>
                <w:noProof/>
              </w:rPr>
              <w:br/>
              <w:t xml:space="preserve">QI 7. Mundpflege </w:t>
            </w:r>
          </w:p>
          <w:p w14:paraId="1A58DD84" w14:textId="37C00BF0" w:rsidR="00782A5B" w:rsidRPr="00D94C9A" w:rsidRDefault="00782A5B" w:rsidP="00C50039">
            <w:pPr>
              <w:rPr>
                <w:rFonts w:cs="Arial"/>
                <w:noProof/>
              </w:rPr>
            </w:pPr>
            <w:r w:rsidRPr="00D94C9A">
              <w:rPr>
                <w:rFonts w:cs="Arial"/>
                <w:noProof/>
              </w:rPr>
              <w:t xml:space="preserve">QI 8. Assessment maligner Wunden </w:t>
            </w:r>
          </w:p>
          <w:p w14:paraId="2B3B0558" w14:textId="79E8FA0E" w:rsidR="00782A5B" w:rsidRPr="00D94C9A" w:rsidRDefault="00782A5B" w:rsidP="00C50039">
            <w:pPr>
              <w:rPr>
                <w:rFonts w:cs="Arial"/>
                <w:noProof/>
              </w:rPr>
            </w:pPr>
            <w:r w:rsidRPr="00D94C9A">
              <w:rPr>
                <w:rFonts w:cs="Arial"/>
                <w:noProof/>
              </w:rPr>
              <w:t xml:space="preserve">QI 9. Dokumentation von Therapiezielen </w:t>
            </w:r>
          </w:p>
          <w:p w14:paraId="62946165" w14:textId="253038C7" w:rsidR="00782A5B" w:rsidRPr="0011111A" w:rsidRDefault="00782A5B" w:rsidP="00C50039">
            <w:pPr>
              <w:rPr>
                <w:rFonts w:cs="Arial"/>
                <w:noProof/>
                <w:lang w:val="en-US"/>
              </w:rPr>
            </w:pPr>
            <w:r w:rsidRPr="00D94C9A">
              <w:rPr>
                <w:rFonts w:cs="Arial"/>
                <w:noProof/>
              </w:rPr>
              <w:t xml:space="preserve">QI 10. </w:t>
            </w:r>
            <w:r w:rsidRPr="0011111A">
              <w:rPr>
                <w:rFonts w:cs="Arial"/>
                <w:noProof/>
                <w:lang w:val="en-US"/>
              </w:rPr>
              <w:t>Screening mittels MIDOS und IPOS</w:t>
            </w:r>
          </w:p>
          <w:p w14:paraId="65B2072A" w14:textId="3BB414F1" w:rsidR="00782A5B" w:rsidRPr="00D94C9A" w:rsidRDefault="00782A5B" w:rsidP="00C50039">
            <w:pPr>
              <w:rPr>
                <w:rFonts w:cs="Arial"/>
                <w:noProof/>
              </w:rPr>
            </w:pPr>
            <w:r w:rsidRPr="0011111A">
              <w:rPr>
                <w:rFonts w:cs="Arial"/>
                <w:noProof/>
                <w:lang w:val="en-US"/>
              </w:rPr>
              <w:t xml:space="preserve">QI 11. </w:t>
            </w:r>
            <w:r w:rsidRPr="00D94C9A">
              <w:rPr>
                <w:rFonts w:cs="Arial"/>
                <w:noProof/>
              </w:rPr>
              <w:t>Spezialisierte Palliativversorgung</w:t>
            </w:r>
          </w:p>
        </w:tc>
        <w:tc>
          <w:tcPr>
            <w:tcW w:w="275" w:type="dxa"/>
            <w:tcBorders>
              <w:top w:val="single" w:sz="4" w:space="0" w:color="auto"/>
              <w:left w:val="single" w:sz="4" w:space="0" w:color="auto"/>
              <w:bottom w:val="single" w:sz="4" w:space="0" w:color="auto"/>
              <w:right w:val="single" w:sz="4" w:space="0" w:color="auto"/>
            </w:tcBorders>
            <w:shd w:val="clear" w:color="auto" w:fill="AFDC7E"/>
            <w:vAlign w:val="center"/>
          </w:tcPr>
          <w:p w14:paraId="4CAB9BC4" w14:textId="769F41ED" w:rsidR="00782A5B" w:rsidRPr="00D94C9A" w:rsidRDefault="00782A5B" w:rsidP="00B81598">
            <w:pPr>
              <w:jc w:val="center"/>
              <w:rPr>
                <w:rFonts w:cs="Arial"/>
                <w:b/>
                <w:noProof/>
              </w:rPr>
            </w:pPr>
            <w:r w:rsidRPr="00D94C9A">
              <w:rPr>
                <w:rFonts w:cs="Arial"/>
                <w:b/>
                <w:noProof/>
              </w:rPr>
              <w:t>X</w:t>
            </w:r>
          </w:p>
        </w:tc>
        <w:tc>
          <w:tcPr>
            <w:tcW w:w="3269" w:type="dxa"/>
            <w:tcBorders>
              <w:left w:val="single" w:sz="4" w:space="0" w:color="auto"/>
              <w:bottom w:val="single" w:sz="4" w:space="0" w:color="BFBFBF" w:themeColor="background1" w:themeShade="BF"/>
              <w:right w:val="single" w:sz="4" w:space="0" w:color="auto"/>
            </w:tcBorders>
            <w:shd w:val="clear" w:color="auto" w:fill="FFFFFF" w:themeFill="background1"/>
          </w:tcPr>
          <w:p w14:paraId="6878C257" w14:textId="07CAAE45" w:rsidR="00782A5B" w:rsidRPr="00D94C9A" w:rsidRDefault="00782A5B" w:rsidP="005E2430">
            <w:pPr>
              <w:rPr>
                <w:rFonts w:cs="Arial"/>
                <w:noProof/>
                <w:sz w:val="18"/>
                <w:szCs w:val="18"/>
              </w:rPr>
            </w:pPr>
            <w:r>
              <w:rPr>
                <w:rFonts w:cs="Arial"/>
                <w:noProof/>
                <w:sz w:val="18"/>
                <w:szCs w:val="18"/>
              </w:rPr>
              <w:fldChar w:fldCharType="begin">
                <w:ffData>
                  <w:name w:val=""/>
                  <w:enabled/>
                  <w:calcOnExit w:val="0"/>
                  <w:checkBox>
                    <w:sizeAuto/>
                    <w:default w:val="0"/>
                  </w:checkBox>
                </w:ffData>
              </w:fldChar>
            </w:r>
            <w:r>
              <w:rPr>
                <w:rFonts w:cs="Arial"/>
                <w:noProof/>
                <w:sz w:val="18"/>
                <w:szCs w:val="18"/>
              </w:rPr>
              <w:instrText xml:space="preserve"> FORMCHECKBOX </w:instrText>
            </w:r>
            <w:r>
              <w:rPr>
                <w:rFonts w:cs="Arial"/>
                <w:noProof/>
                <w:sz w:val="18"/>
                <w:szCs w:val="18"/>
              </w:rPr>
            </w:r>
            <w:r>
              <w:rPr>
                <w:rFonts w:cs="Arial"/>
                <w:noProof/>
                <w:sz w:val="18"/>
                <w:szCs w:val="18"/>
              </w:rPr>
              <w:fldChar w:fldCharType="separate"/>
            </w:r>
            <w:r>
              <w:rPr>
                <w:rFonts w:cs="Arial"/>
                <w:noProof/>
                <w:sz w:val="18"/>
                <w:szCs w:val="18"/>
              </w:rPr>
              <w:fldChar w:fldCharType="end"/>
            </w:r>
            <w:r w:rsidRPr="00D94C9A">
              <w:rPr>
                <w:rFonts w:cs="Arial"/>
                <w:noProof/>
                <w:sz w:val="18"/>
                <w:szCs w:val="18"/>
              </w:rPr>
              <w:t xml:space="preserve"> ja:     </w:t>
            </w:r>
            <w:r w:rsidRPr="00D94C9A">
              <w:rPr>
                <w:rFonts w:cs="Arial"/>
                <w:noProof/>
                <w:sz w:val="18"/>
                <w:szCs w:val="18"/>
              </w:rPr>
              <w:fldChar w:fldCharType="begin">
                <w:ffData>
                  <w:name w:val="Text2"/>
                  <w:enabled/>
                  <w:calcOnExit w:val="0"/>
                  <w:textInput/>
                </w:ffData>
              </w:fldChar>
            </w:r>
            <w:r w:rsidRPr="00D94C9A">
              <w:rPr>
                <w:rFonts w:cs="Arial"/>
                <w:noProof/>
                <w:sz w:val="18"/>
                <w:szCs w:val="18"/>
              </w:rPr>
              <w:instrText xml:space="preserve"> FORMTEXT </w:instrText>
            </w:r>
            <w:r w:rsidRPr="00D94C9A">
              <w:rPr>
                <w:rFonts w:cs="Arial"/>
                <w:noProof/>
                <w:sz w:val="18"/>
                <w:szCs w:val="18"/>
              </w:rPr>
            </w:r>
            <w:r w:rsidRPr="00D94C9A">
              <w:rPr>
                <w:rFonts w:cs="Arial"/>
                <w:noProof/>
                <w:sz w:val="18"/>
                <w:szCs w:val="18"/>
              </w:rPr>
              <w:fldChar w:fldCharType="separate"/>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t> </w:t>
            </w:r>
            <w:r w:rsidRPr="00D94C9A">
              <w:rPr>
                <w:rFonts w:cs="Arial"/>
                <w:noProof/>
                <w:sz w:val="18"/>
                <w:szCs w:val="18"/>
              </w:rPr>
              <w:fldChar w:fldCharType="end"/>
            </w:r>
          </w:p>
          <w:p w14:paraId="21CBAE2F" w14:textId="77777777" w:rsidR="00782A5B" w:rsidRPr="00D94C9A" w:rsidRDefault="00782A5B" w:rsidP="005E2430">
            <w:pPr>
              <w:rPr>
                <w:rFonts w:cs="Arial"/>
                <w:noProof/>
                <w:sz w:val="18"/>
                <w:szCs w:val="18"/>
              </w:rPr>
            </w:pPr>
          </w:p>
          <w:p w14:paraId="133D095C" w14:textId="77777777" w:rsidR="00782A5B" w:rsidRPr="00D94C9A" w:rsidRDefault="00782A5B" w:rsidP="000E49DA">
            <w:pPr>
              <w:rPr>
                <w:rFonts w:cs="Arial"/>
                <w:noProof/>
                <w:color w:val="000000" w:themeColor="text1"/>
                <w:sz w:val="18"/>
                <w:szCs w:val="18"/>
              </w:rPr>
            </w:pPr>
            <w:r w:rsidRPr="00D94C9A">
              <w:rPr>
                <w:rFonts w:cs="Arial"/>
                <w:noProof/>
                <w:color w:val="000000" w:themeColor="text1"/>
                <w:sz w:val="18"/>
                <w:szCs w:val="18"/>
              </w:rPr>
              <w:t>Folgende Qualitätsindikatoren der S3-Leitlinie werden erfasst und messbar ausgewertet:</w:t>
            </w:r>
          </w:p>
          <w:p w14:paraId="279CC040" w14:textId="77777777" w:rsidR="00782A5B" w:rsidRPr="00D94C9A" w:rsidRDefault="00782A5B" w:rsidP="000E49DA">
            <w:pPr>
              <w:rPr>
                <w:rFonts w:cs="Arial"/>
                <w:noProof/>
                <w:color w:val="000000" w:themeColor="text1"/>
                <w:sz w:val="18"/>
                <w:szCs w:val="18"/>
              </w:rPr>
            </w:pPr>
          </w:p>
          <w:p w14:paraId="43882912" w14:textId="7AE1CF43" w:rsidR="00782A5B" w:rsidRPr="00D94C9A" w:rsidRDefault="00782A5B" w:rsidP="000E49DA">
            <w:pPr>
              <w:rPr>
                <w:rFonts w:cs="Arial"/>
                <w:noProof/>
                <w:color w:val="000000" w:themeColor="text1"/>
              </w:rPr>
            </w:pPr>
            <w:r w:rsidRPr="00D94C9A">
              <w:rPr>
                <w:rFonts w:cs="Arial"/>
                <w:noProof/>
                <w:color w:val="000000" w:themeColor="text1"/>
              </w:rPr>
              <w:t xml:space="preserve">QI 1   </w:t>
            </w:r>
            <w:r w:rsidRPr="00D94C9A">
              <w:rPr>
                <w:rFonts w:cs="Arial"/>
                <w:noProof/>
                <w:color w:val="000000" w:themeColor="text1"/>
                <w:sz w:val="18"/>
                <w:szCs w:val="18"/>
              </w:rPr>
              <w:fldChar w:fldCharType="begin">
                <w:ffData>
                  <w:name w:val="Kontrollkästchen2"/>
                  <w:enabled/>
                  <w:calcOnExit w:val="0"/>
                  <w:checkBox>
                    <w:sizeAuto/>
                    <w:default w:val="0"/>
                    <w:checked w:val="0"/>
                  </w:checkBox>
                </w:ffData>
              </w:fldChar>
            </w:r>
            <w:r w:rsidRPr="00D94C9A">
              <w:rPr>
                <w:rFonts w:cs="Arial"/>
                <w:noProof/>
                <w:color w:val="000000" w:themeColor="text1"/>
                <w:sz w:val="18"/>
                <w:szCs w:val="18"/>
              </w:rPr>
              <w:instrText xml:space="preserve"> FORMCHECKBOX </w:instrText>
            </w:r>
            <w:r w:rsidRPr="00D94C9A">
              <w:rPr>
                <w:rFonts w:cs="Arial"/>
                <w:noProof/>
                <w:color w:val="000000" w:themeColor="text1"/>
                <w:sz w:val="18"/>
                <w:szCs w:val="18"/>
              </w:rPr>
            </w:r>
            <w:r w:rsidRPr="00D94C9A">
              <w:rPr>
                <w:rFonts w:cs="Arial"/>
                <w:noProof/>
                <w:color w:val="000000" w:themeColor="text1"/>
                <w:sz w:val="18"/>
                <w:szCs w:val="18"/>
              </w:rPr>
              <w:fldChar w:fldCharType="separate"/>
            </w:r>
            <w:r w:rsidRPr="00D94C9A">
              <w:rPr>
                <w:rFonts w:cs="Arial"/>
                <w:noProof/>
                <w:color w:val="000000" w:themeColor="text1"/>
                <w:sz w:val="18"/>
                <w:szCs w:val="18"/>
              </w:rPr>
              <w:fldChar w:fldCharType="end"/>
            </w:r>
          </w:p>
          <w:p w14:paraId="599C7EDD" w14:textId="7F5FF7B8" w:rsidR="00782A5B" w:rsidRPr="00D94C9A" w:rsidRDefault="00782A5B" w:rsidP="000E49DA">
            <w:pPr>
              <w:rPr>
                <w:rFonts w:cs="Arial"/>
                <w:noProof/>
                <w:color w:val="000000" w:themeColor="text1"/>
              </w:rPr>
            </w:pPr>
            <w:r w:rsidRPr="00D94C9A">
              <w:rPr>
                <w:rFonts w:cs="Arial"/>
                <w:noProof/>
                <w:color w:val="000000" w:themeColor="text1"/>
              </w:rPr>
              <w:t xml:space="preserve">QI 2   </w:t>
            </w:r>
            <w:r w:rsidRPr="00D94C9A">
              <w:rPr>
                <w:rFonts w:cs="Arial"/>
                <w:noProof/>
                <w:color w:val="000000" w:themeColor="text1"/>
                <w:sz w:val="18"/>
                <w:szCs w:val="18"/>
              </w:rPr>
              <w:fldChar w:fldCharType="begin">
                <w:ffData>
                  <w:name w:val="Kontrollkästchen2"/>
                  <w:enabled/>
                  <w:calcOnExit w:val="0"/>
                  <w:checkBox>
                    <w:sizeAuto/>
                    <w:default w:val="0"/>
                    <w:checked w:val="0"/>
                  </w:checkBox>
                </w:ffData>
              </w:fldChar>
            </w:r>
            <w:r w:rsidRPr="00D94C9A">
              <w:rPr>
                <w:rFonts w:cs="Arial"/>
                <w:noProof/>
                <w:color w:val="000000" w:themeColor="text1"/>
                <w:sz w:val="18"/>
                <w:szCs w:val="18"/>
              </w:rPr>
              <w:instrText xml:space="preserve"> FORMCHECKBOX </w:instrText>
            </w:r>
            <w:r w:rsidRPr="00D94C9A">
              <w:rPr>
                <w:rFonts w:cs="Arial"/>
                <w:noProof/>
                <w:color w:val="000000" w:themeColor="text1"/>
                <w:sz w:val="18"/>
                <w:szCs w:val="18"/>
              </w:rPr>
            </w:r>
            <w:r w:rsidRPr="00D94C9A">
              <w:rPr>
                <w:rFonts w:cs="Arial"/>
                <w:noProof/>
                <w:color w:val="000000" w:themeColor="text1"/>
                <w:sz w:val="18"/>
                <w:szCs w:val="18"/>
              </w:rPr>
              <w:fldChar w:fldCharType="separate"/>
            </w:r>
            <w:r w:rsidRPr="00D94C9A">
              <w:rPr>
                <w:rFonts w:cs="Arial"/>
                <w:noProof/>
                <w:color w:val="000000" w:themeColor="text1"/>
                <w:sz w:val="18"/>
                <w:szCs w:val="18"/>
              </w:rPr>
              <w:fldChar w:fldCharType="end"/>
            </w:r>
          </w:p>
          <w:p w14:paraId="63BBD0A1" w14:textId="746B8C78" w:rsidR="00782A5B" w:rsidRPr="00D94C9A" w:rsidRDefault="00782A5B" w:rsidP="000E49DA">
            <w:pPr>
              <w:rPr>
                <w:rFonts w:cs="Arial"/>
                <w:noProof/>
                <w:color w:val="000000" w:themeColor="text1"/>
              </w:rPr>
            </w:pPr>
            <w:r w:rsidRPr="00D94C9A">
              <w:rPr>
                <w:rFonts w:cs="Arial"/>
                <w:noProof/>
                <w:color w:val="000000" w:themeColor="text1"/>
              </w:rPr>
              <w:t xml:space="preserve">QI 3   </w:t>
            </w:r>
            <w:r w:rsidRPr="00D94C9A">
              <w:rPr>
                <w:rFonts w:cs="Arial"/>
                <w:noProof/>
                <w:color w:val="000000" w:themeColor="text1"/>
                <w:sz w:val="18"/>
                <w:szCs w:val="18"/>
              </w:rPr>
              <w:fldChar w:fldCharType="begin">
                <w:ffData>
                  <w:name w:val="Kontrollkästchen2"/>
                  <w:enabled/>
                  <w:calcOnExit w:val="0"/>
                  <w:checkBox>
                    <w:sizeAuto/>
                    <w:default w:val="0"/>
                  </w:checkBox>
                </w:ffData>
              </w:fldChar>
            </w:r>
            <w:r w:rsidRPr="00D94C9A">
              <w:rPr>
                <w:rFonts w:cs="Arial"/>
                <w:noProof/>
                <w:color w:val="000000" w:themeColor="text1"/>
                <w:sz w:val="18"/>
                <w:szCs w:val="18"/>
              </w:rPr>
              <w:instrText xml:space="preserve"> FORMCHECKBOX </w:instrText>
            </w:r>
            <w:r w:rsidRPr="00D94C9A">
              <w:rPr>
                <w:rFonts w:cs="Arial"/>
                <w:noProof/>
                <w:color w:val="000000" w:themeColor="text1"/>
                <w:sz w:val="18"/>
                <w:szCs w:val="18"/>
              </w:rPr>
            </w:r>
            <w:r w:rsidRPr="00D94C9A">
              <w:rPr>
                <w:rFonts w:cs="Arial"/>
                <w:noProof/>
                <w:color w:val="000000" w:themeColor="text1"/>
                <w:sz w:val="18"/>
                <w:szCs w:val="18"/>
              </w:rPr>
              <w:fldChar w:fldCharType="separate"/>
            </w:r>
            <w:r w:rsidRPr="00D94C9A">
              <w:rPr>
                <w:rFonts w:cs="Arial"/>
                <w:noProof/>
                <w:color w:val="000000" w:themeColor="text1"/>
                <w:sz w:val="18"/>
                <w:szCs w:val="18"/>
              </w:rPr>
              <w:fldChar w:fldCharType="end"/>
            </w:r>
          </w:p>
          <w:p w14:paraId="373FA35B" w14:textId="1771663A" w:rsidR="00782A5B" w:rsidRPr="00D94C9A" w:rsidRDefault="00782A5B" w:rsidP="000E49DA">
            <w:pPr>
              <w:rPr>
                <w:rFonts w:cs="Arial"/>
                <w:noProof/>
                <w:color w:val="000000" w:themeColor="text1"/>
              </w:rPr>
            </w:pPr>
            <w:r w:rsidRPr="00D94C9A">
              <w:rPr>
                <w:rFonts w:cs="Arial"/>
                <w:noProof/>
                <w:color w:val="000000" w:themeColor="text1"/>
              </w:rPr>
              <w:t xml:space="preserve">QI 4   </w:t>
            </w:r>
            <w:r w:rsidRPr="00D94C9A">
              <w:rPr>
                <w:rFonts w:cs="Arial"/>
                <w:noProof/>
                <w:color w:val="000000" w:themeColor="text1"/>
                <w:sz w:val="18"/>
                <w:szCs w:val="18"/>
              </w:rPr>
              <w:fldChar w:fldCharType="begin">
                <w:ffData>
                  <w:name w:val="Kontrollkästchen2"/>
                  <w:enabled/>
                  <w:calcOnExit w:val="0"/>
                  <w:checkBox>
                    <w:sizeAuto/>
                    <w:default w:val="0"/>
                  </w:checkBox>
                </w:ffData>
              </w:fldChar>
            </w:r>
            <w:r w:rsidRPr="00D94C9A">
              <w:rPr>
                <w:rFonts w:cs="Arial"/>
                <w:noProof/>
                <w:color w:val="000000" w:themeColor="text1"/>
                <w:sz w:val="18"/>
                <w:szCs w:val="18"/>
              </w:rPr>
              <w:instrText xml:space="preserve"> FORMCHECKBOX </w:instrText>
            </w:r>
            <w:r w:rsidRPr="00D94C9A">
              <w:rPr>
                <w:rFonts w:cs="Arial"/>
                <w:noProof/>
                <w:color w:val="000000" w:themeColor="text1"/>
                <w:sz w:val="18"/>
                <w:szCs w:val="18"/>
              </w:rPr>
            </w:r>
            <w:r w:rsidRPr="00D94C9A">
              <w:rPr>
                <w:rFonts w:cs="Arial"/>
                <w:noProof/>
                <w:color w:val="000000" w:themeColor="text1"/>
                <w:sz w:val="18"/>
                <w:szCs w:val="18"/>
              </w:rPr>
              <w:fldChar w:fldCharType="separate"/>
            </w:r>
            <w:r w:rsidRPr="00D94C9A">
              <w:rPr>
                <w:rFonts w:cs="Arial"/>
                <w:noProof/>
                <w:color w:val="000000" w:themeColor="text1"/>
                <w:sz w:val="18"/>
                <w:szCs w:val="18"/>
              </w:rPr>
              <w:fldChar w:fldCharType="end"/>
            </w:r>
          </w:p>
          <w:p w14:paraId="1F6A9EFF" w14:textId="01182C8A" w:rsidR="00782A5B" w:rsidRPr="00D94C9A" w:rsidRDefault="00782A5B" w:rsidP="000E49DA">
            <w:pPr>
              <w:rPr>
                <w:rFonts w:cs="Arial"/>
                <w:noProof/>
                <w:color w:val="000000" w:themeColor="text1"/>
              </w:rPr>
            </w:pPr>
            <w:r w:rsidRPr="00D94C9A">
              <w:rPr>
                <w:rFonts w:cs="Arial"/>
                <w:noProof/>
                <w:color w:val="000000" w:themeColor="text1"/>
              </w:rPr>
              <w:t xml:space="preserve">QI 5   </w:t>
            </w:r>
            <w:r w:rsidRPr="00D94C9A">
              <w:rPr>
                <w:rFonts w:cs="Arial"/>
                <w:noProof/>
                <w:color w:val="000000" w:themeColor="text1"/>
                <w:sz w:val="18"/>
                <w:szCs w:val="18"/>
              </w:rPr>
              <w:fldChar w:fldCharType="begin">
                <w:ffData>
                  <w:name w:val="Kontrollkästchen2"/>
                  <w:enabled/>
                  <w:calcOnExit w:val="0"/>
                  <w:checkBox>
                    <w:sizeAuto/>
                    <w:default w:val="0"/>
                  </w:checkBox>
                </w:ffData>
              </w:fldChar>
            </w:r>
            <w:r w:rsidRPr="00D94C9A">
              <w:rPr>
                <w:rFonts w:cs="Arial"/>
                <w:noProof/>
                <w:color w:val="000000" w:themeColor="text1"/>
                <w:sz w:val="18"/>
                <w:szCs w:val="18"/>
              </w:rPr>
              <w:instrText xml:space="preserve"> FORMCHECKBOX </w:instrText>
            </w:r>
            <w:r w:rsidRPr="00D94C9A">
              <w:rPr>
                <w:rFonts w:cs="Arial"/>
                <w:noProof/>
                <w:color w:val="000000" w:themeColor="text1"/>
                <w:sz w:val="18"/>
                <w:szCs w:val="18"/>
              </w:rPr>
            </w:r>
            <w:r w:rsidRPr="00D94C9A">
              <w:rPr>
                <w:rFonts w:cs="Arial"/>
                <w:noProof/>
                <w:color w:val="000000" w:themeColor="text1"/>
                <w:sz w:val="18"/>
                <w:szCs w:val="18"/>
              </w:rPr>
              <w:fldChar w:fldCharType="separate"/>
            </w:r>
            <w:r w:rsidRPr="00D94C9A">
              <w:rPr>
                <w:rFonts w:cs="Arial"/>
                <w:noProof/>
                <w:color w:val="000000" w:themeColor="text1"/>
                <w:sz w:val="18"/>
                <w:szCs w:val="18"/>
              </w:rPr>
              <w:fldChar w:fldCharType="end"/>
            </w:r>
          </w:p>
          <w:p w14:paraId="5862544F" w14:textId="185E9F76" w:rsidR="00782A5B" w:rsidRPr="00D94C9A" w:rsidRDefault="00782A5B" w:rsidP="000E49DA">
            <w:pPr>
              <w:rPr>
                <w:rFonts w:cs="Arial"/>
                <w:noProof/>
                <w:color w:val="000000" w:themeColor="text1"/>
              </w:rPr>
            </w:pPr>
            <w:r w:rsidRPr="00D94C9A">
              <w:rPr>
                <w:rFonts w:cs="Arial"/>
                <w:noProof/>
                <w:color w:val="000000" w:themeColor="text1"/>
              </w:rPr>
              <w:t xml:space="preserve">QI 6   </w:t>
            </w:r>
            <w:r w:rsidRPr="00D94C9A">
              <w:rPr>
                <w:rFonts w:cs="Arial"/>
                <w:noProof/>
                <w:color w:val="000000" w:themeColor="text1"/>
                <w:sz w:val="18"/>
                <w:szCs w:val="18"/>
              </w:rPr>
              <w:fldChar w:fldCharType="begin">
                <w:ffData>
                  <w:name w:val="Kontrollkästchen2"/>
                  <w:enabled/>
                  <w:calcOnExit w:val="0"/>
                  <w:checkBox>
                    <w:sizeAuto/>
                    <w:default w:val="0"/>
                  </w:checkBox>
                </w:ffData>
              </w:fldChar>
            </w:r>
            <w:r w:rsidRPr="00D94C9A">
              <w:rPr>
                <w:rFonts w:cs="Arial"/>
                <w:noProof/>
                <w:color w:val="000000" w:themeColor="text1"/>
                <w:sz w:val="18"/>
                <w:szCs w:val="18"/>
              </w:rPr>
              <w:instrText xml:space="preserve"> FORMCHECKBOX </w:instrText>
            </w:r>
            <w:r w:rsidRPr="00D94C9A">
              <w:rPr>
                <w:rFonts w:cs="Arial"/>
                <w:noProof/>
                <w:color w:val="000000" w:themeColor="text1"/>
                <w:sz w:val="18"/>
                <w:szCs w:val="18"/>
              </w:rPr>
            </w:r>
            <w:r w:rsidRPr="00D94C9A">
              <w:rPr>
                <w:rFonts w:cs="Arial"/>
                <w:noProof/>
                <w:color w:val="000000" w:themeColor="text1"/>
                <w:sz w:val="18"/>
                <w:szCs w:val="18"/>
              </w:rPr>
              <w:fldChar w:fldCharType="separate"/>
            </w:r>
            <w:r w:rsidRPr="00D94C9A">
              <w:rPr>
                <w:rFonts w:cs="Arial"/>
                <w:noProof/>
                <w:color w:val="000000" w:themeColor="text1"/>
                <w:sz w:val="18"/>
                <w:szCs w:val="18"/>
              </w:rPr>
              <w:fldChar w:fldCharType="end"/>
            </w:r>
          </w:p>
          <w:p w14:paraId="4F4932F7" w14:textId="194F7595" w:rsidR="00782A5B" w:rsidRPr="00D94C9A" w:rsidRDefault="00782A5B" w:rsidP="000E49DA">
            <w:pPr>
              <w:rPr>
                <w:rFonts w:cs="Arial"/>
                <w:noProof/>
                <w:color w:val="000000" w:themeColor="text1"/>
              </w:rPr>
            </w:pPr>
            <w:r w:rsidRPr="00D94C9A">
              <w:rPr>
                <w:rFonts w:cs="Arial"/>
                <w:noProof/>
                <w:color w:val="000000" w:themeColor="text1"/>
              </w:rPr>
              <w:t xml:space="preserve">QI 7   </w:t>
            </w:r>
            <w:r w:rsidRPr="00D94C9A">
              <w:rPr>
                <w:rFonts w:cs="Arial"/>
                <w:noProof/>
                <w:color w:val="000000" w:themeColor="text1"/>
                <w:sz w:val="18"/>
                <w:szCs w:val="18"/>
              </w:rPr>
              <w:fldChar w:fldCharType="begin">
                <w:ffData>
                  <w:name w:val="Kontrollkästchen2"/>
                  <w:enabled/>
                  <w:calcOnExit w:val="0"/>
                  <w:checkBox>
                    <w:sizeAuto/>
                    <w:default w:val="0"/>
                  </w:checkBox>
                </w:ffData>
              </w:fldChar>
            </w:r>
            <w:r w:rsidRPr="00D94C9A">
              <w:rPr>
                <w:rFonts w:cs="Arial"/>
                <w:noProof/>
                <w:color w:val="000000" w:themeColor="text1"/>
                <w:sz w:val="18"/>
                <w:szCs w:val="18"/>
              </w:rPr>
              <w:instrText xml:space="preserve"> FORMCHECKBOX </w:instrText>
            </w:r>
            <w:r w:rsidRPr="00D94C9A">
              <w:rPr>
                <w:rFonts w:cs="Arial"/>
                <w:noProof/>
                <w:color w:val="000000" w:themeColor="text1"/>
                <w:sz w:val="18"/>
                <w:szCs w:val="18"/>
              </w:rPr>
            </w:r>
            <w:r w:rsidRPr="00D94C9A">
              <w:rPr>
                <w:rFonts w:cs="Arial"/>
                <w:noProof/>
                <w:color w:val="000000" w:themeColor="text1"/>
                <w:sz w:val="18"/>
                <w:szCs w:val="18"/>
              </w:rPr>
              <w:fldChar w:fldCharType="separate"/>
            </w:r>
            <w:r w:rsidRPr="00D94C9A">
              <w:rPr>
                <w:rFonts w:cs="Arial"/>
                <w:noProof/>
                <w:color w:val="000000" w:themeColor="text1"/>
                <w:sz w:val="18"/>
                <w:szCs w:val="18"/>
              </w:rPr>
              <w:fldChar w:fldCharType="end"/>
            </w:r>
          </w:p>
          <w:p w14:paraId="46350685" w14:textId="5C21D75A" w:rsidR="00782A5B" w:rsidRPr="00D94C9A" w:rsidRDefault="00782A5B" w:rsidP="000E49DA">
            <w:pPr>
              <w:rPr>
                <w:rFonts w:cs="Arial"/>
                <w:noProof/>
                <w:color w:val="000000" w:themeColor="text1"/>
              </w:rPr>
            </w:pPr>
            <w:r w:rsidRPr="00D94C9A">
              <w:rPr>
                <w:rFonts w:cs="Arial"/>
                <w:noProof/>
                <w:color w:val="000000" w:themeColor="text1"/>
              </w:rPr>
              <w:t xml:space="preserve">QI 8   </w:t>
            </w:r>
            <w:r w:rsidRPr="00D94C9A">
              <w:rPr>
                <w:rFonts w:cs="Arial"/>
                <w:noProof/>
                <w:color w:val="000000" w:themeColor="text1"/>
                <w:sz w:val="18"/>
                <w:szCs w:val="18"/>
              </w:rPr>
              <w:fldChar w:fldCharType="begin">
                <w:ffData>
                  <w:name w:val="Kontrollkästchen2"/>
                  <w:enabled/>
                  <w:calcOnExit w:val="0"/>
                  <w:checkBox>
                    <w:sizeAuto/>
                    <w:default w:val="0"/>
                  </w:checkBox>
                </w:ffData>
              </w:fldChar>
            </w:r>
            <w:r w:rsidRPr="00D94C9A">
              <w:rPr>
                <w:rFonts w:cs="Arial"/>
                <w:noProof/>
                <w:color w:val="000000" w:themeColor="text1"/>
                <w:sz w:val="18"/>
                <w:szCs w:val="18"/>
              </w:rPr>
              <w:instrText xml:space="preserve"> FORMCHECKBOX </w:instrText>
            </w:r>
            <w:r w:rsidRPr="00D94C9A">
              <w:rPr>
                <w:rFonts w:cs="Arial"/>
                <w:noProof/>
                <w:color w:val="000000" w:themeColor="text1"/>
                <w:sz w:val="18"/>
                <w:szCs w:val="18"/>
              </w:rPr>
            </w:r>
            <w:r w:rsidRPr="00D94C9A">
              <w:rPr>
                <w:rFonts w:cs="Arial"/>
                <w:noProof/>
                <w:color w:val="000000" w:themeColor="text1"/>
                <w:sz w:val="18"/>
                <w:szCs w:val="18"/>
              </w:rPr>
              <w:fldChar w:fldCharType="separate"/>
            </w:r>
            <w:r w:rsidRPr="00D94C9A">
              <w:rPr>
                <w:rFonts w:cs="Arial"/>
                <w:noProof/>
                <w:color w:val="000000" w:themeColor="text1"/>
                <w:sz w:val="18"/>
                <w:szCs w:val="18"/>
              </w:rPr>
              <w:fldChar w:fldCharType="end"/>
            </w:r>
          </w:p>
          <w:p w14:paraId="7B47FF85" w14:textId="14C81D89" w:rsidR="00782A5B" w:rsidRPr="00D94C9A" w:rsidRDefault="00782A5B" w:rsidP="000E49DA">
            <w:pPr>
              <w:rPr>
                <w:rFonts w:cs="Arial"/>
                <w:noProof/>
                <w:color w:val="000000" w:themeColor="text1"/>
              </w:rPr>
            </w:pPr>
            <w:r w:rsidRPr="00D94C9A">
              <w:rPr>
                <w:rFonts w:cs="Arial"/>
                <w:noProof/>
                <w:color w:val="000000" w:themeColor="text1"/>
              </w:rPr>
              <w:t xml:space="preserve">QI 9   </w:t>
            </w:r>
            <w:r w:rsidRPr="00D94C9A">
              <w:rPr>
                <w:rFonts w:cs="Arial"/>
                <w:noProof/>
                <w:color w:val="000000" w:themeColor="text1"/>
                <w:sz w:val="18"/>
                <w:szCs w:val="18"/>
              </w:rPr>
              <w:fldChar w:fldCharType="begin">
                <w:ffData>
                  <w:name w:val="Kontrollkästchen2"/>
                  <w:enabled/>
                  <w:calcOnExit w:val="0"/>
                  <w:checkBox>
                    <w:sizeAuto/>
                    <w:default w:val="0"/>
                  </w:checkBox>
                </w:ffData>
              </w:fldChar>
            </w:r>
            <w:r w:rsidRPr="00D94C9A">
              <w:rPr>
                <w:rFonts w:cs="Arial"/>
                <w:noProof/>
                <w:color w:val="000000" w:themeColor="text1"/>
                <w:sz w:val="18"/>
                <w:szCs w:val="18"/>
              </w:rPr>
              <w:instrText xml:space="preserve"> FORMCHECKBOX </w:instrText>
            </w:r>
            <w:r w:rsidRPr="00D94C9A">
              <w:rPr>
                <w:rFonts w:cs="Arial"/>
                <w:noProof/>
                <w:color w:val="000000" w:themeColor="text1"/>
                <w:sz w:val="18"/>
                <w:szCs w:val="18"/>
              </w:rPr>
            </w:r>
            <w:r w:rsidRPr="00D94C9A">
              <w:rPr>
                <w:rFonts w:cs="Arial"/>
                <w:noProof/>
                <w:color w:val="000000" w:themeColor="text1"/>
                <w:sz w:val="18"/>
                <w:szCs w:val="18"/>
              </w:rPr>
              <w:fldChar w:fldCharType="separate"/>
            </w:r>
            <w:r w:rsidRPr="00D94C9A">
              <w:rPr>
                <w:rFonts w:cs="Arial"/>
                <w:noProof/>
                <w:color w:val="000000" w:themeColor="text1"/>
                <w:sz w:val="18"/>
                <w:szCs w:val="18"/>
              </w:rPr>
              <w:fldChar w:fldCharType="end"/>
            </w:r>
          </w:p>
          <w:p w14:paraId="4F9914F7" w14:textId="685B8F26" w:rsidR="00782A5B" w:rsidRPr="00D94C9A" w:rsidRDefault="00782A5B" w:rsidP="000E49DA">
            <w:pPr>
              <w:rPr>
                <w:rFonts w:cs="Arial"/>
                <w:noProof/>
                <w:color w:val="000000" w:themeColor="text1"/>
                <w:sz w:val="18"/>
                <w:szCs w:val="18"/>
              </w:rPr>
            </w:pPr>
            <w:r w:rsidRPr="00D94C9A">
              <w:rPr>
                <w:rFonts w:cs="Arial"/>
                <w:noProof/>
                <w:color w:val="000000" w:themeColor="text1"/>
              </w:rPr>
              <w:t xml:space="preserve">QI 10 </w:t>
            </w:r>
            <w:r w:rsidRPr="00D94C9A">
              <w:rPr>
                <w:rFonts w:cs="Arial"/>
                <w:noProof/>
                <w:color w:val="000000" w:themeColor="text1"/>
                <w:sz w:val="18"/>
                <w:szCs w:val="18"/>
              </w:rPr>
              <w:fldChar w:fldCharType="begin">
                <w:ffData>
                  <w:name w:val="Kontrollkästchen2"/>
                  <w:enabled/>
                  <w:calcOnExit w:val="0"/>
                  <w:checkBox>
                    <w:sizeAuto/>
                    <w:default w:val="0"/>
                  </w:checkBox>
                </w:ffData>
              </w:fldChar>
            </w:r>
            <w:r w:rsidRPr="00D94C9A">
              <w:rPr>
                <w:rFonts w:cs="Arial"/>
                <w:noProof/>
                <w:color w:val="000000" w:themeColor="text1"/>
                <w:sz w:val="18"/>
                <w:szCs w:val="18"/>
              </w:rPr>
              <w:instrText xml:space="preserve"> FORMCHECKBOX </w:instrText>
            </w:r>
            <w:r w:rsidRPr="00D94C9A">
              <w:rPr>
                <w:rFonts w:cs="Arial"/>
                <w:noProof/>
                <w:color w:val="000000" w:themeColor="text1"/>
                <w:sz w:val="18"/>
                <w:szCs w:val="18"/>
              </w:rPr>
            </w:r>
            <w:r w:rsidRPr="00D94C9A">
              <w:rPr>
                <w:rFonts w:cs="Arial"/>
                <w:noProof/>
                <w:color w:val="000000" w:themeColor="text1"/>
                <w:sz w:val="18"/>
                <w:szCs w:val="18"/>
              </w:rPr>
              <w:fldChar w:fldCharType="separate"/>
            </w:r>
            <w:r w:rsidRPr="00D94C9A">
              <w:rPr>
                <w:rFonts w:cs="Arial"/>
                <w:noProof/>
                <w:color w:val="000000" w:themeColor="text1"/>
                <w:sz w:val="18"/>
                <w:szCs w:val="18"/>
              </w:rPr>
              <w:fldChar w:fldCharType="end"/>
            </w:r>
          </w:p>
          <w:p w14:paraId="6BA6C9DA" w14:textId="28DEF0B2" w:rsidR="00782A5B" w:rsidRPr="00D94C9A" w:rsidRDefault="00782A5B" w:rsidP="00527B06">
            <w:pPr>
              <w:rPr>
                <w:rFonts w:cs="Arial"/>
                <w:noProof/>
                <w:color w:val="000000" w:themeColor="text1"/>
                <w:sz w:val="18"/>
                <w:szCs w:val="18"/>
              </w:rPr>
            </w:pPr>
            <w:r w:rsidRPr="00D94C9A">
              <w:rPr>
                <w:rFonts w:cs="Arial"/>
                <w:noProof/>
                <w:color w:val="000000" w:themeColor="text1"/>
              </w:rPr>
              <w:t xml:space="preserve">QI 11 </w:t>
            </w:r>
            <w:r w:rsidRPr="00D94C9A">
              <w:rPr>
                <w:rFonts w:cs="Arial"/>
                <w:noProof/>
                <w:color w:val="000000" w:themeColor="text1"/>
                <w:sz w:val="18"/>
                <w:szCs w:val="18"/>
              </w:rPr>
              <w:fldChar w:fldCharType="begin">
                <w:ffData>
                  <w:name w:val="Kontrollkästchen2"/>
                  <w:enabled/>
                  <w:calcOnExit w:val="0"/>
                  <w:checkBox>
                    <w:sizeAuto/>
                    <w:default w:val="0"/>
                  </w:checkBox>
                </w:ffData>
              </w:fldChar>
            </w:r>
            <w:r w:rsidRPr="00D94C9A">
              <w:rPr>
                <w:rFonts w:cs="Arial"/>
                <w:noProof/>
                <w:color w:val="000000" w:themeColor="text1"/>
                <w:sz w:val="18"/>
                <w:szCs w:val="18"/>
              </w:rPr>
              <w:instrText xml:space="preserve"> FORMCHECKBOX </w:instrText>
            </w:r>
            <w:r w:rsidRPr="00D94C9A">
              <w:rPr>
                <w:rFonts w:cs="Arial"/>
                <w:noProof/>
                <w:color w:val="000000" w:themeColor="text1"/>
                <w:sz w:val="18"/>
                <w:szCs w:val="18"/>
              </w:rPr>
            </w:r>
            <w:r w:rsidRPr="00D94C9A">
              <w:rPr>
                <w:rFonts w:cs="Arial"/>
                <w:noProof/>
                <w:color w:val="000000" w:themeColor="text1"/>
                <w:sz w:val="18"/>
                <w:szCs w:val="18"/>
              </w:rPr>
              <w:fldChar w:fldCharType="separate"/>
            </w:r>
            <w:r w:rsidRPr="00D94C9A">
              <w:rPr>
                <w:rFonts w:cs="Arial"/>
                <w:noProof/>
                <w:color w:val="000000" w:themeColor="text1"/>
                <w:sz w:val="18"/>
                <w:szCs w:val="18"/>
              </w:rPr>
              <w:fldChar w:fldCharType="end"/>
            </w:r>
          </w:p>
          <w:p w14:paraId="5241AACA" w14:textId="77777777" w:rsidR="00782A5B" w:rsidRPr="00D94C9A" w:rsidRDefault="00782A5B" w:rsidP="005E2430">
            <w:pPr>
              <w:rPr>
                <w:rFonts w:cs="Arial"/>
                <w:noProof/>
                <w:sz w:val="18"/>
                <w:szCs w:val="18"/>
              </w:rPr>
            </w:pPr>
          </w:p>
          <w:p w14:paraId="0327BDCB" w14:textId="48E4B1F2" w:rsidR="00782A5B" w:rsidRPr="00D94C9A" w:rsidRDefault="00782A5B" w:rsidP="000E49DA">
            <w:pPr>
              <w:jc w:val="both"/>
              <w:rPr>
                <w:rFonts w:cs="Arial"/>
                <w:noProof/>
                <w:sz w:val="18"/>
                <w:szCs w:val="18"/>
              </w:rPr>
            </w:pPr>
            <w:r>
              <w:rPr>
                <w:rFonts w:cs="Arial"/>
                <w:noProof/>
                <w:sz w:val="18"/>
                <w:szCs w:val="18"/>
              </w:rPr>
              <w:fldChar w:fldCharType="begin">
                <w:ffData>
                  <w:name w:val="Kontrollkästchen2"/>
                  <w:enabled/>
                  <w:calcOnExit w:val="0"/>
                  <w:checkBox>
                    <w:sizeAuto/>
                    <w:default w:val="0"/>
                  </w:checkBox>
                </w:ffData>
              </w:fldChar>
            </w:r>
            <w:bookmarkStart w:id="552" w:name="Kontrollkästchen2"/>
            <w:r>
              <w:rPr>
                <w:rFonts w:cs="Arial"/>
                <w:noProof/>
                <w:sz w:val="18"/>
                <w:szCs w:val="18"/>
              </w:rPr>
              <w:instrText xml:space="preserve"> FORMCHECKBOX </w:instrText>
            </w:r>
            <w:r>
              <w:rPr>
                <w:rFonts w:cs="Arial"/>
                <w:noProof/>
                <w:sz w:val="18"/>
                <w:szCs w:val="18"/>
              </w:rPr>
            </w:r>
            <w:r>
              <w:rPr>
                <w:rFonts w:cs="Arial"/>
                <w:noProof/>
                <w:sz w:val="18"/>
                <w:szCs w:val="18"/>
              </w:rPr>
              <w:fldChar w:fldCharType="separate"/>
            </w:r>
            <w:r>
              <w:rPr>
                <w:rFonts w:cs="Arial"/>
                <w:noProof/>
                <w:sz w:val="18"/>
                <w:szCs w:val="18"/>
              </w:rPr>
              <w:fldChar w:fldCharType="end"/>
            </w:r>
            <w:bookmarkEnd w:id="552"/>
            <w:r w:rsidRPr="00D94C9A">
              <w:rPr>
                <w:rFonts w:cs="Arial"/>
                <w:noProof/>
                <w:sz w:val="18"/>
                <w:szCs w:val="18"/>
              </w:rPr>
              <w:t xml:space="preserve"> nein</w:t>
            </w:r>
          </w:p>
        </w:tc>
      </w:tr>
      <w:tr w:rsidR="00B81598" w:rsidRPr="00D94C9A" w14:paraId="4804BFCB" w14:textId="77777777" w:rsidTr="00410D94">
        <w:trPr>
          <w:trHeight w:val="28"/>
        </w:trPr>
        <w:tc>
          <w:tcPr>
            <w:tcW w:w="9498" w:type="dxa"/>
            <w:gridSpan w:val="3"/>
            <w:shd w:val="clear" w:color="auto" w:fill="BFBFBF" w:themeFill="background1" w:themeFillShade="BF"/>
            <w:tcMar>
              <w:top w:w="57" w:type="dxa"/>
              <w:bottom w:w="57" w:type="dxa"/>
            </w:tcMar>
            <w:vAlign w:val="center"/>
          </w:tcPr>
          <w:p w14:paraId="1BE1FF1D" w14:textId="1DDD6A6C" w:rsidR="00B81598" w:rsidRPr="00D94C9A" w:rsidRDefault="00274FA4" w:rsidP="00B81598">
            <w:pPr>
              <w:rPr>
                <w:rFonts w:cs="Arial"/>
                <w:b/>
                <w:noProof/>
              </w:rPr>
            </w:pPr>
            <w:r w:rsidRPr="00D94C9A">
              <w:rPr>
                <w:rFonts w:cs="Arial"/>
                <w:b/>
                <w:noProof/>
              </w:rPr>
              <w:t>Weitergehende Beschreibung durch die Einrichtung</w:t>
            </w:r>
          </w:p>
        </w:tc>
      </w:tr>
      <w:tr w:rsidR="00B81598" w:rsidRPr="00D94C9A" w14:paraId="7690D4BC" w14:textId="77777777" w:rsidTr="00410D94">
        <w:tc>
          <w:tcPr>
            <w:tcW w:w="9498" w:type="dxa"/>
            <w:gridSpan w:val="3"/>
            <w:tcBorders>
              <w:bottom w:val="single" w:sz="4" w:space="0" w:color="auto"/>
            </w:tcBorders>
            <w:shd w:val="clear" w:color="auto" w:fill="auto"/>
            <w:tcMar>
              <w:top w:w="57" w:type="dxa"/>
              <w:bottom w:w="57" w:type="dxa"/>
            </w:tcMar>
            <w:vAlign w:val="center"/>
          </w:tcPr>
          <w:p w14:paraId="793EBACA" w14:textId="08C7D928" w:rsidR="00B81598" w:rsidRPr="00D94C9A" w:rsidRDefault="00B81598" w:rsidP="007C5107">
            <w:pPr>
              <w:rPr>
                <w:rFonts w:cs="Arial"/>
                <w:noProof/>
              </w:rPr>
            </w:pPr>
            <w:r w:rsidRPr="00D94C9A">
              <w:rPr>
                <w:rFonts w:cs="Arial"/>
                <w:noProof/>
              </w:rPr>
              <w:fldChar w:fldCharType="begin">
                <w:ffData>
                  <w:name w:val="Text2"/>
                  <w:enabled/>
                  <w:calcOnExit w:val="0"/>
                  <w:textInput/>
                </w:ffData>
              </w:fldChar>
            </w:r>
            <w:r w:rsidRPr="00D94C9A">
              <w:rPr>
                <w:rFonts w:cs="Arial"/>
                <w:noProof/>
              </w:rPr>
              <w:instrText xml:space="preserve"> FORMTEXT </w:instrText>
            </w:r>
            <w:r w:rsidRPr="00D94C9A">
              <w:rPr>
                <w:rFonts w:cs="Arial"/>
                <w:noProof/>
              </w:rPr>
            </w:r>
            <w:r w:rsidRPr="00D94C9A">
              <w:rPr>
                <w:rFonts w:cs="Arial"/>
                <w:noProof/>
              </w:rPr>
              <w:fldChar w:fldCharType="separate"/>
            </w:r>
            <w:r w:rsidR="007C5107" w:rsidRPr="00D94C9A">
              <w:rPr>
                <w:rFonts w:cs="Arial"/>
                <w:noProof/>
              </w:rPr>
              <w:t> </w:t>
            </w:r>
            <w:r w:rsidR="007C5107" w:rsidRPr="00D94C9A">
              <w:rPr>
                <w:rFonts w:cs="Arial"/>
                <w:noProof/>
              </w:rPr>
              <w:t> </w:t>
            </w:r>
            <w:r w:rsidR="007C5107" w:rsidRPr="00D94C9A">
              <w:rPr>
                <w:rFonts w:cs="Arial"/>
                <w:noProof/>
              </w:rPr>
              <w:t> </w:t>
            </w:r>
            <w:r w:rsidR="007C5107" w:rsidRPr="00D94C9A">
              <w:rPr>
                <w:rFonts w:cs="Arial"/>
                <w:noProof/>
              </w:rPr>
              <w:t> </w:t>
            </w:r>
            <w:r w:rsidR="007C5107" w:rsidRPr="00D94C9A">
              <w:rPr>
                <w:rFonts w:cs="Arial"/>
                <w:noProof/>
              </w:rPr>
              <w:t> </w:t>
            </w:r>
            <w:r w:rsidRPr="00D94C9A">
              <w:rPr>
                <w:rFonts w:cs="Arial"/>
                <w:noProof/>
              </w:rPr>
              <w:fldChar w:fldCharType="end"/>
            </w:r>
          </w:p>
        </w:tc>
      </w:tr>
    </w:tbl>
    <w:p w14:paraId="7EA3DF5B" w14:textId="0375B2A3" w:rsidR="008304EF" w:rsidRPr="00D94C9A" w:rsidRDefault="008304EF" w:rsidP="008304EF">
      <w:pPr>
        <w:rPr>
          <w:noProof/>
        </w:rPr>
      </w:pPr>
    </w:p>
    <w:p w14:paraId="77B16BFA" w14:textId="77777777" w:rsidR="00B0586D" w:rsidRPr="00D94C9A" w:rsidRDefault="00B0586D" w:rsidP="007679C4">
      <w:pPr>
        <w:rPr>
          <w:rFonts w:cs="Arial"/>
          <w:i/>
          <w:noProof/>
          <w:sz w:val="18"/>
        </w:rPr>
      </w:pPr>
    </w:p>
    <w:p w14:paraId="5FCF91CD" w14:textId="39195677" w:rsidR="00B0586D" w:rsidRPr="00D94C9A" w:rsidRDefault="00B0586D">
      <w:pPr>
        <w:rPr>
          <w:rFonts w:cs="Arial"/>
          <w:i/>
          <w:noProof/>
          <w:sz w:val="18"/>
        </w:rPr>
      </w:pPr>
      <w:r w:rsidRPr="00D94C9A">
        <w:rPr>
          <w:rFonts w:cs="Arial"/>
          <w:i/>
          <w:noProof/>
          <w:sz w:val="18"/>
        </w:rPr>
        <w:br w:type="page"/>
      </w:r>
    </w:p>
    <w:p w14:paraId="12785B05" w14:textId="0B864C0A" w:rsidR="00435FC6" w:rsidRPr="00D94C9A" w:rsidRDefault="00435FC6" w:rsidP="00B66C6C">
      <w:pPr>
        <w:pStyle w:val="berschrift1"/>
        <w:jc w:val="both"/>
        <w:rPr>
          <w:rFonts w:cs="Arial"/>
          <w:b w:val="0"/>
          <w:noProof/>
          <w:sz w:val="24"/>
        </w:rPr>
      </w:pPr>
      <w:bookmarkStart w:id="553" w:name="_Toc157691337"/>
      <w:r w:rsidRPr="00D94C9A">
        <w:rPr>
          <w:rFonts w:cs="Arial"/>
          <w:noProof/>
          <w:sz w:val="24"/>
        </w:rPr>
        <w:t>Erläuterungen und Ausfüllhinweise</w:t>
      </w:r>
      <w:bookmarkEnd w:id="553"/>
    </w:p>
    <w:p w14:paraId="2E4895ED" w14:textId="77777777" w:rsidR="00435FC6" w:rsidRPr="00D94C9A" w:rsidRDefault="00435FC6" w:rsidP="00B66C6C">
      <w:pPr>
        <w:spacing w:before="60"/>
        <w:jc w:val="both"/>
        <w:rPr>
          <w:rFonts w:cs="Arial"/>
          <w:bCs/>
          <w:noProof/>
        </w:rPr>
      </w:pPr>
    </w:p>
    <w:p w14:paraId="31AC6709" w14:textId="77777777" w:rsidR="00435FC6" w:rsidRPr="00D94C9A" w:rsidRDefault="00435FC6" w:rsidP="00B66C6C">
      <w:pPr>
        <w:jc w:val="both"/>
        <w:rPr>
          <w:rFonts w:cs="Arial"/>
          <w:noProof/>
          <w:u w:val="single"/>
        </w:rPr>
      </w:pPr>
      <w:r w:rsidRPr="00D94C9A">
        <w:rPr>
          <w:rFonts w:cs="Arial"/>
          <w:noProof/>
          <w:u w:val="single"/>
        </w:rPr>
        <w:t>Allgemein</w:t>
      </w:r>
    </w:p>
    <w:p w14:paraId="3DF9981D" w14:textId="77777777" w:rsidR="00435FC6" w:rsidRPr="00D94C9A" w:rsidRDefault="00435FC6" w:rsidP="00B66C6C">
      <w:pPr>
        <w:jc w:val="both"/>
        <w:rPr>
          <w:rFonts w:cs="Arial"/>
          <w:noProof/>
        </w:rPr>
      </w:pPr>
    </w:p>
    <w:p w14:paraId="2B4D7431" w14:textId="77777777" w:rsidR="00435FC6" w:rsidRPr="00D94C9A" w:rsidRDefault="00435FC6" w:rsidP="00B66C6C">
      <w:pPr>
        <w:pStyle w:val="Listenabsatz"/>
        <w:numPr>
          <w:ilvl w:val="0"/>
          <w:numId w:val="26"/>
        </w:numPr>
        <w:spacing w:before="60"/>
        <w:jc w:val="both"/>
        <w:rPr>
          <w:rFonts w:ascii="Arial" w:hAnsi="Arial" w:cs="Arial"/>
          <w:bCs/>
          <w:noProof/>
          <w:sz w:val="20"/>
          <w:szCs w:val="20"/>
        </w:rPr>
      </w:pPr>
      <w:r w:rsidRPr="00D94C9A">
        <w:rPr>
          <w:rFonts w:ascii="Arial" w:hAnsi="Arial" w:cs="Arial"/>
          <w:bCs/>
          <w:noProof/>
          <w:sz w:val="20"/>
          <w:szCs w:val="20"/>
        </w:rPr>
        <w:t>Sämtliche Angaben und Kennzahlen beziehen sich auf ein gesamtes Kalenderjahr.</w:t>
      </w:r>
    </w:p>
    <w:p w14:paraId="556F459B" w14:textId="77777777" w:rsidR="00435FC6" w:rsidRPr="00D94C9A" w:rsidRDefault="00435FC6" w:rsidP="00B66C6C">
      <w:pPr>
        <w:pStyle w:val="Listenabsatz"/>
        <w:numPr>
          <w:ilvl w:val="0"/>
          <w:numId w:val="26"/>
        </w:numPr>
        <w:spacing w:before="60" w:line="276" w:lineRule="auto"/>
        <w:jc w:val="both"/>
        <w:rPr>
          <w:rFonts w:ascii="Arial" w:hAnsi="Arial" w:cs="Arial"/>
          <w:bCs/>
          <w:noProof/>
          <w:sz w:val="20"/>
          <w:szCs w:val="20"/>
        </w:rPr>
      </w:pPr>
      <w:r w:rsidRPr="00D94C9A">
        <w:rPr>
          <w:rFonts w:ascii="Arial" w:hAnsi="Arial" w:cs="Arial"/>
          <w:noProof/>
          <w:sz w:val="20"/>
          <w:szCs w:val="20"/>
        </w:rPr>
        <w:t xml:space="preserve">Die unten angefügte Tabelle zeigt in der linken Spalte die detaillierten Anforderungen. Die Spalte „Erläuterung durch die Einrichtung“ bietet Platz zur ersten Stellungnahme durch die Einrichtung. </w:t>
      </w:r>
    </w:p>
    <w:p w14:paraId="28CE21ED" w14:textId="77777777" w:rsidR="00435FC6" w:rsidRPr="00D94C9A" w:rsidRDefault="00435FC6" w:rsidP="00B66C6C">
      <w:pPr>
        <w:pStyle w:val="Listenabsatz"/>
        <w:numPr>
          <w:ilvl w:val="0"/>
          <w:numId w:val="26"/>
        </w:numPr>
        <w:spacing w:before="60" w:line="276" w:lineRule="auto"/>
        <w:jc w:val="both"/>
        <w:rPr>
          <w:rFonts w:ascii="Arial" w:hAnsi="Arial" w:cs="Arial"/>
          <w:bCs/>
          <w:noProof/>
          <w:sz w:val="20"/>
          <w:szCs w:val="20"/>
        </w:rPr>
      </w:pPr>
      <w:r w:rsidRPr="00D94C9A">
        <w:rPr>
          <w:rFonts w:ascii="Arial" w:hAnsi="Arial" w:cs="Arial"/>
          <w:bCs/>
          <w:noProof/>
          <w:sz w:val="20"/>
          <w:szCs w:val="20"/>
        </w:rPr>
        <w:t xml:space="preserve">In das Feld </w:t>
      </w:r>
      <w:r w:rsidRPr="00D94C9A">
        <w:rPr>
          <w:rFonts w:ascii="Arial" w:hAnsi="Arial" w:cs="Arial"/>
          <w:b/>
          <w:bCs/>
          <w:noProof/>
          <w:sz w:val="20"/>
          <w:szCs w:val="20"/>
        </w:rPr>
        <w:t>„Weitergehende Beschreibung durch die Einrichtung“</w:t>
      </w:r>
      <w:r w:rsidRPr="00D94C9A">
        <w:rPr>
          <w:rFonts w:ascii="Arial" w:hAnsi="Arial" w:cs="Arial"/>
          <w:bCs/>
          <w:noProof/>
          <w:sz w:val="20"/>
          <w:szCs w:val="20"/>
        </w:rPr>
        <w:t xml:space="preserve"> sollen weitere Details, die die Anforderung betreffen, durch die Einrichtung erläutert werden.</w:t>
      </w:r>
    </w:p>
    <w:p w14:paraId="07BA2CA1" w14:textId="77777777" w:rsidR="00435FC6" w:rsidRPr="00D94C9A" w:rsidRDefault="00435FC6" w:rsidP="00B66C6C">
      <w:pPr>
        <w:pStyle w:val="Listenabsatz"/>
        <w:jc w:val="both"/>
        <w:rPr>
          <w:rFonts w:ascii="Arial" w:hAnsi="Arial" w:cs="Arial"/>
          <w:noProof/>
          <w:sz w:val="20"/>
          <w:szCs w:val="20"/>
        </w:rPr>
      </w:pPr>
    </w:p>
    <w:p w14:paraId="0C4EBFDC" w14:textId="77777777" w:rsidR="00435FC6" w:rsidRPr="00D94C9A" w:rsidRDefault="00435FC6" w:rsidP="00B66C6C">
      <w:pPr>
        <w:pStyle w:val="Listenabsatz"/>
        <w:numPr>
          <w:ilvl w:val="0"/>
          <w:numId w:val="26"/>
        </w:numPr>
        <w:jc w:val="both"/>
        <w:rPr>
          <w:rFonts w:ascii="Arial" w:hAnsi="Arial" w:cs="Arial"/>
          <w:noProof/>
          <w:sz w:val="20"/>
          <w:szCs w:val="20"/>
          <w:u w:val="single"/>
        </w:rPr>
      </w:pPr>
      <w:r w:rsidRPr="00D94C9A">
        <w:rPr>
          <w:rFonts w:ascii="Arial" w:hAnsi="Arial" w:cs="Arial"/>
          <w:noProof/>
          <w:sz w:val="20"/>
          <w:szCs w:val="20"/>
          <w:u w:val="single"/>
        </w:rPr>
        <w:t>Kap. 1.1.1</w:t>
      </w:r>
    </w:p>
    <w:p w14:paraId="44230FB5" w14:textId="77777777" w:rsidR="00435FC6" w:rsidRPr="00D94C9A" w:rsidRDefault="00435FC6" w:rsidP="00B66C6C">
      <w:pPr>
        <w:pStyle w:val="Listenabsatz"/>
        <w:spacing w:before="60"/>
        <w:jc w:val="both"/>
        <w:rPr>
          <w:rFonts w:ascii="Arial" w:hAnsi="Arial" w:cs="Arial"/>
          <w:bCs/>
          <w:noProof/>
          <w:sz w:val="20"/>
          <w:szCs w:val="20"/>
        </w:rPr>
      </w:pPr>
      <w:r w:rsidRPr="00D94C9A">
        <w:rPr>
          <w:rFonts w:ascii="Arial" w:hAnsi="Arial" w:cs="Arial"/>
          <w:noProof/>
          <w:sz w:val="20"/>
          <w:szCs w:val="20"/>
        </w:rPr>
        <w:t>In den Vereinbarungen sind folgende Punkte zu regeln:</w:t>
      </w:r>
    </w:p>
    <w:p w14:paraId="101E7E77" w14:textId="77777777" w:rsidR="00435FC6" w:rsidRPr="00D94C9A" w:rsidRDefault="00435FC6" w:rsidP="00B66C6C">
      <w:pPr>
        <w:pStyle w:val="Listenabsatz"/>
        <w:numPr>
          <w:ilvl w:val="0"/>
          <w:numId w:val="22"/>
        </w:numPr>
        <w:spacing w:line="276" w:lineRule="auto"/>
        <w:jc w:val="both"/>
        <w:rPr>
          <w:rFonts w:ascii="Arial" w:hAnsi="Arial" w:cs="Arial"/>
          <w:noProof/>
          <w:sz w:val="20"/>
          <w:szCs w:val="20"/>
        </w:rPr>
      </w:pPr>
      <w:r w:rsidRPr="00D94C9A">
        <w:rPr>
          <w:rFonts w:ascii="Arial" w:hAnsi="Arial" w:cs="Arial"/>
          <w:noProof/>
          <w:sz w:val="20"/>
          <w:szCs w:val="20"/>
        </w:rPr>
        <w:t>Sicherstellung der Verfügbarkeit</w:t>
      </w:r>
    </w:p>
    <w:p w14:paraId="7CE66601" w14:textId="77777777" w:rsidR="00435FC6" w:rsidRPr="00D94C9A" w:rsidRDefault="00435FC6" w:rsidP="00B66C6C">
      <w:pPr>
        <w:pStyle w:val="Listenabsatz"/>
        <w:numPr>
          <w:ilvl w:val="0"/>
          <w:numId w:val="22"/>
        </w:numPr>
        <w:spacing w:line="276" w:lineRule="auto"/>
        <w:jc w:val="both"/>
        <w:rPr>
          <w:rFonts w:ascii="Arial" w:hAnsi="Arial" w:cs="Arial"/>
          <w:noProof/>
          <w:sz w:val="20"/>
          <w:szCs w:val="20"/>
        </w:rPr>
      </w:pPr>
      <w:r w:rsidRPr="00D94C9A">
        <w:rPr>
          <w:rFonts w:ascii="Arial" w:hAnsi="Arial" w:cs="Arial"/>
          <w:noProof/>
          <w:sz w:val="20"/>
          <w:szCs w:val="20"/>
        </w:rPr>
        <w:t>Beschreibung der für die Palliativstation relevanten Behandlungsprozesse unter Berücksichtigung der Schnittstellen</w:t>
      </w:r>
    </w:p>
    <w:p w14:paraId="2DE43F35" w14:textId="77777777" w:rsidR="00435FC6" w:rsidRPr="00D94C9A" w:rsidRDefault="00435FC6" w:rsidP="00B66C6C">
      <w:pPr>
        <w:pStyle w:val="Listenabsatz"/>
        <w:numPr>
          <w:ilvl w:val="0"/>
          <w:numId w:val="22"/>
        </w:numPr>
        <w:spacing w:line="276" w:lineRule="auto"/>
        <w:jc w:val="both"/>
        <w:rPr>
          <w:rFonts w:ascii="Arial" w:hAnsi="Arial" w:cs="Arial"/>
          <w:noProof/>
          <w:sz w:val="20"/>
          <w:szCs w:val="20"/>
        </w:rPr>
      </w:pPr>
      <w:r w:rsidRPr="00D94C9A">
        <w:rPr>
          <w:rFonts w:ascii="Arial" w:hAnsi="Arial" w:cs="Arial"/>
          <w:noProof/>
          <w:sz w:val="20"/>
          <w:szCs w:val="20"/>
        </w:rPr>
        <w:t>Verpflichtung zur Umsetzung ausgewiesener Leitlinien</w:t>
      </w:r>
    </w:p>
    <w:p w14:paraId="28599E0F" w14:textId="77777777" w:rsidR="00435FC6" w:rsidRPr="00D94C9A" w:rsidRDefault="00435FC6" w:rsidP="00B66C6C">
      <w:pPr>
        <w:pStyle w:val="Listenabsatz"/>
        <w:numPr>
          <w:ilvl w:val="0"/>
          <w:numId w:val="22"/>
        </w:numPr>
        <w:spacing w:line="276" w:lineRule="auto"/>
        <w:jc w:val="both"/>
        <w:rPr>
          <w:rFonts w:ascii="Arial" w:hAnsi="Arial" w:cs="Arial"/>
          <w:noProof/>
          <w:sz w:val="20"/>
          <w:szCs w:val="20"/>
        </w:rPr>
      </w:pPr>
      <w:r w:rsidRPr="00D94C9A">
        <w:rPr>
          <w:rFonts w:ascii="Arial" w:hAnsi="Arial" w:cs="Arial"/>
          <w:noProof/>
          <w:sz w:val="20"/>
          <w:szCs w:val="20"/>
        </w:rPr>
        <w:t>Beschreibung der Zusammenarbeit hinsichtlich der Dokumentation</w:t>
      </w:r>
    </w:p>
    <w:p w14:paraId="11117C12" w14:textId="77777777" w:rsidR="00435FC6" w:rsidRPr="00D94C9A" w:rsidRDefault="00435FC6" w:rsidP="00B66C6C">
      <w:pPr>
        <w:pStyle w:val="Listenabsatz"/>
        <w:numPr>
          <w:ilvl w:val="0"/>
          <w:numId w:val="22"/>
        </w:numPr>
        <w:spacing w:line="276" w:lineRule="auto"/>
        <w:jc w:val="both"/>
        <w:rPr>
          <w:rFonts w:ascii="Arial" w:hAnsi="Arial" w:cs="Arial"/>
          <w:noProof/>
          <w:sz w:val="20"/>
          <w:szCs w:val="20"/>
        </w:rPr>
      </w:pPr>
      <w:r w:rsidRPr="00D94C9A">
        <w:rPr>
          <w:rFonts w:ascii="Arial" w:hAnsi="Arial" w:cs="Arial"/>
          <w:noProof/>
          <w:sz w:val="20"/>
          <w:szCs w:val="20"/>
        </w:rPr>
        <w:t>Bereitschaftserklärung für die Zusammenarbeit hinsichtlich interner/externer Audits</w:t>
      </w:r>
    </w:p>
    <w:p w14:paraId="66D1711D" w14:textId="77777777" w:rsidR="00435FC6" w:rsidRPr="00D94C9A" w:rsidRDefault="00435FC6" w:rsidP="00B66C6C">
      <w:pPr>
        <w:pStyle w:val="Listenabsatz"/>
        <w:numPr>
          <w:ilvl w:val="0"/>
          <w:numId w:val="22"/>
        </w:numPr>
        <w:spacing w:line="276" w:lineRule="auto"/>
        <w:jc w:val="both"/>
        <w:rPr>
          <w:rFonts w:ascii="Arial" w:hAnsi="Arial" w:cs="Arial"/>
          <w:noProof/>
          <w:sz w:val="20"/>
          <w:szCs w:val="20"/>
        </w:rPr>
      </w:pPr>
      <w:r w:rsidRPr="00D94C9A">
        <w:rPr>
          <w:rFonts w:ascii="Arial" w:hAnsi="Arial" w:cs="Arial"/>
          <w:noProof/>
          <w:sz w:val="20"/>
          <w:szCs w:val="20"/>
        </w:rPr>
        <w:t>Verpflichtungserklärung für die Einhaltung der Kriterien der Fachlichen Anforderungen an Palliativstationen sowie der jährlichen Bereitstellung der relevanten Daten</w:t>
      </w:r>
    </w:p>
    <w:p w14:paraId="0BED56AE" w14:textId="77777777" w:rsidR="00435FC6" w:rsidRPr="00D94C9A" w:rsidRDefault="00435FC6" w:rsidP="00B66C6C">
      <w:pPr>
        <w:pStyle w:val="Listenabsatz"/>
        <w:numPr>
          <w:ilvl w:val="0"/>
          <w:numId w:val="22"/>
        </w:numPr>
        <w:spacing w:line="276" w:lineRule="auto"/>
        <w:jc w:val="both"/>
        <w:rPr>
          <w:rFonts w:ascii="Arial" w:hAnsi="Arial" w:cs="Arial"/>
          <w:noProof/>
          <w:sz w:val="20"/>
          <w:szCs w:val="20"/>
        </w:rPr>
      </w:pPr>
      <w:r w:rsidRPr="00D94C9A">
        <w:rPr>
          <w:rFonts w:ascii="Arial" w:hAnsi="Arial" w:cs="Arial"/>
          <w:noProof/>
          <w:sz w:val="20"/>
          <w:szCs w:val="20"/>
        </w:rPr>
        <w:t>Einverständniserklärung des Netzwerkpartners, öffentlich als Teil des Behandlungsteams ausgewiesen zu werden (z. B. Homepage)</w:t>
      </w:r>
    </w:p>
    <w:p w14:paraId="2B230F54" w14:textId="77777777" w:rsidR="00435FC6" w:rsidRPr="00D94C9A" w:rsidRDefault="00435FC6" w:rsidP="00B66C6C">
      <w:pPr>
        <w:jc w:val="both"/>
        <w:rPr>
          <w:rFonts w:cs="Arial"/>
          <w:noProof/>
        </w:rPr>
      </w:pPr>
    </w:p>
    <w:p w14:paraId="7B0FD33E" w14:textId="6BBF5822" w:rsidR="00435FC6" w:rsidRPr="00D94C9A" w:rsidRDefault="00435FC6" w:rsidP="00B66C6C">
      <w:pPr>
        <w:pStyle w:val="Listenabsatz"/>
        <w:numPr>
          <w:ilvl w:val="0"/>
          <w:numId w:val="26"/>
        </w:numPr>
        <w:jc w:val="both"/>
        <w:rPr>
          <w:rFonts w:ascii="Arial" w:hAnsi="Arial" w:cs="Arial"/>
          <w:noProof/>
          <w:sz w:val="20"/>
          <w:szCs w:val="20"/>
          <w:u w:val="single"/>
        </w:rPr>
      </w:pPr>
      <w:r w:rsidRPr="00D94C9A">
        <w:rPr>
          <w:rFonts w:ascii="Arial" w:hAnsi="Arial" w:cs="Arial"/>
          <w:noProof/>
          <w:sz w:val="20"/>
          <w:szCs w:val="20"/>
          <w:u w:val="single"/>
        </w:rPr>
        <w:t>Kap. 1.2.</w:t>
      </w:r>
      <w:r w:rsidR="007D2347" w:rsidRPr="00D94C9A">
        <w:rPr>
          <w:rFonts w:ascii="Arial" w:hAnsi="Arial" w:cs="Arial"/>
          <w:noProof/>
          <w:sz w:val="20"/>
          <w:szCs w:val="20"/>
          <w:u w:val="single"/>
        </w:rPr>
        <w:t>3</w:t>
      </w:r>
    </w:p>
    <w:p w14:paraId="2927E78A" w14:textId="77777777" w:rsidR="00435FC6" w:rsidRPr="00D94C9A" w:rsidRDefault="00435FC6" w:rsidP="00B66C6C">
      <w:pPr>
        <w:ind w:left="708"/>
        <w:jc w:val="both"/>
        <w:rPr>
          <w:rFonts w:cs="Arial"/>
          <w:noProof/>
        </w:rPr>
      </w:pPr>
      <w:r w:rsidRPr="00D94C9A">
        <w:rPr>
          <w:rFonts w:cs="Arial"/>
          <w:noProof/>
        </w:rPr>
        <w:t>Inhalte der Supervision/Praxisbegleitung können sein:</w:t>
      </w:r>
    </w:p>
    <w:p w14:paraId="7AEA4FE7" w14:textId="77777777" w:rsidR="00435FC6" w:rsidRPr="00D94C9A" w:rsidRDefault="00435FC6" w:rsidP="00B66C6C">
      <w:pPr>
        <w:ind w:left="708"/>
        <w:jc w:val="both"/>
        <w:rPr>
          <w:rFonts w:cs="Arial"/>
          <w:noProof/>
        </w:rPr>
      </w:pPr>
      <w:r w:rsidRPr="00D94C9A">
        <w:rPr>
          <w:rFonts w:cs="Arial"/>
          <w:noProof/>
        </w:rPr>
        <w:t>Gruppen und Teams, Führungshandeln, Kooperation mit Angehörigen, Stärkung der Professionellen, Umgang mit der Dynamik komplexer Systeme, Belastungsbilanz der Helfenden, Umgang mit der besonderen gesellschaftlichen und politischen Aufmerksamkeit, die diesen Bereich zunehmend betrifft.</w:t>
      </w:r>
    </w:p>
    <w:p w14:paraId="0A0848A8" w14:textId="77777777" w:rsidR="00435FC6" w:rsidRPr="00D94C9A" w:rsidRDefault="00435FC6" w:rsidP="00B66C6C">
      <w:pPr>
        <w:jc w:val="both"/>
        <w:rPr>
          <w:rFonts w:cs="Arial"/>
          <w:noProof/>
        </w:rPr>
      </w:pPr>
    </w:p>
    <w:p w14:paraId="7AD812B2" w14:textId="22F7E619" w:rsidR="00435FC6" w:rsidRPr="00D94C9A" w:rsidRDefault="00435FC6" w:rsidP="00B66C6C">
      <w:pPr>
        <w:pStyle w:val="Listenabsatz"/>
        <w:numPr>
          <w:ilvl w:val="0"/>
          <w:numId w:val="26"/>
        </w:numPr>
        <w:jc w:val="both"/>
        <w:rPr>
          <w:rFonts w:ascii="Arial" w:hAnsi="Arial" w:cs="Arial"/>
          <w:noProof/>
          <w:sz w:val="20"/>
          <w:szCs w:val="20"/>
          <w:u w:val="single"/>
        </w:rPr>
      </w:pPr>
      <w:r w:rsidRPr="00D94C9A">
        <w:rPr>
          <w:rFonts w:ascii="Arial" w:hAnsi="Arial" w:cs="Arial"/>
          <w:noProof/>
          <w:sz w:val="20"/>
          <w:szCs w:val="20"/>
          <w:u w:val="single"/>
        </w:rPr>
        <w:t>Kap. 1.2.</w:t>
      </w:r>
      <w:r w:rsidR="007D2347" w:rsidRPr="00D94C9A">
        <w:rPr>
          <w:rFonts w:ascii="Arial" w:hAnsi="Arial" w:cs="Arial"/>
          <w:noProof/>
          <w:sz w:val="20"/>
          <w:szCs w:val="20"/>
          <w:u w:val="single"/>
        </w:rPr>
        <w:t>4</w:t>
      </w:r>
    </w:p>
    <w:p w14:paraId="4E52234F" w14:textId="77777777" w:rsidR="00435FC6" w:rsidRPr="00D94C9A" w:rsidRDefault="00435FC6" w:rsidP="00B66C6C">
      <w:pPr>
        <w:ind w:left="708"/>
        <w:jc w:val="both"/>
        <w:rPr>
          <w:rFonts w:cs="Arial"/>
          <w:noProof/>
          <w:color w:val="000000"/>
        </w:rPr>
      </w:pPr>
      <w:r w:rsidRPr="00D94C9A">
        <w:rPr>
          <w:rFonts w:cs="Arial"/>
          <w:noProof/>
          <w:color w:val="000000"/>
        </w:rPr>
        <w:t>Inhalte der ethischen Fallbesprechung können sein:</w:t>
      </w:r>
    </w:p>
    <w:p w14:paraId="40217639" w14:textId="77777777" w:rsidR="00435FC6" w:rsidRPr="00D94C9A" w:rsidRDefault="00435FC6" w:rsidP="00B66C6C">
      <w:pPr>
        <w:pStyle w:val="Listenabsatz"/>
        <w:numPr>
          <w:ilvl w:val="0"/>
          <w:numId w:val="22"/>
        </w:numPr>
        <w:spacing w:line="276" w:lineRule="auto"/>
        <w:jc w:val="both"/>
        <w:rPr>
          <w:rFonts w:ascii="Arial" w:hAnsi="Arial" w:cs="Arial"/>
          <w:noProof/>
          <w:sz w:val="20"/>
          <w:szCs w:val="20"/>
        </w:rPr>
      </w:pPr>
      <w:r w:rsidRPr="00D94C9A">
        <w:rPr>
          <w:rFonts w:ascii="Arial" w:hAnsi="Arial" w:cs="Arial"/>
          <w:noProof/>
          <w:sz w:val="20"/>
          <w:szCs w:val="20"/>
        </w:rPr>
        <w:t>Therapiezieländerung</w:t>
      </w:r>
    </w:p>
    <w:p w14:paraId="5EC15175" w14:textId="77777777" w:rsidR="00435FC6" w:rsidRPr="00D94C9A" w:rsidRDefault="00435FC6" w:rsidP="00B66C6C">
      <w:pPr>
        <w:pStyle w:val="Listenabsatz"/>
        <w:numPr>
          <w:ilvl w:val="0"/>
          <w:numId w:val="22"/>
        </w:numPr>
        <w:spacing w:line="276" w:lineRule="auto"/>
        <w:jc w:val="both"/>
        <w:rPr>
          <w:rFonts w:ascii="Arial" w:hAnsi="Arial" w:cs="Arial"/>
          <w:noProof/>
          <w:sz w:val="20"/>
          <w:szCs w:val="20"/>
        </w:rPr>
      </w:pPr>
      <w:r w:rsidRPr="00D94C9A">
        <w:rPr>
          <w:rFonts w:ascii="Arial" w:hAnsi="Arial" w:cs="Arial"/>
          <w:noProof/>
          <w:sz w:val="20"/>
          <w:szCs w:val="20"/>
        </w:rPr>
        <w:t xml:space="preserve">Verzicht auf lebenserhaltende Maßnahmen </w:t>
      </w:r>
    </w:p>
    <w:p w14:paraId="395ECCCC" w14:textId="77777777" w:rsidR="00435FC6" w:rsidRPr="00D94C9A" w:rsidRDefault="00435FC6" w:rsidP="00B66C6C">
      <w:pPr>
        <w:pStyle w:val="Listenabsatz"/>
        <w:numPr>
          <w:ilvl w:val="0"/>
          <w:numId w:val="22"/>
        </w:numPr>
        <w:spacing w:line="276" w:lineRule="auto"/>
        <w:jc w:val="both"/>
        <w:rPr>
          <w:rFonts w:ascii="Arial" w:hAnsi="Arial" w:cs="Arial"/>
          <w:noProof/>
          <w:sz w:val="20"/>
          <w:szCs w:val="20"/>
        </w:rPr>
      </w:pPr>
      <w:r w:rsidRPr="00D94C9A">
        <w:rPr>
          <w:rFonts w:ascii="Arial" w:hAnsi="Arial" w:cs="Arial"/>
          <w:noProof/>
          <w:sz w:val="20"/>
          <w:szCs w:val="20"/>
        </w:rPr>
        <w:t xml:space="preserve">Abwehrverhalten bei pflegerischen Maßnahmen </w:t>
      </w:r>
    </w:p>
    <w:p w14:paraId="04E3790B" w14:textId="77777777" w:rsidR="00435FC6" w:rsidRPr="00D94C9A" w:rsidRDefault="00435FC6" w:rsidP="00B66C6C">
      <w:pPr>
        <w:pStyle w:val="Listenabsatz"/>
        <w:numPr>
          <w:ilvl w:val="0"/>
          <w:numId w:val="22"/>
        </w:numPr>
        <w:spacing w:line="276" w:lineRule="auto"/>
        <w:jc w:val="both"/>
        <w:rPr>
          <w:rFonts w:ascii="Arial" w:hAnsi="Arial" w:cs="Arial"/>
          <w:noProof/>
          <w:sz w:val="20"/>
          <w:szCs w:val="20"/>
        </w:rPr>
      </w:pPr>
      <w:r w:rsidRPr="00D94C9A">
        <w:rPr>
          <w:rFonts w:ascii="Arial" w:hAnsi="Arial" w:cs="Arial"/>
          <w:noProof/>
          <w:sz w:val="20"/>
          <w:szCs w:val="20"/>
        </w:rPr>
        <w:t>Konflikte mit Angehörigen</w:t>
      </w:r>
    </w:p>
    <w:p w14:paraId="25A740B0" w14:textId="77777777" w:rsidR="00435FC6" w:rsidRPr="00D94C9A" w:rsidRDefault="00435FC6" w:rsidP="00B66C6C">
      <w:pPr>
        <w:pStyle w:val="Listenabsatz"/>
        <w:numPr>
          <w:ilvl w:val="0"/>
          <w:numId w:val="22"/>
        </w:numPr>
        <w:spacing w:line="276" w:lineRule="auto"/>
        <w:jc w:val="both"/>
        <w:rPr>
          <w:rFonts w:ascii="Arial" w:hAnsi="Arial" w:cs="Arial"/>
          <w:noProof/>
          <w:sz w:val="20"/>
          <w:szCs w:val="20"/>
        </w:rPr>
      </w:pPr>
      <w:r w:rsidRPr="00D94C9A">
        <w:rPr>
          <w:rFonts w:ascii="Arial" w:hAnsi="Arial" w:cs="Arial"/>
          <w:noProof/>
          <w:sz w:val="20"/>
          <w:szCs w:val="20"/>
        </w:rPr>
        <w:t>Konflikte zwischen den Berufsgruppen usw.</w:t>
      </w:r>
    </w:p>
    <w:p w14:paraId="1C69616D" w14:textId="77777777" w:rsidR="00435FC6" w:rsidRPr="00D94C9A" w:rsidRDefault="00435FC6" w:rsidP="00B66C6C">
      <w:pPr>
        <w:jc w:val="both"/>
        <w:rPr>
          <w:noProof/>
        </w:rPr>
      </w:pPr>
      <w:r w:rsidRPr="00D94C9A">
        <w:rPr>
          <w:noProof/>
        </w:rPr>
        <w:br w:type="page"/>
      </w:r>
    </w:p>
    <w:p w14:paraId="42A1A6A8" w14:textId="77777777" w:rsidR="00435FC6" w:rsidRPr="00D94C9A" w:rsidRDefault="00435FC6" w:rsidP="00435FC6">
      <w:pPr>
        <w:pStyle w:val="berschrift1"/>
        <w:rPr>
          <w:rFonts w:cs="Arial"/>
          <w:noProof/>
          <w:color w:val="000000" w:themeColor="text1"/>
          <w:sz w:val="24"/>
        </w:rPr>
      </w:pPr>
      <w:bookmarkStart w:id="554" w:name="_Toc157691338"/>
      <w:r w:rsidRPr="00D94C9A">
        <w:rPr>
          <w:rFonts w:cs="Arial"/>
          <w:noProof/>
          <w:color w:val="000000" w:themeColor="text1"/>
          <w:sz w:val="24"/>
        </w:rPr>
        <w:t>Begriffserläuterungen</w:t>
      </w:r>
      <w:bookmarkEnd w:id="554"/>
    </w:p>
    <w:p w14:paraId="02DEE5A5" w14:textId="77777777" w:rsidR="00435FC6" w:rsidRPr="00D94C9A" w:rsidRDefault="00435FC6" w:rsidP="00435FC6">
      <w:pPr>
        <w:spacing w:before="60" w:line="276" w:lineRule="auto"/>
        <w:jc w:val="both"/>
        <w:rPr>
          <w:rFonts w:cs="Arial"/>
          <w:noProof/>
          <w:color w:val="000000" w:themeColor="text1"/>
        </w:rPr>
      </w:pPr>
    </w:p>
    <w:p w14:paraId="7D306868" w14:textId="6D4243D4" w:rsidR="00845D0D" w:rsidRPr="00D94C9A" w:rsidRDefault="00845D0D" w:rsidP="00845D0D">
      <w:pPr>
        <w:rPr>
          <w:rFonts w:cs="Arial"/>
          <w:b/>
          <w:noProof/>
          <w:u w:val="single"/>
        </w:rPr>
      </w:pPr>
      <w:r w:rsidRPr="00D94C9A">
        <w:rPr>
          <w:rFonts w:cs="Arial"/>
          <w:b/>
          <w:noProof/>
          <w:u w:val="single"/>
        </w:rPr>
        <w:t>Kriterien für das Zertifikat Palliativpsychologie</w:t>
      </w:r>
    </w:p>
    <w:p w14:paraId="2230FC3A" w14:textId="1BB36986" w:rsidR="00554593" w:rsidRPr="00D94C9A" w:rsidRDefault="00554593" w:rsidP="00845D0D">
      <w:pPr>
        <w:rPr>
          <w:rFonts w:cs="Arial"/>
          <w:b/>
          <w:noProof/>
          <w:u w:val="single"/>
        </w:rPr>
      </w:pPr>
    </w:p>
    <w:tbl>
      <w:tblPr>
        <w:tblStyle w:val="Tabellenraster"/>
        <w:tblW w:w="5000" w:type="pct"/>
        <w:tblLayout w:type="fixed"/>
        <w:tblLook w:val="04A0" w:firstRow="1" w:lastRow="0" w:firstColumn="1" w:lastColumn="0" w:noHBand="0" w:noVBand="1"/>
      </w:tblPr>
      <w:tblGrid>
        <w:gridCol w:w="2355"/>
        <w:gridCol w:w="1439"/>
        <w:gridCol w:w="597"/>
        <w:gridCol w:w="433"/>
        <w:gridCol w:w="1136"/>
        <w:gridCol w:w="877"/>
        <w:gridCol w:w="556"/>
        <w:gridCol w:w="214"/>
        <w:gridCol w:w="392"/>
        <w:gridCol w:w="1657"/>
      </w:tblGrid>
      <w:tr w:rsidR="0055770F" w:rsidRPr="00D94C9A" w14:paraId="2F94B980" w14:textId="77777777" w:rsidTr="006C5FF3">
        <w:tc>
          <w:tcPr>
            <w:tcW w:w="1220" w:type="pct"/>
          </w:tcPr>
          <w:p w14:paraId="3FD53339" w14:textId="77777777" w:rsidR="0055770F" w:rsidRPr="00D94C9A" w:rsidRDefault="0055770F" w:rsidP="009E46CC">
            <w:pPr>
              <w:rPr>
                <w:noProof/>
              </w:rPr>
            </w:pPr>
          </w:p>
        </w:tc>
        <w:tc>
          <w:tcPr>
            <w:tcW w:w="3780" w:type="pct"/>
            <w:gridSpan w:val="9"/>
          </w:tcPr>
          <w:p w14:paraId="711AE373" w14:textId="77777777" w:rsidR="0055770F" w:rsidRPr="00D94C9A" w:rsidRDefault="0055770F" w:rsidP="009E46CC">
            <w:pPr>
              <w:rPr>
                <w:i/>
                <w:iCs/>
                <w:noProof/>
              </w:rPr>
            </w:pPr>
            <w:r w:rsidRPr="00D94C9A">
              <w:rPr>
                <w:i/>
                <w:iCs/>
                <w:noProof/>
              </w:rPr>
              <w:t>Analog Zertifikat Palliativpsychologie oder mit (min. angefangener) Psychotherapieausbildung</w:t>
            </w:r>
          </w:p>
        </w:tc>
      </w:tr>
      <w:tr w:rsidR="0055770F" w:rsidRPr="00D94C9A" w14:paraId="3445E813" w14:textId="77777777" w:rsidTr="006C5FF3">
        <w:tc>
          <w:tcPr>
            <w:tcW w:w="1220" w:type="pct"/>
            <w:shd w:val="clear" w:color="auto" w:fill="F2F2F2" w:themeFill="background1" w:themeFillShade="F2"/>
          </w:tcPr>
          <w:p w14:paraId="779D2DC0" w14:textId="77777777" w:rsidR="0055770F" w:rsidRPr="00D94C9A" w:rsidRDefault="0055770F" w:rsidP="009E46CC">
            <w:pPr>
              <w:rPr>
                <w:noProof/>
                <w:sz w:val="18"/>
                <w:szCs w:val="18"/>
              </w:rPr>
            </w:pPr>
            <w:r w:rsidRPr="00D94C9A">
              <w:rPr>
                <w:noProof/>
                <w:sz w:val="18"/>
                <w:szCs w:val="18"/>
              </w:rPr>
              <w:t>1.Studiumsabschluss</w:t>
            </w:r>
          </w:p>
        </w:tc>
        <w:tc>
          <w:tcPr>
            <w:tcW w:w="3780" w:type="pct"/>
            <w:gridSpan w:val="9"/>
          </w:tcPr>
          <w:p w14:paraId="63F11F2D" w14:textId="71A215BE" w:rsidR="0055770F" w:rsidRPr="00D94C9A" w:rsidRDefault="0055770F" w:rsidP="009E46CC">
            <w:pPr>
              <w:rPr>
                <w:noProof/>
                <w:sz w:val="18"/>
                <w:szCs w:val="18"/>
              </w:rPr>
            </w:pPr>
            <w:r w:rsidRPr="00D94C9A">
              <w:rPr>
                <w:noProof/>
                <w:sz w:val="18"/>
                <w:szCs w:val="18"/>
              </w:rPr>
              <w:t>Psychologin</w:t>
            </w:r>
            <w:r w:rsidR="00EB01A3" w:rsidRPr="00D94C9A">
              <w:rPr>
                <w:noProof/>
                <w:sz w:val="18"/>
                <w:szCs w:val="18"/>
              </w:rPr>
              <w:t xml:space="preserve"> oder Psychologe</w:t>
            </w:r>
            <w:r w:rsidRPr="00D94C9A">
              <w:rPr>
                <w:noProof/>
                <w:sz w:val="18"/>
                <w:szCs w:val="18"/>
              </w:rPr>
              <w:t xml:space="preserve"> mit Abschluss Diplom, oder Bachelor und Master</w:t>
            </w:r>
          </w:p>
        </w:tc>
      </w:tr>
      <w:tr w:rsidR="0055770F" w:rsidRPr="00D94C9A" w14:paraId="119DEE7A" w14:textId="77777777" w:rsidTr="006C5FF3">
        <w:tc>
          <w:tcPr>
            <w:tcW w:w="1220" w:type="pct"/>
            <w:shd w:val="clear" w:color="auto" w:fill="F2F2F2" w:themeFill="background1" w:themeFillShade="F2"/>
          </w:tcPr>
          <w:p w14:paraId="78E4FBDD" w14:textId="77777777" w:rsidR="0055770F" w:rsidRPr="00D94C9A" w:rsidRDefault="0055770F" w:rsidP="009E46CC">
            <w:pPr>
              <w:rPr>
                <w:noProof/>
                <w:sz w:val="18"/>
                <w:szCs w:val="18"/>
              </w:rPr>
            </w:pPr>
            <w:r w:rsidRPr="00D94C9A">
              <w:rPr>
                <w:noProof/>
                <w:sz w:val="18"/>
                <w:szCs w:val="18"/>
              </w:rPr>
              <w:t>2.Nachweis von Kompetenzen für das Tätigkeitsfeld in Gesprächsführung/Beratung</w:t>
            </w:r>
          </w:p>
        </w:tc>
        <w:tc>
          <w:tcPr>
            <w:tcW w:w="745" w:type="pct"/>
            <w:tcBorders>
              <w:right w:val="nil"/>
            </w:tcBorders>
          </w:tcPr>
          <w:p w14:paraId="039F3AC2" w14:textId="77777777" w:rsidR="0055770F" w:rsidRPr="00D94C9A" w:rsidRDefault="0055770F" w:rsidP="009E46CC">
            <w:pPr>
              <w:rPr>
                <w:noProof/>
                <w:sz w:val="18"/>
                <w:szCs w:val="18"/>
              </w:rPr>
            </w:pPr>
            <w:r w:rsidRPr="00D94C9A">
              <w:rPr>
                <w:noProof/>
                <w:sz w:val="18"/>
                <w:szCs w:val="18"/>
              </w:rPr>
              <w:t>Berufserfahrung klinische Psychologie oder Gesundheits-psychologie min. 2 J. VZ/3 J. TZ (50%)</w:t>
            </w:r>
          </w:p>
        </w:tc>
        <w:tc>
          <w:tcPr>
            <w:tcW w:w="309" w:type="pct"/>
            <w:tcBorders>
              <w:left w:val="nil"/>
              <w:right w:val="nil"/>
            </w:tcBorders>
            <w:shd w:val="clear" w:color="auto" w:fill="D9D9D9" w:themeFill="background1" w:themeFillShade="D9"/>
          </w:tcPr>
          <w:p w14:paraId="0E9DE67E" w14:textId="77777777" w:rsidR="0055770F" w:rsidRPr="00D94C9A" w:rsidRDefault="0055770F" w:rsidP="009E46CC">
            <w:pPr>
              <w:jc w:val="center"/>
              <w:rPr>
                <w:noProof/>
                <w:sz w:val="18"/>
                <w:szCs w:val="18"/>
              </w:rPr>
            </w:pPr>
          </w:p>
          <w:p w14:paraId="5AA02439" w14:textId="77777777" w:rsidR="0055770F" w:rsidRPr="00D94C9A" w:rsidRDefault="0055770F" w:rsidP="009E46CC">
            <w:pPr>
              <w:jc w:val="center"/>
              <w:rPr>
                <w:noProof/>
                <w:sz w:val="18"/>
                <w:szCs w:val="18"/>
              </w:rPr>
            </w:pPr>
          </w:p>
          <w:p w14:paraId="4C9A7E3D" w14:textId="77777777" w:rsidR="0055770F" w:rsidRPr="00D94C9A" w:rsidRDefault="0055770F" w:rsidP="009E46CC">
            <w:pPr>
              <w:jc w:val="center"/>
              <w:rPr>
                <w:noProof/>
                <w:sz w:val="18"/>
                <w:szCs w:val="18"/>
              </w:rPr>
            </w:pPr>
          </w:p>
          <w:p w14:paraId="5DE9DAB3" w14:textId="77777777" w:rsidR="0055770F" w:rsidRPr="00D94C9A" w:rsidRDefault="0055770F" w:rsidP="009E46CC">
            <w:pPr>
              <w:jc w:val="center"/>
              <w:rPr>
                <w:noProof/>
                <w:sz w:val="18"/>
                <w:szCs w:val="18"/>
              </w:rPr>
            </w:pPr>
          </w:p>
          <w:p w14:paraId="6F77FE7C" w14:textId="77777777" w:rsidR="0055770F" w:rsidRPr="00D94C9A" w:rsidRDefault="0055770F" w:rsidP="009E46CC">
            <w:pPr>
              <w:jc w:val="center"/>
              <w:rPr>
                <w:noProof/>
                <w:sz w:val="18"/>
                <w:szCs w:val="18"/>
              </w:rPr>
            </w:pPr>
          </w:p>
          <w:p w14:paraId="696AC5BE" w14:textId="77777777" w:rsidR="0055770F" w:rsidRPr="00D94C9A" w:rsidRDefault="0055770F" w:rsidP="009E46CC">
            <w:pPr>
              <w:jc w:val="center"/>
              <w:rPr>
                <w:noProof/>
                <w:sz w:val="18"/>
                <w:szCs w:val="18"/>
              </w:rPr>
            </w:pPr>
          </w:p>
          <w:p w14:paraId="4030FD0A" w14:textId="0E23D33C" w:rsidR="0055770F" w:rsidRPr="006C5FF3" w:rsidRDefault="0055770F" w:rsidP="009E46CC">
            <w:pPr>
              <w:jc w:val="center"/>
              <w:rPr>
                <w:noProof/>
                <w:sz w:val="16"/>
                <w:szCs w:val="16"/>
              </w:rPr>
            </w:pPr>
            <w:r w:rsidRPr="006C5FF3">
              <w:rPr>
                <w:noProof/>
                <w:sz w:val="16"/>
                <w:szCs w:val="16"/>
              </w:rPr>
              <w:t>od</w:t>
            </w:r>
            <w:r w:rsidR="006C5FF3">
              <w:rPr>
                <w:noProof/>
                <w:sz w:val="16"/>
                <w:szCs w:val="16"/>
              </w:rPr>
              <w:t>e</w:t>
            </w:r>
            <w:r w:rsidRPr="006C5FF3">
              <w:rPr>
                <w:noProof/>
                <w:sz w:val="16"/>
                <w:szCs w:val="16"/>
              </w:rPr>
              <w:t>r</w:t>
            </w:r>
          </w:p>
        </w:tc>
        <w:tc>
          <w:tcPr>
            <w:tcW w:w="1266" w:type="pct"/>
            <w:gridSpan w:val="3"/>
            <w:tcBorders>
              <w:left w:val="nil"/>
              <w:right w:val="nil"/>
            </w:tcBorders>
          </w:tcPr>
          <w:p w14:paraId="32683B81" w14:textId="700FAB1C" w:rsidR="0055770F" w:rsidRPr="00D94C9A" w:rsidRDefault="0055770F" w:rsidP="009E46CC">
            <w:pPr>
              <w:rPr>
                <w:noProof/>
                <w:sz w:val="18"/>
                <w:szCs w:val="18"/>
              </w:rPr>
            </w:pPr>
            <w:r w:rsidRPr="00D94C9A">
              <w:rPr>
                <w:noProof/>
                <w:sz w:val="18"/>
                <w:szCs w:val="18"/>
              </w:rPr>
              <w:t>Beratungs- bzw. Gesprächsführungsfortbildung 120 UE</w:t>
            </w:r>
          </w:p>
        </w:tc>
        <w:tc>
          <w:tcPr>
            <w:tcW w:w="288" w:type="pct"/>
            <w:tcBorders>
              <w:left w:val="nil"/>
              <w:right w:val="nil"/>
            </w:tcBorders>
            <w:shd w:val="clear" w:color="auto" w:fill="D9D9D9" w:themeFill="background1" w:themeFillShade="D9"/>
          </w:tcPr>
          <w:p w14:paraId="63BF99A8" w14:textId="77777777" w:rsidR="0055770F" w:rsidRPr="00D94C9A" w:rsidRDefault="0055770F" w:rsidP="009E46CC">
            <w:pPr>
              <w:jc w:val="center"/>
              <w:rPr>
                <w:noProof/>
                <w:sz w:val="18"/>
                <w:szCs w:val="18"/>
              </w:rPr>
            </w:pPr>
          </w:p>
          <w:p w14:paraId="48769B0C" w14:textId="77777777" w:rsidR="0055770F" w:rsidRPr="00D94C9A" w:rsidRDefault="0055770F" w:rsidP="009E46CC">
            <w:pPr>
              <w:jc w:val="center"/>
              <w:rPr>
                <w:noProof/>
                <w:sz w:val="18"/>
                <w:szCs w:val="18"/>
              </w:rPr>
            </w:pPr>
          </w:p>
          <w:p w14:paraId="0926ED1C" w14:textId="77777777" w:rsidR="0055770F" w:rsidRPr="00D94C9A" w:rsidRDefault="0055770F" w:rsidP="009E46CC">
            <w:pPr>
              <w:jc w:val="center"/>
              <w:rPr>
                <w:noProof/>
                <w:sz w:val="18"/>
                <w:szCs w:val="18"/>
              </w:rPr>
            </w:pPr>
          </w:p>
          <w:p w14:paraId="3563052B" w14:textId="77777777" w:rsidR="0055770F" w:rsidRPr="00D94C9A" w:rsidRDefault="0055770F" w:rsidP="009E46CC">
            <w:pPr>
              <w:jc w:val="center"/>
              <w:rPr>
                <w:noProof/>
                <w:sz w:val="18"/>
                <w:szCs w:val="18"/>
              </w:rPr>
            </w:pPr>
          </w:p>
          <w:p w14:paraId="32CA0CBA" w14:textId="77777777" w:rsidR="0055770F" w:rsidRPr="00D94C9A" w:rsidRDefault="0055770F" w:rsidP="009E46CC">
            <w:pPr>
              <w:jc w:val="center"/>
              <w:rPr>
                <w:noProof/>
                <w:sz w:val="18"/>
                <w:szCs w:val="18"/>
              </w:rPr>
            </w:pPr>
          </w:p>
          <w:p w14:paraId="0C5707B3" w14:textId="77777777" w:rsidR="0055770F" w:rsidRPr="00D94C9A" w:rsidRDefault="0055770F" w:rsidP="009E46CC">
            <w:pPr>
              <w:jc w:val="center"/>
              <w:rPr>
                <w:noProof/>
                <w:sz w:val="18"/>
                <w:szCs w:val="18"/>
              </w:rPr>
            </w:pPr>
          </w:p>
          <w:p w14:paraId="01CF267D" w14:textId="77777777" w:rsidR="0055770F" w:rsidRPr="006C5FF3" w:rsidRDefault="0055770F" w:rsidP="009E46CC">
            <w:pPr>
              <w:jc w:val="center"/>
              <w:rPr>
                <w:noProof/>
                <w:sz w:val="16"/>
                <w:szCs w:val="16"/>
              </w:rPr>
            </w:pPr>
            <w:r w:rsidRPr="006C5FF3">
              <w:rPr>
                <w:noProof/>
                <w:sz w:val="16"/>
                <w:szCs w:val="16"/>
              </w:rPr>
              <w:t>oder</w:t>
            </w:r>
          </w:p>
        </w:tc>
        <w:tc>
          <w:tcPr>
            <w:tcW w:w="1173" w:type="pct"/>
            <w:gridSpan w:val="3"/>
            <w:tcBorders>
              <w:left w:val="nil"/>
            </w:tcBorders>
          </w:tcPr>
          <w:p w14:paraId="03042F54" w14:textId="77777777" w:rsidR="0055770F" w:rsidRPr="00D94C9A" w:rsidRDefault="0055770F" w:rsidP="009E46CC">
            <w:pPr>
              <w:rPr>
                <w:noProof/>
                <w:sz w:val="18"/>
                <w:szCs w:val="18"/>
              </w:rPr>
            </w:pPr>
            <w:r w:rsidRPr="00D94C9A">
              <w:rPr>
                <w:noProof/>
                <w:sz w:val="18"/>
                <w:szCs w:val="18"/>
              </w:rPr>
              <w:t>Wissenschaftlich anerkannte Verfahren (min. Ausbildung angefangen):</w:t>
            </w:r>
          </w:p>
          <w:p w14:paraId="5298598C" w14:textId="77777777" w:rsidR="0055770F" w:rsidRPr="00D94C9A" w:rsidRDefault="0055770F" w:rsidP="009E46CC">
            <w:pPr>
              <w:rPr>
                <w:noProof/>
                <w:sz w:val="18"/>
                <w:szCs w:val="18"/>
              </w:rPr>
            </w:pPr>
            <w:r w:rsidRPr="00D94C9A">
              <w:rPr>
                <w:noProof/>
                <w:sz w:val="18"/>
                <w:szCs w:val="18"/>
              </w:rPr>
              <w:t>Kognitive Verhaltenstherapie, Tiefenpsychologische Therapie, Psychoanalyse, Systemische Familientherapie, Gesprächspsychotherapie</w:t>
            </w:r>
          </w:p>
          <w:p w14:paraId="39B02AE5" w14:textId="77777777" w:rsidR="0055770F" w:rsidRPr="00D94C9A" w:rsidRDefault="0055770F" w:rsidP="009E46CC">
            <w:pPr>
              <w:rPr>
                <w:noProof/>
                <w:sz w:val="18"/>
                <w:szCs w:val="18"/>
              </w:rPr>
            </w:pPr>
          </w:p>
          <w:p w14:paraId="366A59A0" w14:textId="77777777" w:rsidR="0055770F" w:rsidRPr="00D94C9A" w:rsidRDefault="0055770F" w:rsidP="009E46CC">
            <w:pPr>
              <w:rPr>
                <w:noProof/>
                <w:sz w:val="18"/>
                <w:szCs w:val="18"/>
              </w:rPr>
            </w:pPr>
            <w:r w:rsidRPr="00D94C9A">
              <w:rPr>
                <w:noProof/>
                <w:sz w:val="18"/>
                <w:szCs w:val="18"/>
              </w:rPr>
              <w:t>Unter Umständen alternativ folgende Therapieausbildungen möglich (min. 3 Jahre Ausbildung m. 300 UE Theorie, sowie Praxis unter begleitender Supervision):</w:t>
            </w:r>
          </w:p>
          <w:p w14:paraId="28FD1F13" w14:textId="77777777" w:rsidR="0055770F" w:rsidRPr="00D94C9A" w:rsidRDefault="0055770F" w:rsidP="009E46CC">
            <w:pPr>
              <w:rPr>
                <w:noProof/>
                <w:sz w:val="18"/>
                <w:szCs w:val="18"/>
              </w:rPr>
            </w:pPr>
            <w:r w:rsidRPr="00D94C9A">
              <w:rPr>
                <w:noProof/>
                <w:sz w:val="18"/>
                <w:szCs w:val="18"/>
              </w:rPr>
              <w:t>Hypnotherapie, Logotherapie/ Existenzanalyse, Gestalttherapie, Körperpsychotherapie</w:t>
            </w:r>
          </w:p>
        </w:tc>
      </w:tr>
      <w:tr w:rsidR="0055770F" w:rsidRPr="00D94C9A" w14:paraId="69EB018C" w14:textId="77777777" w:rsidTr="006C5FF3">
        <w:tc>
          <w:tcPr>
            <w:tcW w:w="1220" w:type="pct"/>
            <w:shd w:val="clear" w:color="auto" w:fill="F2F2F2" w:themeFill="background1" w:themeFillShade="F2"/>
          </w:tcPr>
          <w:p w14:paraId="72D2783D" w14:textId="77777777" w:rsidR="0055770F" w:rsidRPr="00D94C9A" w:rsidRDefault="0055770F" w:rsidP="009E46CC">
            <w:pPr>
              <w:rPr>
                <w:noProof/>
                <w:sz w:val="18"/>
                <w:szCs w:val="18"/>
              </w:rPr>
            </w:pPr>
            <w:r w:rsidRPr="00D94C9A">
              <w:rPr>
                <w:noProof/>
                <w:sz w:val="18"/>
                <w:szCs w:val="18"/>
              </w:rPr>
              <w:t>3. Aufbaukenntnisse und Fertigkeiten Palliativpsychologie</w:t>
            </w:r>
          </w:p>
        </w:tc>
        <w:tc>
          <w:tcPr>
            <w:tcW w:w="1278" w:type="pct"/>
            <w:gridSpan w:val="3"/>
            <w:tcBorders>
              <w:right w:val="nil"/>
            </w:tcBorders>
          </w:tcPr>
          <w:p w14:paraId="0F5BA5AA" w14:textId="4E4BF4F5" w:rsidR="0055770F" w:rsidRPr="00D94C9A" w:rsidRDefault="0055770F" w:rsidP="009E46CC">
            <w:pPr>
              <w:rPr>
                <w:noProof/>
                <w:sz w:val="18"/>
                <w:szCs w:val="18"/>
              </w:rPr>
            </w:pPr>
            <w:r w:rsidRPr="00D94C9A">
              <w:rPr>
                <w:noProof/>
                <w:sz w:val="18"/>
                <w:szCs w:val="18"/>
              </w:rPr>
              <w:t>Palliative Care für Psycholog</w:t>
            </w:r>
            <w:r w:rsidR="00205152">
              <w:rPr>
                <w:noProof/>
                <w:sz w:val="18"/>
                <w:szCs w:val="18"/>
              </w:rPr>
              <w:t>innen und Psychologen</w:t>
            </w:r>
            <w:r w:rsidRPr="00D94C9A">
              <w:rPr>
                <w:noProof/>
                <w:sz w:val="18"/>
                <w:szCs w:val="18"/>
              </w:rPr>
              <w:t xml:space="preserve"> / Übergangsweise auch für Psychosoziale Berufsgruppen (Bestandswahrung langjährig palliativ tätiger Psychologeninnen</w:t>
            </w:r>
            <w:r w:rsidR="00205152">
              <w:rPr>
                <w:noProof/>
                <w:sz w:val="18"/>
                <w:szCs w:val="18"/>
              </w:rPr>
              <w:t xml:space="preserve"> und Psychologen</w:t>
            </w:r>
            <w:r w:rsidRPr="00D94C9A">
              <w:rPr>
                <w:noProof/>
                <w:sz w:val="18"/>
                <w:szCs w:val="18"/>
              </w:rPr>
              <w:t>)</w:t>
            </w:r>
          </w:p>
        </w:tc>
        <w:tc>
          <w:tcPr>
            <w:tcW w:w="588" w:type="pct"/>
            <w:tcBorders>
              <w:left w:val="nil"/>
              <w:right w:val="nil"/>
            </w:tcBorders>
            <w:shd w:val="clear" w:color="auto" w:fill="D9D9D9" w:themeFill="background1" w:themeFillShade="D9"/>
          </w:tcPr>
          <w:p w14:paraId="49EF14A4" w14:textId="77777777" w:rsidR="0055770F" w:rsidRPr="00D94C9A" w:rsidRDefault="0055770F" w:rsidP="009E46CC">
            <w:pPr>
              <w:jc w:val="center"/>
              <w:rPr>
                <w:noProof/>
                <w:sz w:val="18"/>
                <w:szCs w:val="18"/>
              </w:rPr>
            </w:pPr>
          </w:p>
          <w:p w14:paraId="73F7C605" w14:textId="77777777" w:rsidR="0055770F" w:rsidRPr="00D94C9A" w:rsidRDefault="0055770F" w:rsidP="009E46CC">
            <w:pPr>
              <w:jc w:val="center"/>
              <w:rPr>
                <w:noProof/>
                <w:sz w:val="18"/>
                <w:szCs w:val="18"/>
              </w:rPr>
            </w:pPr>
          </w:p>
          <w:p w14:paraId="0374A3FB" w14:textId="77777777" w:rsidR="0055770F" w:rsidRPr="00D94C9A" w:rsidRDefault="0055770F" w:rsidP="009E46CC">
            <w:pPr>
              <w:jc w:val="center"/>
              <w:rPr>
                <w:noProof/>
                <w:sz w:val="18"/>
                <w:szCs w:val="18"/>
              </w:rPr>
            </w:pPr>
          </w:p>
          <w:p w14:paraId="2CC398E5" w14:textId="77777777" w:rsidR="0055770F" w:rsidRPr="00D94C9A" w:rsidRDefault="0055770F" w:rsidP="009E46CC">
            <w:pPr>
              <w:jc w:val="center"/>
              <w:rPr>
                <w:noProof/>
                <w:sz w:val="18"/>
                <w:szCs w:val="18"/>
              </w:rPr>
            </w:pPr>
            <w:r w:rsidRPr="00D94C9A">
              <w:rPr>
                <w:noProof/>
                <w:sz w:val="18"/>
                <w:szCs w:val="18"/>
              </w:rPr>
              <w:t>oder</w:t>
            </w:r>
          </w:p>
        </w:tc>
        <w:tc>
          <w:tcPr>
            <w:tcW w:w="853" w:type="pct"/>
            <w:gridSpan w:val="3"/>
            <w:tcBorders>
              <w:left w:val="nil"/>
              <w:right w:val="nil"/>
            </w:tcBorders>
          </w:tcPr>
          <w:p w14:paraId="66CD5252" w14:textId="77777777" w:rsidR="0055770F" w:rsidRPr="00D94C9A" w:rsidRDefault="0055770F" w:rsidP="009E46CC">
            <w:pPr>
              <w:rPr>
                <w:noProof/>
                <w:sz w:val="18"/>
                <w:szCs w:val="18"/>
              </w:rPr>
            </w:pPr>
          </w:p>
          <w:p w14:paraId="6DDBF86A" w14:textId="77777777" w:rsidR="0055770F" w:rsidRPr="00D94C9A" w:rsidRDefault="0055770F" w:rsidP="009E46CC">
            <w:pPr>
              <w:rPr>
                <w:noProof/>
                <w:sz w:val="18"/>
                <w:szCs w:val="18"/>
              </w:rPr>
            </w:pPr>
          </w:p>
          <w:p w14:paraId="2AD5F88A" w14:textId="77777777" w:rsidR="0055770F" w:rsidRPr="00D94C9A" w:rsidRDefault="0055770F" w:rsidP="009E46CC">
            <w:pPr>
              <w:rPr>
                <w:noProof/>
                <w:sz w:val="18"/>
                <w:szCs w:val="18"/>
              </w:rPr>
            </w:pPr>
            <w:r w:rsidRPr="00D94C9A">
              <w:rPr>
                <w:noProof/>
                <w:sz w:val="18"/>
                <w:szCs w:val="18"/>
              </w:rPr>
              <w:t>Master Palliative Care</w:t>
            </w:r>
          </w:p>
        </w:tc>
        <w:tc>
          <w:tcPr>
            <w:tcW w:w="203" w:type="pct"/>
            <w:tcBorders>
              <w:left w:val="nil"/>
              <w:right w:val="nil"/>
            </w:tcBorders>
            <w:shd w:val="clear" w:color="auto" w:fill="D9D9D9" w:themeFill="background1" w:themeFillShade="D9"/>
          </w:tcPr>
          <w:p w14:paraId="6DAC8DB0" w14:textId="77777777" w:rsidR="0055770F" w:rsidRPr="00D94C9A" w:rsidRDefault="0055770F" w:rsidP="009E46CC">
            <w:pPr>
              <w:jc w:val="center"/>
              <w:rPr>
                <w:noProof/>
                <w:sz w:val="18"/>
                <w:szCs w:val="18"/>
              </w:rPr>
            </w:pPr>
          </w:p>
          <w:p w14:paraId="0FC484B0" w14:textId="77777777" w:rsidR="0055770F" w:rsidRPr="00D94C9A" w:rsidRDefault="0055770F" w:rsidP="009E46CC">
            <w:pPr>
              <w:jc w:val="center"/>
              <w:rPr>
                <w:noProof/>
                <w:sz w:val="18"/>
                <w:szCs w:val="18"/>
              </w:rPr>
            </w:pPr>
          </w:p>
          <w:p w14:paraId="01230F36" w14:textId="77777777" w:rsidR="0055770F" w:rsidRPr="00D94C9A" w:rsidRDefault="0055770F" w:rsidP="009E46CC">
            <w:pPr>
              <w:jc w:val="center"/>
              <w:rPr>
                <w:noProof/>
                <w:sz w:val="18"/>
                <w:szCs w:val="18"/>
              </w:rPr>
            </w:pPr>
          </w:p>
          <w:p w14:paraId="390B31BB" w14:textId="77777777" w:rsidR="0055770F" w:rsidRPr="00D94C9A" w:rsidRDefault="0055770F" w:rsidP="009E46CC">
            <w:pPr>
              <w:jc w:val="center"/>
              <w:rPr>
                <w:noProof/>
                <w:sz w:val="18"/>
                <w:szCs w:val="18"/>
              </w:rPr>
            </w:pPr>
            <w:r w:rsidRPr="00D94C9A">
              <w:rPr>
                <w:noProof/>
                <w:sz w:val="18"/>
                <w:szCs w:val="18"/>
              </w:rPr>
              <w:t>oder</w:t>
            </w:r>
          </w:p>
        </w:tc>
        <w:tc>
          <w:tcPr>
            <w:tcW w:w="858" w:type="pct"/>
            <w:tcBorders>
              <w:left w:val="nil"/>
            </w:tcBorders>
          </w:tcPr>
          <w:p w14:paraId="7D7FA5BA" w14:textId="77777777" w:rsidR="0055770F" w:rsidRPr="00D94C9A" w:rsidRDefault="0055770F" w:rsidP="009E46CC">
            <w:pPr>
              <w:rPr>
                <w:noProof/>
                <w:sz w:val="18"/>
                <w:szCs w:val="18"/>
              </w:rPr>
            </w:pPr>
          </w:p>
          <w:p w14:paraId="2505D139" w14:textId="77777777" w:rsidR="0055770F" w:rsidRPr="00D94C9A" w:rsidRDefault="0055770F" w:rsidP="009E46CC">
            <w:pPr>
              <w:rPr>
                <w:noProof/>
                <w:sz w:val="18"/>
                <w:szCs w:val="18"/>
              </w:rPr>
            </w:pPr>
          </w:p>
          <w:p w14:paraId="6B384CE6" w14:textId="77777777" w:rsidR="0055770F" w:rsidRPr="00D94C9A" w:rsidRDefault="0055770F" w:rsidP="009E46CC">
            <w:pPr>
              <w:rPr>
                <w:noProof/>
                <w:sz w:val="18"/>
                <w:szCs w:val="18"/>
              </w:rPr>
            </w:pPr>
            <w:r w:rsidRPr="00D94C9A">
              <w:rPr>
                <w:noProof/>
                <w:sz w:val="18"/>
                <w:szCs w:val="18"/>
              </w:rPr>
              <w:t>DKG Zertifikat Psychoonkologie</w:t>
            </w:r>
          </w:p>
        </w:tc>
      </w:tr>
    </w:tbl>
    <w:p w14:paraId="213315BA" w14:textId="77777777" w:rsidR="0055770F" w:rsidRPr="00D94C9A" w:rsidRDefault="0055770F" w:rsidP="00845D0D">
      <w:pPr>
        <w:rPr>
          <w:rFonts w:cs="Arial"/>
          <w:b/>
          <w:noProof/>
          <w:u w:val="single"/>
        </w:rPr>
      </w:pPr>
    </w:p>
    <w:p w14:paraId="443BD838" w14:textId="7DFC488B" w:rsidR="00554593" w:rsidRPr="00D94C9A" w:rsidRDefault="00554593" w:rsidP="00B66C6C">
      <w:pPr>
        <w:jc w:val="both"/>
        <w:rPr>
          <w:noProof/>
          <w:sz w:val="18"/>
          <w:szCs w:val="18"/>
        </w:rPr>
      </w:pPr>
      <w:r w:rsidRPr="00D94C9A">
        <w:rPr>
          <w:noProof/>
          <w:sz w:val="18"/>
          <w:szCs w:val="18"/>
        </w:rPr>
        <w:t>Psycholog</w:t>
      </w:r>
      <w:r w:rsidR="00EB01A3" w:rsidRPr="00D94C9A">
        <w:rPr>
          <w:noProof/>
          <w:sz w:val="18"/>
          <w:szCs w:val="18"/>
        </w:rPr>
        <w:t>in oder Psychologe</w:t>
      </w:r>
      <w:r w:rsidRPr="00D94C9A">
        <w:rPr>
          <w:rStyle w:val="Funotenzeichen"/>
          <w:noProof/>
          <w:sz w:val="16"/>
          <w:szCs w:val="16"/>
        </w:rPr>
        <w:footnoteReference w:id="34"/>
      </w:r>
      <w:r w:rsidRPr="00D94C9A">
        <w:rPr>
          <w:noProof/>
          <w:sz w:val="18"/>
          <w:szCs w:val="18"/>
        </w:rPr>
        <w:t xml:space="preserve"> mit Voraussetzungen für das Zertifikat Palliativpsychologie oder mit (begonnener) psychotherapeutischer Zusatzqualifikation. </w:t>
      </w:r>
    </w:p>
    <w:p w14:paraId="46E2BDE6" w14:textId="77777777" w:rsidR="00554593" w:rsidRPr="00D94C9A" w:rsidRDefault="00554593" w:rsidP="00B66C6C">
      <w:pPr>
        <w:jc w:val="both"/>
        <w:rPr>
          <w:noProof/>
          <w:sz w:val="14"/>
          <w:szCs w:val="14"/>
        </w:rPr>
      </w:pPr>
    </w:p>
    <w:p w14:paraId="039C0D6E" w14:textId="77777777" w:rsidR="00554593" w:rsidRPr="00D94C9A" w:rsidRDefault="00554593" w:rsidP="00B66C6C">
      <w:pPr>
        <w:jc w:val="both"/>
        <w:rPr>
          <w:noProof/>
          <w:sz w:val="18"/>
          <w:szCs w:val="18"/>
        </w:rPr>
      </w:pPr>
      <w:r w:rsidRPr="00D94C9A">
        <w:rPr>
          <w:noProof/>
          <w:sz w:val="18"/>
          <w:szCs w:val="18"/>
        </w:rPr>
        <w:t>Für das Zertifikat Palliativpsychologie bedarf es:</w:t>
      </w:r>
    </w:p>
    <w:p w14:paraId="14BBE584" w14:textId="5FB8F5B0" w:rsidR="00554593" w:rsidRPr="00D94C9A" w:rsidRDefault="00554593" w:rsidP="00B66C6C">
      <w:pPr>
        <w:numPr>
          <w:ilvl w:val="0"/>
          <w:numId w:val="30"/>
        </w:numPr>
        <w:jc w:val="both"/>
        <w:rPr>
          <w:noProof/>
          <w:sz w:val="18"/>
          <w:szCs w:val="18"/>
        </w:rPr>
      </w:pPr>
      <w:r w:rsidRPr="00D94C9A">
        <w:rPr>
          <w:noProof/>
          <w:sz w:val="18"/>
          <w:szCs w:val="18"/>
        </w:rPr>
        <w:t>Psycholo</w:t>
      </w:r>
      <w:r w:rsidR="00EB01A3" w:rsidRPr="00D94C9A">
        <w:rPr>
          <w:noProof/>
          <w:sz w:val="18"/>
          <w:szCs w:val="18"/>
        </w:rPr>
        <w:t>gie</w:t>
      </w:r>
      <w:r w:rsidRPr="00D94C9A">
        <w:rPr>
          <w:noProof/>
          <w:sz w:val="18"/>
          <w:szCs w:val="18"/>
        </w:rPr>
        <w:t xml:space="preserve"> Diplom oder Bachelor und Master</w:t>
      </w:r>
    </w:p>
    <w:p w14:paraId="0760C768" w14:textId="4EDE2FD1" w:rsidR="00554593" w:rsidRPr="00D94C9A" w:rsidRDefault="00554593" w:rsidP="00B66C6C">
      <w:pPr>
        <w:numPr>
          <w:ilvl w:val="0"/>
          <w:numId w:val="30"/>
        </w:numPr>
        <w:jc w:val="both"/>
        <w:rPr>
          <w:noProof/>
          <w:sz w:val="18"/>
          <w:szCs w:val="18"/>
        </w:rPr>
      </w:pPr>
      <w:r w:rsidRPr="00D94C9A">
        <w:rPr>
          <w:noProof/>
          <w:sz w:val="18"/>
          <w:szCs w:val="18"/>
        </w:rPr>
        <w:t>Berufserfahrung in klinischer oder Gesundheitspsychologie 2 Jahre VZ (kann auch auf</w:t>
      </w:r>
      <w:r w:rsidR="00010C57" w:rsidRPr="00D94C9A">
        <w:rPr>
          <w:noProof/>
          <w:sz w:val="18"/>
          <w:szCs w:val="18"/>
        </w:rPr>
        <w:t xml:space="preserve"> </w:t>
      </w:r>
      <w:r w:rsidRPr="00D94C9A">
        <w:rPr>
          <w:noProof/>
          <w:sz w:val="18"/>
          <w:szCs w:val="18"/>
        </w:rPr>
        <w:t>Palliativmedizin oder Psychoonkologie sein) </w:t>
      </w:r>
      <w:r w:rsidRPr="00D94C9A">
        <w:rPr>
          <w:b/>
          <w:bCs/>
          <w:noProof/>
          <w:sz w:val="18"/>
          <w:szCs w:val="18"/>
        </w:rPr>
        <w:t>oder</w:t>
      </w:r>
      <w:r w:rsidRPr="00D94C9A">
        <w:rPr>
          <w:noProof/>
          <w:sz w:val="18"/>
          <w:szCs w:val="18"/>
        </w:rPr>
        <w:t xml:space="preserve"> 3 Jahre TZ (50%) </w:t>
      </w:r>
      <w:r w:rsidRPr="00D94C9A">
        <w:rPr>
          <w:b/>
          <w:bCs/>
          <w:noProof/>
          <w:sz w:val="18"/>
          <w:szCs w:val="18"/>
        </w:rPr>
        <w:t xml:space="preserve">oder alternativ </w:t>
      </w:r>
      <w:r w:rsidRPr="00D94C9A">
        <w:rPr>
          <w:noProof/>
          <w:sz w:val="18"/>
          <w:szCs w:val="18"/>
        </w:rPr>
        <w:t>Fortbildung in Beratung</w:t>
      </w:r>
      <w:r w:rsidR="00205152">
        <w:rPr>
          <w:noProof/>
          <w:sz w:val="18"/>
          <w:szCs w:val="18"/>
        </w:rPr>
        <w:t xml:space="preserve"> </w:t>
      </w:r>
      <w:r w:rsidRPr="00D94C9A">
        <w:rPr>
          <w:noProof/>
          <w:sz w:val="18"/>
          <w:szCs w:val="18"/>
        </w:rPr>
        <w:t>/</w:t>
      </w:r>
      <w:r w:rsidR="00205152">
        <w:rPr>
          <w:noProof/>
          <w:sz w:val="18"/>
          <w:szCs w:val="18"/>
        </w:rPr>
        <w:t xml:space="preserve"> </w:t>
      </w:r>
      <w:r w:rsidRPr="00D94C9A">
        <w:rPr>
          <w:noProof/>
          <w:sz w:val="18"/>
          <w:szCs w:val="18"/>
        </w:rPr>
        <w:t>Gesprächsführung mit min. 120UE</w:t>
      </w:r>
      <w:r w:rsidRPr="00D94C9A">
        <w:rPr>
          <w:rStyle w:val="Funotenzeichen"/>
          <w:noProof/>
          <w:sz w:val="16"/>
          <w:szCs w:val="16"/>
        </w:rPr>
        <w:footnoteReference w:id="35"/>
      </w:r>
    </w:p>
    <w:p w14:paraId="26CE9B14" w14:textId="6E93EB8A" w:rsidR="00554593" w:rsidRPr="00D94C9A" w:rsidRDefault="00554593" w:rsidP="00B66C6C">
      <w:pPr>
        <w:numPr>
          <w:ilvl w:val="0"/>
          <w:numId w:val="30"/>
        </w:numPr>
        <w:jc w:val="both"/>
        <w:rPr>
          <w:noProof/>
          <w:sz w:val="18"/>
          <w:szCs w:val="18"/>
        </w:rPr>
      </w:pPr>
      <w:r w:rsidRPr="00D94C9A">
        <w:rPr>
          <w:noProof/>
          <w:sz w:val="18"/>
          <w:szCs w:val="18"/>
        </w:rPr>
        <w:t>Palliative Care für Psycholog</w:t>
      </w:r>
      <w:r w:rsidR="00205152">
        <w:rPr>
          <w:noProof/>
          <w:sz w:val="18"/>
          <w:szCs w:val="18"/>
        </w:rPr>
        <w:t xml:space="preserve">innen und Psychologen </w:t>
      </w:r>
      <w:r w:rsidRPr="00D94C9A">
        <w:rPr>
          <w:noProof/>
          <w:sz w:val="18"/>
          <w:szCs w:val="18"/>
        </w:rPr>
        <w:t>/</w:t>
      </w:r>
      <w:r w:rsidR="00205152">
        <w:rPr>
          <w:noProof/>
          <w:sz w:val="18"/>
          <w:szCs w:val="18"/>
        </w:rPr>
        <w:t xml:space="preserve"> </w:t>
      </w:r>
      <w:r w:rsidRPr="00D94C9A">
        <w:rPr>
          <w:noProof/>
          <w:sz w:val="18"/>
          <w:szCs w:val="18"/>
        </w:rPr>
        <w:t>Psychosoziale Berufsgruppen (letzteres als Bestandsschutz) </w:t>
      </w:r>
      <w:r w:rsidRPr="00D94C9A">
        <w:rPr>
          <w:b/>
          <w:bCs/>
          <w:noProof/>
          <w:sz w:val="18"/>
          <w:szCs w:val="18"/>
        </w:rPr>
        <w:t>oder </w:t>
      </w:r>
      <w:r w:rsidRPr="00D94C9A">
        <w:rPr>
          <w:noProof/>
          <w:sz w:val="18"/>
          <w:szCs w:val="18"/>
        </w:rPr>
        <w:t>Master Palliative Care </w:t>
      </w:r>
      <w:r w:rsidRPr="00D94C9A">
        <w:rPr>
          <w:b/>
          <w:bCs/>
          <w:noProof/>
          <w:sz w:val="18"/>
          <w:szCs w:val="18"/>
        </w:rPr>
        <w:t>oder </w:t>
      </w:r>
      <w:r w:rsidRPr="00D94C9A">
        <w:rPr>
          <w:noProof/>
          <w:sz w:val="18"/>
          <w:szCs w:val="18"/>
        </w:rPr>
        <w:t>DKG-Zertifikat Psychoonkologie (letzteres bis einschl. 2026).</w:t>
      </w:r>
    </w:p>
    <w:p w14:paraId="5F200DE1" w14:textId="77777777" w:rsidR="00554593" w:rsidRPr="00D94C9A" w:rsidRDefault="00554593" w:rsidP="00B66C6C">
      <w:pPr>
        <w:jc w:val="both"/>
        <w:rPr>
          <w:noProof/>
          <w:sz w:val="14"/>
          <w:szCs w:val="14"/>
        </w:rPr>
      </w:pPr>
    </w:p>
    <w:p w14:paraId="6BC152BE" w14:textId="77777777" w:rsidR="00554593" w:rsidRPr="00D94C9A" w:rsidRDefault="00554593" w:rsidP="00B66C6C">
      <w:pPr>
        <w:jc w:val="both"/>
        <w:rPr>
          <w:noProof/>
          <w:sz w:val="18"/>
          <w:szCs w:val="18"/>
        </w:rPr>
      </w:pPr>
      <w:r w:rsidRPr="00D94C9A">
        <w:rPr>
          <w:noProof/>
          <w:sz w:val="18"/>
          <w:szCs w:val="18"/>
        </w:rPr>
        <w:t>Psychotherapeutische Zusatzqualifikationen sind:</w:t>
      </w:r>
    </w:p>
    <w:p w14:paraId="72903357" w14:textId="77777777" w:rsidR="00554593" w:rsidRPr="00D94C9A" w:rsidRDefault="00554593" w:rsidP="00B66C6C">
      <w:pPr>
        <w:pStyle w:val="Listenabsatz"/>
        <w:numPr>
          <w:ilvl w:val="0"/>
          <w:numId w:val="33"/>
        </w:numPr>
        <w:contextualSpacing/>
        <w:jc w:val="both"/>
        <w:rPr>
          <w:rFonts w:ascii="Arial" w:hAnsi="Arial" w:cs="Arial"/>
          <w:noProof/>
          <w:sz w:val="18"/>
          <w:szCs w:val="18"/>
        </w:rPr>
      </w:pPr>
      <w:r w:rsidRPr="00D94C9A">
        <w:rPr>
          <w:rFonts w:ascii="Arial" w:hAnsi="Arial" w:cs="Arial"/>
          <w:noProof/>
          <w:sz w:val="18"/>
          <w:szCs w:val="18"/>
        </w:rPr>
        <w:t>in Deutschland wissenschaftlich anerkannte Psychotherapieverfahren</w:t>
      </w:r>
    </w:p>
    <w:p w14:paraId="210E753D" w14:textId="77777777" w:rsidR="00554593" w:rsidRPr="00D94C9A" w:rsidRDefault="00554593" w:rsidP="00B66C6C">
      <w:pPr>
        <w:numPr>
          <w:ilvl w:val="0"/>
          <w:numId w:val="31"/>
        </w:numPr>
        <w:jc w:val="both"/>
        <w:rPr>
          <w:noProof/>
          <w:sz w:val="18"/>
          <w:szCs w:val="18"/>
        </w:rPr>
      </w:pPr>
      <w:r w:rsidRPr="00D94C9A">
        <w:rPr>
          <w:noProof/>
          <w:sz w:val="18"/>
          <w:szCs w:val="18"/>
        </w:rPr>
        <w:t xml:space="preserve">alle Therapieverfahren, die zur Approbation führen: </w:t>
      </w:r>
    </w:p>
    <w:p w14:paraId="42B4568A" w14:textId="77777777" w:rsidR="00554593" w:rsidRPr="00D94C9A" w:rsidRDefault="00554593" w:rsidP="00B66C6C">
      <w:pPr>
        <w:numPr>
          <w:ilvl w:val="1"/>
          <w:numId w:val="31"/>
        </w:numPr>
        <w:jc w:val="both"/>
        <w:rPr>
          <w:noProof/>
          <w:sz w:val="18"/>
          <w:szCs w:val="18"/>
        </w:rPr>
      </w:pPr>
      <w:r w:rsidRPr="00D94C9A">
        <w:rPr>
          <w:noProof/>
          <w:sz w:val="18"/>
          <w:szCs w:val="18"/>
        </w:rPr>
        <w:t xml:space="preserve">kognitive Verhaltenstherapie, </w:t>
      </w:r>
    </w:p>
    <w:p w14:paraId="1B68BA83" w14:textId="77777777" w:rsidR="00554593" w:rsidRPr="00D94C9A" w:rsidRDefault="00554593" w:rsidP="00B66C6C">
      <w:pPr>
        <w:numPr>
          <w:ilvl w:val="1"/>
          <w:numId w:val="31"/>
        </w:numPr>
        <w:jc w:val="both"/>
        <w:rPr>
          <w:noProof/>
          <w:sz w:val="18"/>
          <w:szCs w:val="18"/>
        </w:rPr>
      </w:pPr>
      <w:r w:rsidRPr="00D94C9A">
        <w:rPr>
          <w:noProof/>
          <w:sz w:val="18"/>
          <w:szCs w:val="18"/>
        </w:rPr>
        <w:t>Tiefenpsychologische Psychotherapie, </w:t>
      </w:r>
    </w:p>
    <w:p w14:paraId="1BC7E6EB" w14:textId="77777777" w:rsidR="00554593" w:rsidRPr="00D94C9A" w:rsidRDefault="00554593" w:rsidP="00B66C6C">
      <w:pPr>
        <w:numPr>
          <w:ilvl w:val="1"/>
          <w:numId w:val="31"/>
        </w:numPr>
        <w:jc w:val="both"/>
        <w:rPr>
          <w:noProof/>
          <w:sz w:val="18"/>
          <w:szCs w:val="18"/>
        </w:rPr>
      </w:pPr>
      <w:r w:rsidRPr="00D94C9A">
        <w:rPr>
          <w:noProof/>
          <w:sz w:val="18"/>
          <w:szCs w:val="18"/>
        </w:rPr>
        <w:t>Psychoanalyse </w:t>
      </w:r>
    </w:p>
    <w:p w14:paraId="5EF2891B" w14:textId="77777777" w:rsidR="00554593" w:rsidRPr="00D94C9A" w:rsidRDefault="00554593" w:rsidP="00B66C6C">
      <w:pPr>
        <w:numPr>
          <w:ilvl w:val="0"/>
          <w:numId w:val="31"/>
        </w:numPr>
        <w:tabs>
          <w:tab w:val="num" w:pos="720"/>
        </w:tabs>
        <w:jc w:val="both"/>
        <w:rPr>
          <w:noProof/>
          <w:sz w:val="18"/>
          <w:szCs w:val="18"/>
        </w:rPr>
      </w:pPr>
      <w:r w:rsidRPr="00D94C9A">
        <w:rPr>
          <w:noProof/>
          <w:sz w:val="18"/>
          <w:szCs w:val="18"/>
        </w:rPr>
        <w:t>Systemische (Familien-) Therapie</w:t>
      </w:r>
    </w:p>
    <w:p w14:paraId="1982B271" w14:textId="77777777" w:rsidR="00554593" w:rsidRPr="00D94C9A" w:rsidRDefault="00554593" w:rsidP="00B66C6C">
      <w:pPr>
        <w:numPr>
          <w:ilvl w:val="0"/>
          <w:numId w:val="31"/>
        </w:numPr>
        <w:tabs>
          <w:tab w:val="num" w:pos="720"/>
        </w:tabs>
        <w:jc w:val="both"/>
        <w:rPr>
          <w:noProof/>
          <w:sz w:val="18"/>
          <w:szCs w:val="18"/>
        </w:rPr>
      </w:pPr>
      <w:r w:rsidRPr="00D94C9A">
        <w:rPr>
          <w:noProof/>
          <w:sz w:val="18"/>
          <w:szCs w:val="18"/>
        </w:rPr>
        <w:t>Gesprächspsychotherapie</w:t>
      </w:r>
    </w:p>
    <w:p w14:paraId="46046687" w14:textId="77777777" w:rsidR="00554593" w:rsidRPr="00D94C9A" w:rsidRDefault="00554593" w:rsidP="00B66C6C">
      <w:pPr>
        <w:jc w:val="both"/>
        <w:rPr>
          <w:noProof/>
          <w:sz w:val="14"/>
          <w:szCs w:val="14"/>
        </w:rPr>
      </w:pPr>
    </w:p>
    <w:p w14:paraId="31DE1BD7" w14:textId="77777777" w:rsidR="00554593" w:rsidRPr="00712373" w:rsidRDefault="00554593" w:rsidP="00B66C6C">
      <w:pPr>
        <w:jc w:val="both"/>
        <w:rPr>
          <w:noProof/>
          <w:sz w:val="18"/>
          <w:szCs w:val="18"/>
        </w:rPr>
      </w:pPr>
      <w:r w:rsidRPr="00712373">
        <w:rPr>
          <w:noProof/>
          <w:sz w:val="18"/>
          <w:szCs w:val="18"/>
        </w:rPr>
        <w:t>Es können auch folgende Psychotherapieverfahren anerkannt werden, wenn deren Theoriestundenumfang nachweislich bei mindestens 300UE beträgt, sowie sie Praxis unter Supervision beinhalten</w:t>
      </w:r>
      <w:r w:rsidRPr="00712373">
        <w:rPr>
          <w:rStyle w:val="Funotenzeichen"/>
          <w:noProof/>
          <w:sz w:val="18"/>
          <w:szCs w:val="18"/>
        </w:rPr>
        <w:footnoteReference w:id="36"/>
      </w:r>
      <w:r w:rsidRPr="00712373">
        <w:rPr>
          <w:noProof/>
          <w:sz w:val="18"/>
          <w:szCs w:val="18"/>
        </w:rPr>
        <w:t>:</w:t>
      </w:r>
    </w:p>
    <w:p w14:paraId="30DED5EE" w14:textId="77777777" w:rsidR="00554593" w:rsidRPr="00712373" w:rsidRDefault="00554593" w:rsidP="00B66C6C">
      <w:pPr>
        <w:numPr>
          <w:ilvl w:val="0"/>
          <w:numId w:val="32"/>
        </w:numPr>
        <w:jc w:val="both"/>
        <w:rPr>
          <w:noProof/>
          <w:sz w:val="18"/>
          <w:szCs w:val="18"/>
        </w:rPr>
      </w:pPr>
      <w:r w:rsidRPr="00712373">
        <w:rPr>
          <w:noProof/>
          <w:sz w:val="18"/>
          <w:szCs w:val="18"/>
        </w:rPr>
        <w:t>Hypnotherapie (z.B. bei Milton Erikson Instituten)</w:t>
      </w:r>
    </w:p>
    <w:p w14:paraId="6FC1E898" w14:textId="77777777" w:rsidR="00554593" w:rsidRPr="00712373" w:rsidRDefault="00554593" w:rsidP="00B66C6C">
      <w:pPr>
        <w:numPr>
          <w:ilvl w:val="0"/>
          <w:numId w:val="32"/>
        </w:numPr>
        <w:jc w:val="both"/>
        <w:rPr>
          <w:noProof/>
          <w:sz w:val="18"/>
          <w:szCs w:val="18"/>
        </w:rPr>
      </w:pPr>
      <w:r w:rsidRPr="00712373">
        <w:rPr>
          <w:noProof/>
          <w:sz w:val="18"/>
          <w:szCs w:val="18"/>
        </w:rPr>
        <w:t>Körpertherapie</w:t>
      </w:r>
    </w:p>
    <w:p w14:paraId="7D0506F3" w14:textId="77777777" w:rsidR="00554593" w:rsidRPr="00712373" w:rsidRDefault="00554593" w:rsidP="00B66C6C">
      <w:pPr>
        <w:numPr>
          <w:ilvl w:val="0"/>
          <w:numId w:val="32"/>
        </w:numPr>
        <w:jc w:val="both"/>
        <w:rPr>
          <w:noProof/>
          <w:sz w:val="18"/>
          <w:szCs w:val="18"/>
        </w:rPr>
      </w:pPr>
      <w:r w:rsidRPr="00712373">
        <w:rPr>
          <w:noProof/>
          <w:sz w:val="18"/>
          <w:szCs w:val="18"/>
        </w:rPr>
        <w:t>Gestalttherapie</w:t>
      </w:r>
    </w:p>
    <w:p w14:paraId="44E8A2AC" w14:textId="77777777" w:rsidR="00554593" w:rsidRPr="00712373" w:rsidRDefault="00554593" w:rsidP="00B66C6C">
      <w:pPr>
        <w:numPr>
          <w:ilvl w:val="0"/>
          <w:numId w:val="32"/>
        </w:numPr>
        <w:jc w:val="both"/>
        <w:rPr>
          <w:noProof/>
          <w:sz w:val="18"/>
          <w:szCs w:val="18"/>
        </w:rPr>
      </w:pPr>
      <w:r w:rsidRPr="00712373">
        <w:rPr>
          <w:noProof/>
          <w:sz w:val="18"/>
          <w:szCs w:val="18"/>
        </w:rPr>
        <w:t>Logotherapie/Existenzanalyse</w:t>
      </w:r>
    </w:p>
    <w:p w14:paraId="730B9190" w14:textId="77777777" w:rsidR="00063227" w:rsidRPr="00712373" w:rsidRDefault="00063227" w:rsidP="00B66C6C">
      <w:pPr>
        <w:jc w:val="both"/>
        <w:rPr>
          <w:noProof/>
          <w:sz w:val="18"/>
          <w:szCs w:val="18"/>
        </w:rPr>
      </w:pPr>
    </w:p>
    <w:p w14:paraId="69373572" w14:textId="4550F03F" w:rsidR="00554593" w:rsidRPr="00712373" w:rsidRDefault="00554593" w:rsidP="00B66C6C">
      <w:pPr>
        <w:jc w:val="both"/>
        <w:rPr>
          <w:noProof/>
          <w:sz w:val="18"/>
          <w:szCs w:val="18"/>
        </w:rPr>
      </w:pPr>
      <w:r w:rsidRPr="00712373">
        <w:rPr>
          <w:noProof/>
          <w:sz w:val="18"/>
          <w:szCs w:val="18"/>
        </w:rPr>
        <w:t>Sollte ein</w:t>
      </w:r>
      <w:r w:rsidR="00EB01A3" w:rsidRPr="00712373">
        <w:rPr>
          <w:noProof/>
          <w:sz w:val="18"/>
          <w:szCs w:val="18"/>
        </w:rPr>
        <w:t>e</w:t>
      </w:r>
      <w:r w:rsidRPr="00712373">
        <w:rPr>
          <w:noProof/>
          <w:sz w:val="18"/>
          <w:szCs w:val="18"/>
        </w:rPr>
        <w:t xml:space="preserve"> Psycholog</w:t>
      </w:r>
      <w:r w:rsidR="00010C57" w:rsidRPr="00712373">
        <w:rPr>
          <w:noProof/>
          <w:sz w:val="18"/>
          <w:szCs w:val="18"/>
        </w:rPr>
        <w:t>in</w:t>
      </w:r>
      <w:r w:rsidR="00EB01A3" w:rsidRPr="00712373">
        <w:rPr>
          <w:noProof/>
          <w:sz w:val="18"/>
          <w:szCs w:val="18"/>
        </w:rPr>
        <w:t xml:space="preserve"> / ein Psychologe</w:t>
      </w:r>
      <w:r w:rsidRPr="00712373">
        <w:rPr>
          <w:noProof/>
          <w:sz w:val="18"/>
          <w:szCs w:val="18"/>
        </w:rPr>
        <w:t xml:space="preserve"> nicht fester Bestandteil des Teams sein, ist sicherzustellen, dass dieser ausreichend verfügbar ist und neben sorgfältiger Dokumentation an den relevanten Teambesprechungen teilnimmt, damit ein adäquater Informationsfluss gewährleistet ist.</w:t>
      </w:r>
    </w:p>
    <w:p w14:paraId="4D1D7C73" w14:textId="77777777" w:rsidR="003D2AB3" w:rsidRPr="00712373" w:rsidRDefault="003D2AB3" w:rsidP="00B66C6C">
      <w:pPr>
        <w:jc w:val="both"/>
        <w:rPr>
          <w:noProof/>
          <w:sz w:val="18"/>
          <w:szCs w:val="18"/>
        </w:rPr>
      </w:pPr>
    </w:p>
    <w:p w14:paraId="350B2056" w14:textId="1C0694B6" w:rsidR="00554593" w:rsidRPr="00712373" w:rsidRDefault="00554593" w:rsidP="00B66C6C">
      <w:pPr>
        <w:jc w:val="both"/>
        <w:rPr>
          <w:rFonts w:cs="Arial"/>
          <w:b/>
          <w:noProof/>
          <w:color w:val="000000" w:themeColor="text1"/>
          <w:sz w:val="18"/>
          <w:szCs w:val="18"/>
          <w:u w:val="single"/>
        </w:rPr>
      </w:pPr>
      <w:r w:rsidRPr="00712373">
        <w:rPr>
          <w:rFonts w:cs="Arial"/>
          <w:b/>
          <w:noProof/>
          <w:color w:val="000000" w:themeColor="text1"/>
          <w:sz w:val="18"/>
          <w:szCs w:val="18"/>
          <w:u w:val="single"/>
        </w:rPr>
        <w:t>Kernprozess</w:t>
      </w:r>
    </w:p>
    <w:p w14:paraId="06E4451C" w14:textId="77777777" w:rsidR="00554593" w:rsidRPr="00712373" w:rsidRDefault="00554593" w:rsidP="00B66C6C">
      <w:pPr>
        <w:spacing w:before="60"/>
        <w:jc w:val="both"/>
        <w:rPr>
          <w:rFonts w:cs="Arial"/>
          <w:noProof/>
          <w:color w:val="000000" w:themeColor="text1"/>
          <w:sz w:val="18"/>
          <w:szCs w:val="18"/>
        </w:rPr>
      </w:pPr>
      <w:r w:rsidRPr="00712373">
        <w:rPr>
          <w:rFonts w:cs="Arial"/>
          <w:noProof/>
          <w:color w:val="000000" w:themeColor="text1"/>
          <w:sz w:val="18"/>
          <w:szCs w:val="18"/>
        </w:rPr>
        <w:t xml:space="preserve">Die Kernprozesse umfassen alle Tätigkeiten, die zur Erfüllung der im Mittelpunkt stehenden Aufgabe der Einrichtung erforderlich sind und von der Einrichtung selber erbracht werden. Im engeren Sinne handelt es sich dabei um Behandlungspfade mit einer standardisiert dargestellten Ablaufkette aller Prozesse, die am Patienten entrichtet werden. </w:t>
      </w:r>
    </w:p>
    <w:p w14:paraId="0A428593" w14:textId="77777777" w:rsidR="00554593" w:rsidRPr="00712373" w:rsidRDefault="00554593" w:rsidP="00B66C6C">
      <w:pPr>
        <w:spacing w:before="60"/>
        <w:jc w:val="both"/>
        <w:rPr>
          <w:rFonts w:cs="Arial"/>
          <w:noProof/>
          <w:color w:val="000000" w:themeColor="text1"/>
          <w:sz w:val="18"/>
          <w:szCs w:val="18"/>
        </w:rPr>
      </w:pPr>
    </w:p>
    <w:p w14:paraId="0B21D4A3" w14:textId="328B432A" w:rsidR="00435FC6" w:rsidRPr="00712373" w:rsidRDefault="00435FC6" w:rsidP="00B66C6C">
      <w:pPr>
        <w:spacing w:line="276" w:lineRule="auto"/>
        <w:jc w:val="both"/>
        <w:rPr>
          <w:rFonts w:cs="Arial"/>
          <w:noProof/>
          <w:color w:val="000000" w:themeColor="text1"/>
          <w:sz w:val="18"/>
          <w:szCs w:val="18"/>
        </w:rPr>
      </w:pPr>
      <w:r w:rsidRPr="00712373">
        <w:rPr>
          <w:rFonts w:cs="Arial"/>
          <w:b/>
          <w:noProof/>
          <w:color w:val="000000" w:themeColor="text1"/>
          <w:sz w:val="18"/>
          <w:szCs w:val="18"/>
          <w:u w:val="single"/>
        </w:rPr>
        <w:t>Kooperationspartner</w:t>
      </w:r>
      <w:r w:rsidRPr="00712373">
        <w:rPr>
          <w:rFonts w:cs="Arial"/>
          <w:b/>
          <w:noProof/>
          <w:color w:val="000000" w:themeColor="text1"/>
          <w:sz w:val="18"/>
          <w:szCs w:val="18"/>
          <w:u w:val="single"/>
        </w:rPr>
        <w:br/>
      </w:r>
      <w:r w:rsidRPr="00712373">
        <w:rPr>
          <w:rFonts w:cs="Arial"/>
          <w:noProof/>
          <w:color w:val="000000" w:themeColor="text1"/>
          <w:sz w:val="18"/>
          <w:szCs w:val="18"/>
        </w:rPr>
        <w:t>Sämtliche Personen bzw. Institutionen, die für die Einrichtung an der medizinischen Versorgung (Diagnostik und Therapie) von Patient</w:t>
      </w:r>
      <w:r w:rsidR="00FC5962" w:rsidRPr="00712373">
        <w:rPr>
          <w:rFonts w:cs="Arial"/>
          <w:noProof/>
          <w:color w:val="000000" w:themeColor="text1"/>
          <w:sz w:val="18"/>
          <w:szCs w:val="18"/>
        </w:rPr>
        <w:t>inn</w:t>
      </w:r>
      <w:r w:rsidRPr="00712373">
        <w:rPr>
          <w:rFonts w:cs="Arial"/>
          <w:noProof/>
          <w:color w:val="000000" w:themeColor="text1"/>
          <w:sz w:val="18"/>
          <w:szCs w:val="18"/>
        </w:rPr>
        <w:t>en</w:t>
      </w:r>
      <w:r w:rsidR="00FC5962" w:rsidRPr="00712373">
        <w:rPr>
          <w:rFonts w:cs="Arial"/>
          <w:noProof/>
          <w:color w:val="000000" w:themeColor="text1"/>
          <w:sz w:val="18"/>
          <w:szCs w:val="18"/>
        </w:rPr>
        <w:t xml:space="preserve"> und Patienten</w:t>
      </w:r>
      <w:r w:rsidRPr="00712373">
        <w:rPr>
          <w:rFonts w:cs="Arial"/>
          <w:noProof/>
          <w:color w:val="000000" w:themeColor="text1"/>
          <w:sz w:val="18"/>
          <w:szCs w:val="18"/>
        </w:rPr>
        <w:t xml:space="preserve"> beteiligt sind, werden als „Kooperationspartner“ bezeichnet. Da sie maßgeblich zur Versorgungsqualität im Gesamtprozess beitragen, ist im Rahmen schriftlicher Regelungen ("Kooperationsvereinbarungen") festzulegen, wie die Umsetzung der bestehenden Anforderungen sichergestellt wird.</w:t>
      </w:r>
    </w:p>
    <w:p w14:paraId="2BE71FE6" w14:textId="77777777" w:rsidR="00435FC6" w:rsidRPr="00712373" w:rsidRDefault="00435FC6" w:rsidP="00B66C6C">
      <w:pPr>
        <w:spacing w:before="60"/>
        <w:jc w:val="both"/>
        <w:rPr>
          <w:rFonts w:cs="Arial"/>
          <w:noProof/>
          <w:color w:val="000000" w:themeColor="text1"/>
          <w:sz w:val="18"/>
          <w:szCs w:val="18"/>
        </w:rPr>
      </w:pPr>
    </w:p>
    <w:p w14:paraId="5CBF7440" w14:textId="56C56D87" w:rsidR="00435FC6" w:rsidRPr="00712373" w:rsidRDefault="00435FC6" w:rsidP="00B66C6C">
      <w:pPr>
        <w:spacing w:before="60"/>
        <w:jc w:val="both"/>
        <w:rPr>
          <w:rFonts w:cs="Arial"/>
          <w:noProof/>
          <w:color w:val="000000" w:themeColor="text1"/>
          <w:sz w:val="18"/>
          <w:szCs w:val="18"/>
        </w:rPr>
      </w:pPr>
      <w:bookmarkStart w:id="555" w:name="_Hlk516830546"/>
      <w:r w:rsidRPr="00712373">
        <w:rPr>
          <w:rFonts w:cs="Arial"/>
          <w:b/>
          <w:noProof/>
          <w:color w:val="000000" w:themeColor="text1"/>
          <w:sz w:val="18"/>
          <w:szCs w:val="18"/>
          <w:u w:val="single"/>
        </w:rPr>
        <w:t>Pflegefachkraft</w:t>
      </w:r>
      <w:r w:rsidRPr="00712373">
        <w:rPr>
          <w:rFonts w:cs="Arial"/>
          <w:b/>
          <w:noProof/>
          <w:color w:val="000000" w:themeColor="text1"/>
          <w:sz w:val="18"/>
          <w:szCs w:val="18"/>
          <w:u w:val="single"/>
        </w:rPr>
        <w:br/>
      </w:r>
      <w:r w:rsidR="00401678" w:rsidRPr="00712373">
        <w:rPr>
          <w:noProof/>
          <w:sz w:val="18"/>
          <w:szCs w:val="18"/>
        </w:rPr>
        <w:t>Mitarbeiter</w:t>
      </w:r>
      <w:r w:rsidR="00B737EF" w:rsidRPr="00712373">
        <w:rPr>
          <w:noProof/>
          <w:sz w:val="18"/>
          <w:szCs w:val="18"/>
        </w:rPr>
        <w:t>innen und Mitarbeiter</w:t>
      </w:r>
      <w:r w:rsidR="00401678" w:rsidRPr="00712373">
        <w:rPr>
          <w:noProof/>
          <w:sz w:val="18"/>
          <w:szCs w:val="18"/>
        </w:rPr>
        <w:t xml:space="preserve"> mit 3-jähriger Ausbildung </w:t>
      </w:r>
      <w:r w:rsidR="00FC5962" w:rsidRPr="00712373">
        <w:rPr>
          <w:noProof/>
          <w:sz w:val="18"/>
          <w:szCs w:val="18"/>
        </w:rPr>
        <w:t>zur</w:t>
      </w:r>
      <w:r w:rsidR="00401678" w:rsidRPr="00712373">
        <w:rPr>
          <w:noProof/>
          <w:sz w:val="18"/>
          <w:szCs w:val="18"/>
        </w:rPr>
        <w:t xml:space="preserve"> G</w:t>
      </w:r>
      <w:r w:rsidR="00401678" w:rsidRPr="00712373">
        <w:rPr>
          <w:rFonts w:cs="Arial"/>
          <w:noProof/>
          <w:sz w:val="18"/>
          <w:szCs w:val="18"/>
        </w:rPr>
        <w:t>esundheits- und Krankenpflege, Gesundheits- und Kinderkrankenpflege oder Altenpflege</w:t>
      </w:r>
      <w:r w:rsidR="004C5F0E" w:rsidRPr="00712373">
        <w:rPr>
          <w:rFonts w:cs="Arial"/>
          <w:noProof/>
          <w:sz w:val="18"/>
          <w:szCs w:val="18"/>
        </w:rPr>
        <w:t>.</w:t>
      </w:r>
    </w:p>
    <w:bookmarkEnd w:id="555"/>
    <w:p w14:paraId="37DB8FD8" w14:textId="77777777" w:rsidR="00435FC6" w:rsidRPr="00712373" w:rsidRDefault="00435FC6" w:rsidP="00B66C6C">
      <w:pPr>
        <w:spacing w:before="60" w:line="276" w:lineRule="auto"/>
        <w:jc w:val="both"/>
        <w:rPr>
          <w:rFonts w:cs="Arial"/>
          <w:noProof/>
          <w:color w:val="000000" w:themeColor="text1"/>
          <w:sz w:val="18"/>
          <w:szCs w:val="18"/>
        </w:rPr>
      </w:pPr>
    </w:p>
    <w:p w14:paraId="7D2A2E14" w14:textId="1877DCCE" w:rsidR="00435FC6" w:rsidRPr="00712373" w:rsidRDefault="00435FC6" w:rsidP="00B66C6C">
      <w:pPr>
        <w:autoSpaceDE w:val="0"/>
        <w:autoSpaceDN w:val="0"/>
        <w:adjustRightInd w:val="0"/>
        <w:spacing w:line="276" w:lineRule="auto"/>
        <w:jc w:val="both"/>
        <w:rPr>
          <w:rFonts w:cs="Arial"/>
          <w:noProof/>
          <w:color w:val="000000" w:themeColor="text1"/>
          <w:sz w:val="18"/>
          <w:szCs w:val="18"/>
        </w:rPr>
      </w:pPr>
      <w:r w:rsidRPr="00712373">
        <w:rPr>
          <w:rFonts w:cs="Arial"/>
          <w:b/>
          <w:noProof/>
          <w:color w:val="000000" w:themeColor="text1"/>
          <w:sz w:val="18"/>
          <w:szCs w:val="18"/>
          <w:u w:val="single"/>
        </w:rPr>
        <w:t>Qualitätszirkel</w:t>
      </w:r>
      <w:r w:rsidRPr="00712373">
        <w:rPr>
          <w:rFonts w:cs="Arial"/>
          <w:b/>
          <w:noProof/>
          <w:color w:val="000000" w:themeColor="text1"/>
          <w:sz w:val="18"/>
          <w:szCs w:val="18"/>
          <w:u w:val="single"/>
        </w:rPr>
        <w:br/>
      </w:r>
      <w:r w:rsidRPr="00712373">
        <w:rPr>
          <w:rFonts w:cs="Arial"/>
          <w:noProof/>
          <w:color w:val="000000" w:themeColor="text1"/>
          <w:sz w:val="18"/>
          <w:szCs w:val="18"/>
        </w:rPr>
        <w:t>Qualitätszirkel bieten die Möglichkeit zum konstruktiven Austausch aller an der palliativen und hospizlichen Versorgung beteiligten Ärz</w:t>
      </w:r>
      <w:r w:rsidR="00EB01A3" w:rsidRPr="00712373">
        <w:rPr>
          <w:rFonts w:cs="Arial"/>
          <w:noProof/>
          <w:color w:val="000000" w:themeColor="text1"/>
          <w:sz w:val="18"/>
          <w:szCs w:val="18"/>
        </w:rPr>
        <w:t>tin</w:t>
      </w:r>
      <w:r w:rsidR="002E348C" w:rsidRPr="00712373">
        <w:rPr>
          <w:rFonts w:cs="Arial"/>
          <w:noProof/>
          <w:color w:val="000000" w:themeColor="text1"/>
          <w:sz w:val="18"/>
          <w:szCs w:val="18"/>
        </w:rPr>
        <w:t>nen</w:t>
      </w:r>
      <w:r w:rsidR="00EB01A3" w:rsidRPr="00712373">
        <w:rPr>
          <w:rFonts w:cs="Arial"/>
          <w:noProof/>
          <w:color w:val="000000" w:themeColor="text1"/>
          <w:sz w:val="18"/>
          <w:szCs w:val="18"/>
        </w:rPr>
        <w:t xml:space="preserve"> </w:t>
      </w:r>
      <w:r w:rsidR="002E348C" w:rsidRPr="00712373">
        <w:rPr>
          <w:rFonts w:cs="Arial"/>
          <w:noProof/>
          <w:color w:val="000000" w:themeColor="text1"/>
          <w:sz w:val="18"/>
          <w:szCs w:val="18"/>
        </w:rPr>
        <w:t>und</w:t>
      </w:r>
      <w:r w:rsidR="00EB01A3" w:rsidRPr="00712373">
        <w:rPr>
          <w:rFonts w:cs="Arial"/>
          <w:noProof/>
          <w:color w:val="000000" w:themeColor="text1"/>
          <w:sz w:val="18"/>
          <w:szCs w:val="18"/>
        </w:rPr>
        <w:t xml:space="preserve"> Ärzte</w:t>
      </w:r>
      <w:r w:rsidRPr="00712373">
        <w:rPr>
          <w:rFonts w:cs="Arial"/>
          <w:noProof/>
          <w:color w:val="000000" w:themeColor="text1"/>
          <w:sz w:val="18"/>
          <w:szCs w:val="18"/>
        </w:rPr>
        <w:t>, Pflegenden, Seelsorge</w:t>
      </w:r>
      <w:r w:rsidR="00EB01A3" w:rsidRPr="00712373">
        <w:rPr>
          <w:rFonts w:cs="Arial"/>
          <w:noProof/>
          <w:color w:val="000000" w:themeColor="text1"/>
          <w:sz w:val="18"/>
          <w:szCs w:val="18"/>
        </w:rPr>
        <w:t xml:space="preserve">rinnen </w:t>
      </w:r>
      <w:r w:rsidR="002E348C" w:rsidRPr="00712373">
        <w:rPr>
          <w:rFonts w:cs="Arial"/>
          <w:noProof/>
          <w:color w:val="000000" w:themeColor="text1"/>
          <w:sz w:val="18"/>
          <w:szCs w:val="18"/>
        </w:rPr>
        <w:t xml:space="preserve">und </w:t>
      </w:r>
      <w:r w:rsidR="00EB01A3" w:rsidRPr="00712373">
        <w:rPr>
          <w:rFonts w:cs="Arial"/>
          <w:noProof/>
          <w:color w:val="000000" w:themeColor="text1"/>
          <w:sz w:val="18"/>
          <w:szCs w:val="18"/>
        </w:rPr>
        <w:t>Seelsorger</w:t>
      </w:r>
      <w:r w:rsidR="00FC5962" w:rsidRPr="00712373">
        <w:rPr>
          <w:rFonts w:cs="Arial"/>
          <w:noProof/>
          <w:color w:val="000000" w:themeColor="text1"/>
          <w:sz w:val="18"/>
          <w:szCs w:val="18"/>
        </w:rPr>
        <w:t>n</w:t>
      </w:r>
      <w:r w:rsidRPr="00712373">
        <w:rPr>
          <w:rFonts w:cs="Arial"/>
          <w:noProof/>
          <w:color w:val="000000" w:themeColor="text1"/>
          <w:sz w:val="18"/>
          <w:szCs w:val="18"/>
        </w:rPr>
        <w:t>, Psycholog</w:t>
      </w:r>
      <w:r w:rsidR="00EB01A3" w:rsidRPr="00712373">
        <w:rPr>
          <w:rFonts w:cs="Arial"/>
          <w:noProof/>
          <w:color w:val="000000" w:themeColor="text1"/>
          <w:sz w:val="18"/>
          <w:szCs w:val="18"/>
        </w:rPr>
        <w:t>innen und Psychologen</w:t>
      </w:r>
      <w:r w:rsidRPr="00712373">
        <w:rPr>
          <w:rFonts w:cs="Arial"/>
          <w:noProof/>
          <w:color w:val="000000" w:themeColor="text1"/>
          <w:sz w:val="18"/>
          <w:szCs w:val="18"/>
        </w:rPr>
        <w:t>, Apotheke</w:t>
      </w:r>
      <w:r w:rsidR="00EB01A3" w:rsidRPr="00712373">
        <w:rPr>
          <w:rFonts w:cs="Arial"/>
          <w:noProof/>
          <w:color w:val="000000" w:themeColor="text1"/>
          <w:sz w:val="18"/>
          <w:szCs w:val="18"/>
        </w:rPr>
        <w:t>rinnen und Apotheker</w:t>
      </w:r>
      <w:r w:rsidR="00FC5962" w:rsidRPr="00712373">
        <w:rPr>
          <w:rFonts w:cs="Arial"/>
          <w:noProof/>
          <w:color w:val="000000" w:themeColor="text1"/>
          <w:sz w:val="18"/>
          <w:szCs w:val="18"/>
        </w:rPr>
        <w:t>n</w:t>
      </w:r>
      <w:r w:rsidRPr="00712373">
        <w:rPr>
          <w:rFonts w:cs="Arial"/>
          <w:noProof/>
          <w:color w:val="000000" w:themeColor="text1"/>
          <w:sz w:val="18"/>
          <w:szCs w:val="18"/>
        </w:rPr>
        <w:t xml:space="preserve"> und Ehrenamtlichen.</w:t>
      </w:r>
    </w:p>
    <w:p w14:paraId="5636A296" w14:textId="5E5D5783" w:rsidR="00435FC6" w:rsidRPr="00712373" w:rsidRDefault="00435FC6" w:rsidP="00B66C6C">
      <w:pPr>
        <w:autoSpaceDE w:val="0"/>
        <w:autoSpaceDN w:val="0"/>
        <w:adjustRightInd w:val="0"/>
        <w:spacing w:line="276" w:lineRule="auto"/>
        <w:jc w:val="both"/>
        <w:rPr>
          <w:rFonts w:cs="Arial"/>
          <w:noProof/>
          <w:color w:val="000000" w:themeColor="text1"/>
          <w:sz w:val="18"/>
          <w:szCs w:val="18"/>
        </w:rPr>
      </w:pPr>
      <w:r w:rsidRPr="00712373">
        <w:rPr>
          <w:rFonts w:cs="Arial"/>
          <w:noProof/>
          <w:color w:val="000000" w:themeColor="text1"/>
          <w:sz w:val="18"/>
          <w:szCs w:val="18"/>
        </w:rPr>
        <w:t>Neben aktuellen Informationen zur Palliativversorgung aus Politik, Wissenschaft und Lehre wie auch der Vernetzung und Weiterentwicklung regionaler Strukturen werden Problem- und Fragestellungen in der täglichen Patientenbegleitung von den Teilnehme</w:t>
      </w:r>
      <w:r w:rsidR="00FC5962" w:rsidRPr="00712373">
        <w:rPr>
          <w:rFonts w:cs="Arial"/>
          <w:noProof/>
          <w:color w:val="000000" w:themeColor="text1"/>
          <w:sz w:val="18"/>
          <w:szCs w:val="18"/>
        </w:rPr>
        <w:t>nden</w:t>
      </w:r>
      <w:r w:rsidRPr="00712373">
        <w:rPr>
          <w:rFonts w:cs="Arial"/>
          <w:noProof/>
          <w:color w:val="000000" w:themeColor="text1"/>
          <w:sz w:val="18"/>
          <w:szCs w:val="18"/>
        </w:rPr>
        <w:t xml:space="preserve"> eingebracht und multiprofessionell diskutiert. Das Ergebnis ist schriftlich festzuhalten.</w:t>
      </w:r>
    </w:p>
    <w:p w14:paraId="09082EEF" w14:textId="77777777" w:rsidR="00435FC6" w:rsidRPr="00712373" w:rsidRDefault="00435FC6" w:rsidP="00B66C6C">
      <w:pPr>
        <w:spacing w:before="60" w:line="276" w:lineRule="auto"/>
        <w:jc w:val="both"/>
        <w:rPr>
          <w:rFonts w:cs="Arial"/>
          <w:noProof/>
          <w:color w:val="000000" w:themeColor="text1"/>
          <w:sz w:val="18"/>
          <w:szCs w:val="18"/>
        </w:rPr>
      </w:pPr>
    </w:p>
    <w:p w14:paraId="19FD4385" w14:textId="13E894C2" w:rsidR="00435FC6" w:rsidRPr="00712373" w:rsidRDefault="00435FC6" w:rsidP="00B66C6C">
      <w:pPr>
        <w:spacing w:line="276" w:lineRule="auto"/>
        <w:jc w:val="both"/>
        <w:rPr>
          <w:rFonts w:cs="Arial"/>
          <w:noProof/>
          <w:color w:val="000000" w:themeColor="text1"/>
          <w:sz w:val="18"/>
          <w:szCs w:val="18"/>
        </w:rPr>
      </w:pPr>
      <w:r w:rsidRPr="00712373">
        <w:rPr>
          <w:rFonts w:cs="Arial"/>
          <w:b/>
          <w:noProof/>
          <w:color w:val="000000" w:themeColor="text1"/>
          <w:sz w:val="18"/>
          <w:szCs w:val="18"/>
          <w:u w:val="single"/>
        </w:rPr>
        <w:t>Risikobewertung</w:t>
      </w:r>
      <w:r w:rsidRPr="00712373">
        <w:rPr>
          <w:rFonts w:cs="Arial"/>
          <w:b/>
          <w:noProof/>
          <w:color w:val="000000" w:themeColor="text1"/>
          <w:sz w:val="18"/>
          <w:szCs w:val="18"/>
          <w:u w:val="single"/>
        </w:rPr>
        <w:br/>
      </w:r>
      <w:r w:rsidRPr="00712373">
        <w:rPr>
          <w:rFonts w:cs="Arial"/>
          <w:noProof/>
          <w:color w:val="000000" w:themeColor="text1"/>
          <w:sz w:val="18"/>
          <w:szCs w:val="18"/>
        </w:rPr>
        <w:t xml:space="preserve">Die Risikobewertung beurteilt auf Grundlage der </w:t>
      </w:r>
      <w:hyperlink r:id="rId9" w:tooltip="Risikoanalyse" w:history="1">
        <w:r w:rsidRPr="00712373">
          <w:rPr>
            <w:rFonts w:cs="Arial"/>
            <w:noProof/>
            <w:color w:val="000000" w:themeColor="text1"/>
            <w:sz w:val="18"/>
            <w:szCs w:val="18"/>
          </w:rPr>
          <w:t>Risikoanalyse</w:t>
        </w:r>
      </w:hyperlink>
      <w:r w:rsidRPr="00712373">
        <w:rPr>
          <w:rFonts w:cs="Arial"/>
          <w:noProof/>
          <w:color w:val="000000" w:themeColor="text1"/>
          <w:sz w:val="18"/>
          <w:szCs w:val="18"/>
        </w:rPr>
        <w:t xml:space="preserve">, ob das </w:t>
      </w:r>
      <w:hyperlink r:id="rId10" w:tooltip="Risiko" w:history="1">
        <w:r w:rsidRPr="00712373">
          <w:rPr>
            <w:rFonts w:cs="Arial"/>
            <w:noProof/>
            <w:color w:val="000000" w:themeColor="text1"/>
            <w:sz w:val="18"/>
            <w:szCs w:val="18"/>
          </w:rPr>
          <w:t>Risiko</w:t>
        </w:r>
      </w:hyperlink>
      <w:r w:rsidRPr="00712373">
        <w:rPr>
          <w:rFonts w:cs="Arial"/>
          <w:noProof/>
          <w:color w:val="000000" w:themeColor="text1"/>
          <w:sz w:val="18"/>
          <w:szCs w:val="18"/>
        </w:rPr>
        <w:t xml:space="preserve">, das von einer Ware, einer Dienstleistung oder dem Betrieb einer Produktionsanlage ausgeht, unter den gegebenen gesellschaftlichen Rahmenbedingungen akzeptabel und eventuelle </w:t>
      </w:r>
      <w:hyperlink r:id="rId11" w:tooltip="Restrisiko" w:history="1">
        <w:r w:rsidRPr="00712373">
          <w:rPr>
            <w:rFonts w:cs="Arial"/>
            <w:noProof/>
            <w:color w:val="000000" w:themeColor="text1"/>
            <w:sz w:val="18"/>
            <w:szCs w:val="18"/>
          </w:rPr>
          <w:t>Restrisiken</w:t>
        </w:r>
      </w:hyperlink>
      <w:r w:rsidRPr="00712373">
        <w:rPr>
          <w:rFonts w:cs="Arial"/>
          <w:noProof/>
          <w:color w:val="000000" w:themeColor="text1"/>
          <w:sz w:val="18"/>
          <w:szCs w:val="18"/>
        </w:rPr>
        <w:t xml:space="preserve"> vertretbar sind. Für die Bewertung des Risikos können verschiedene Beurteilungsmethoden verwendet werden, die meist auf einem Vergleich mit anderen Risiken basieren (siehe das </w:t>
      </w:r>
      <w:hyperlink r:id="rId12" w:tooltip="GAMAB" w:history="1">
        <w:r w:rsidRPr="00712373">
          <w:rPr>
            <w:rFonts w:cs="Arial"/>
            <w:noProof/>
            <w:color w:val="000000" w:themeColor="text1"/>
            <w:sz w:val="18"/>
            <w:szCs w:val="18"/>
          </w:rPr>
          <w:t>GAMAB</w:t>
        </w:r>
      </w:hyperlink>
      <w:r w:rsidRPr="00712373">
        <w:rPr>
          <w:rFonts w:cs="Arial"/>
          <w:noProof/>
          <w:color w:val="000000" w:themeColor="text1"/>
          <w:sz w:val="18"/>
          <w:szCs w:val="18"/>
        </w:rPr>
        <w:t>-Prinzip). Um den Umfang von Risiken vergleichen zu können</w:t>
      </w:r>
      <w:r w:rsidR="0085355E" w:rsidRPr="00712373">
        <w:rPr>
          <w:rFonts w:cs="Arial"/>
          <w:noProof/>
          <w:color w:val="000000" w:themeColor="text1"/>
          <w:sz w:val="18"/>
          <w:szCs w:val="18"/>
        </w:rPr>
        <w:t>,</w:t>
      </w:r>
      <w:r w:rsidRPr="00712373">
        <w:rPr>
          <w:rFonts w:cs="Arial"/>
          <w:noProof/>
          <w:color w:val="000000" w:themeColor="text1"/>
          <w:sz w:val="18"/>
          <w:szCs w:val="18"/>
        </w:rPr>
        <w:t xml:space="preserve"> werden Risikomaße berechnet. Weitere Beispiele für Verfahren sind </w:t>
      </w:r>
      <w:hyperlink r:id="rId13" w:tooltip="ALARP" w:history="1">
        <w:r w:rsidRPr="00712373">
          <w:rPr>
            <w:rFonts w:cs="Arial"/>
            <w:noProof/>
            <w:color w:val="000000" w:themeColor="text1"/>
            <w:sz w:val="18"/>
            <w:szCs w:val="18"/>
          </w:rPr>
          <w:t>ALARP</w:t>
        </w:r>
      </w:hyperlink>
      <w:r w:rsidRPr="00712373">
        <w:rPr>
          <w:rFonts w:cs="Arial"/>
          <w:noProof/>
          <w:color w:val="000000" w:themeColor="text1"/>
          <w:sz w:val="18"/>
          <w:szCs w:val="18"/>
        </w:rPr>
        <w:t xml:space="preserve"> oder die </w:t>
      </w:r>
      <w:hyperlink r:id="rId14" w:tooltip="Minimale endogene Mortalität" w:history="1">
        <w:r w:rsidRPr="00712373">
          <w:rPr>
            <w:rFonts w:cs="Arial"/>
            <w:noProof/>
            <w:color w:val="000000" w:themeColor="text1"/>
            <w:sz w:val="18"/>
            <w:szCs w:val="18"/>
          </w:rPr>
          <w:t>Minimale endogene Mortalität</w:t>
        </w:r>
      </w:hyperlink>
      <w:r w:rsidRPr="00712373">
        <w:rPr>
          <w:rFonts w:cs="Arial"/>
          <w:noProof/>
          <w:color w:val="000000" w:themeColor="text1"/>
          <w:sz w:val="18"/>
          <w:szCs w:val="18"/>
        </w:rPr>
        <w:t xml:space="preserve"> (MEM).</w:t>
      </w:r>
    </w:p>
    <w:p w14:paraId="2413FDBD" w14:textId="1D09C62E" w:rsidR="00435FC6" w:rsidRPr="00712373" w:rsidRDefault="00435FC6" w:rsidP="00B66C6C">
      <w:pPr>
        <w:autoSpaceDE w:val="0"/>
        <w:autoSpaceDN w:val="0"/>
        <w:adjustRightInd w:val="0"/>
        <w:spacing w:line="276" w:lineRule="auto"/>
        <w:jc w:val="both"/>
        <w:rPr>
          <w:rFonts w:cs="Arial"/>
          <w:noProof/>
          <w:color w:val="000000" w:themeColor="text1"/>
          <w:sz w:val="18"/>
          <w:szCs w:val="18"/>
        </w:rPr>
      </w:pPr>
      <w:r w:rsidRPr="00712373">
        <w:rPr>
          <w:rFonts w:cs="Arial"/>
          <w:noProof/>
          <w:color w:val="000000" w:themeColor="text1"/>
          <w:sz w:val="18"/>
          <w:szCs w:val="18"/>
        </w:rPr>
        <w:t xml:space="preserve">Die Risikobewertung erfolgt jeweils vor und nach der Durchführung von Abhilfemaßnahmen und ist Teil des </w:t>
      </w:r>
      <w:hyperlink r:id="rId15" w:tooltip="Risikomanagement" w:history="1">
        <w:r w:rsidRPr="00712373">
          <w:rPr>
            <w:rFonts w:cs="Arial"/>
            <w:noProof/>
            <w:color w:val="000000" w:themeColor="text1"/>
            <w:sz w:val="18"/>
            <w:szCs w:val="18"/>
          </w:rPr>
          <w:t>Risikomanagements</w:t>
        </w:r>
      </w:hyperlink>
      <w:r w:rsidRPr="00712373">
        <w:rPr>
          <w:rFonts w:cs="Arial"/>
          <w:noProof/>
          <w:color w:val="000000" w:themeColor="text1"/>
          <w:sz w:val="18"/>
          <w:szCs w:val="18"/>
        </w:rPr>
        <w:t xml:space="preserve"> wie der systematischen Anwendung der Managementpolitik, der Verfahren und Maßnahmen zur Analyse, Bewertung und Beherrschung des Risikos. Das Risikomanagement ist durch die DIN EN ISO 14971 definiert.</w:t>
      </w:r>
    </w:p>
    <w:p w14:paraId="1B04A416" w14:textId="087489CE" w:rsidR="00002FEA" w:rsidRPr="00712373" w:rsidRDefault="00002FEA" w:rsidP="00B66C6C">
      <w:pPr>
        <w:autoSpaceDE w:val="0"/>
        <w:autoSpaceDN w:val="0"/>
        <w:adjustRightInd w:val="0"/>
        <w:spacing w:line="276" w:lineRule="auto"/>
        <w:jc w:val="both"/>
        <w:rPr>
          <w:rFonts w:cs="Arial"/>
          <w:noProof/>
          <w:color w:val="000000" w:themeColor="text1"/>
          <w:sz w:val="18"/>
          <w:szCs w:val="18"/>
        </w:rPr>
      </w:pPr>
    </w:p>
    <w:p w14:paraId="79D75E20" w14:textId="64F911E5" w:rsidR="00712373" w:rsidRDefault="00712373">
      <w:pPr>
        <w:rPr>
          <w:rFonts w:cs="Arial"/>
          <w:noProof/>
          <w:color w:val="000000" w:themeColor="text1"/>
          <w:sz w:val="18"/>
          <w:szCs w:val="18"/>
        </w:rPr>
      </w:pPr>
      <w:r>
        <w:rPr>
          <w:rFonts w:cs="Arial"/>
          <w:noProof/>
          <w:color w:val="000000" w:themeColor="text1"/>
          <w:sz w:val="18"/>
          <w:szCs w:val="18"/>
        </w:rPr>
        <w:br w:type="page"/>
      </w:r>
    </w:p>
    <w:p w14:paraId="1EB15AB5" w14:textId="77777777" w:rsidR="00843FF6" w:rsidRPr="00D94C9A" w:rsidRDefault="00843FF6" w:rsidP="00843FF6">
      <w:pPr>
        <w:autoSpaceDE w:val="0"/>
        <w:autoSpaceDN w:val="0"/>
        <w:adjustRightInd w:val="0"/>
        <w:spacing w:line="276" w:lineRule="auto"/>
        <w:jc w:val="both"/>
        <w:rPr>
          <w:rFonts w:cs="Arial"/>
          <w:noProof/>
          <w:color w:val="000000" w:themeColor="text1"/>
        </w:rPr>
      </w:pPr>
      <w:r w:rsidRPr="00D94C9A">
        <w:rPr>
          <w:rFonts w:cs="Arial"/>
          <w:noProof/>
          <w:color w:val="000000" w:themeColor="text1"/>
        </w:rPr>
        <w:t>Eine Risikoanalyse könnte wie folgt aussehen (beispielhaft):</w:t>
      </w:r>
    </w:p>
    <w:p w14:paraId="710D1A28" w14:textId="77777777" w:rsidR="00843FF6" w:rsidRDefault="00843FF6" w:rsidP="00435FC6">
      <w:pPr>
        <w:autoSpaceDE w:val="0"/>
        <w:autoSpaceDN w:val="0"/>
        <w:adjustRightInd w:val="0"/>
        <w:spacing w:line="276" w:lineRule="auto"/>
        <w:jc w:val="both"/>
        <w:rPr>
          <w:rFonts w:cs="Arial"/>
          <w:noProof/>
          <w:color w:val="000000" w:themeColor="text1"/>
        </w:rPr>
      </w:pPr>
    </w:p>
    <w:p w14:paraId="7664A42C" w14:textId="7E8CBB68" w:rsidR="00914210" w:rsidRPr="001622E9" w:rsidRDefault="001622E9" w:rsidP="00435FC6">
      <w:pPr>
        <w:autoSpaceDE w:val="0"/>
        <w:autoSpaceDN w:val="0"/>
        <w:adjustRightInd w:val="0"/>
        <w:spacing w:line="276" w:lineRule="auto"/>
        <w:jc w:val="both"/>
        <w:rPr>
          <w:rFonts w:cs="Arial"/>
          <w:b/>
          <w:bCs/>
          <w:noProof/>
          <w:color w:val="000000" w:themeColor="text1"/>
          <w:sz w:val="14"/>
          <w:szCs w:val="14"/>
        </w:rPr>
      </w:pPr>
      <w:r w:rsidRPr="001622E9">
        <w:rPr>
          <w:rFonts w:cs="Arial"/>
          <w:b/>
          <w:bCs/>
          <w:noProof/>
          <w:color w:val="000000" w:themeColor="text1"/>
          <w:sz w:val="14"/>
          <w:szCs w:val="14"/>
        </w:rPr>
        <w:t>Klinik Stand:</w:t>
      </w:r>
    </w:p>
    <w:tbl>
      <w:tblPr>
        <w:tblStyle w:val="Tabellenraster"/>
        <w:tblW w:w="9776" w:type="dxa"/>
        <w:tblLook w:val="04A0" w:firstRow="1" w:lastRow="0" w:firstColumn="1" w:lastColumn="0" w:noHBand="0" w:noVBand="1"/>
      </w:tblPr>
      <w:tblGrid>
        <w:gridCol w:w="1129"/>
        <w:gridCol w:w="1423"/>
        <w:gridCol w:w="1129"/>
        <w:gridCol w:w="1276"/>
        <w:gridCol w:w="1275"/>
        <w:gridCol w:w="1276"/>
        <w:gridCol w:w="1281"/>
        <w:gridCol w:w="987"/>
      </w:tblGrid>
      <w:tr w:rsidR="00843FF6" w:rsidRPr="00F661B9" w14:paraId="47432BE7" w14:textId="77777777" w:rsidTr="00B94AC7">
        <w:tc>
          <w:tcPr>
            <w:tcW w:w="1129" w:type="dxa"/>
            <w:tcBorders>
              <w:top w:val="nil"/>
              <w:left w:val="nil"/>
              <w:bottom w:val="nil"/>
              <w:right w:val="nil"/>
            </w:tcBorders>
            <w:shd w:val="clear" w:color="auto" w:fill="auto"/>
          </w:tcPr>
          <w:p w14:paraId="32DAAEE5" w14:textId="77777777" w:rsidR="00843FF6" w:rsidRPr="00F661B9" w:rsidRDefault="00843FF6" w:rsidP="00B94AC7">
            <w:pPr>
              <w:spacing w:before="40" w:after="40"/>
              <w:rPr>
                <w:rFonts w:cs="Arial"/>
                <w:b/>
                <w:bCs/>
                <w:sz w:val="14"/>
                <w:szCs w:val="14"/>
              </w:rPr>
            </w:pPr>
          </w:p>
        </w:tc>
        <w:tc>
          <w:tcPr>
            <w:tcW w:w="1423" w:type="dxa"/>
            <w:tcBorders>
              <w:top w:val="nil"/>
              <w:left w:val="nil"/>
              <w:bottom w:val="nil"/>
              <w:right w:val="nil"/>
            </w:tcBorders>
            <w:shd w:val="clear" w:color="auto" w:fill="auto"/>
          </w:tcPr>
          <w:p w14:paraId="0A7445E9" w14:textId="77777777" w:rsidR="00843FF6" w:rsidRPr="00F661B9" w:rsidRDefault="00843FF6" w:rsidP="00B94AC7">
            <w:pPr>
              <w:spacing w:before="40" w:after="40"/>
              <w:rPr>
                <w:rFonts w:cs="Arial"/>
                <w:b/>
                <w:bCs/>
                <w:sz w:val="14"/>
                <w:szCs w:val="14"/>
              </w:rPr>
            </w:pPr>
          </w:p>
        </w:tc>
        <w:tc>
          <w:tcPr>
            <w:tcW w:w="1129" w:type="dxa"/>
            <w:tcBorders>
              <w:top w:val="nil"/>
              <w:left w:val="nil"/>
              <w:bottom w:val="nil"/>
              <w:right w:val="nil"/>
            </w:tcBorders>
            <w:shd w:val="clear" w:color="auto" w:fill="auto"/>
          </w:tcPr>
          <w:p w14:paraId="29AAB065" w14:textId="77777777" w:rsidR="00843FF6" w:rsidRPr="00F661B9" w:rsidRDefault="00843FF6" w:rsidP="00B94AC7">
            <w:pPr>
              <w:spacing w:before="40" w:after="40"/>
              <w:rPr>
                <w:rFonts w:cs="Arial"/>
                <w:b/>
                <w:bCs/>
                <w:sz w:val="14"/>
                <w:szCs w:val="14"/>
              </w:rPr>
            </w:pPr>
            <w:r w:rsidRPr="00F661B9">
              <w:rPr>
                <w:rFonts w:cs="Arial"/>
                <w:b/>
                <w:bCs/>
                <w:sz w:val="14"/>
                <w:szCs w:val="14"/>
              </w:rPr>
              <w:t>hoch = 10</w:t>
            </w:r>
          </w:p>
        </w:tc>
        <w:tc>
          <w:tcPr>
            <w:tcW w:w="1276" w:type="dxa"/>
            <w:tcBorders>
              <w:top w:val="nil"/>
              <w:left w:val="nil"/>
              <w:bottom w:val="nil"/>
              <w:right w:val="nil"/>
            </w:tcBorders>
            <w:shd w:val="clear" w:color="auto" w:fill="auto"/>
          </w:tcPr>
          <w:p w14:paraId="143DE7BD" w14:textId="77777777" w:rsidR="00843FF6" w:rsidRPr="00F661B9" w:rsidRDefault="00843FF6" w:rsidP="00B94AC7">
            <w:pPr>
              <w:spacing w:before="40" w:after="40"/>
              <w:rPr>
                <w:rFonts w:cs="Arial"/>
                <w:b/>
                <w:bCs/>
                <w:sz w:val="14"/>
                <w:szCs w:val="14"/>
              </w:rPr>
            </w:pPr>
            <w:r w:rsidRPr="00F661B9">
              <w:rPr>
                <w:rFonts w:cs="Arial"/>
                <w:b/>
                <w:bCs/>
                <w:sz w:val="14"/>
                <w:szCs w:val="14"/>
              </w:rPr>
              <w:t>hoch = 10</w:t>
            </w:r>
          </w:p>
        </w:tc>
        <w:tc>
          <w:tcPr>
            <w:tcW w:w="1275" w:type="dxa"/>
            <w:tcBorders>
              <w:top w:val="nil"/>
              <w:left w:val="nil"/>
              <w:bottom w:val="nil"/>
              <w:right w:val="nil"/>
            </w:tcBorders>
            <w:shd w:val="clear" w:color="auto" w:fill="auto"/>
          </w:tcPr>
          <w:p w14:paraId="25EFF75B" w14:textId="41893D7F" w:rsidR="00843FF6" w:rsidRPr="00F661B9" w:rsidRDefault="00843FF6" w:rsidP="00B94AC7">
            <w:pPr>
              <w:spacing w:before="40" w:after="40"/>
              <w:rPr>
                <w:rFonts w:cs="Arial"/>
                <w:b/>
                <w:bCs/>
                <w:sz w:val="14"/>
                <w:szCs w:val="14"/>
              </w:rPr>
            </w:pPr>
            <w:r w:rsidRPr="00F661B9">
              <w:rPr>
                <w:rFonts w:cs="Arial"/>
                <w:b/>
                <w:bCs/>
                <w:sz w:val="14"/>
                <w:szCs w:val="14"/>
              </w:rPr>
              <w:t>hoch = 1</w:t>
            </w:r>
          </w:p>
        </w:tc>
        <w:tc>
          <w:tcPr>
            <w:tcW w:w="1276" w:type="dxa"/>
            <w:tcBorders>
              <w:top w:val="nil"/>
              <w:left w:val="nil"/>
              <w:bottom w:val="nil"/>
              <w:right w:val="nil"/>
            </w:tcBorders>
            <w:shd w:val="clear" w:color="auto" w:fill="auto"/>
          </w:tcPr>
          <w:p w14:paraId="01F132A8" w14:textId="472F5110" w:rsidR="00843FF6" w:rsidRPr="00F661B9" w:rsidRDefault="00914210" w:rsidP="00914210">
            <w:pPr>
              <w:spacing w:before="40" w:after="40"/>
              <w:rPr>
                <w:rFonts w:cs="Arial"/>
                <w:b/>
                <w:bCs/>
                <w:sz w:val="14"/>
                <w:szCs w:val="14"/>
              </w:rPr>
            </w:pPr>
            <w:r w:rsidRPr="00F661B9">
              <w:rPr>
                <w:rFonts w:cs="Arial"/>
                <w:b/>
                <w:bCs/>
                <w:sz w:val="14"/>
                <w:szCs w:val="14"/>
              </w:rPr>
              <w:t>Bedeutung</w:t>
            </w:r>
          </w:p>
        </w:tc>
        <w:tc>
          <w:tcPr>
            <w:tcW w:w="1281" w:type="dxa"/>
            <w:tcBorders>
              <w:top w:val="nil"/>
              <w:left w:val="nil"/>
              <w:bottom w:val="nil"/>
              <w:right w:val="nil"/>
            </w:tcBorders>
            <w:shd w:val="clear" w:color="auto" w:fill="auto"/>
          </w:tcPr>
          <w:p w14:paraId="1D310D48" w14:textId="77777777" w:rsidR="00843FF6" w:rsidRPr="00F661B9" w:rsidRDefault="00843FF6" w:rsidP="00B94AC7">
            <w:pPr>
              <w:spacing w:before="40" w:after="40"/>
              <w:rPr>
                <w:rFonts w:cs="Arial"/>
                <w:b/>
                <w:bCs/>
                <w:sz w:val="14"/>
                <w:szCs w:val="14"/>
              </w:rPr>
            </w:pPr>
          </w:p>
        </w:tc>
        <w:tc>
          <w:tcPr>
            <w:tcW w:w="987" w:type="dxa"/>
            <w:tcBorders>
              <w:top w:val="nil"/>
              <w:left w:val="nil"/>
              <w:bottom w:val="nil"/>
              <w:right w:val="nil"/>
            </w:tcBorders>
            <w:shd w:val="clear" w:color="auto" w:fill="auto"/>
          </w:tcPr>
          <w:p w14:paraId="7DD74A1D" w14:textId="77777777" w:rsidR="00843FF6" w:rsidRPr="00F661B9" w:rsidRDefault="00843FF6" w:rsidP="00B94AC7">
            <w:pPr>
              <w:spacing w:before="40" w:after="40"/>
              <w:rPr>
                <w:rFonts w:cs="Arial"/>
                <w:b/>
                <w:bCs/>
                <w:sz w:val="14"/>
                <w:szCs w:val="14"/>
              </w:rPr>
            </w:pPr>
          </w:p>
        </w:tc>
      </w:tr>
      <w:tr w:rsidR="00843FF6" w:rsidRPr="00F661B9" w14:paraId="15E0445B" w14:textId="77777777" w:rsidTr="00B94AC7">
        <w:tc>
          <w:tcPr>
            <w:tcW w:w="1129" w:type="dxa"/>
            <w:tcBorders>
              <w:top w:val="nil"/>
              <w:left w:val="nil"/>
              <w:bottom w:val="single" w:sz="4" w:space="0" w:color="auto"/>
              <w:right w:val="nil"/>
            </w:tcBorders>
            <w:shd w:val="clear" w:color="auto" w:fill="auto"/>
          </w:tcPr>
          <w:p w14:paraId="76F81003" w14:textId="77777777" w:rsidR="00843FF6" w:rsidRPr="00F661B9" w:rsidRDefault="00843FF6" w:rsidP="00B94AC7">
            <w:pPr>
              <w:spacing w:before="40" w:after="40"/>
              <w:rPr>
                <w:rFonts w:cs="Arial"/>
                <w:b/>
                <w:bCs/>
                <w:sz w:val="14"/>
                <w:szCs w:val="14"/>
              </w:rPr>
            </w:pPr>
          </w:p>
        </w:tc>
        <w:tc>
          <w:tcPr>
            <w:tcW w:w="1423" w:type="dxa"/>
            <w:tcBorders>
              <w:top w:val="nil"/>
              <w:left w:val="nil"/>
              <w:bottom w:val="single" w:sz="4" w:space="0" w:color="auto"/>
              <w:right w:val="nil"/>
            </w:tcBorders>
            <w:shd w:val="clear" w:color="auto" w:fill="auto"/>
          </w:tcPr>
          <w:p w14:paraId="258B2DCA" w14:textId="77777777" w:rsidR="00843FF6" w:rsidRPr="00F661B9" w:rsidRDefault="00843FF6" w:rsidP="00B94AC7">
            <w:pPr>
              <w:spacing w:before="40" w:after="40"/>
              <w:rPr>
                <w:rFonts w:cs="Arial"/>
                <w:b/>
                <w:bCs/>
                <w:sz w:val="14"/>
                <w:szCs w:val="14"/>
              </w:rPr>
            </w:pPr>
          </w:p>
        </w:tc>
        <w:tc>
          <w:tcPr>
            <w:tcW w:w="1129" w:type="dxa"/>
            <w:tcBorders>
              <w:top w:val="nil"/>
              <w:left w:val="nil"/>
              <w:bottom w:val="single" w:sz="4" w:space="0" w:color="auto"/>
              <w:right w:val="nil"/>
            </w:tcBorders>
            <w:shd w:val="clear" w:color="auto" w:fill="auto"/>
          </w:tcPr>
          <w:p w14:paraId="67686B08" w14:textId="77777777" w:rsidR="00843FF6" w:rsidRPr="00F661B9" w:rsidRDefault="00843FF6" w:rsidP="00B94AC7">
            <w:pPr>
              <w:spacing w:before="40" w:after="40"/>
              <w:rPr>
                <w:rFonts w:cs="Arial"/>
                <w:b/>
                <w:bCs/>
                <w:sz w:val="14"/>
                <w:szCs w:val="14"/>
              </w:rPr>
            </w:pPr>
            <w:r w:rsidRPr="00F661B9">
              <w:rPr>
                <w:rFonts w:cs="Arial"/>
                <w:b/>
                <w:bCs/>
                <w:sz w:val="14"/>
                <w:szCs w:val="14"/>
              </w:rPr>
              <w:t>gering = 1</w:t>
            </w:r>
          </w:p>
        </w:tc>
        <w:tc>
          <w:tcPr>
            <w:tcW w:w="1276" w:type="dxa"/>
            <w:tcBorders>
              <w:top w:val="nil"/>
              <w:left w:val="nil"/>
              <w:bottom w:val="single" w:sz="4" w:space="0" w:color="auto"/>
              <w:right w:val="nil"/>
            </w:tcBorders>
            <w:shd w:val="clear" w:color="auto" w:fill="auto"/>
          </w:tcPr>
          <w:p w14:paraId="2BDF0B24" w14:textId="77777777" w:rsidR="00843FF6" w:rsidRPr="00F661B9" w:rsidRDefault="00843FF6" w:rsidP="00B94AC7">
            <w:pPr>
              <w:spacing w:before="40" w:after="40"/>
              <w:rPr>
                <w:rFonts w:cs="Arial"/>
                <w:b/>
                <w:bCs/>
                <w:sz w:val="14"/>
                <w:szCs w:val="14"/>
              </w:rPr>
            </w:pPr>
            <w:r w:rsidRPr="00F661B9">
              <w:rPr>
                <w:rFonts w:cs="Arial"/>
                <w:b/>
                <w:bCs/>
                <w:sz w:val="14"/>
                <w:szCs w:val="14"/>
              </w:rPr>
              <w:t>gering = 1</w:t>
            </w:r>
          </w:p>
        </w:tc>
        <w:tc>
          <w:tcPr>
            <w:tcW w:w="1275" w:type="dxa"/>
            <w:tcBorders>
              <w:top w:val="nil"/>
              <w:left w:val="nil"/>
              <w:bottom w:val="single" w:sz="4" w:space="0" w:color="auto"/>
              <w:right w:val="nil"/>
            </w:tcBorders>
            <w:shd w:val="clear" w:color="auto" w:fill="auto"/>
          </w:tcPr>
          <w:p w14:paraId="26BB39DF" w14:textId="49091910" w:rsidR="00843FF6" w:rsidRPr="00F661B9" w:rsidRDefault="00843FF6" w:rsidP="00B94AC7">
            <w:pPr>
              <w:spacing w:before="40" w:after="40"/>
              <w:rPr>
                <w:rFonts w:cs="Arial"/>
                <w:b/>
                <w:bCs/>
                <w:sz w:val="14"/>
                <w:szCs w:val="14"/>
              </w:rPr>
            </w:pPr>
            <w:r w:rsidRPr="00F661B9">
              <w:rPr>
                <w:rFonts w:cs="Arial"/>
                <w:b/>
                <w:bCs/>
                <w:sz w:val="14"/>
                <w:szCs w:val="14"/>
              </w:rPr>
              <w:t>gering = 1</w:t>
            </w:r>
            <w:r w:rsidR="0079189D">
              <w:rPr>
                <w:rFonts w:cs="Arial"/>
                <w:b/>
                <w:bCs/>
                <w:sz w:val="14"/>
                <w:szCs w:val="14"/>
              </w:rPr>
              <w:t>0</w:t>
            </w:r>
          </w:p>
        </w:tc>
        <w:tc>
          <w:tcPr>
            <w:tcW w:w="1276" w:type="dxa"/>
            <w:tcBorders>
              <w:top w:val="nil"/>
              <w:left w:val="nil"/>
              <w:bottom w:val="single" w:sz="4" w:space="0" w:color="auto"/>
              <w:right w:val="nil"/>
            </w:tcBorders>
            <w:shd w:val="clear" w:color="auto" w:fill="auto"/>
          </w:tcPr>
          <w:p w14:paraId="0209534B" w14:textId="77777777" w:rsidR="00843FF6" w:rsidRPr="00F661B9" w:rsidRDefault="00843FF6" w:rsidP="00B94AC7">
            <w:pPr>
              <w:spacing w:before="40" w:after="40"/>
              <w:rPr>
                <w:rFonts w:cs="Arial"/>
                <w:b/>
                <w:bCs/>
                <w:sz w:val="14"/>
                <w:szCs w:val="14"/>
              </w:rPr>
            </w:pPr>
            <w:r w:rsidRPr="00F661B9">
              <w:rPr>
                <w:rFonts w:cs="Arial"/>
                <w:b/>
                <w:bCs/>
                <w:sz w:val="14"/>
                <w:szCs w:val="14"/>
              </w:rPr>
              <w:t>x Auftreten</w:t>
            </w:r>
          </w:p>
          <w:p w14:paraId="3ACD1E51" w14:textId="77777777" w:rsidR="00843FF6" w:rsidRPr="00F661B9" w:rsidRDefault="00843FF6" w:rsidP="00B94AC7">
            <w:pPr>
              <w:spacing w:before="40" w:after="40"/>
              <w:rPr>
                <w:rFonts w:cs="Arial"/>
                <w:b/>
                <w:bCs/>
                <w:sz w:val="14"/>
                <w:szCs w:val="14"/>
              </w:rPr>
            </w:pPr>
            <w:r w:rsidRPr="00F661B9">
              <w:rPr>
                <w:rFonts w:cs="Arial"/>
                <w:b/>
                <w:bCs/>
                <w:sz w:val="14"/>
                <w:szCs w:val="14"/>
              </w:rPr>
              <w:t>x Entdeckung</w:t>
            </w:r>
          </w:p>
        </w:tc>
        <w:tc>
          <w:tcPr>
            <w:tcW w:w="1281" w:type="dxa"/>
            <w:tcBorders>
              <w:top w:val="nil"/>
              <w:left w:val="nil"/>
              <w:bottom w:val="single" w:sz="4" w:space="0" w:color="auto"/>
              <w:right w:val="nil"/>
            </w:tcBorders>
            <w:shd w:val="clear" w:color="auto" w:fill="auto"/>
          </w:tcPr>
          <w:p w14:paraId="6A10DA80" w14:textId="77777777" w:rsidR="00843FF6" w:rsidRPr="00F661B9" w:rsidRDefault="00843FF6" w:rsidP="00B94AC7">
            <w:pPr>
              <w:spacing w:before="40" w:after="40"/>
              <w:rPr>
                <w:rFonts w:cs="Arial"/>
                <w:b/>
                <w:bCs/>
                <w:sz w:val="14"/>
                <w:szCs w:val="14"/>
              </w:rPr>
            </w:pPr>
          </w:p>
        </w:tc>
        <w:tc>
          <w:tcPr>
            <w:tcW w:w="987" w:type="dxa"/>
            <w:tcBorders>
              <w:top w:val="nil"/>
              <w:left w:val="nil"/>
              <w:bottom w:val="single" w:sz="4" w:space="0" w:color="auto"/>
              <w:right w:val="nil"/>
            </w:tcBorders>
            <w:shd w:val="clear" w:color="auto" w:fill="auto"/>
          </w:tcPr>
          <w:p w14:paraId="239B3F83" w14:textId="77777777" w:rsidR="00843FF6" w:rsidRPr="00F661B9" w:rsidRDefault="00843FF6" w:rsidP="00B94AC7">
            <w:pPr>
              <w:spacing w:before="40" w:after="40"/>
              <w:rPr>
                <w:rFonts w:cs="Arial"/>
                <w:b/>
                <w:bCs/>
                <w:sz w:val="14"/>
                <w:szCs w:val="14"/>
              </w:rPr>
            </w:pPr>
          </w:p>
        </w:tc>
      </w:tr>
      <w:tr w:rsidR="00843FF6" w:rsidRPr="00F661B9" w14:paraId="352DE1F3" w14:textId="77777777" w:rsidTr="00B94AC7">
        <w:tc>
          <w:tcPr>
            <w:tcW w:w="1129" w:type="dxa"/>
            <w:tcBorders>
              <w:top w:val="single" w:sz="4" w:space="0" w:color="auto"/>
            </w:tcBorders>
            <w:shd w:val="clear" w:color="auto" w:fill="D9D9D9" w:themeFill="background1" w:themeFillShade="D9"/>
          </w:tcPr>
          <w:p w14:paraId="57AB20A3" w14:textId="77777777" w:rsidR="00843FF6" w:rsidRPr="00F661B9" w:rsidRDefault="00843FF6" w:rsidP="00B94AC7">
            <w:pPr>
              <w:spacing w:before="40" w:after="40"/>
              <w:rPr>
                <w:rFonts w:cs="Arial"/>
                <w:b/>
                <w:bCs/>
                <w:sz w:val="14"/>
                <w:szCs w:val="14"/>
              </w:rPr>
            </w:pPr>
            <w:r>
              <w:rPr>
                <w:rFonts w:cs="Arial"/>
                <w:b/>
                <w:bCs/>
                <w:sz w:val="14"/>
                <w:szCs w:val="14"/>
              </w:rPr>
              <w:t>g</w:t>
            </w:r>
            <w:r w:rsidRPr="00F661B9">
              <w:rPr>
                <w:rFonts w:cs="Arial"/>
                <w:b/>
                <w:bCs/>
                <w:sz w:val="14"/>
                <w:szCs w:val="14"/>
              </w:rPr>
              <w:t>emeldet von Berufsgruppen</w:t>
            </w:r>
          </w:p>
        </w:tc>
        <w:tc>
          <w:tcPr>
            <w:tcW w:w="1423" w:type="dxa"/>
            <w:tcBorders>
              <w:top w:val="single" w:sz="4" w:space="0" w:color="auto"/>
            </w:tcBorders>
            <w:shd w:val="clear" w:color="auto" w:fill="D9D9D9" w:themeFill="background1" w:themeFillShade="D9"/>
          </w:tcPr>
          <w:p w14:paraId="5B0FF54A" w14:textId="77777777" w:rsidR="00843FF6" w:rsidRPr="00F661B9" w:rsidRDefault="00843FF6" w:rsidP="00B94AC7">
            <w:pPr>
              <w:spacing w:before="40" w:after="40"/>
              <w:rPr>
                <w:rFonts w:cs="Arial"/>
                <w:b/>
                <w:bCs/>
                <w:sz w:val="14"/>
                <w:szCs w:val="14"/>
              </w:rPr>
            </w:pPr>
            <w:r w:rsidRPr="00F661B9">
              <w:rPr>
                <w:rFonts w:cs="Arial"/>
                <w:b/>
                <w:bCs/>
                <w:sz w:val="14"/>
                <w:szCs w:val="14"/>
              </w:rPr>
              <w:t>Risiko (aus Sicht der Patientinnen / Patienten und Mitarbeiterinnen / Mitarbeitern)</w:t>
            </w:r>
          </w:p>
        </w:tc>
        <w:tc>
          <w:tcPr>
            <w:tcW w:w="1129" w:type="dxa"/>
            <w:tcBorders>
              <w:top w:val="single" w:sz="4" w:space="0" w:color="auto"/>
            </w:tcBorders>
            <w:shd w:val="clear" w:color="auto" w:fill="D9D9D9" w:themeFill="background1" w:themeFillShade="D9"/>
          </w:tcPr>
          <w:p w14:paraId="0E41FD30" w14:textId="77777777" w:rsidR="00843FF6" w:rsidRPr="00F661B9" w:rsidRDefault="00843FF6" w:rsidP="00B94AC7">
            <w:pPr>
              <w:spacing w:before="40" w:after="40"/>
              <w:rPr>
                <w:rFonts w:cs="Arial"/>
                <w:b/>
                <w:bCs/>
                <w:sz w:val="14"/>
                <w:szCs w:val="14"/>
              </w:rPr>
            </w:pPr>
            <w:r w:rsidRPr="00F661B9">
              <w:rPr>
                <w:rFonts w:cs="Arial"/>
                <w:b/>
                <w:bCs/>
                <w:sz w:val="14"/>
                <w:szCs w:val="14"/>
              </w:rPr>
              <w:t>Bedeutung / Schwere der Folgen</w:t>
            </w:r>
          </w:p>
        </w:tc>
        <w:tc>
          <w:tcPr>
            <w:tcW w:w="1276" w:type="dxa"/>
            <w:tcBorders>
              <w:top w:val="single" w:sz="4" w:space="0" w:color="auto"/>
            </w:tcBorders>
            <w:shd w:val="clear" w:color="auto" w:fill="D9D9D9" w:themeFill="background1" w:themeFillShade="D9"/>
          </w:tcPr>
          <w:p w14:paraId="149AE418" w14:textId="77777777" w:rsidR="00843FF6" w:rsidRPr="00F661B9" w:rsidRDefault="00843FF6" w:rsidP="00B94AC7">
            <w:pPr>
              <w:spacing w:before="40" w:after="40"/>
              <w:rPr>
                <w:rFonts w:cs="Arial"/>
                <w:b/>
                <w:bCs/>
                <w:sz w:val="14"/>
                <w:szCs w:val="14"/>
              </w:rPr>
            </w:pPr>
            <w:r w:rsidRPr="00F661B9">
              <w:rPr>
                <w:rFonts w:cs="Arial"/>
                <w:b/>
                <w:bCs/>
                <w:sz w:val="14"/>
                <w:szCs w:val="14"/>
              </w:rPr>
              <w:t>Auftretenswahrscheinlichkeit</w:t>
            </w:r>
          </w:p>
        </w:tc>
        <w:tc>
          <w:tcPr>
            <w:tcW w:w="1275" w:type="dxa"/>
            <w:tcBorders>
              <w:top w:val="single" w:sz="4" w:space="0" w:color="auto"/>
            </w:tcBorders>
            <w:shd w:val="clear" w:color="auto" w:fill="D9D9D9" w:themeFill="background1" w:themeFillShade="D9"/>
          </w:tcPr>
          <w:p w14:paraId="152D3567" w14:textId="77777777" w:rsidR="00843FF6" w:rsidRPr="00F661B9" w:rsidRDefault="00843FF6" w:rsidP="00B94AC7">
            <w:pPr>
              <w:spacing w:before="40" w:after="40"/>
              <w:rPr>
                <w:rFonts w:cs="Arial"/>
                <w:b/>
                <w:bCs/>
                <w:sz w:val="14"/>
                <w:szCs w:val="14"/>
              </w:rPr>
            </w:pPr>
            <w:r w:rsidRPr="00F661B9">
              <w:rPr>
                <w:rFonts w:cs="Arial"/>
                <w:b/>
                <w:bCs/>
                <w:sz w:val="14"/>
                <w:szCs w:val="14"/>
              </w:rPr>
              <w:t>Entdeckungswahrscheinlichkeit</w:t>
            </w:r>
          </w:p>
        </w:tc>
        <w:tc>
          <w:tcPr>
            <w:tcW w:w="1276" w:type="dxa"/>
            <w:tcBorders>
              <w:top w:val="single" w:sz="4" w:space="0" w:color="auto"/>
            </w:tcBorders>
            <w:shd w:val="clear" w:color="auto" w:fill="D9D9D9" w:themeFill="background1" w:themeFillShade="D9"/>
          </w:tcPr>
          <w:p w14:paraId="02666B3E" w14:textId="77777777" w:rsidR="00843FF6" w:rsidRPr="00F661B9" w:rsidRDefault="00843FF6" w:rsidP="00B94AC7">
            <w:pPr>
              <w:spacing w:before="40" w:after="40"/>
              <w:rPr>
                <w:rFonts w:cs="Arial"/>
                <w:b/>
                <w:bCs/>
                <w:sz w:val="14"/>
                <w:szCs w:val="14"/>
              </w:rPr>
            </w:pPr>
            <w:r w:rsidRPr="00F661B9">
              <w:rPr>
                <w:rFonts w:cs="Arial"/>
                <w:b/>
                <w:bCs/>
                <w:sz w:val="14"/>
                <w:szCs w:val="14"/>
              </w:rPr>
              <w:t>Risikoprioritätszahl</w:t>
            </w:r>
          </w:p>
        </w:tc>
        <w:tc>
          <w:tcPr>
            <w:tcW w:w="1281" w:type="dxa"/>
            <w:tcBorders>
              <w:top w:val="single" w:sz="4" w:space="0" w:color="auto"/>
            </w:tcBorders>
            <w:shd w:val="clear" w:color="auto" w:fill="D9D9D9" w:themeFill="background1" w:themeFillShade="D9"/>
          </w:tcPr>
          <w:p w14:paraId="2E2CCD31" w14:textId="77777777" w:rsidR="00843FF6" w:rsidRPr="00F661B9" w:rsidRDefault="00843FF6" w:rsidP="00B94AC7">
            <w:pPr>
              <w:spacing w:before="40" w:after="40"/>
              <w:rPr>
                <w:rFonts w:cs="Arial"/>
                <w:b/>
                <w:bCs/>
                <w:sz w:val="14"/>
                <w:szCs w:val="14"/>
              </w:rPr>
            </w:pPr>
            <w:r w:rsidRPr="00F661B9">
              <w:rPr>
                <w:rFonts w:cs="Arial"/>
                <w:b/>
                <w:bCs/>
                <w:sz w:val="14"/>
                <w:szCs w:val="14"/>
              </w:rPr>
              <w:t>Maßnahmen zur Vermeidung der Risiken</w:t>
            </w:r>
          </w:p>
        </w:tc>
        <w:tc>
          <w:tcPr>
            <w:tcW w:w="987" w:type="dxa"/>
            <w:tcBorders>
              <w:top w:val="single" w:sz="4" w:space="0" w:color="auto"/>
            </w:tcBorders>
            <w:shd w:val="clear" w:color="auto" w:fill="D9D9D9" w:themeFill="background1" w:themeFillShade="D9"/>
          </w:tcPr>
          <w:p w14:paraId="07C895F7" w14:textId="77777777" w:rsidR="00843FF6" w:rsidRPr="00F661B9" w:rsidRDefault="00843FF6" w:rsidP="00B94AC7">
            <w:pPr>
              <w:spacing w:before="40" w:after="40"/>
              <w:rPr>
                <w:rFonts w:cs="Arial"/>
                <w:b/>
                <w:bCs/>
                <w:sz w:val="14"/>
                <w:szCs w:val="14"/>
              </w:rPr>
            </w:pPr>
            <w:r w:rsidRPr="00F661B9">
              <w:rPr>
                <w:rFonts w:cs="Arial"/>
                <w:b/>
                <w:bCs/>
                <w:sz w:val="14"/>
                <w:szCs w:val="14"/>
              </w:rPr>
              <w:t>umgesetzt</w:t>
            </w:r>
          </w:p>
        </w:tc>
      </w:tr>
      <w:tr w:rsidR="00843FF6" w:rsidRPr="00F661B9" w14:paraId="40CB9E40" w14:textId="77777777" w:rsidTr="00B94AC7">
        <w:tc>
          <w:tcPr>
            <w:tcW w:w="1129" w:type="dxa"/>
          </w:tcPr>
          <w:p w14:paraId="3C41EA1D" w14:textId="77777777" w:rsidR="00843FF6" w:rsidRPr="00F661B9" w:rsidRDefault="00843FF6" w:rsidP="00B94AC7">
            <w:pPr>
              <w:rPr>
                <w:rFonts w:cs="Arial"/>
              </w:rPr>
            </w:pPr>
          </w:p>
        </w:tc>
        <w:tc>
          <w:tcPr>
            <w:tcW w:w="1423" w:type="dxa"/>
          </w:tcPr>
          <w:p w14:paraId="47BF3546" w14:textId="77777777" w:rsidR="00843FF6" w:rsidRPr="00F661B9" w:rsidRDefault="00843FF6" w:rsidP="00B94AC7">
            <w:pPr>
              <w:rPr>
                <w:rFonts w:cs="Arial"/>
              </w:rPr>
            </w:pPr>
          </w:p>
        </w:tc>
        <w:tc>
          <w:tcPr>
            <w:tcW w:w="1129" w:type="dxa"/>
          </w:tcPr>
          <w:p w14:paraId="0D6B9700" w14:textId="77777777" w:rsidR="00843FF6" w:rsidRPr="00F661B9" w:rsidRDefault="00843FF6" w:rsidP="00B94AC7">
            <w:pPr>
              <w:rPr>
                <w:rFonts w:cs="Arial"/>
              </w:rPr>
            </w:pPr>
          </w:p>
        </w:tc>
        <w:tc>
          <w:tcPr>
            <w:tcW w:w="1276" w:type="dxa"/>
          </w:tcPr>
          <w:p w14:paraId="738C82EF" w14:textId="77777777" w:rsidR="00843FF6" w:rsidRPr="00F661B9" w:rsidRDefault="00843FF6" w:rsidP="00B94AC7">
            <w:pPr>
              <w:rPr>
                <w:rFonts w:cs="Arial"/>
              </w:rPr>
            </w:pPr>
          </w:p>
        </w:tc>
        <w:tc>
          <w:tcPr>
            <w:tcW w:w="1275" w:type="dxa"/>
          </w:tcPr>
          <w:p w14:paraId="708803E8" w14:textId="77777777" w:rsidR="00843FF6" w:rsidRPr="00F661B9" w:rsidRDefault="00843FF6" w:rsidP="00B94AC7">
            <w:pPr>
              <w:rPr>
                <w:rFonts w:cs="Arial"/>
              </w:rPr>
            </w:pPr>
          </w:p>
        </w:tc>
        <w:tc>
          <w:tcPr>
            <w:tcW w:w="1276" w:type="dxa"/>
          </w:tcPr>
          <w:p w14:paraId="2D0AC981" w14:textId="77777777" w:rsidR="00843FF6" w:rsidRPr="00F661B9" w:rsidRDefault="00843FF6" w:rsidP="00B94AC7">
            <w:pPr>
              <w:rPr>
                <w:rFonts w:cs="Arial"/>
              </w:rPr>
            </w:pPr>
          </w:p>
        </w:tc>
        <w:tc>
          <w:tcPr>
            <w:tcW w:w="1281" w:type="dxa"/>
          </w:tcPr>
          <w:p w14:paraId="11E114D6" w14:textId="77777777" w:rsidR="00843FF6" w:rsidRPr="00F661B9" w:rsidRDefault="00843FF6" w:rsidP="00B94AC7">
            <w:pPr>
              <w:rPr>
                <w:rFonts w:cs="Arial"/>
              </w:rPr>
            </w:pPr>
          </w:p>
        </w:tc>
        <w:tc>
          <w:tcPr>
            <w:tcW w:w="987" w:type="dxa"/>
          </w:tcPr>
          <w:p w14:paraId="02E90759" w14:textId="77777777" w:rsidR="00843FF6" w:rsidRPr="00F661B9" w:rsidRDefault="00843FF6" w:rsidP="00B94AC7">
            <w:pPr>
              <w:rPr>
                <w:rFonts w:cs="Arial"/>
              </w:rPr>
            </w:pPr>
          </w:p>
        </w:tc>
      </w:tr>
      <w:tr w:rsidR="00843FF6" w:rsidRPr="00F661B9" w14:paraId="7300E90B" w14:textId="77777777" w:rsidTr="00B94AC7">
        <w:tc>
          <w:tcPr>
            <w:tcW w:w="1129" w:type="dxa"/>
          </w:tcPr>
          <w:p w14:paraId="5E82CA94" w14:textId="77777777" w:rsidR="00843FF6" w:rsidRPr="00F661B9" w:rsidRDefault="00843FF6" w:rsidP="00B94AC7">
            <w:pPr>
              <w:rPr>
                <w:rFonts w:cs="Arial"/>
              </w:rPr>
            </w:pPr>
          </w:p>
        </w:tc>
        <w:tc>
          <w:tcPr>
            <w:tcW w:w="1423" w:type="dxa"/>
          </w:tcPr>
          <w:p w14:paraId="5AA26BA0" w14:textId="77777777" w:rsidR="00843FF6" w:rsidRPr="00F661B9" w:rsidRDefault="00843FF6" w:rsidP="00B94AC7">
            <w:pPr>
              <w:rPr>
                <w:rFonts w:cs="Arial"/>
              </w:rPr>
            </w:pPr>
          </w:p>
        </w:tc>
        <w:tc>
          <w:tcPr>
            <w:tcW w:w="1129" w:type="dxa"/>
          </w:tcPr>
          <w:p w14:paraId="2407CD7E" w14:textId="77777777" w:rsidR="00843FF6" w:rsidRPr="00F661B9" w:rsidRDefault="00843FF6" w:rsidP="00B94AC7">
            <w:pPr>
              <w:rPr>
                <w:rFonts w:cs="Arial"/>
              </w:rPr>
            </w:pPr>
          </w:p>
        </w:tc>
        <w:tc>
          <w:tcPr>
            <w:tcW w:w="1276" w:type="dxa"/>
          </w:tcPr>
          <w:p w14:paraId="5A63119F" w14:textId="77777777" w:rsidR="00843FF6" w:rsidRPr="00F661B9" w:rsidRDefault="00843FF6" w:rsidP="00B94AC7">
            <w:pPr>
              <w:rPr>
                <w:rFonts w:cs="Arial"/>
              </w:rPr>
            </w:pPr>
          </w:p>
        </w:tc>
        <w:tc>
          <w:tcPr>
            <w:tcW w:w="1275" w:type="dxa"/>
          </w:tcPr>
          <w:p w14:paraId="25A7D91B" w14:textId="77777777" w:rsidR="00843FF6" w:rsidRPr="00F661B9" w:rsidRDefault="00843FF6" w:rsidP="00B94AC7">
            <w:pPr>
              <w:rPr>
                <w:rFonts w:cs="Arial"/>
              </w:rPr>
            </w:pPr>
          </w:p>
        </w:tc>
        <w:tc>
          <w:tcPr>
            <w:tcW w:w="1276" w:type="dxa"/>
          </w:tcPr>
          <w:p w14:paraId="33409A34" w14:textId="77777777" w:rsidR="00843FF6" w:rsidRPr="00F661B9" w:rsidRDefault="00843FF6" w:rsidP="00B94AC7">
            <w:pPr>
              <w:rPr>
                <w:rFonts w:cs="Arial"/>
              </w:rPr>
            </w:pPr>
          </w:p>
        </w:tc>
        <w:tc>
          <w:tcPr>
            <w:tcW w:w="1281" w:type="dxa"/>
          </w:tcPr>
          <w:p w14:paraId="50689BF9" w14:textId="77777777" w:rsidR="00843FF6" w:rsidRPr="00F661B9" w:rsidRDefault="00843FF6" w:rsidP="00B94AC7">
            <w:pPr>
              <w:rPr>
                <w:rFonts w:cs="Arial"/>
              </w:rPr>
            </w:pPr>
          </w:p>
        </w:tc>
        <w:tc>
          <w:tcPr>
            <w:tcW w:w="987" w:type="dxa"/>
          </w:tcPr>
          <w:p w14:paraId="58348C8D" w14:textId="77777777" w:rsidR="00843FF6" w:rsidRPr="00F661B9" w:rsidRDefault="00843FF6" w:rsidP="00B94AC7">
            <w:pPr>
              <w:rPr>
                <w:rFonts w:cs="Arial"/>
              </w:rPr>
            </w:pPr>
          </w:p>
        </w:tc>
      </w:tr>
      <w:tr w:rsidR="00843FF6" w:rsidRPr="00F661B9" w14:paraId="2317FA70" w14:textId="77777777" w:rsidTr="00B94AC7">
        <w:tc>
          <w:tcPr>
            <w:tcW w:w="1129" w:type="dxa"/>
          </w:tcPr>
          <w:p w14:paraId="04F93373" w14:textId="77777777" w:rsidR="00843FF6" w:rsidRPr="00F661B9" w:rsidRDefault="00843FF6" w:rsidP="00B94AC7">
            <w:pPr>
              <w:rPr>
                <w:rFonts w:cs="Arial"/>
              </w:rPr>
            </w:pPr>
          </w:p>
        </w:tc>
        <w:tc>
          <w:tcPr>
            <w:tcW w:w="1423" w:type="dxa"/>
          </w:tcPr>
          <w:p w14:paraId="67377E58" w14:textId="77777777" w:rsidR="00843FF6" w:rsidRPr="00F661B9" w:rsidRDefault="00843FF6" w:rsidP="00B94AC7">
            <w:pPr>
              <w:rPr>
                <w:rFonts w:cs="Arial"/>
              </w:rPr>
            </w:pPr>
          </w:p>
        </w:tc>
        <w:tc>
          <w:tcPr>
            <w:tcW w:w="1129" w:type="dxa"/>
          </w:tcPr>
          <w:p w14:paraId="56F6DF51" w14:textId="77777777" w:rsidR="00843FF6" w:rsidRPr="00F661B9" w:rsidRDefault="00843FF6" w:rsidP="00B94AC7">
            <w:pPr>
              <w:rPr>
                <w:rFonts w:cs="Arial"/>
              </w:rPr>
            </w:pPr>
          </w:p>
        </w:tc>
        <w:tc>
          <w:tcPr>
            <w:tcW w:w="1276" w:type="dxa"/>
          </w:tcPr>
          <w:p w14:paraId="57E20F19" w14:textId="77777777" w:rsidR="00843FF6" w:rsidRPr="00F661B9" w:rsidRDefault="00843FF6" w:rsidP="00B94AC7">
            <w:pPr>
              <w:rPr>
                <w:rFonts w:cs="Arial"/>
              </w:rPr>
            </w:pPr>
          </w:p>
        </w:tc>
        <w:tc>
          <w:tcPr>
            <w:tcW w:w="1275" w:type="dxa"/>
          </w:tcPr>
          <w:p w14:paraId="166A28C5" w14:textId="77777777" w:rsidR="00843FF6" w:rsidRPr="00F661B9" w:rsidRDefault="00843FF6" w:rsidP="00B94AC7">
            <w:pPr>
              <w:rPr>
                <w:rFonts w:cs="Arial"/>
              </w:rPr>
            </w:pPr>
          </w:p>
        </w:tc>
        <w:tc>
          <w:tcPr>
            <w:tcW w:w="1276" w:type="dxa"/>
          </w:tcPr>
          <w:p w14:paraId="01AADC9F" w14:textId="77777777" w:rsidR="00843FF6" w:rsidRPr="00F661B9" w:rsidRDefault="00843FF6" w:rsidP="00B94AC7">
            <w:pPr>
              <w:rPr>
                <w:rFonts w:cs="Arial"/>
              </w:rPr>
            </w:pPr>
          </w:p>
        </w:tc>
        <w:tc>
          <w:tcPr>
            <w:tcW w:w="1281" w:type="dxa"/>
          </w:tcPr>
          <w:p w14:paraId="12DE6514" w14:textId="77777777" w:rsidR="00843FF6" w:rsidRPr="00F661B9" w:rsidRDefault="00843FF6" w:rsidP="00B94AC7">
            <w:pPr>
              <w:rPr>
                <w:rFonts w:cs="Arial"/>
              </w:rPr>
            </w:pPr>
          </w:p>
        </w:tc>
        <w:tc>
          <w:tcPr>
            <w:tcW w:w="987" w:type="dxa"/>
          </w:tcPr>
          <w:p w14:paraId="78D87546" w14:textId="77777777" w:rsidR="00843FF6" w:rsidRPr="00F661B9" w:rsidRDefault="00843FF6" w:rsidP="00B94AC7">
            <w:pPr>
              <w:rPr>
                <w:rFonts w:cs="Arial"/>
              </w:rPr>
            </w:pPr>
          </w:p>
        </w:tc>
      </w:tr>
      <w:tr w:rsidR="00843FF6" w:rsidRPr="00F661B9" w14:paraId="4CC404F4" w14:textId="77777777" w:rsidTr="00B94AC7">
        <w:tc>
          <w:tcPr>
            <w:tcW w:w="1129" w:type="dxa"/>
          </w:tcPr>
          <w:p w14:paraId="69EF65D7" w14:textId="77777777" w:rsidR="00843FF6" w:rsidRPr="00F661B9" w:rsidRDefault="00843FF6" w:rsidP="00B94AC7">
            <w:pPr>
              <w:rPr>
                <w:rFonts w:cs="Arial"/>
              </w:rPr>
            </w:pPr>
          </w:p>
        </w:tc>
        <w:tc>
          <w:tcPr>
            <w:tcW w:w="1423" w:type="dxa"/>
          </w:tcPr>
          <w:p w14:paraId="2022CA11" w14:textId="77777777" w:rsidR="00843FF6" w:rsidRPr="00F661B9" w:rsidRDefault="00843FF6" w:rsidP="00B94AC7">
            <w:pPr>
              <w:rPr>
                <w:rFonts w:cs="Arial"/>
              </w:rPr>
            </w:pPr>
          </w:p>
        </w:tc>
        <w:tc>
          <w:tcPr>
            <w:tcW w:w="1129" w:type="dxa"/>
          </w:tcPr>
          <w:p w14:paraId="71AEA34C" w14:textId="77777777" w:rsidR="00843FF6" w:rsidRPr="00F661B9" w:rsidRDefault="00843FF6" w:rsidP="00B94AC7">
            <w:pPr>
              <w:rPr>
                <w:rFonts w:cs="Arial"/>
              </w:rPr>
            </w:pPr>
          </w:p>
        </w:tc>
        <w:tc>
          <w:tcPr>
            <w:tcW w:w="1276" w:type="dxa"/>
          </w:tcPr>
          <w:p w14:paraId="53BB927E" w14:textId="77777777" w:rsidR="00843FF6" w:rsidRPr="00F661B9" w:rsidRDefault="00843FF6" w:rsidP="00B94AC7">
            <w:pPr>
              <w:rPr>
                <w:rFonts w:cs="Arial"/>
              </w:rPr>
            </w:pPr>
          </w:p>
        </w:tc>
        <w:tc>
          <w:tcPr>
            <w:tcW w:w="1275" w:type="dxa"/>
          </w:tcPr>
          <w:p w14:paraId="5DEFDD97" w14:textId="77777777" w:rsidR="00843FF6" w:rsidRPr="00F661B9" w:rsidRDefault="00843FF6" w:rsidP="00B94AC7">
            <w:pPr>
              <w:rPr>
                <w:rFonts w:cs="Arial"/>
              </w:rPr>
            </w:pPr>
          </w:p>
        </w:tc>
        <w:tc>
          <w:tcPr>
            <w:tcW w:w="1276" w:type="dxa"/>
          </w:tcPr>
          <w:p w14:paraId="5614C052" w14:textId="77777777" w:rsidR="00843FF6" w:rsidRPr="00F661B9" w:rsidRDefault="00843FF6" w:rsidP="00B94AC7">
            <w:pPr>
              <w:rPr>
                <w:rFonts w:cs="Arial"/>
              </w:rPr>
            </w:pPr>
          </w:p>
        </w:tc>
        <w:tc>
          <w:tcPr>
            <w:tcW w:w="1281" w:type="dxa"/>
          </w:tcPr>
          <w:p w14:paraId="7522FB27" w14:textId="77777777" w:rsidR="00843FF6" w:rsidRPr="00F661B9" w:rsidRDefault="00843FF6" w:rsidP="00B94AC7">
            <w:pPr>
              <w:rPr>
                <w:rFonts w:cs="Arial"/>
              </w:rPr>
            </w:pPr>
          </w:p>
        </w:tc>
        <w:tc>
          <w:tcPr>
            <w:tcW w:w="987" w:type="dxa"/>
          </w:tcPr>
          <w:p w14:paraId="5A0A008D" w14:textId="77777777" w:rsidR="00843FF6" w:rsidRPr="00F661B9" w:rsidRDefault="00843FF6" w:rsidP="00B94AC7">
            <w:pPr>
              <w:rPr>
                <w:rFonts w:cs="Arial"/>
              </w:rPr>
            </w:pPr>
          </w:p>
        </w:tc>
      </w:tr>
      <w:tr w:rsidR="00843FF6" w:rsidRPr="00F661B9" w14:paraId="307F7AB9" w14:textId="77777777" w:rsidTr="00B94AC7">
        <w:tc>
          <w:tcPr>
            <w:tcW w:w="1129" w:type="dxa"/>
          </w:tcPr>
          <w:p w14:paraId="16FED56B" w14:textId="77777777" w:rsidR="00843FF6" w:rsidRPr="00F661B9" w:rsidRDefault="00843FF6" w:rsidP="00B94AC7">
            <w:pPr>
              <w:rPr>
                <w:rFonts w:cs="Arial"/>
              </w:rPr>
            </w:pPr>
          </w:p>
        </w:tc>
        <w:tc>
          <w:tcPr>
            <w:tcW w:w="1423" w:type="dxa"/>
          </w:tcPr>
          <w:p w14:paraId="494E1601" w14:textId="77777777" w:rsidR="00843FF6" w:rsidRPr="00F661B9" w:rsidRDefault="00843FF6" w:rsidP="00B94AC7">
            <w:pPr>
              <w:rPr>
                <w:rFonts w:cs="Arial"/>
              </w:rPr>
            </w:pPr>
          </w:p>
        </w:tc>
        <w:tc>
          <w:tcPr>
            <w:tcW w:w="1129" w:type="dxa"/>
          </w:tcPr>
          <w:p w14:paraId="53AEFDAD" w14:textId="77777777" w:rsidR="00843FF6" w:rsidRPr="00F661B9" w:rsidRDefault="00843FF6" w:rsidP="00B94AC7">
            <w:pPr>
              <w:rPr>
                <w:rFonts w:cs="Arial"/>
              </w:rPr>
            </w:pPr>
          </w:p>
        </w:tc>
        <w:tc>
          <w:tcPr>
            <w:tcW w:w="1276" w:type="dxa"/>
          </w:tcPr>
          <w:p w14:paraId="7B46C377" w14:textId="77777777" w:rsidR="00843FF6" w:rsidRPr="00F661B9" w:rsidRDefault="00843FF6" w:rsidP="00B94AC7">
            <w:pPr>
              <w:rPr>
                <w:rFonts w:cs="Arial"/>
              </w:rPr>
            </w:pPr>
          </w:p>
        </w:tc>
        <w:tc>
          <w:tcPr>
            <w:tcW w:w="1275" w:type="dxa"/>
          </w:tcPr>
          <w:p w14:paraId="64C5A277" w14:textId="77777777" w:rsidR="00843FF6" w:rsidRPr="00F661B9" w:rsidRDefault="00843FF6" w:rsidP="00B94AC7">
            <w:pPr>
              <w:rPr>
                <w:rFonts w:cs="Arial"/>
              </w:rPr>
            </w:pPr>
          </w:p>
        </w:tc>
        <w:tc>
          <w:tcPr>
            <w:tcW w:w="1276" w:type="dxa"/>
          </w:tcPr>
          <w:p w14:paraId="0CF6A15A" w14:textId="77777777" w:rsidR="00843FF6" w:rsidRPr="00F661B9" w:rsidRDefault="00843FF6" w:rsidP="00B94AC7">
            <w:pPr>
              <w:rPr>
                <w:rFonts w:cs="Arial"/>
              </w:rPr>
            </w:pPr>
          </w:p>
        </w:tc>
        <w:tc>
          <w:tcPr>
            <w:tcW w:w="1281" w:type="dxa"/>
          </w:tcPr>
          <w:p w14:paraId="6C989F4F" w14:textId="77777777" w:rsidR="00843FF6" w:rsidRPr="00F661B9" w:rsidRDefault="00843FF6" w:rsidP="00B94AC7">
            <w:pPr>
              <w:rPr>
                <w:rFonts w:cs="Arial"/>
              </w:rPr>
            </w:pPr>
          </w:p>
        </w:tc>
        <w:tc>
          <w:tcPr>
            <w:tcW w:w="987" w:type="dxa"/>
          </w:tcPr>
          <w:p w14:paraId="36247A95" w14:textId="77777777" w:rsidR="00843FF6" w:rsidRPr="00F661B9" w:rsidRDefault="00843FF6" w:rsidP="00B94AC7">
            <w:pPr>
              <w:rPr>
                <w:rFonts w:cs="Arial"/>
              </w:rPr>
            </w:pPr>
          </w:p>
        </w:tc>
      </w:tr>
      <w:tr w:rsidR="00843FF6" w:rsidRPr="00F661B9" w14:paraId="73EEE73B" w14:textId="77777777" w:rsidTr="00B94AC7">
        <w:tc>
          <w:tcPr>
            <w:tcW w:w="1129" w:type="dxa"/>
          </w:tcPr>
          <w:p w14:paraId="2593E7D2" w14:textId="77777777" w:rsidR="00843FF6" w:rsidRPr="00F661B9" w:rsidRDefault="00843FF6" w:rsidP="00B94AC7">
            <w:pPr>
              <w:rPr>
                <w:rFonts w:cs="Arial"/>
              </w:rPr>
            </w:pPr>
          </w:p>
        </w:tc>
        <w:tc>
          <w:tcPr>
            <w:tcW w:w="1423" w:type="dxa"/>
          </w:tcPr>
          <w:p w14:paraId="36312A3F" w14:textId="77777777" w:rsidR="00843FF6" w:rsidRPr="00F661B9" w:rsidRDefault="00843FF6" w:rsidP="00B94AC7">
            <w:pPr>
              <w:rPr>
                <w:rFonts w:cs="Arial"/>
              </w:rPr>
            </w:pPr>
          </w:p>
        </w:tc>
        <w:tc>
          <w:tcPr>
            <w:tcW w:w="1129" w:type="dxa"/>
          </w:tcPr>
          <w:p w14:paraId="172E8D41" w14:textId="77777777" w:rsidR="00843FF6" w:rsidRPr="00F661B9" w:rsidRDefault="00843FF6" w:rsidP="00B94AC7">
            <w:pPr>
              <w:rPr>
                <w:rFonts w:cs="Arial"/>
              </w:rPr>
            </w:pPr>
          </w:p>
        </w:tc>
        <w:tc>
          <w:tcPr>
            <w:tcW w:w="1276" w:type="dxa"/>
          </w:tcPr>
          <w:p w14:paraId="6FEDAC56" w14:textId="77777777" w:rsidR="00843FF6" w:rsidRPr="00F661B9" w:rsidRDefault="00843FF6" w:rsidP="00B94AC7">
            <w:pPr>
              <w:rPr>
                <w:rFonts w:cs="Arial"/>
              </w:rPr>
            </w:pPr>
          </w:p>
        </w:tc>
        <w:tc>
          <w:tcPr>
            <w:tcW w:w="1275" w:type="dxa"/>
          </w:tcPr>
          <w:p w14:paraId="0BF94227" w14:textId="77777777" w:rsidR="00843FF6" w:rsidRPr="00F661B9" w:rsidRDefault="00843FF6" w:rsidP="00B94AC7">
            <w:pPr>
              <w:rPr>
                <w:rFonts w:cs="Arial"/>
              </w:rPr>
            </w:pPr>
          </w:p>
        </w:tc>
        <w:tc>
          <w:tcPr>
            <w:tcW w:w="1276" w:type="dxa"/>
          </w:tcPr>
          <w:p w14:paraId="746B7CA6" w14:textId="77777777" w:rsidR="00843FF6" w:rsidRPr="00F661B9" w:rsidRDefault="00843FF6" w:rsidP="00B94AC7">
            <w:pPr>
              <w:rPr>
                <w:rFonts w:cs="Arial"/>
              </w:rPr>
            </w:pPr>
          </w:p>
        </w:tc>
        <w:tc>
          <w:tcPr>
            <w:tcW w:w="1281" w:type="dxa"/>
          </w:tcPr>
          <w:p w14:paraId="5A99EC22" w14:textId="77777777" w:rsidR="00843FF6" w:rsidRPr="00F661B9" w:rsidRDefault="00843FF6" w:rsidP="00B94AC7">
            <w:pPr>
              <w:rPr>
                <w:rFonts w:cs="Arial"/>
              </w:rPr>
            </w:pPr>
          </w:p>
        </w:tc>
        <w:tc>
          <w:tcPr>
            <w:tcW w:w="987" w:type="dxa"/>
          </w:tcPr>
          <w:p w14:paraId="5E04A9B2" w14:textId="77777777" w:rsidR="00843FF6" w:rsidRPr="00F661B9" w:rsidRDefault="00843FF6" w:rsidP="00B94AC7">
            <w:pPr>
              <w:rPr>
                <w:rFonts w:cs="Arial"/>
              </w:rPr>
            </w:pPr>
          </w:p>
        </w:tc>
      </w:tr>
      <w:tr w:rsidR="00843FF6" w:rsidRPr="00F661B9" w14:paraId="6D06107D" w14:textId="77777777" w:rsidTr="00B94AC7">
        <w:tc>
          <w:tcPr>
            <w:tcW w:w="1129" w:type="dxa"/>
          </w:tcPr>
          <w:p w14:paraId="2F29ACE8" w14:textId="77777777" w:rsidR="00843FF6" w:rsidRPr="00F661B9" w:rsidRDefault="00843FF6" w:rsidP="00B94AC7">
            <w:pPr>
              <w:rPr>
                <w:rFonts w:cs="Arial"/>
              </w:rPr>
            </w:pPr>
          </w:p>
        </w:tc>
        <w:tc>
          <w:tcPr>
            <w:tcW w:w="1423" w:type="dxa"/>
          </w:tcPr>
          <w:p w14:paraId="6CDB1E77" w14:textId="77777777" w:rsidR="00843FF6" w:rsidRPr="00F661B9" w:rsidRDefault="00843FF6" w:rsidP="00B94AC7">
            <w:pPr>
              <w:rPr>
                <w:rFonts w:cs="Arial"/>
              </w:rPr>
            </w:pPr>
          </w:p>
        </w:tc>
        <w:tc>
          <w:tcPr>
            <w:tcW w:w="1129" w:type="dxa"/>
          </w:tcPr>
          <w:p w14:paraId="2D2CA16F" w14:textId="77777777" w:rsidR="00843FF6" w:rsidRPr="00F661B9" w:rsidRDefault="00843FF6" w:rsidP="00B94AC7">
            <w:pPr>
              <w:rPr>
                <w:rFonts w:cs="Arial"/>
              </w:rPr>
            </w:pPr>
          </w:p>
        </w:tc>
        <w:tc>
          <w:tcPr>
            <w:tcW w:w="1276" w:type="dxa"/>
          </w:tcPr>
          <w:p w14:paraId="2439EFE0" w14:textId="77777777" w:rsidR="00843FF6" w:rsidRPr="00F661B9" w:rsidRDefault="00843FF6" w:rsidP="00B94AC7">
            <w:pPr>
              <w:rPr>
                <w:rFonts w:cs="Arial"/>
              </w:rPr>
            </w:pPr>
          </w:p>
        </w:tc>
        <w:tc>
          <w:tcPr>
            <w:tcW w:w="1275" w:type="dxa"/>
          </w:tcPr>
          <w:p w14:paraId="5DB421F7" w14:textId="77777777" w:rsidR="00843FF6" w:rsidRPr="00F661B9" w:rsidRDefault="00843FF6" w:rsidP="00B94AC7">
            <w:pPr>
              <w:rPr>
                <w:rFonts w:cs="Arial"/>
              </w:rPr>
            </w:pPr>
          </w:p>
        </w:tc>
        <w:tc>
          <w:tcPr>
            <w:tcW w:w="1276" w:type="dxa"/>
          </w:tcPr>
          <w:p w14:paraId="6287E668" w14:textId="77777777" w:rsidR="00843FF6" w:rsidRPr="00F661B9" w:rsidRDefault="00843FF6" w:rsidP="00B94AC7">
            <w:pPr>
              <w:rPr>
                <w:rFonts w:cs="Arial"/>
              </w:rPr>
            </w:pPr>
          </w:p>
        </w:tc>
        <w:tc>
          <w:tcPr>
            <w:tcW w:w="1281" w:type="dxa"/>
          </w:tcPr>
          <w:p w14:paraId="129F1048" w14:textId="77777777" w:rsidR="00843FF6" w:rsidRPr="00F661B9" w:rsidRDefault="00843FF6" w:rsidP="00B94AC7">
            <w:pPr>
              <w:rPr>
                <w:rFonts w:cs="Arial"/>
              </w:rPr>
            </w:pPr>
          </w:p>
        </w:tc>
        <w:tc>
          <w:tcPr>
            <w:tcW w:w="987" w:type="dxa"/>
          </w:tcPr>
          <w:p w14:paraId="7B404E3A" w14:textId="77777777" w:rsidR="00843FF6" w:rsidRPr="00F661B9" w:rsidRDefault="00843FF6" w:rsidP="00B94AC7">
            <w:pPr>
              <w:rPr>
                <w:rFonts w:cs="Arial"/>
              </w:rPr>
            </w:pPr>
          </w:p>
        </w:tc>
      </w:tr>
      <w:tr w:rsidR="00843FF6" w:rsidRPr="00F661B9" w14:paraId="0F483451" w14:textId="77777777" w:rsidTr="00B94AC7">
        <w:tc>
          <w:tcPr>
            <w:tcW w:w="1129" w:type="dxa"/>
          </w:tcPr>
          <w:p w14:paraId="1CB36A59" w14:textId="77777777" w:rsidR="00843FF6" w:rsidRPr="00F661B9" w:rsidRDefault="00843FF6" w:rsidP="00B94AC7">
            <w:pPr>
              <w:rPr>
                <w:rFonts w:cs="Arial"/>
              </w:rPr>
            </w:pPr>
          </w:p>
        </w:tc>
        <w:tc>
          <w:tcPr>
            <w:tcW w:w="1423" w:type="dxa"/>
          </w:tcPr>
          <w:p w14:paraId="2A039134" w14:textId="77777777" w:rsidR="00843FF6" w:rsidRPr="00F661B9" w:rsidRDefault="00843FF6" w:rsidP="00B94AC7">
            <w:pPr>
              <w:rPr>
                <w:rFonts w:cs="Arial"/>
              </w:rPr>
            </w:pPr>
          </w:p>
        </w:tc>
        <w:tc>
          <w:tcPr>
            <w:tcW w:w="1129" w:type="dxa"/>
          </w:tcPr>
          <w:p w14:paraId="65E64C8F" w14:textId="77777777" w:rsidR="00843FF6" w:rsidRPr="00F661B9" w:rsidRDefault="00843FF6" w:rsidP="00B94AC7">
            <w:pPr>
              <w:rPr>
                <w:rFonts w:cs="Arial"/>
              </w:rPr>
            </w:pPr>
          </w:p>
        </w:tc>
        <w:tc>
          <w:tcPr>
            <w:tcW w:w="1276" w:type="dxa"/>
          </w:tcPr>
          <w:p w14:paraId="4F13ED87" w14:textId="77777777" w:rsidR="00843FF6" w:rsidRPr="00F661B9" w:rsidRDefault="00843FF6" w:rsidP="00B94AC7">
            <w:pPr>
              <w:rPr>
                <w:rFonts w:cs="Arial"/>
              </w:rPr>
            </w:pPr>
          </w:p>
        </w:tc>
        <w:tc>
          <w:tcPr>
            <w:tcW w:w="1275" w:type="dxa"/>
          </w:tcPr>
          <w:p w14:paraId="4A8C3D3E" w14:textId="77777777" w:rsidR="00843FF6" w:rsidRPr="00F661B9" w:rsidRDefault="00843FF6" w:rsidP="00B94AC7">
            <w:pPr>
              <w:rPr>
                <w:rFonts w:cs="Arial"/>
              </w:rPr>
            </w:pPr>
          </w:p>
        </w:tc>
        <w:tc>
          <w:tcPr>
            <w:tcW w:w="1276" w:type="dxa"/>
          </w:tcPr>
          <w:p w14:paraId="01164E44" w14:textId="77777777" w:rsidR="00843FF6" w:rsidRPr="00F661B9" w:rsidRDefault="00843FF6" w:rsidP="00B94AC7">
            <w:pPr>
              <w:rPr>
                <w:rFonts w:cs="Arial"/>
              </w:rPr>
            </w:pPr>
          </w:p>
        </w:tc>
        <w:tc>
          <w:tcPr>
            <w:tcW w:w="1281" w:type="dxa"/>
          </w:tcPr>
          <w:p w14:paraId="4FC538E8" w14:textId="77777777" w:rsidR="00843FF6" w:rsidRPr="00F661B9" w:rsidRDefault="00843FF6" w:rsidP="00B94AC7">
            <w:pPr>
              <w:rPr>
                <w:rFonts w:cs="Arial"/>
              </w:rPr>
            </w:pPr>
          </w:p>
        </w:tc>
        <w:tc>
          <w:tcPr>
            <w:tcW w:w="987" w:type="dxa"/>
          </w:tcPr>
          <w:p w14:paraId="5C24EA95" w14:textId="77777777" w:rsidR="00843FF6" w:rsidRPr="00F661B9" w:rsidRDefault="00843FF6" w:rsidP="00B94AC7">
            <w:pPr>
              <w:rPr>
                <w:rFonts w:cs="Arial"/>
              </w:rPr>
            </w:pPr>
          </w:p>
        </w:tc>
      </w:tr>
      <w:tr w:rsidR="00843FF6" w:rsidRPr="00F661B9" w14:paraId="6B1612E1" w14:textId="77777777" w:rsidTr="00B94AC7">
        <w:tc>
          <w:tcPr>
            <w:tcW w:w="1129" w:type="dxa"/>
          </w:tcPr>
          <w:p w14:paraId="600BC743" w14:textId="77777777" w:rsidR="00843FF6" w:rsidRPr="00F661B9" w:rsidRDefault="00843FF6" w:rsidP="00B94AC7">
            <w:pPr>
              <w:rPr>
                <w:rFonts w:cs="Arial"/>
              </w:rPr>
            </w:pPr>
          </w:p>
        </w:tc>
        <w:tc>
          <w:tcPr>
            <w:tcW w:w="1423" w:type="dxa"/>
          </w:tcPr>
          <w:p w14:paraId="3EE84C40" w14:textId="77777777" w:rsidR="00843FF6" w:rsidRPr="00F661B9" w:rsidRDefault="00843FF6" w:rsidP="00B94AC7">
            <w:pPr>
              <w:rPr>
                <w:rFonts w:cs="Arial"/>
              </w:rPr>
            </w:pPr>
          </w:p>
        </w:tc>
        <w:tc>
          <w:tcPr>
            <w:tcW w:w="1129" w:type="dxa"/>
          </w:tcPr>
          <w:p w14:paraId="70C21734" w14:textId="77777777" w:rsidR="00843FF6" w:rsidRPr="00F661B9" w:rsidRDefault="00843FF6" w:rsidP="00B94AC7">
            <w:pPr>
              <w:rPr>
                <w:rFonts w:cs="Arial"/>
              </w:rPr>
            </w:pPr>
          </w:p>
        </w:tc>
        <w:tc>
          <w:tcPr>
            <w:tcW w:w="1276" w:type="dxa"/>
          </w:tcPr>
          <w:p w14:paraId="61010B91" w14:textId="77777777" w:rsidR="00843FF6" w:rsidRPr="00F661B9" w:rsidRDefault="00843FF6" w:rsidP="00B94AC7">
            <w:pPr>
              <w:rPr>
                <w:rFonts w:cs="Arial"/>
              </w:rPr>
            </w:pPr>
          </w:p>
        </w:tc>
        <w:tc>
          <w:tcPr>
            <w:tcW w:w="1275" w:type="dxa"/>
          </w:tcPr>
          <w:p w14:paraId="0025A640" w14:textId="77777777" w:rsidR="00843FF6" w:rsidRPr="00F661B9" w:rsidRDefault="00843FF6" w:rsidP="00B94AC7">
            <w:pPr>
              <w:rPr>
                <w:rFonts w:cs="Arial"/>
              </w:rPr>
            </w:pPr>
          </w:p>
        </w:tc>
        <w:tc>
          <w:tcPr>
            <w:tcW w:w="1276" w:type="dxa"/>
          </w:tcPr>
          <w:p w14:paraId="3F67A04B" w14:textId="77777777" w:rsidR="00843FF6" w:rsidRPr="00F661B9" w:rsidRDefault="00843FF6" w:rsidP="00B94AC7">
            <w:pPr>
              <w:rPr>
                <w:rFonts w:cs="Arial"/>
              </w:rPr>
            </w:pPr>
          </w:p>
        </w:tc>
        <w:tc>
          <w:tcPr>
            <w:tcW w:w="1281" w:type="dxa"/>
          </w:tcPr>
          <w:p w14:paraId="057D3C30" w14:textId="77777777" w:rsidR="00843FF6" w:rsidRPr="00F661B9" w:rsidRDefault="00843FF6" w:rsidP="00B94AC7">
            <w:pPr>
              <w:rPr>
                <w:rFonts w:cs="Arial"/>
              </w:rPr>
            </w:pPr>
          </w:p>
        </w:tc>
        <w:tc>
          <w:tcPr>
            <w:tcW w:w="987" w:type="dxa"/>
          </w:tcPr>
          <w:p w14:paraId="307A9E42" w14:textId="77777777" w:rsidR="00843FF6" w:rsidRPr="00F661B9" w:rsidRDefault="00843FF6" w:rsidP="00B94AC7">
            <w:pPr>
              <w:rPr>
                <w:rFonts w:cs="Arial"/>
              </w:rPr>
            </w:pPr>
          </w:p>
        </w:tc>
      </w:tr>
      <w:tr w:rsidR="00843FF6" w:rsidRPr="00F661B9" w14:paraId="64E26648" w14:textId="77777777" w:rsidTr="00B94AC7">
        <w:tc>
          <w:tcPr>
            <w:tcW w:w="1129" w:type="dxa"/>
          </w:tcPr>
          <w:p w14:paraId="48DF37D3" w14:textId="77777777" w:rsidR="00843FF6" w:rsidRPr="00F661B9" w:rsidRDefault="00843FF6" w:rsidP="00B94AC7">
            <w:pPr>
              <w:rPr>
                <w:rFonts w:cs="Arial"/>
              </w:rPr>
            </w:pPr>
          </w:p>
        </w:tc>
        <w:tc>
          <w:tcPr>
            <w:tcW w:w="1423" w:type="dxa"/>
          </w:tcPr>
          <w:p w14:paraId="366D7DAF" w14:textId="77777777" w:rsidR="00843FF6" w:rsidRPr="00F661B9" w:rsidRDefault="00843FF6" w:rsidP="00B94AC7">
            <w:pPr>
              <w:rPr>
                <w:rFonts w:cs="Arial"/>
              </w:rPr>
            </w:pPr>
          </w:p>
        </w:tc>
        <w:tc>
          <w:tcPr>
            <w:tcW w:w="1129" w:type="dxa"/>
          </w:tcPr>
          <w:p w14:paraId="217B68DC" w14:textId="77777777" w:rsidR="00843FF6" w:rsidRPr="00F661B9" w:rsidRDefault="00843FF6" w:rsidP="00B94AC7">
            <w:pPr>
              <w:rPr>
                <w:rFonts w:cs="Arial"/>
              </w:rPr>
            </w:pPr>
          </w:p>
        </w:tc>
        <w:tc>
          <w:tcPr>
            <w:tcW w:w="1276" w:type="dxa"/>
          </w:tcPr>
          <w:p w14:paraId="167281F0" w14:textId="77777777" w:rsidR="00843FF6" w:rsidRPr="00F661B9" w:rsidRDefault="00843FF6" w:rsidP="00B94AC7">
            <w:pPr>
              <w:rPr>
                <w:rFonts w:cs="Arial"/>
              </w:rPr>
            </w:pPr>
          </w:p>
        </w:tc>
        <w:tc>
          <w:tcPr>
            <w:tcW w:w="1275" w:type="dxa"/>
          </w:tcPr>
          <w:p w14:paraId="41EF88A3" w14:textId="77777777" w:rsidR="00843FF6" w:rsidRPr="00F661B9" w:rsidRDefault="00843FF6" w:rsidP="00B94AC7">
            <w:pPr>
              <w:rPr>
                <w:rFonts w:cs="Arial"/>
              </w:rPr>
            </w:pPr>
          </w:p>
        </w:tc>
        <w:tc>
          <w:tcPr>
            <w:tcW w:w="1276" w:type="dxa"/>
          </w:tcPr>
          <w:p w14:paraId="1D59B4C0" w14:textId="77777777" w:rsidR="00843FF6" w:rsidRPr="00F661B9" w:rsidRDefault="00843FF6" w:rsidP="00B94AC7">
            <w:pPr>
              <w:rPr>
                <w:rFonts w:cs="Arial"/>
              </w:rPr>
            </w:pPr>
          </w:p>
        </w:tc>
        <w:tc>
          <w:tcPr>
            <w:tcW w:w="1281" w:type="dxa"/>
          </w:tcPr>
          <w:p w14:paraId="1577F3EF" w14:textId="77777777" w:rsidR="00843FF6" w:rsidRPr="00F661B9" w:rsidRDefault="00843FF6" w:rsidP="00B94AC7">
            <w:pPr>
              <w:rPr>
                <w:rFonts w:cs="Arial"/>
              </w:rPr>
            </w:pPr>
          </w:p>
        </w:tc>
        <w:tc>
          <w:tcPr>
            <w:tcW w:w="987" w:type="dxa"/>
          </w:tcPr>
          <w:p w14:paraId="35D5C48F" w14:textId="77777777" w:rsidR="00843FF6" w:rsidRPr="00F661B9" w:rsidRDefault="00843FF6" w:rsidP="00B94AC7">
            <w:pPr>
              <w:rPr>
                <w:rFonts w:cs="Arial"/>
              </w:rPr>
            </w:pPr>
          </w:p>
        </w:tc>
      </w:tr>
      <w:tr w:rsidR="00843FF6" w:rsidRPr="00F661B9" w14:paraId="225EBCC6" w14:textId="77777777" w:rsidTr="00B94AC7">
        <w:tc>
          <w:tcPr>
            <w:tcW w:w="1129" w:type="dxa"/>
          </w:tcPr>
          <w:p w14:paraId="5C7ACB2B" w14:textId="77777777" w:rsidR="00843FF6" w:rsidRPr="00F661B9" w:rsidRDefault="00843FF6" w:rsidP="00B94AC7">
            <w:pPr>
              <w:rPr>
                <w:rFonts w:cs="Arial"/>
              </w:rPr>
            </w:pPr>
          </w:p>
        </w:tc>
        <w:tc>
          <w:tcPr>
            <w:tcW w:w="1423" w:type="dxa"/>
          </w:tcPr>
          <w:p w14:paraId="6DD129DA" w14:textId="77777777" w:rsidR="00843FF6" w:rsidRPr="00F661B9" w:rsidRDefault="00843FF6" w:rsidP="00B94AC7">
            <w:pPr>
              <w:rPr>
                <w:rFonts w:cs="Arial"/>
              </w:rPr>
            </w:pPr>
          </w:p>
        </w:tc>
        <w:tc>
          <w:tcPr>
            <w:tcW w:w="1129" w:type="dxa"/>
          </w:tcPr>
          <w:p w14:paraId="0C3F8C5B" w14:textId="77777777" w:rsidR="00843FF6" w:rsidRPr="00F661B9" w:rsidRDefault="00843FF6" w:rsidP="00B94AC7">
            <w:pPr>
              <w:rPr>
                <w:rFonts w:cs="Arial"/>
              </w:rPr>
            </w:pPr>
          </w:p>
        </w:tc>
        <w:tc>
          <w:tcPr>
            <w:tcW w:w="1276" w:type="dxa"/>
          </w:tcPr>
          <w:p w14:paraId="7CF831C8" w14:textId="77777777" w:rsidR="00843FF6" w:rsidRPr="00F661B9" w:rsidRDefault="00843FF6" w:rsidP="00B94AC7">
            <w:pPr>
              <w:rPr>
                <w:rFonts w:cs="Arial"/>
              </w:rPr>
            </w:pPr>
          </w:p>
        </w:tc>
        <w:tc>
          <w:tcPr>
            <w:tcW w:w="1275" w:type="dxa"/>
          </w:tcPr>
          <w:p w14:paraId="589AC4BC" w14:textId="77777777" w:rsidR="00843FF6" w:rsidRPr="00F661B9" w:rsidRDefault="00843FF6" w:rsidP="00B94AC7">
            <w:pPr>
              <w:rPr>
                <w:rFonts w:cs="Arial"/>
              </w:rPr>
            </w:pPr>
          </w:p>
        </w:tc>
        <w:tc>
          <w:tcPr>
            <w:tcW w:w="1276" w:type="dxa"/>
          </w:tcPr>
          <w:p w14:paraId="447A3C89" w14:textId="77777777" w:rsidR="00843FF6" w:rsidRPr="00F661B9" w:rsidRDefault="00843FF6" w:rsidP="00B94AC7">
            <w:pPr>
              <w:rPr>
                <w:rFonts w:cs="Arial"/>
              </w:rPr>
            </w:pPr>
          </w:p>
        </w:tc>
        <w:tc>
          <w:tcPr>
            <w:tcW w:w="1281" w:type="dxa"/>
          </w:tcPr>
          <w:p w14:paraId="20711E40" w14:textId="77777777" w:rsidR="00843FF6" w:rsidRPr="00F661B9" w:rsidRDefault="00843FF6" w:rsidP="00B94AC7">
            <w:pPr>
              <w:rPr>
                <w:rFonts w:cs="Arial"/>
              </w:rPr>
            </w:pPr>
          </w:p>
        </w:tc>
        <w:tc>
          <w:tcPr>
            <w:tcW w:w="987" w:type="dxa"/>
          </w:tcPr>
          <w:p w14:paraId="2EA245DB" w14:textId="77777777" w:rsidR="00843FF6" w:rsidRPr="00F661B9" w:rsidRDefault="00843FF6" w:rsidP="00B94AC7">
            <w:pPr>
              <w:rPr>
                <w:rFonts w:cs="Arial"/>
              </w:rPr>
            </w:pPr>
          </w:p>
        </w:tc>
      </w:tr>
      <w:tr w:rsidR="00843FF6" w:rsidRPr="00F661B9" w14:paraId="4CD5E394" w14:textId="77777777" w:rsidTr="00B94AC7">
        <w:tc>
          <w:tcPr>
            <w:tcW w:w="1129" w:type="dxa"/>
          </w:tcPr>
          <w:p w14:paraId="277CC615" w14:textId="77777777" w:rsidR="00843FF6" w:rsidRPr="00F661B9" w:rsidRDefault="00843FF6" w:rsidP="00B94AC7">
            <w:pPr>
              <w:rPr>
                <w:rFonts w:cs="Arial"/>
              </w:rPr>
            </w:pPr>
          </w:p>
        </w:tc>
        <w:tc>
          <w:tcPr>
            <w:tcW w:w="1423" w:type="dxa"/>
          </w:tcPr>
          <w:p w14:paraId="78C7D869" w14:textId="77777777" w:rsidR="00843FF6" w:rsidRPr="00F661B9" w:rsidRDefault="00843FF6" w:rsidP="00B94AC7">
            <w:pPr>
              <w:rPr>
                <w:rFonts w:cs="Arial"/>
              </w:rPr>
            </w:pPr>
          </w:p>
        </w:tc>
        <w:tc>
          <w:tcPr>
            <w:tcW w:w="1129" w:type="dxa"/>
          </w:tcPr>
          <w:p w14:paraId="25C62A9C" w14:textId="77777777" w:rsidR="00843FF6" w:rsidRPr="00F661B9" w:rsidRDefault="00843FF6" w:rsidP="00B94AC7">
            <w:pPr>
              <w:rPr>
                <w:rFonts w:cs="Arial"/>
              </w:rPr>
            </w:pPr>
          </w:p>
        </w:tc>
        <w:tc>
          <w:tcPr>
            <w:tcW w:w="1276" w:type="dxa"/>
          </w:tcPr>
          <w:p w14:paraId="3E5D5CE4" w14:textId="77777777" w:rsidR="00843FF6" w:rsidRPr="00F661B9" w:rsidRDefault="00843FF6" w:rsidP="00B94AC7">
            <w:pPr>
              <w:rPr>
                <w:rFonts w:cs="Arial"/>
              </w:rPr>
            </w:pPr>
          </w:p>
        </w:tc>
        <w:tc>
          <w:tcPr>
            <w:tcW w:w="1275" w:type="dxa"/>
          </w:tcPr>
          <w:p w14:paraId="1EC175D7" w14:textId="77777777" w:rsidR="00843FF6" w:rsidRPr="00F661B9" w:rsidRDefault="00843FF6" w:rsidP="00B94AC7">
            <w:pPr>
              <w:rPr>
                <w:rFonts w:cs="Arial"/>
              </w:rPr>
            </w:pPr>
          </w:p>
        </w:tc>
        <w:tc>
          <w:tcPr>
            <w:tcW w:w="1276" w:type="dxa"/>
          </w:tcPr>
          <w:p w14:paraId="7ED278DE" w14:textId="77777777" w:rsidR="00843FF6" w:rsidRPr="00F661B9" w:rsidRDefault="00843FF6" w:rsidP="00B94AC7">
            <w:pPr>
              <w:rPr>
                <w:rFonts w:cs="Arial"/>
              </w:rPr>
            </w:pPr>
          </w:p>
        </w:tc>
        <w:tc>
          <w:tcPr>
            <w:tcW w:w="1281" w:type="dxa"/>
          </w:tcPr>
          <w:p w14:paraId="6B73CC97" w14:textId="77777777" w:rsidR="00843FF6" w:rsidRPr="00F661B9" w:rsidRDefault="00843FF6" w:rsidP="00B94AC7">
            <w:pPr>
              <w:rPr>
                <w:rFonts w:cs="Arial"/>
              </w:rPr>
            </w:pPr>
          </w:p>
        </w:tc>
        <w:tc>
          <w:tcPr>
            <w:tcW w:w="987" w:type="dxa"/>
          </w:tcPr>
          <w:p w14:paraId="547CA514" w14:textId="77777777" w:rsidR="00843FF6" w:rsidRPr="00F661B9" w:rsidRDefault="00843FF6" w:rsidP="00B94AC7">
            <w:pPr>
              <w:rPr>
                <w:rFonts w:cs="Arial"/>
              </w:rPr>
            </w:pPr>
          </w:p>
        </w:tc>
      </w:tr>
      <w:tr w:rsidR="00843FF6" w:rsidRPr="00F661B9" w14:paraId="08D69D81" w14:textId="77777777" w:rsidTr="00B94AC7">
        <w:tc>
          <w:tcPr>
            <w:tcW w:w="1129" w:type="dxa"/>
          </w:tcPr>
          <w:p w14:paraId="44889382" w14:textId="77777777" w:rsidR="00843FF6" w:rsidRPr="00F661B9" w:rsidRDefault="00843FF6" w:rsidP="00B94AC7">
            <w:pPr>
              <w:rPr>
                <w:rFonts w:cs="Arial"/>
              </w:rPr>
            </w:pPr>
          </w:p>
        </w:tc>
        <w:tc>
          <w:tcPr>
            <w:tcW w:w="1423" w:type="dxa"/>
          </w:tcPr>
          <w:p w14:paraId="468FCDE6" w14:textId="77777777" w:rsidR="00843FF6" w:rsidRPr="00F661B9" w:rsidRDefault="00843FF6" w:rsidP="00B94AC7">
            <w:pPr>
              <w:rPr>
                <w:rFonts w:cs="Arial"/>
              </w:rPr>
            </w:pPr>
          </w:p>
        </w:tc>
        <w:tc>
          <w:tcPr>
            <w:tcW w:w="1129" w:type="dxa"/>
          </w:tcPr>
          <w:p w14:paraId="15DACB12" w14:textId="77777777" w:rsidR="00843FF6" w:rsidRPr="00F661B9" w:rsidRDefault="00843FF6" w:rsidP="00B94AC7">
            <w:pPr>
              <w:rPr>
                <w:rFonts w:cs="Arial"/>
              </w:rPr>
            </w:pPr>
          </w:p>
        </w:tc>
        <w:tc>
          <w:tcPr>
            <w:tcW w:w="1276" w:type="dxa"/>
          </w:tcPr>
          <w:p w14:paraId="05AD3534" w14:textId="77777777" w:rsidR="00843FF6" w:rsidRPr="00F661B9" w:rsidRDefault="00843FF6" w:rsidP="00B94AC7">
            <w:pPr>
              <w:rPr>
                <w:rFonts w:cs="Arial"/>
              </w:rPr>
            </w:pPr>
          </w:p>
        </w:tc>
        <w:tc>
          <w:tcPr>
            <w:tcW w:w="1275" w:type="dxa"/>
          </w:tcPr>
          <w:p w14:paraId="60DEC030" w14:textId="77777777" w:rsidR="00843FF6" w:rsidRPr="00F661B9" w:rsidRDefault="00843FF6" w:rsidP="00B94AC7">
            <w:pPr>
              <w:rPr>
                <w:rFonts w:cs="Arial"/>
              </w:rPr>
            </w:pPr>
          </w:p>
        </w:tc>
        <w:tc>
          <w:tcPr>
            <w:tcW w:w="1276" w:type="dxa"/>
          </w:tcPr>
          <w:p w14:paraId="5C7FE965" w14:textId="77777777" w:rsidR="00843FF6" w:rsidRPr="00F661B9" w:rsidRDefault="00843FF6" w:rsidP="00B94AC7">
            <w:pPr>
              <w:rPr>
                <w:rFonts w:cs="Arial"/>
              </w:rPr>
            </w:pPr>
          </w:p>
        </w:tc>
        <w:tc>
          <w:tcPr>
            <w:tcW w:w="1281" w:type="dxa"/>
          </w:tcPr>
          <w:p w14:paraId="3229C07A" w14:textId="77777777" w:rsidR="00843FF6" w:rsidRPr="00F661B9" w:rsidRDefault="00843FF6" w:rsidP="00B94AC7">
            <w:pPr>
              <w:rPr>
                <w:rFonts w:cs="Arial"/>
              </w:rPr>
            </w:pPr>
          </w:p>
        </w:tc>
        <w:tc>
          <w:tcPr>
            <w:tcW w:w="987" w:type="dxa"/>
          </w:tcPr>
          <w:p w14:paraId="06C9DAAC" w14:textId="77777777" w:rsidR="00843FF6" w:rsidRPr="00F661B9" w:rsidRDefault="00843FF6" w:rsidP="00B94AC7">
            <w:pPr>
              <w:rPr>
                <w:rFonts w:cs="Arial"/>
              </w:rPr>
            </w:pPr>
          </w:p>
        </w:tc>
      </w:tr>
      <w:tr w:rsidR="00843FF6" w:rsidRPr="00F661B9" w14:paraId="7835B6B4" w14:textId="77777777" w:rsidTr="00B94AC7">
        <w:tc>
          <w:tcPr>
            <w:tcW w:w="1129" w:type="dxa"/>
          </w:tcPr>
          <w:p w14:paraId="2C650700" w14:textId="77777777" w:rsidR="00843FF6" w:rsidRPr="00F661B9" w:rsidRDefault="00843FF6" w:rsidP="00B94AC7">
            <w:pPr>
              <w:rPr>
                <w:rFonts w:cs="Arial"/>
              </w:rPr>
            </w:pPr>
          </w:p>
        </w:tc>
        <w:tc>
          <w:tcPr>
            <w:tcW w:w="1423" w:type="dxa"/>
          </w:tcPr>
          <w:p w14:paraId="3ACA5A20" w14:textId="77777777" w:rsidR="00843FF6" w:rsidRPr="00F661B9" w:rsidRDefault="00843FF6" w:rsidP="00B94AC7">
            <w:pPr>
              <w:rPr>
                <w:rFonts w:cs="Arial"/>
              </w:rPr>
            </w:pPr>
          </w:p>
        </w:tc>
        <w:tc>
          <w:tcPr>
            <w:tcW w:w="1129" w:type="dxa"/>
          </w:tcPr>
          <w:p w14:paraId="7FF05044" w14:textId="77777777" w:rsidR="00843FF6" w:rsidRPr="00F661B9" w:rsidRDefault="00843FF6" w:rsidP="00B94AC7">
            <w:pPr>
              <w:rPr>
                <w:rFonts w:cs="Arial"/>
              </w:rPr>
            </w:pPr>
          </w:p>
        </w:tc>
        <w:tc>
          <w:tcPr>
            <w:tcW w:w="1276" w:type="dxa"/>
          </w:tcPr>
          <w:p w14:paraId="41444E51" w14:textId="77777777" w:rsidR="00843FF6" w:rsidRPr="00F661B9" w:rsidRDefault="00843FF6" w:rsidP="00B94AC7">
            <w:pPr>
              <w:rPr>
                <w:rFonts w:cs="Arial"/>
              </w:rPr>
            </w:pPr>
          </w:p>
        </w:tc>
        <w:tc>
          <w:tcPr>
            <w:tcW w:w="1275" w:type="dxa"/>
          </w:tcPr>
          <w:p w14:paraId="747D5EF3" w14:textId="77777777" w:rsidR="00843FF6" w:rsidRPr="00F661B9" w:rsidRDefault="00843FF6" w:rsidP="00B94AC7">
            <w:pPr>
              <w:rPr>
                <w:rFonts w:cs="Arial"/>
              </w:rPr>
            </w:pPr>
          </w:p>
        </w:tc>
        <w:tc>
          <w:tcPr>
            <w:tcW w:w="1276" w:type="dxa"/>
          </w:tcPr>
          <w:p w14:paraId="08B09534" w14:textId="77777777" w:rsidR="00843FF6" w:rsidRPr="00F661B9" w:rsidRDefault="00843FF6" w:rsidP="00B94AC7">
            <w:pPr>
              <w:rPr>
                <w:rFonts w:cs="Arial"/>
              </w:rPr>
            </w:pPr>
          </w:p>
        </w:tc>
        <w:tc>
          <w:tcPr>
            <w:tcW w:w="1281" w:type="dxa"/>
          </w:tcPr>
          <w:p w14:paraId="7958A85B" w14:textId="77777777" w:rsidR="00843FF6" w:rsidRPr="00F661B9" w:rsidRDefault="00843FF6" w:rsidP="00B94AC7">
            <w:pPr>
              <w:rPr>
                <w:rFonts w:cs="Arial"/>
              </w:rPr>
            </w:pPr>
          </w:p>
        </w:tc>
        <w:tc>
          <w:tcPr>
            <w:tcW w:w="987" w:type="dxa"/>
          </w:tcPr>
          <w:p w14:paraId="593F9B4D" w14:textId="77777777" w:rsidR="00843FF6" w:rsidRPr="00F661B9" w:rsidRDefault="00843FF6" w:rsidP="00B94AC7">
            <w:pPr>
              <w:rPr>
                <w:rFonts w:cs="Arial"/>
              </w:rPr>
            </w:pPr>
          </w:p>
        </w:tc>
      </w:tr>
      <w:tr w:rsidR="00843FF6" w:rsidRPr="00F661B9" w14:paraId="42D7DE2D" w14:textId="77777777" w:rsidTr="00B94AC7">
        <w:tc>
          <w:tcPr>
            <w:tcW w:w="1129" w:type="dxa"/>
          </w:tcPr>
          <w:p w14:paraId="3FAF2082" w14:textId="77777777" w:rsidR="00843FF6" w:rsidRPr="00F661B9" w:rsidRDefault="00843FF6" w:rsidP="00B94AC7">
            <w:pPr>
              <w:rPr>
                <w:rFonts w:cs="Arial"/>
              </w:rPr>
            </w:pPr>
          </w:p>
        </w:tc>
        <w:tc>
          <w:tcPr>
            <w:tcW w:w="1423" w:type="dxa"/>
          </w:tcPr>
          <w:p w14:paraId="3C7F04A7" w14:textId="77777777" w:rsidR="00843FF6" w:rsidRPr="00F661B9" w:rsidRDefault="00843FF6" w:rsidP="00B94AC7">
            <w:pPr>
              <w:rPr>
                <w:rFonts w:cs="Arial"/>
              </w:rPr>
            </w:pPr>
          </w:p>
        </w:tc>
        <w:tc>
          <w:tcPr>
            <w:tcW w:w="1129" w:type="dxa"/>
          </w:tcPr>
          <w:p w14:paraId="6FE243F2" w14:textId="77777777" w:rsidR="00843FF6" w:rsidRPr="00F661B9" w:rsidRDefault="00843FF6" w:rsidP="00B94AC7">
            <w:pPr>
              <w:rPr>
                <w:rFonts w:cs="Arial"/>
              </w:rPr>
            </w:pPr>
          </w:p>
        </w:tc>
        <w:tc>
          <w:tcPr>
            <w:tcW w:w="1276" w:type="dxa"/>
          </w:tcPr>
          <w:p w14:paraId="56558D7A" w14:textId="77777777" w:rsidR="00843FF6" w:rsidRPr="00F661B9" w:rsidRDefault="00843FF6" w:rsidP="00B94AC7">
            <w:pPr>
              <w:rPr>
                <w:rFonts w:cs="Arial"/>
              </w:rPr>
            </w:pPr>
          </w:p>
        </w:tc>
        <w:tc>
          <w:tcPr>
            <w:tcW w:w="1275" w:type="dxa"/>
          </w:tcPr>
          <w:p w14:paraId="2B21772F" w14:textId="77777777" w:rsidR="00843FF6" w:rsidRPr="00F661B9" w:rsidRDefault="00843FF6" w:rsidP="00B94AC7">
            <w:pPr>
              <w:rPr>
                <w:rFonts w:cs="Arial"/>
              </w:rPr>
            </w:pPr>
          </w:p>
        </w:tc>
        <w:tc>
          <w:tcPr>
            <w:tcW w:w="1276" w:type="dxa"/>
          </w:tcPr>
          <w:p w14:paraId="3DE61533" w14:textId="77777777" w:rsidR="00843FF6" w:rsidRPr="00F661B9" w:rsidRDefault="00843FF6" w:rsidP="00B94AC7">
            <w:pPr>
              <w:rPr>
                <w:rFonts w:cs="Arial"/>
              </w:rPr>
            </w:pPr>
          </w:p>
        </w:tc>
        <w:tc>
          <w:tcPr>
            <w:tcW w:w="1281" w:type="dxa"/>
          </w:tcPr>
          <w:p w14:paraId="3EC8182C" w14:textId="77777777" w:rsidR="00843FF6" w:rsidRPr="00F661B9" w:rsidRDefault="00843FF6" w:rsidP="00B94AC7">
            <w:pPr>
              <w:rPr>
                <w:rFonts w:cs="Arial"/>
              </w:rPr>
            </w:pPr>
          </w:p>
        </w:tc>
        <w:tc>
          <w:tcPr>
            <w:tcW w:w="987" w:type="dxa"/>
          </w:tcPr>
          <w:p w14:paraId="1D54373D" w14:textId="77777777" w:rsidR="00843FF6" w:rsidRPr="00F661B9" w:rsidRDefault="00843FF6" w:rsidP="00B94AC7">
            <w:pPr>
              <w:rPr>
                <w:rFonts w:cs="Arial"/>
              </w:rPr>
            </w:pPr>
          </w:p>
        </w:tc>
      </w:tr>
      <w:tr w:rsidR="00843FF6" w:rsidRPr="00F661B9" w14:paraId="66B37650" w14:textId="77777777" w:rsidTr="00B94AC7">
        <w:tc>
          <w:tcPr>
            <w:tcW w:w="1129" w:type="dxa"/>
          </w:tcPr>
          <w:p w14:paraId="6E7334F8" w14:textId="77777777" w:rsidR="00843FF6" w:rsidRPr="00F661B9" w:rsidRDefault="00843FF6" w:rsidP="00B94AC7">
            <w:pPr>
              <w:rPr>
                <w:rFonts w:cs="Arial"/>
              </w:rPr>
            </w:pPr>
          </w:p>
        </w:tc>
        <w:tc>
          <w:tcPr>
            <w:tcW w:w="1423" w:type="dxa"/>
          </w:tcPr>
          <w:p w14:paraId="54C3F904" w14:textId="77777777" w:rsidR="00843FF6" w:rsidRPr="00F661B9" w:rsidRDefault="00843FF6" w:rsidP="00B94AC7">
            <w:pPr>
              <w:rPr>
                <w:rFonts w:cs="Arial"/>
              </w:rPr>
            </w:pPr>
          </w:p>
        </w:tc>
        <w:tc>
          <w:tcPr>
            <w:tcW w:w="1129" w:type="dxa"/>
          </w:tcPr>
          <w:p w14:paraId="7D34F015" w14:textId="77777777" w:rsidR="00843FF6" w:rsidRPr="00F661B9" w:rsidRDefault="00843FF6" w:rsidP="00B94AC7">
            <w:pPr>
              <w:rPr>
                <w:rFonts w:cs="Arial"/>
              </w:rPr>
            </w:pPr>
          </w:p>
        </w:tc>
        <w:tc>
          <w:tcPr>
            <w:tcW w:w="1276" w:type="dxa"/>
          </w:tcPr>
          <w:p w14:paraId="72EB4977" w14:textId="77777777" w:rsidR="00843FF6" w:rsidRPr="00F661B9" w:rsidRDefault="00843FF6" w:rsidP="00B94AC7">
            <w:pPr>
              <w:rPr>
                <w:rFonts w:cs="Arial"/>
              </w:rPr>
            </w:pPr>
          </w:p>
        </w:tc>
        <w:tc>
          <w:tcPr>
            <w:tcW w:w="1275" w:type="dxa"/>
          </w:tcPr>
          <w:p w14:paraId="476E538A" w14:textId="77777777" w:rsidR="00843FF6" w:rsidRPr="00F661B9" w:rsidRDefault="00843FF6" w:rsidP="00B94AC7">
            <w:pPr>
              <w:rPr>
                <w:rFonts w:cs="Arial"/>
              </w:rPr>
            </w:pPr>
          </w:p>
        </w:tc>
        <w:tc>
          <w:tcPr>
            <w:tcW w:w="1276" w:type="dxa"/>
          </w:tcPr>
          <w:p w14:paraId="6E87B1F7" w14:textId="77777777" w:rsidR="00843FF6" w:rsidRPr="00F661B9" w:rsidRDefault="00843FF6" w:rsidP="00B94AC7">
            <w:pPr>
              <w:rPr>
                <w:rFonts w:cs="Arial"/>
              </w:rPr>
            </w:pPr>
          </w:p>
        </w:tc>
        <w:tc>
          <w:tcPr>
            <w:tcW w:w="1281" w:type="dxa"/>
          </w:tcPr>
          <w:p w14:paraId="66C352F4" w14:textId="77777777" w:rsidR="00843FF6" w:rsidRPr="00F661B9" w:rsidRDefault="00843FF6" w:rsidP="00B94AC7">
            <w:pPr>
              <w:rPr>
                <w:rFonts w:cs="Arial"/>
              </w:rPr>
            </w:pPr>
          </w:p>
        </w:tc>
        <w:tc>
          <w:tcPr>
            <w:tcW w:w="987" w:type="dxa"/>
          </w:tcPr>
          <w:p w14:paraId="6E524F27" w14:textId="77777777" w:rsidR="00843FF6" w:rsidRPr="00F661B9" w:rsidRDefault="00843FF6" w:rsidP="00B94AC7">
            <w:pPr>
              <w:rPr>
                <w:rFonts w:cs="Arial"/>
              </w:rPr>
            </w:pPr>
          </w:p>
        </w:tc>
      </w:tr>
      <w:tr w:rsidR="00843FF6" w:rsidRPr="00F661B9" w14:paraId="71A17445" w14:textId="77777777" w:rsidTr="00B94AC7">
        <w:tc>
          <w:tcPr>
            <w:tcW w:w="1129" w:type="dxa"/>
          </w:tcPr>
          <w:p w14:paraId="0DCED1AD" w14:textId="77777777" w:rsidR="00843FF6" w:rsidRPr="00F661B9" w:rsidRDefault="00843FF6" w:rsidP="00B94AC7">
            <w:pPr>
              <w:rPr>
                <w:rFonts w:cs="Arial"/>
              </w:rPr>
            </w:pPr>
          </w:p>
        </w:tc>
        <w:tc>
          <w:tcPr>
            <w:tcW w:w="1423" w:type="dxa"/>
          </w:tcPr>
          <w:p w14:paraId="524EA1EE" w14:textId="77777777" w:rsidR="00843FF6" w:rsidRPr="00F661B9" w:rsidRDefault="00843FF6" w:rsidP="00B94AC7">
            <w:pPr>
              <w:rPr>
                <w:rFonts w:cs="Arial"/>
              </w:rPr>
            </w:pPr>
          </w:p>
        </w:tc>
        <w:tc>
          <w:tcPr>
            <w:tcW w:w="1129" w:type="dxa"/>
          </w:tcPr>
          <w:p w14:paraId="2DA6F743" w14:textId="77777777" w:rsidR="00843FF6" w:rsidRPr="00F661B9" w:rsidRDefault="00843FF6" w:rsidP="00B94AC7">
            <w:pPr>
              <w:rPr>
                <w:rFonts w:cs="Arial"/>
              </w:rPr>
            </w:pPr>
          </w:p>
        </w:tc>
        <w:tc>
          <w:tcPr>
            <w:tcW w:w="1276" w:type="dxa"/>
          </w:tcPr>
          <w:p w14:paraId="796889F9" w14:textId="77777777" w:rsidR="00843FF6" w:rsidRPr="00F661B9" w:rsidRDefault="00843FF6" w:rsidP="00B94AC7">
            <w:pPr>
              <w:rPr>
                <w:rFonts w:cs="Arial"/>
              </w:rPr>
            </w:pPr>
          </w:p>
        </w:tc>
        <w:tc>
          <w:tcPr>
            <w:tcW w:w="1275" w:type="dxa"/>
          </w:tcPr>
          <w:p w14:paraId="3A81FDFC" w14:textId="77777777" w:rsidR="00843FF6" w:rsidRPr="00F661B9" w:rsidRDefault="00843FF6" w:rsidP="00B94AC7">
            <w:pPr>
              <w:rPr>
                <w:rFonts w:cs="Arial"/>
              </w:rPr>
            </w:pPr>
          </w:p>
        </w:tc>
        <w:tc>
          <w:tcPr>
            <w:tcW w:w="1276" w:type="dxa"/>
          </w:tcPr>
          <w:p w14:paraId="27F96F03" w14:textId="77777777" w:rsidR="00843FF6" w:rsidRPr="00F661B9" w:rsidRDefault="00843FF6" w:rsidP="00B94AC7">
            <w:pPr>
              <w:rPr>
                <w:rFonts w:cs="Arial"/>
              </w:rPr>
            </w:pPr>
          </w:p>
        </w:tc>
        <w:tc>
          <w:tcPr>
            <w:tcW w:w="1281" w:type="dxa"/>
          </w:tcPr>
          <w:p w14:paraId="27247DFD" w14:textId="77777777" w:rsidR="00843FF6" w:rsidRPr="00F661B9" w:rsidRDefault="00843FF6" w:rsidP="00B94AC7">
            <w:pPr>
              <w:rPr>
                <w:rFonts w:cs="Arial"/>
              </w:rPr>
            </w:pPr>
          </w:p>
        </w:tc>
        <w:tc>
          <w:tcPr>
            <w:tcW w:w="987" w:type="dxa"/>
          </w:tcPr>
          <w:p w14:paraId="3E0219B8" w14:textId="77777777" w:rsidR="00843FF6" w:rsidRPr="00F661B9" w:rsidRDefault="00843FF6" w:rsidP="00B94AC7">
            <w:pPr>
              <w:rPr>
                <w:rFonts w:cs="Arial"/>
              </w:rPr>
            </w:pPr>
          </w:p>
        </w:tc>
      </w:tr>
      <w:tr w:rsidR="00843FF6" w:rsidRPr="00F661B9" w14:paraId="141F42F4" w14:textId="77777777" w:rsidTr="00B94AC7">
        <w:tc>
          <w:tcPr>
            <w:tcW w:w="1129" w:type="dxa"/>
          </w:tcPr>
          <w:p w14:paraId="59F65F65" w14:textId="77777777" w:rsidR="00843FF6" w:rsidRPr="00F661B9" w:rsidRDefault="00843FF6" w:rsidP="00B94AC7">
            <w:pPr>
              <w:rPr>
                <w:rFonts w:cs="Arial"/>
              </w:rPr>
            </w:pPr>
          </w:p>
        </w:tc>
        <w:tc>
          <w:tcPr>
            <w:tcW w:w="1423" w:type="dxa"/>
          </w:tcPr>
          <w:p w14:paraId="5BB687EC" w14:textId="77777777" w:rsidR="00843FF6" w:rsidRPr="00F661B9" w:rsidRDefault="00843FF6" w:rsidP="00B94AC7">
            <w:pPr>
              <w:rPr>
                <w:rFonts w:cs="Arial"/>
              </w:rPr>
            </w:pPr>
          </w:p>
        </w:tc>
        <w:tc>
          <w:tcPr>
            <w:tcW w:w="1129" w:type="dxa"/>
          </w:tcPr>
          <w:p w14:paraId="04894799" w14:textId="77777777" w:rsidR="00843FF6" w:rsidRPr="00F661B9" w:rsidRDefault="00843FF6" w:rsidP="00B94AC7">
            <w:pPr>
              <w:rPr>
                <w:rFonts w:cs="Arial"/>
              </w:rPr>
            </w:pPr>
          </w:p>
        </w:tc>
        <w:tc>
          <w:tcPr>
            <w:tcW w:w="1276" w:type="dxa"/>
          </w:tcPr>
          <w:p w14:paraId="218C6A69" w14:textId="77777777" w:rsidR="00843FF6" w:rsidRPr="00F661B9" w:rsidRDefault="00843FF6" w:rsidP="00B94AC7">
            <w:pPr>
              <w:rPr>
                <w:rFonts w:cs="Arial"/>
              </w:rPr>
            </w:pPr>
          </w:p>
        </w:tc>
        <w:tc>
          <w:tcPr>
            <w:tcW w:w="1275" w:type="dxa"/>
          </w:tcPr>
          <w:p w14:paraId="22DB0FF8" w14:textId="77777777" w:rsidR="00843FF6" w:rsidRPr="00F661B9" w:rsidRDefault="00843FF6" w:rsidP="00B94AC7">
            <w:pPr>
              <w:rPr>
                <w:rFonts w:cs="Arial"/>
              </w:rPr>
            </w:pPr>
          </w:p>
        </w:tc>
        <w:tc>
          <w:tcPr>
            <w:tcW w:w="1276" w:type="dxa"/>
          </w:tcPr>
          <w:p w14:paraId="49005E0E" w14:textId="77777777" w:rsidR="00843FF6" w:rsidRPr="00F661B9" w:rsidRDefault="00843FF6" w:rsidP="00B94AC7">
            <w:pPr>
              <w:rPr>
                <w:rFonts w:cs="Arial"/>
              </w:rPr>
            </w:pPr>
          </w:p>
        </w:tc>
        <w:tc>
          <w:tcPr>
            <w:tcW w:w="1281" w:type="dxa"/>
          </w:tcPr>
          <w:p w14:paraId="2E252B6F" w14:textId="77777777" w:rsidR="00843FF6" w:rsidRPr="00F661B9" w:rsidRDefault="00843FF6" w:rsidP="00B94AC7">
            <w:pPr>
              <w:rPr>
                <w:rFonts w:cs="Arial"/>
              </w:rPr>
            </w:pPr>
          </w:p>
        </w:tc>
        <w:tc>
          <w:tcPr>
            <w:tcW w:w="987" w:type="dxa"/>
          </w:tcPr>
          <w:p w14:paraId="63000DD3" w14:textId="77777777" w:rsidR="00843FF6" w:rsidRPr="00F661B9" w:rsidRDefault="00843FF6" w:rsidP="00B94AC7">
            <w:pPr>
              <w:rPr>
                <w:rFonts w:cs="Arial"/>
              </w:rPr>
            </w:pPr>
          </w:p>
        </w:tc>
      </w:tr>
      <w:tr w:rsidR="00843FF6" w:rsidRPr="00F661B9" w14:paraId="2D6016C5" w14:textId="77777777" w:rsidTr="00B94AC7">
        <w:tc>
          <w:tcPr>
            <w:tcW w:w="1129" w:type="dxa"/>
          </w:tcPr>
          <w:p w14:paraId="0E584251" w14:textId="77777777" w:rsidR="00843FF6" w:rsidRPr="00F661B9" w:rsidRDefault="00843FF6" w:rsidP="00B94AC7">
            <w:pPr>
              <w:rPr>
                <w:rFonts w:cs="Arial"/>
              </w:rPr>
            </w:pPr>
          </w:p>
        </w:tc>
        <w:tc>
          <w:tcPr>
            <w:tcW w:w="1423" w:type="dxa"/>
          </w:tcPr>
          <w:p w14:paraId="6AF4CF53" w14:textId="77777777" w:rsidR="00843FF6" w:rsidRPr="00F661B9" w:rsidRDefault="00843FF6" w:rsidP="00B94AC7">
            <w:pPr>
              <w:rPr>
                <w:rFonts w:cs="Arial"/>
              </w:rPr>
            </w:pPr>
          </w:p>
        </w:tc>
        <w:tc>
          <w:tcPr>
            <w:tcW w:w="1129" w:type="dxa"/>
          </w:tcPr>
          <w:p w14:paraId="4CC2A24E" w14:textId="77777777" w:rsidR="00843FF6" w:rsidRPr="00F661B9" w:rsidRDefault="00843FF6" w:rsidP="00B94AC7">
            <w:pPr>
              <w:rPr>
                <w:rFonts w:cs="Arial"/>
              </w:rPr>
            </w:pPr>
          </w:p>
        </w:tc>
        <w:tc>
          <w:tcPr>
            <w:tcW w:w="1276" w:type="dxa"/>
          </w:tcPr>
          <w:p w14:paraId="61D96D9D" w14:textId="77777777" w:rsidR="00843FF6" w:rsidRPr="00F661B9" w:rsidRDefault="00843FF6" w:rsidP="00B94AC7">
            <w:pPr>
              <w:rPr>
                <w:rFonts w:cs="Arial"/>
              </w:rPr>
            </w:pPr>
          </w:p>
        </w:tc>
        <w:tc>
          <w:tcPr>
            <w:tcW w:w="1275" w:type="dxa"/>
          </w:tcPr>
          <w:p w14:paraId="6D4F13B9" w14:textId="77777777" w:rsidR="00843FF6" w:rsidRPr="00F661B9" w:rsidRDefault="00843FF6" w:rsidP="00B94AC7">
            <w:pPr>
              <w:rPr>
                <w:rFonts w:cs="Arial"/>
              </w:rPr>
            </w:pPr>
          </w:p>
        </w:tc>
        <w:tc>
          <w:tcPr>
            <w:tcW w:w="1276" w:type="dxa"/>
          </w:tcPr>
          <w:p w14:paraId="0DB48B6F" w14:textId="77777777" w:rsidR="00843FF6" w:rsidRPr="00F661B9" w:rsidRDefault="00843FF6" w:rsidP="00B94AC7">
            <w:pPr>
              <w:rPr>
                <w:rFonts w:cs="Arial"/>
              </w:rPr>
            </w:pPr>
          </w:p>
        </w:tc>
        <w:tc>
          <w:tcPr>
            <w:tcW w:w="1281" w:type="dxa"/>
          </w:tcPr>
          <w:p w14:paraId="6255D21A" w14:textId="77777777" w:rsidR="00843FF6" w:rsidRPr="00F661B9" w:rsidRDefault="00843FF6" w:rsidP="00B94AC7">
            <w:pPr>
              <w:rPr>
                <w:rFonts w:cs="Arial"/>
              </w:rPr>
            </w:pPr>
          </w:p>
        </w:tc>
        <w:tc>
          <w:tcPr>
            <w:tcW w:w="987" w:type="dxa"/>
          </w:tcPr>
          <w:p w14:paraId="116A12CE" w14:textId="77777777" w:rsidR="00843FF6" w:rsidRPr="00F661B9" w:rsidRDefault="00843FF6" w:rsidP="00B94AC7">
            <w:pPr>
              <w:rPr>
                <w:rFonts w:cs="Arial"/>
              </w:rPr>
            </w:pPr>
          </w:p>
        </w:tc>
      </w:tr>
    </w:tbl>
    <w:p w14:paraId="255B652E" w14:textId="3E454DC2" w:rsidR="00843FF6" w:rsidRDefault="00843FF6" w:rsidP="00435FC6">
      <w:pPr>
        <w:autoSpaceDE w:val="0"/>
        <w:autoSpaceDN w:val="0"/>
        <w:adjustRightInd w:val="0"/>
        <w:spacing w:line="276" w:lineRule="auto"/>
        <w:jc w:val="both"/>
        <w:rPr>
          <w:rFonts w:cs="Arial"/>
          <w:noProof/>
          <w:color w:val="000000" w:themeColor="text1"/>
        </w:rPr>
      </w:pPr>
    </w:p>
    <w:p w14:paraId="03C4E039" w14:textId="77777777" w:rsidR="00843FF6" w:rsidRPr="00712373" w:rsidRDefault="00843FF6" w:rsidP="00435FC6">
      <w:pPr>
        <w:autoSpaceDE w:val="0"/>
        <w:autoSpaceDN w:val="0"/>
        <w:adjustRightInd w:val="0"/>
        <w:spacing w:line="276" w:lineRule="auto"/>
        <w:jc w:val="both"/>
        <w:rPr>
          <w:rFonts w:cs="Arial"/>
          <w:noProof/>
          <w:color w:val="000000" w:themeColor="text1"/>
          <w:sz w:val="18"/>
          <w:szCs w:val="18"/>
        </w:rPr>
      </w:pPr>
    </w:p>
    <w:p w14:paraId="639A5B71" w14:textId="77777777" w:rsidR="00002FEA" w:rsidRPr="00712373" w:rsidRDefault="00002FEA" w:rsidP="00002FEA">
      <w:pPr>
        <w:rPr>
          <w:rFonts w:cs="Arial"/>
          <w:b/>
          <w:noProof/>
          <w:color w:val="000000" w:themeColor="text1"/>
          <w:sz w:val="18"/>
          <w:szCs w:val="18"/>
          <w:u w:val="single"/>
        </w:rPr>
      </w:pPr>
      <w:r w:rsidRPr="00712373">
        <w:rPr>
          <w:rFonts w:cs="Arial"/>
          <w:b/>
          <w:noProof/>
          <w:color w:val="000000" w:themeColor="text1"/>
          <w:sz w:val="18"/>
          <w:szCs w:val="18"/>
          <w:u w:val="single"/>
        </w:rPr>
        <w:t>Stützprozess</w:t>
      </w:r>
    </w:p>
    <w:p w14:paraId="33B2D81E" w14:textId="77777777" w:rsidR="00002FEA" w:rsidRPr="00712373" w:rsidRDefault="00002FEA" w:rsidP="00002FEA">
      <w:pPr>
        <w:spacing w:before="60"/>
        <w:jc w:val="both"/>
        <w:rPr>
          <w:rFonts w:cs="Arial"/>
          <w:noProof/>
          <w:color w:val="000000" w:themeColor="text1"/>
          <w:sz w:val="18"/>
          <w:szCs w:val="18"/>
        </w:rPr>
      </w:pPr>
      <w:r w:rsidRPr="00712373">
        <w:rPr>
          <w:rFonts w:cs="Arial"/>
          <w:noProof/>
          <w:color w:val="000000" w:themeColor="text1"/>
          <w:sz w:val="18"/>
          <w:szCs w:val="18"/>
        </w:rPr>
        <w:t xml:space="preserve">Ein Stützprozess ist definiert als ein Prozess, der die Durchführung der Kernprozesse unterstützt und ermöglicht, jedoch nicht im Mittelpunkt der Aktivitäten der Einrichtung steht. </w:t>
      </w:r>
    </w:p>
    <w:p w14:paraId="510262EF" w14:textId="77777777" w:rsidR="00002FEA" w:rsidRPr="00D94C9A" w:rsidRDefault="00002FEA" w:rsidP="00435FC6">
      <w:pPr>
        <w:autoSpaceDE w:val="0"/>
        <w:autoSpaceDN w:val="0"/>
        <w:adjustRightInd w:val="0"/>
        <w:spacing w:line="276" w:lineRule="auto"/>
        <w:jc w:val="both"/>
        <w:rPr>
          <w:rFonts w:cs="Arial"/>
          <w:noProof/>
          <w:color w:val="000000" w:themeColor="text1"/>
        </w:rPr>
      </w:pPr>
    </w:p>
    <w:p w14:paraId="332BA573" w14:textId="2C76E9D8" w:rsidR="00684EB7" w:rsidRPr="00D94C9A" w:rsidRDefault="00684EB7" w:rsidP="00435FC6">
      <w:pPr>
        <w:autoSpaceDE w:val="0"/>
        <w:autoSpaceDN w:val="0"/>
        <w:adjustRightInd w:val="0"/>
        <w:spacing w:line="276" w:lineRule="auto"/>
        <w:jc w:val="both"/>
        <w:rPr>
          <w:rFonts w:cs="Arial"/>
          <w:noProof/>
          <w:color w:val="000000" w:themeColor="text1"/>
        </w:rPr>
      </w:pPr>
    </w:p>
    <w:p w14:paraId="13769917" w14:textId="12CA2081" w:rsidR="00845D0D" w:rsidRPr="00843FF6" w:rsidRDefault="000C2123" w:rsidP="00002FEA">
      <w:pPr>
        <w:rPr>
          <w:rFonts w:cs="Arial"/>
          <w:noProof/>
          <w:color w:val="000000" w:themeColor="text1"/>
        </w:rPr>
      </w:pPr>
      <w:r w:rsidRPr="00D94C9A">
        <w:rPr>
          <w:rFonts w:cs="Arial"/>
          <w:noProof/>
          <w:color w:val="000000" w:themeColor="text1"/>
        </w:rPr>
        <w:br w:type="page"/>
      </w:r>
    </w:p>
    <w:p w14:paraId="552FD81E" w14:textId="7BAAD24B" w:rsidR="00B85411" w:rsidRPr="00D94C9A" w:rsidRDefault="00B85411" w:rsidP="00B66C6C">
      <w:pPr>
        <w:jc w:val="both"/>
        <w:rPr>
          <w:rFonts w:eastAsiaTheme="minorHAnsi" w:cs="Arial"/>
          <w:b/>
          <w:bCs/>
          <w:noProof/>
          <w:sz w:val="18"/>
          <w:szCs w:val="18"/>
          <w:u w:val="single"/>
          <w:lang w:eastAsia="en-US"/>
        </w:rPr>
      </w:pPr>
      <w:r w:rsidRPr="00D94C9A">
        <w:rPr>
          <w:rFonts w:cs="Arial"/>
          <w:b/>
          <w:noProof/>
          <w:sz w:val="18"/>
          <w:szCs w:val="18"/>
          <w:u w:val="single"/>
        </w:rPr>
        <w:t xml:space="preserve">Qualitätsindikatoren der S3-Leitlinie </w:t>
      </w:r>
      <w:r w:rsidRPr="00D94C9A">
        <w:rPr>
          <w:rFonts w:cs="Arial"/>
          <w:b/>
          <w:bCs/>
          <w:noProof/>
          <w:sz w:val="18"/>
          <w:szCs w:val="18"/>
          <w:u w:val="single"/>
        </w:rPr>
        <w:t>Palliativmedizin für Patienten mit einer nicht heilbaren Krebserkrankung (www.</w:t>
      </w:r>
      <w:r w:rsidRPr="00D94C9A">
        <w:rPr>
          <w:rFonts w:eastAsiaTheme="minorHAnsi" w:cs="Arial"/>
          <w:b/>
          <w:bCs/>
          <w:noProof/>
          <w:sz w:val="18"/>
          <w:szCs w:val="18"/>
          <w:u w:val="single"/>
          <w:lang w:eastAsia="en-US"/>
        </w:rPr>
        <w:t>leitlinienprogrammonkologie.de/Palliativmedizin.80.0.html</w:t>
      </w:r>
      <w:r w:rsidRPr="00D94C9A">
        <w:rPr>
          <w:rFonts w:cs="Arial"/>
          <w:b/>
          <w:bCs/>
          <w:noProof/>
          <w:sz w:val="18"/>
          <w:szCs w:val="18"/>
          <w:u w:val="single"/>
        </w:rPr>
        <w:t>)</w:t>
      </w:r>
    </w:p>
    <w:p w14:paraId="257AA535" w14:textId="77777777" w:rsidR="008241A8" w:rsidRPr="00D94C9A" w:rsidRDefault="008241A8" w:rsidP="00B66C6C">
      <w:pPr>
        <w:jc w:val="both"/>
        <w:rPr>
          <w:rFonts w:cs="Arial"/>
          <w:b/>
          <w:noProof/>
          <w:sz w:val="16"/>
          <w:szCs w:val="16"/>
          <w:u w:val="single"/>
        </w:rPr>
      </w:pPr>
    </w:p>
    <w:p w14:paraId="2782CD11" w14:textId="77777777" w:rsidR="00B85411" w:rsidRPr="00D94C9A" w:rsidRDefault="00B85411" w:rsidP="00B66C6C">
      <w:pPr>
        <w:jc w:val="both"/>
        <w:rPr>
          <w:rFonts w:cs="Arial"/>
          <w:b/>
          <w:noProof/>
          <w:sz w:val="16"/>
          <w:szCs w:val="16"/>
          <w:u w:val="single"/>
        </w:rPr>
      </w:pPr>
      <w:r w:rsidRPr="00D94C9A">
        <w:rPr>
          <w:rFonts w:cs="Arial"/>
          <w:b/>
          <w:noProof/>
          <w:sz w:val="16"/>
          <w:szCs w:val="16"/>
          <w:u w:val="single"/>
        </w:rPr>
        <w:t>QI 1: Reduktion Atemnot</w:t>
      </w:r>
    </w:p>
    <w:p w14:paraId="6001DAAB" w14:textId="77777777" w:rsidR="00B85411" w:rsidRPr="00D94C9A" w:rsidRDefault="00B85411" w:rsidP="00B66C6C">
      <w:pPr>
        <w:jc w:val="both"/>
        <w:rPr>
          <w:rFonts w:cs="Arial"/>
          <w:noProof/>
          <w:sz w:val="16"/>
          <w:szCs w:val="16"/>
        </w:rPr>
      </w:pPr>
      <w:r w:rsidRPr="00D94C9A">
        <w:rPr>
          <w:rFonts w:cs="Arial"/>
          <w:noProof/>
          <w:sz w:val="16"/>
          <w:szCs w:val="16"/>
        </w:rPr>
        <w:t>Zähler:</w:t>
      </w:r>
    </w:p>
    <w:p w14:paraId="422EB5A0" w14:textId="40994B16" w:rsidR="00B85411" w:rsidRPr="00D94C9A" w:rsidRDefault="00B85411" w:rsidP="00B66C6C">
      <w:pPr>
        <w:jc w:val="both"/>
        <w:rPr>
          <w:rFonts w:cs="Arial"/>
          <w:noProof/>
          <w:sz w:val="16"/>
          <w:szCs w:val="16"/>
        </w:rPr>
      </w:pPr>
      <w:r w:rsidRPr="00D94C9A">
        <w:rPr>
          <w:rFonts w:cs="Arial"/>
          <w:noProof/>
          <w:sz w:val="16"/>
          <w:szCs w:val="16"/>
        </w:rPr>
        <w:t>Anzahl Patient</w:t>
      </w:r>
      <w:r w:rsidR="00FC5962">
        <w:rPr>
          <w:rFonts w:cs="Arial"/>
          <w:noProof/>
          <w:sz w:val="16"/>
          <w:szCs w:val="16"/>
        </w:rPr>
        <w:t>inn</w:t>
      </w:r>
      <w:r w:rsidRPr="00D94C9A">
        <w:rPr>
          <w:rFonts w:cs="Arial"/>
          <w:noProof/>
          <w:sz w:val="16"/>
          <w:szCs w:val="16"/>
        </w:rPr>
        <w:t>en</w:t>
      </w:r>
      <w:r w:rsidR="00FC5962">
        <w:rPr>
          <w:rFonts w:cs="Arial"/>
          <w:noProof/>
          <w:sz w:val="16"/>
          <w:szCs w:val="16"/>
        </w:rPr>
        <w:t xml:space="preserve"> und Patienten</w:t>
      </w:r>
      <w:r w:rsidRPr="00D94C9A">
        <w:rPr>
          <w:rFonts w:cs="Arial"/>
          <w:noProof/>
          <w:sz w:val="16"/>
          <w:szCs w:val="16"/>
        </w:rPr>
        <w:t xml:space="preserve"> mit Reduktion der Atemnot innerhalb von 48h</w:t>
      </w:r>
    </w:p>
    <w:p w14:paraId="14FA9D5C" w14:textId="77777777" w:rsidR="00B85411" w:rsidRPr="00D94C9A" w:rsidRDefault="00B85411" w:rsidP="00B66C6C">
      <w:pPr>
        <w:jc w:val="both"/>
        <w:rPr>
          <w:rFonts w:cs="Arial"/>
          <w:noProof/>
          <w:sz w:val="16"/>
          <w:szCs w:val="16"/>
        </w:rPr>
      </w:pPr>
      <w:r w:rsidRPr="00D94C9A">
        <w:rPr>
          <w:rFonts w:cs="Arial"/>
          <w:noProof/>
          <w:sz w:val="16"/>
          <w:szCs w:val="16"/>
        </w:rPr>
        <w:t>Nenner:</w:t>
      </w:r>
    </w:p>
    <w:p w14:paraId="6D738AEA" w14:textId="0B1C1F28" w:rsidR="00B85411" w:rsidRPr="00D94C9A" w:rsidRDefault="00B85411" w:rsidP="00B66C6C">
      <w:pPr>
        <w:jc w:val="both"/>
        <w:rPr>
          <w:rFonts w:cs="Arial"/>
          <w:noProof/>
          <w:sz w:val="16"/>
          <w:szCs w:val="16"/>
        </w:rPr>
      </w:pPr>
      <w:r w:rsidRPr="00D94C9A">
        <w:rPr>
          <w:rFonts w:cs="Arial"/>
          <w:noProof/>
          <w:sz w:val="16"/>
          <w:szCs w:val="16"/>
        </w:rPr>
        <w:t>Alle Patien</w:t>
      </w:r>
      <w:r w:rsidR="00FC5962">
        <w:rPr>
          <w:rFonts w:cs="Arial"/>
          <w:noProof/>
          <w:sz w:val="16"/>
          <w:szCs w:val="16"/>
        </w:rPr>
        <w:t>tinnen und Patienten</w:t>
      </w:r>
      <w:r w:rsidRPr="00D94C9A">
        <w:rPr>
          <w:rFonts w:cs="Arial"/>
          <w:noProof/>
          <w:sz w:val="16"/>
          <w:szCs w:val="16"/>
        </w:rPr>
        <w:t xml:space="preserve"> mit Diagnose „nicht-heilbare Krebserkrankung“ (APV und SPV) mit mittlerer</w:t>
      </w:r>
      <w:r w:rsidR="00FC5962">
        <w:rPr>
          <w:rFonts w:cs="Arial"/>
          <w:noProof/>
          <w:sz w:val="16"/>
          <w:szCs w:val="16"/>
        </w:rPr>
        <w:t xml:space="preserve"> </w:t>
      </w:r>
      <w:r w:rsidRPr="00D94C9A">
        <w:rPr>
          <w:rFonts w:cs="Arial"/>
          <w:noProof/>
          <w:sz w:val="16"/>
          <w:szCs w:val="16"/>
        </w:rPr>
        <w:t>/</w:t>
      </w:r>
      <w:r w:rsidR="00FC5962">
        <w:rPr>
          <w:rFonts w:cs="Arial"/>
          <w:noProof/>
          <w:sz w:val="16"/>
          <w:szCs w:val="16"/>
        </w:rPr>
        <w:t xml:space="preserve"> </w:t>
      </w:r>
      <w:r w:rsidRPr="00D94C9A">
        <w:rPr>
          <w:rFonts w:cs="Arial"/>
          <w:noProof/>
          <w:sz w:val="16"/>
          <w:szCs w:val="16"/>
        </w:rPr>
        <w:t>starker Atemnot</w:t>
      </w:r>
    </w:p>
    <w:p w14:paraId="04A53191" w14:textId="55438A4F" w:rsidR="00B85411" w:rsidRPr="00D94C9A" w:rsidRDefault="00B85411" w:rsidP="00B66C6C">
      <w:pPr>
        <w:jc w:val="both"/>
        <w:rPr>
          <w:rFonts w:cs="Arial"/>
          <w:noProof/>
          <w:sz w:val="16"/>
          <w:szCs w:val="16"/>
        </w:rPr>
      </w:pPr>
      <w:r w:rsidRPr="00D94C9A">
        <w:rPr>
          <w:rFonts w:cs="Arial"/>
          <w:noProof/>
          <w:sz w:val="16"/>
          <w:szCs w:val="16"/>
        </w:rPr>
        <w:t>Screeninginstrumente (offene Liste validierter Instrumente): Modifizierter Borg, Visuelle Analogskala, Numeric Rating Scale, MIDOS, IPOS, (HOPE)</w:t>
      </w:r>
    </w:p>
    <w:p w14:paraId="506B3335" w14:textId="77777777" w:rsidR="00B85411" w:rsidRPr="00D94C9A" w:rsidRDefault="00B85411" w:rsidP="00B66C6C">
      <w:pPr>
        <w:jc w:val="both"/>
        <w:rPr>
          <w:rFonts w:cs="Arial"/>
          <w:noProof/>
          <w:sz w:val="16"/>
          <w:szCs w:val="16"/>
        </w:rPr>
      </w:pPr>
    </w:p>
    <w:p w14:paraId="3B98668D" w14:textId="77777777" w:rsidR="00B85411" w:rsidRPr="00D94C9A" w:rsidRDefault="00B85411" w:rsidP="00B66C6C">
      <w:pPr>
        <w:jc w:val="both"/>
        <w:rPr>
          <w:rFonts w:cs="Arial"/>
          <w:b/>
          <w:noProof/>
          <w:sz w:val="16"/>
          <w:szCs w:val="16"/>
          <w:u w:val="single"/>
        </w:rPr>
      </w:pPr>
      <w:r w:rsidRPr="00D94C9A">
        <w:rPr>
          <w:rFonts w:cs="Arial"/>
          <w:b/>
          <w:noProof/>
          <w:sz w:val="16"/>
          <w:szCs w:val="16"/>
          <w:u w:val="single"/>
        </w:rPr>
        <w:t>QI 2: Reduktion Schmerz</w:t>
      </w:r>
    </w:p>
    <w:p w14:paraId="60A2F115" w14:textId="77777777" w:rsidR="00B85411" w:rsidRPr="00D94C9A" w:rsidRDefault="00B85411" w:rsidP="00B66C6C">
      <w:pPr>
        <w:jc w:val="both"/>
        <w:rPr>
          <w:rFonts w:cs="Arial"/>
          <w:noProof/>
          <w:sz w:val="16"/>
          <w:szCs w:val="16"/>
        </w:rPr>
      </w:pPr>
      <w:r w:rsidRPr="00D94C9A">
        <w:rPr>
          <w:rFonts w:cs="Arial"/>
          <w:noProof/>
          <w:sz w:val="16"/>
          <w:szCs w:val="16"/>
        </w:rPr>
        <w:t>Zähler:</w:t>
      </w:r>
    </w:p>
    <w:p w14:paraId="6607A5DE" w14:textId="0D033A3D" w:rsidR="00B85411" w:rsidRPr="00D94C9A" w:rsidRDefault="00B85411" w:rsidP="00B66C6C">
      <w:pPr>
        <w:jc w:val="both"/>
        <w:rPr>
          <w:rFonts w:cs="Arial"/>
          <w:noProof/>
          <w:sz w:val="16"/>
          <w:szCs w:val="16"/>
        </w:rPr>
      </w:pPr>
      <w:r w:rsidRPr="00D94C9A">
        <w:rPr>
          <w:rFonts w:cs="Arial"/>
          <w:noProof/>
          <w:sz w:val="16"/>
          <w:szCs w:val="16"/>
        </w:rPr>
        <w:t>Anzahl Patient</w:t>
      </w:r>
      <w:r w:rsidR="00FC5962">
        <w:rPr>
          <w:rFonts w:cs="Arial"/>
          <w:noProof/>
          <w:sz w:val="16"/>
          <w:szCs w:val="16"/>
        </w:rPr>
        <w:t>innen und Patienten</w:t>
      </w:r>
      <w:r w:rsidRPr="00D94C9A">
        <w:rPr>
          <w:rFonts w:cs="Arial"/>
          <w:noProof/>
          <w:sz w:val="16"/>
          <w:szCs w:val="16"/>
        </w:rPr>
        <w:t xml:space="preserve"> mit Reduktion des Schmerzes innerhalb von 48h</w:t>
      </w:r>
    </w:p>
    <w:p w14:paraId="4E731D6C" w14:textId="77777777" w:rsidR="00B85411" w:rsidRPr="00D94C9A" w:rsidRDefault="00B85411" w:rsidP="00B66C6C">
      <w:pPr>
        <w:jc w:val="both"/>
        <w:rPr>
          <w:rFonts w:cs="Arial"/>
          <w:noProof/>
          <w:sz w:val="16"/>
          <w:szCs w:val="16"/>
        </w:rPr>
      </w:pPr>
      <w:r w:rsidRPr="00D94C9A">
        <w:rPr>
          <w:rFonts w:cs="Arial"/>
          <w:noProof/>
          <w:sz w:val="16"/>
          <w:szCs w:val="16"/>
        </w:rPr>
        <w:t>Nenner:</w:t>
      </w:r>
    </w:p>
    <w:p w14:paraId="313CA807" w14:textId="51ADB000" w:rsidR="00B85411" w:rsidRPr="00D94C9A" w:rsidRDefault="00B85411" w:rsidP="00B66C6C">
      <w:pPr>
        <w:jc w:val="both"/>
        <w:rPr>
          <w:rFonts w:cs="Arial"/>
          <w:noProof/>
          <w:sz w:val="16"/>
          <w:szCs w:val="16"/>
        </w:rPr>
      </w:pPr>
      <w:r w:rsidRPr="00D94C9A">
        <w:rPr>
          <w:rFonts w:cs="Arial"/>
          <w:noProof/>
          <w:sz w:val="16"/>
          <w:szCs w:val="16"/>
        </w:rPr>
        <w:t>Alle Patient</w:t>
      </w:r>
      <w:r w:rsidR="00FC5962">
        <w:rPr>
          <w:rFonts w:cs="Arial"/>
          <w:noProof/>
          <w:sz w:val="16"/>
          <w:szCs w:val="16"/>
        </w:rPr>
        <w:t>innen und Patient</w:t>
      </w:r>
      <w:r w:rsidRPr="00D94C9A">
        <w:rPr>
          <w:rFonts w:cs="Arial"/>
          <w:noProof/>
          <w:sz w:val="16"/>
          <w:szCs w:val="16"/>
        </w:rPr>
        <w:t>en mit Diagnose „nicht heilbare Krebserkrankung“ (APV und SPV) mit mittlerem/starkem Schmerz</w:t>
      </w:r>
    </w:p>
    <w:p w14:paraId="7F06EEAE" w14:textId="63B537B2" w:rsidR="00B85411" w:rsidRPr="00D94C9A" w:rsidRDefault="00B85411" w:rsidP="00B66C6C">
      <w:pPr>
        <w:jc w:val="both"/>
        <w:rPr>
          <w:rFonts w:cs="Arial"/>
          <w:b/>
          <w:noProof/>
          <w:sz w:val="16"/>
          <w:szCs w:val="16"/>
          <w:u w:val="single"/>
        </w:rPr>
      </w:pPr>
      <w:r w:rsidRPr="00D94C9A">
        <w:rPr>
          <w:rFonts w:cs="Arial"/>
          <w:noProof/>
          <w:sz w:val="16"/>
          <w:szCs w:val="16"/>
        </w:rPr>
        <w:t>Screeninginstrumente (offene Liste validierter Instrumente): McGill- Pain Questionnaire, Verbal Rating Scale, Numeric Rating Scale, MIDOS, IPOS, (HOPE), bei Verdacht auf neuropathischen Schmerz auch: painDETECT od. DN4</w:t>
      </w:r>
      <w:r w:rsidRPr="00D94C9A">
        <w:rPr>
          <w:rFonts w:cs="Arial"/>
          <w:noProof/>
          <w:sz w:val="16"/>
          <w:szCs w:val="16"/>
        </w:rPr>
        <w:cr/>
      </w:r>
      <w:r w:rsidRPr="00D94C9A">
        <w:rPr>
          <w:rFonts w:cs="Arial"/>
          <w:b/>
          <w:noProof/>
          <w:sz w:val="16"/>
          <w:szCs w:val="16"/>
          <w:u w:val="single"/>
        </w:rPr>
        <w:t xml:space="preserve"> </w:t>
      </w:r>
    </w:p>
    <w:p w14:paraId="47FF76C2" w14:textId="77777777" w:rsidR="00B85411" w:rsidRPr="00D94C9A" w:rsidRDefault="00B85411" w:rsidP="00B66C6C">
      <w:pPr>
        <w:jc w:val="both"/>
        <w:rPr>
          <w:rFonts w:cs="Arial"/>
          <w:b/>
          <w:noProof/>
          <w:sz w:val="16"/>
          <w:szCs w:val="16"/>
          <w:u w:val="single"/>
        </w:rPr>
      </w:pPr>
      <w:r w:rsidRPr="00D94C9A">
        <w:rPr>
          <w:rFonts w:cs="Arial"/>
          <w:b/>
          <w:noProof/>
          <w:sz w:val="16"/>
          <w:szCs w:val="16"/>
          <w:u w:val="single"/>
        </w:rPr>
        <w:t>QI 3: Opiate und Laxantien</w:t>
      </w:r>
    </w:p>
    <w:p w14:paraId="2E7BB988" w14:textId="77777777" w:rsidR="00B85411" w:rsidRPr="00D94C9A" w:rsidRDefault="00B85411" w:rsidP="00B66C6C">
      <w:pPr>
        <w:jc w:val="both"/>
        <w:rPr>
          <w:rFonts w:cs="Arial"/>
          <w:noProof/>
          <w:sz w:val="16"/>
          <w:szCs w:val="16"/>
        </w:rPr>
      </w:pPr>
      <w:r w:rsidRPr="00D94C9A">
        <w:rPr>
          <w:rFonts w:cs="Arial"/>
          <w:noProof/>
          <w:sz w:val="16"/>
          <w:szCs w:val="16"/>
        </w:rPr>
        <w:t>Zähler:</w:t>
      </w:r>
    </w:p>
    <w:p w14:paraId="5B897411" w14:textId="105CB538" w:rsidR="00B85411" w:rsidRPr="00D94C9A" w:rsidRDefault="00B85411" w:rsidP="00B66C6C">
      <w:pPr>
        <w:jc w:val="both"/>
        <w:rPr>
          <w:rFonts w:cs="Arial"/>
          <w:noProof/>
          <w:sz w:val="16"/>
          <w:szCs w:val="16"/>
        </w:rPr>
      </w:pPr>
      <w:r w:rsidRPr="00D94C9A">
        <w:rPr>
          <w:rFonts w:cs="Arial"/>
          <w:noProof/>
          <w:sz w:val="16"/>
          <w:szCs w:val="16"/>
        </w:rPr>
        <w:t>Anzahl Patient</w:t>
      </w:r>
      <w:r w:rsidR="00FC5962">
        <w:rPr>
          <w:rFonts w:cs="Arial"/>
          <w:noProof/>
          <w:sz w:val="16"/>
          <w:szCs w:val="16"/>
        </w:rPr>
        <w:t>innen und Patienten</w:t>
      </w:r>
      <w:r w:rsidRPr="00D94C9A">
        <w:rPr>
          <w:rFonts w:cs="Arial"/>
          <w:noProof/>
          <w:sz w:val="16"/>
          <w:szCs w:val="16"/>
        </w:rPr>
        <w:t xml:space="preserve"> ohne Therapie mit osmotisch wirksamen und/oder stimulierenden Laxantien</w:t>
      </w:r>
    </w:p>
    <w:p w14:paraId="43368BF7" w14:textId="77777777" w:rsidR="00B85411" w:rsidRPr="00D94C9A" w:rsidRDefault="00B85411" w:rsidP="00B66C6C">
      <w:pPr>
        <w:jc w:val="both"/>
        <w:rPr>
          <w:rFonts w:cs="Arial"/>
          <w:noProof/>
          <w:sz w:val="16"/>
          <w:szCs w:val="16"/>
        </w:rPr>
      </w:pPr>
      <w:r w:rsidRPr="00D94C9A">
        <w:rPr>
          <w:rFonts w:cs="Arial"/>
          <w:noProof/>
          <w:sz w:val="16"/>
          <w:szCs w:val="16"/>
        </w:rPr>
        <w:t>Nenner:</w:t>
      </w:r>
    </w:p>
    <w:p w14:paraId="1EA449C4" w14:textId="22472F0B" w:rsidR="00B85411" w:rsidRPr="00D94C9A" w:rsidRDefault="00B85411" w:rsidP="00B66C6C">
      <w:pPr>
        <w:jc w:val="both"/>
        <w:rPr>
          <w:rFonts w:cs="Arial"/>
          <w:noProof/>
          <w:sz w:val="16"/>
          <w:szCs w:val="16"/>
        </w:rPr>
      </w:pPr>
      <w:r w:rsidRPr="00D94C9A">
        <w:rPr>
          <w:rFonts w:cs="Arial"/>
          <w:noProof/>
          <w:sz w:val="16"/>
          <w:szCs w:val="16"/>
        </w:rPr>
        <w:t>Alle Patient</w:t>
      </w:r>
      <w:r w:rsidR="00FC5962">
        <w:rPr>
          <w:rFonts w:cs="Arial"/>
          <w:noProof/>
          <w:sz w:val="16"/>
          <w:szCs w:val="16"/>
        </w:rPr>
        <w:t>inn</w:t>
      </w:r>
      <w:r w:rsidRPr="00D94C9A">
        <w:rPr>
          <w:rFonts w:cs="Arial"/>
          <w:noProof/>
          <w:sz w:val="16"/>
          <w:szCs w:val="16"/>
        </w:rPr>
        <w:t>en</w:t>
      </w:r>
      <w:r w:rsidR="00FC5962">
        <w:rPr>
          <w:rFonts w:cs="Arial"/>
          <w:noProof/>
          <w:sz w:val="16"/>
          <w:szCs w:val="16"/>
        </w:rPr>
        <w:t xml:space="preserve"> und Patienten</w:t>
      </w:r>
      <w:r w:rsidRPr="00D94C9A">
        <w:rPr>
          <w:rFonts w:cs="Arial"/>
          <w:noProof/>
          <w:sz w:val="16"/>
          <w:szCs w:val="16"/>
        </w:rPr>
        <w:t xml:space="preserve"> mit Diagnose „nicht heilbare Krebserkrankung“ (APV und SPV) mit Opiatmedikation</w:t>
      </w:r>
    </w:p>
    <w:p w14:paraId="1FAE9F2D" w14:textId="77777777" w:rsidR="00B85411" w:rsidRPr="00D94C9A" w:rsidRDefault="00B85411" w:rsidP="00B66C6C">
      <w:pPr>
        <w:jc w:val="both"/>
        <w:rPr>
          <w:rFonts w:cs="Arial"/>
          <w:noProof/>
          <w:sz w:val="16"/>
          <w:szCs w:val="16"/>
        </w:rPr>
      </w:pPr>
      <w:r w:rsidRPr="00D94C9A">
        <w:rPr>
          <w:rFonts w:cs="Arial"/>
          <w:noProof/>
          <w:sz w:val="16"/>
          <w:szCs w:val="16"/>
        </w:rPr>
        <w:t>Qualitätsziel: niedrig</w:t>
      </w:r>
    </w:p>
    <w:p w14:paraId="091D32F4" w14:textId="77777777" w:rsidR="00B85411" w:rsidRPr="00D94C9A" w:rsidRDefault="00B85411" w:rsidP="00B66C6C">
      <w:pPr>
        <w:jc w:val="both"/>
        <w:rPr>
          <w:rFonts w:cs="Arial"/>
          <w:noProof/>
          <w:sz w:val="16"/>
          <w:szCs w:val="16"/>
        </w:rPr>
      </w:pPr>
    </w:p>
    <w:p w14:paraId="4038778F" w14:textId="77777777" w:rsidR="00B85411" w:rsidRPr="00D94C9A" w:rsidRDefault="00B85411" w:rsidP="00B66C6C">
      <w:pPr>
        <w:jc w:val="both"/>
        <w:rPr>
          <w:rFonts w:cs="Arial"/>
          <w:b/>
          <w:noProof/>
          <w:sz w:val="16"/>
          <w:szCs w:val="16"/>
          <w:u w:val="single"/>
        </w:rPr>
      </w:pPr>
      <w:r w:rsidRPr="00D94C9A">
        <w:rPr>
          <w:rFonts w:cs="Arial"/>
          <w:b/>
          <w:noProof/>
          <w:sz w:val="16"/>
          <w:szCs w:val="16"/>
          <w:u w:val="single"/>
        </w:rPr>
        <w:t xml:space="preserve"> QI 4: Symptomassessment in der Sterbephase</w:t>
      </w:r>
    </w:p>
    <w:p w14:paraId="514F7646" w14:textId="77777777" w:rsidR="00B85411" w:rsidRPr="00D94C9A" w:rsidRDefault="00B85411" w:rsidP="00B66C6C">
      <w:pPr>
        <w:jc w:val="both"/>
        <w:rPr>
          <w:rFonts w:cs="Arial"/>
          <w:noProof/>
          <w:sz w:val="16"/>
          <w:szCs w:val="16"/>
        </w:rPr>
      </w:pPr>
      <w:r w:rsidRPr="00D94C9A">
        <w:rPr>
          <w:rFonts w:cs="Arial"/>
          <w:noProof/>
          <w:sz w:val="16"/>
          <w:szCs w:val="16"/>
        </w:rPr>
        <w:t xml:space="preserve">Zähler:    </w:t>
      </w:r>
    </w:p>
    <w:p w14:paraId="707946A6" w14:textId="25180EE2" w:rsidR="00B85411" w:rsidRPr="00D94C9A" w:rsidRDefault="00B85411" w:rsidP="00B66C6C">
      <w:pPr>
        <w:jc w:val="both"/>
        <w:rPr>
          <w:rFonts w:cs="Arial"/>
          <w:noProof/>
          <w:sz w:val="16"/>
          <w:szCs w:val="16"/>
        </w:rPr>
      </w:pPr>
      <w:r w:rsidRPr="00D94C9A">
        <w:rPr>
          <w:rFonts w:cs="Arial"/>
          <w:noProof/>
          <w:sz w:val="16"/>
          <w:szCs w:val="16"/>
        </w:rPr>
        <w:t>Anzahl Patient</w:t>
      </w:r>
      <w:r w:rsidR="00FC5962">
        <w:rPr>
          <w:rFonts w:cs="Arial"/>
          <w:noProof/>
          <w:sz w:val="16"/>
          <w:szCs w:val="16"/>
        </w:rPr>
        <w:t>innen und Patienten</w:t>
      </w:r>
      <w:r w:rsidRPr="00D94C9A">
        <w:rPr>
          <w:rFonts w:cs="Arial"/>
          <w:noProof/>
          <w:sz w:val="16"/>
          <w:szCs w:val="16"/>
        </w:rPr>
        <w:t xml:space="preserve"> mit Symptomassessment mit Hilfe eines validierten Screeninginstruments in den letzten 72h vor Versterben</w:t>
      </w:r>
    </w:p>
    <w:p w14:paraId="77984BBB" w14:textId="77777777" w:rsidR="00B85411" w:rsidRPr="00D94C9A" w:rsidRDefault="00B85411" w:rsidP="00B66C6C">
      <w:pPr>
        <w:jc w:val="both"/>
        <w:rPr>
          <w:rFonts w:cs="Arial"/>
          <w:noProof/>
          <w:sz w:val="16"/>
          <w:szCs w:val="16"/>
        </w:rPr>
      </w:pPr>
      <w:r w:rsidRPr="00D94C9A">
        <w:rPr>
          <w:rFonts w:cs="Arial"/>
          <w:noProof/>
          <w:sz w:val="16"/>
          <w:szCs w:val="16"/>
        </w:rPr>
        <w:t>Nenner:</w:t>
      </w:r>
    </w:p>
    <w:p w14:paraId="289E47D6" w14:textId="633074D8" w:rsidR="00B85411" w:rsidRPr="00D94C9A" w:rsidRDefault="00B85411" w:rsidP="00B66C6C">
      <w:pPr>
        <w:jc w:val="both"/>
        <w:rPr>
          <w:rFonts w:cs="Arial"/>
          <w:noProof/>
          <w:sz w:val="16"/>
          <w:szCs w:val="16"/>
        </w:rPr>
      </w:pPr>
      <w:r w:rsidRPr="00D94C9A">
        <w:rPr>
          <w:rFonts w:cs="Arial"/>
          <w:noProof/>
          <w:sz w:val="16"/>
          <w:szCs w:val="16"/>
        </w:rPr>
        <w:t>Alle verstorbenen Patient</w:t>
      </w:r>
      <w:r w:rsidR="00FC5962">
        <w:rPr>
          <w:rFonts w:cs="Arial"/>
          <w:noProof/>
          <w:sz w:val="16"/>
          <w:szCs w:val="16"/>
        </w:rPr>
        <w:t>innen und Patienten</w:t>
      </w:r>
      <w:r w:rsidRPr="00D94C9A">
        <w:rPr>
          <w:rFonts w:cs="Arial"/>
          <w:noProof/>
          <w:sz w:val="16"/>
          <w:szCs w:val="16"/>
        </w:rPr>
        <w:t xml:space="preserve"> (APV und SPV)</w:t>
      </w:r>
    </w:p>
    <w:p w14:paraId="5B369CCE" w14:textId="3A26A5EB" w:rsidR="00B85411" w:rsidRPr="00D94C9A" w:rsidRDefault="00B85411" w:rsidP="00B66C6C">
      <w:pPr>
        <w:jc w:val="both"/>
        <w:rPr>
          <w:rFonts w:cs="Arial"/>
          <w:noProof/>
          <w:sz w:val="16"/>
          <w:szCs w:val="16"/>
        </w:rPr>
      </w:pPr>
      <w:r w:rsidRPr="00D94C9A">
        <w:rPr>
          <w:rFonts w:cs="Arial"/>
          <w:noProof/>
          <w:sz w:val="16"/>
          <w:szCs w:val="16"/>
        </w:rPr>
        <w:t>Screeninginstrumente (offene Liste validierter Instrumente): IPOS,MIDOS,(HOPE)</w:t>
      </w:r>
    </w:p>
    <w:p w14:paraId="592A704A" w14:textId="77777777" w:rsidR="00B85411" w:rsidRPr="00D94C9A" w:rsidRDefault="00B85411" w:rsidP="00B66C6C">
      <w:pPr>
        <w:jc w:val="both"/>
        <w:rPr>
          <w:rFonts w:cs="Arial"/>
          <w:noProof/>
          <w:sz w:val="16"/>
          <w:szCs w:val="16"/>
        </w:rPr>
      </w:pPr>
    </w:p>
    <w:p w14:paraId="4C229E79" w14:textId="77777777" w:rsidR="00B85411" w:rsidRPr="00D94C9A" w:rsidRDefault="00B85411" w:rsidP="00B66C6C">
      <w:pPr>
        <w:jc w:val="both"/>
        <w:rPr>
          <w:rFonts w:cs="Arial"/>
          <w:b/>
          <w:noProof/>
          <w:sz w:val="16"/>
          <w:szCs w:val="16"/>
          <w:u w:val="single"/>
        </w:rPr>
      </w:pPr>
      <w:r w:rsidRPr="00D94C9A">
        <w:rPr>
          <w:rFonts w:cs="Arial"/>
          <w:b/>
          <w:noProof/>
          <w:sz w:val="16"/>
          <w:szCs w:val="16"/>
          <w:u w:val="single"/>
        </w:rPr>
        <w:t>QI 5: Erfassung von Unruhe in der Sterbephase</w:t>
      </w:r>
    </w:p>
    <w:p w14:paraId="67266EC2" w14:textId="77777777" w:rsidR="00B85411" w:rsidRPr="00D94C9A" w:rsidRDefault="00B85411" w:rsidP="00B66C6C">
      <w:pPr>
        <w:jc w:val="both"/>
        <w:rPr>
          <w:rFonts w:cs="Arial"/>
          <w:noProof/>
          <w:sz w:val="16"/>
          <w:szCs w:val="16"/>
        </w:rPr>
      </w:pPr>
      <w:r w:rsidRPr="00D94C9A">
        <w:rPr>
          <w:rFonts w:cs="Arial"/>
          <w:noProof/>
          <w:sz w:val="16"/>
          <w:szCs w:val="16"/>
        </w:rPr>
        <w:t>Zähler:</w:t>
      </w:r>
    </w:p>
    <w:p w14:paraId="4873EA68" w14:textId="2EBB89A5" w:rsidR="00B85411" w:rsidRPr="00D94C9A" w:rsidRDefault="00B85411" w:rsidP="00B66C6C">
      <w:pPr>
        <w:jc w:val="both"/>
        <w:rPr>
          <w:rFonts w:cs="Arial"/>
          <w:noProof/>
          <w:sz w:val="16"/>
          <w:szCs w:val="16"/>
        </w:rPr>
      </w:pPr>
      <w:r w:rsidRPr="00D94C9A">
        <w:rPr>
          <w:rFonts w:cs="Arial"/>
          <w:noProof/>
          <w:sz w:val="16"/>
          <w:szCs w:val="16"/>
        </w:rPr>
        <w:t>Anzahl Patient</w:t>
      </w:r>
      <w:r w:rsidR="00FC5962">
        <w:rPr>
          <w:rFonts w:cs="Arial"/>
          <w:noProof/>
          <w:sz w:val="16"/>
          <w:szCs w:val="16"/>
        </w:rPr>
        <w:t>innen und Patienten</w:t>
      </w:r>
      <w:r w:rsidRPr="00D94C9A">
        <w:rPr>
          <w:rFonts w:cs="Arial"/>
          <w:noProof/>
          <w:sz w:val="16"/>
          <w:szCs w:val="16"/>
        </w:rPr>
        <w:t xml:space="preserve"> mit Evaluation von Unruhe in den letzten 72h vor Versterben</w:t>
      </w:r>
    </w:p>
    <w:p w14:paraId="21F48122" w14:textId="77777777" w:rsidR="00B85411" w:rsidRPr="00D94C9A" w:rsidRDefault="00B85411" w:rsidP="00B66C6C">
      <w:pPr>
        <w:jc w:val="both"/>
        <w:rPr>
          <w:rFonts w:cs="Arial"/>
          <w:noProof/>
          <w:sz w:val="16"/>
          <w:szCs w:val="16"/>
        </w:rPr>
      </w:pPr>
      <w:r w:rsidRPr="00D94C9A">
        <w:rPr>
          <w:rFonts w:cs="Arial"/>
          <w:noProof/>
          <w:sz w:val="16"/>
          <w:szCs w:val="16"/>
        </w:rPr>
        <w:t>Nenner:</w:t>
      </w:r>
    </w:p>
    <w:p w14:paraId="3C0AB7AA" w14:textId="510969F4" w:rsidR="00B85411" w:rsidRPr="00D94C9A" w:rsidRDefault="00B85411" w:rsidP="00B66C6C">
      <w:pPr>
        <w:jc w:val="both"/>
        <w:rPr>
          <w:rFonts w:cs="Arial"/>
          <w:noProof/>
          <w:sz w:val="16"/>
          <w:szCs w:val="16"/>
        </w:rPr>
      </w:pPr>
      <w:r w:rsidRPr="00D94C9A">
        <w:rPr>
          <w:rFonts w:cs="Arial"/>
          <w:noProof/>
          <w:sz w:val="16"/>
          <w:szCs w:val="16"/>
        </w:rPr>
        <w:t>Alle verstorbenen Patient</w:t>
      </w:r>
      <w:r w:rsidR="00FC5962">
        <w:rPr>
          <w:rFonts w:cs="Arial"/>
          <w:noProof/>
          <w:sz w:val="16"/>
          <w:szCs w:val="16"/>
        </w:rPr>
        <w:t>innen und Patienten</w:t>
      </w:r>
      <w:r w:rsidRPr="00D94C9A">
        <w:rPr>
          <w:rFonts w:cs="Arial"/>
          <w:noProof/>
          <w:sz w:val="16"/>
          <w:szCs w:val="16"/>
        </w:rPr>
        <w:t xml:space="preserve"> (APV und SPV)</w:t>
      </w:r>
    </w:p>
    <w:p w14:paraId="0234C516" w14:textId="77777777" w:rsidR="00B85411" w:rsidRPr="00D94C9A" w:rsidRDefault="00B85411" w:rsidP="00B66C6C">
      <w:pPr>
        <w:jc w:val="both"/>
        <w:rPr>
          <w:rFonts w:cs="Arial"/>
          <w:noProof/>
          <w:sz w:val="16"/>
          <w:szCs w:val="16"/>
        </w:rPr>
      </w:pPr>
      <w:r w:rsidRPr="00D94C9A">
        <w:rPr>
          <w:rFonts w:cs="Arial"/>
          <w:noProof/>
          <w:sz w:val="16"/>
          <w:szCs w:val="16"/>
        </w:rPr>
        <w:t>Screeninginstrumente: Wird künftig über IPOS und MIDOS zu erfassen sein</w:t>
      </w:r>
    </w:p>
    <w:p w14:paraId="4E0C5CDC" w14:textId="733D1F02" w:rsidR="00746CFC" w:rsidRPr="00D94C9A" w:rsidRDefault="00B85411" w:rsidP="00B66C6C">
      <w:pPr>
        <w:jc w:val="both"/>
        <w:rPr>
          <w:rFonts w:cs="Arial"/>
          <w:noProof/>
          <w:sz w:val="16"/>
          <w:szCs w:val="16"/>
        </w:rPr>
      </w:pPr>
      <w:r w:rsidRPr="00D94C9A">
        <w:rPr>
          <w:rFonts w:cs="Arial"/>
          <w:noProof/>
          <w:sz w:val="16"/>
          <w:szCs w:val="16"/>
        </w:rPr>
        <w:t xml:space="preserve">            </w:t>
      </w:r>
    </w:p>
    <w:p w14:paraId="73DC19D6" w14:textId="77777777" w:rsidR="00B85411" w:rsidRPr="00D94C9A" w:rsidRDefault="00B85411" w:rsidP="00B66C6C">
      <w:pPr>
        <w:jc w:val="both"/>
        <w:rPr>
          <w:rFonts w:cs="Arial"/>
          <w:b/>
          <w:noProof/>
          <w:sz w:val="16"/>
          <w:szCs w:val="16"/>
          <w:u w:val="single"/>
        </w:rPr>
      </w:pPr>
      <w:r w:rsidRPr="00D94C9A">
        <w:rPr>
          <w:rFonts w:cs="Arial"/>
          <w:b/>
          <w:noProof/>
          <w:sz w:val="16"/>
          <w:szCs w:val="16"/>
          <w:u w:val="single"/>
        </w:rPr>
        <w:t>QI 6: Beenden von tumorspezifischen Maßnahmen in der Sterbephase</w:t>
      </w:r>
    </w:p>
    <w:p w14:paraId="5DD8290A" w14:textId="77777777" w:rsidR="00B85411" w:rsidRPr="00D94C9A" w:rsidRDefault="00B85411" w:rsidP="00B66C6C">
      <w:pPr>
        <w:jc w:val="both"/>
        <w:rPr>
          <w:rFonts w:cs="Arial"/>
          <w:noProof/>
          <w:sz w:val="16"/>
          <w:szCs w:val="16"/>
        </w:rPr>
      </w:pPr>
      <w:r w:rsidRPr="00D94C9A">
        <w:rPr>
          <w:rFonts w:cs="Arial"/>
          <w:noProof/>
          <w:sz w:val="16"/>
          <w:szCs w:val="16"/>
        </w:rPr>
        <w:t xml:space="preserve">Zähler:    </w:t>
      </w:r>
    </w:p>
    <w:p w14:paraId="48AB600A" w14:textId="014CCC3A" w:rsidR="00B85411" w:rsidRPr="00D94C9A" w:rsidRDefault="00B85411" w:rsidP="00B66C6C">
      <w:pPr>
        <w:jc w:val="both"/>
        <w:rPr>
          <w:rFonts w:cs="Arial"/>
          <w:noProof/>
          <w:sz w:val="16"/>
          <w:szCs w:val="16"/>
        </w:rPr>
      </w:pPr>
      <w:r w:rsidRPr="00D94C9A">
        <w:rPr>
          <w:rFonts w:cs="Arial"/>
          <w:noProof/>
          <w:sz w:val="16"/>
          <w:szCs w:val="16"/>
        </w:rPr>
        <w:t>Anzahl Patient</w:t>
      </w:r>
      <w:r w:rsidR="00FC5962">
        <w:rPr>
          <w:rFonts w:cs="Arial"/>
          <w:noProof/>
          <w:sz w:val="16"/>
          <w:szCs w:val="16"/>
        </w:rPr>
        <w:t>innen und Patienten</w:t>
      </w:r>
      <w:r w:rsidRPr="00D94C9A">
        <w:rPr>
          <w:rFonts w:cs="Arial"/>
          <w:noProof/>
          <w:sz w:val="16"/>
          <w:szCs w:val="16"/>
        </w:rPr>
        <w:t xml:space="preserve"> mit tumorspezifischen Maßnahmen (system. Th, Radioth.) innerhalb von 14 Tagen vor Versterben</w:t>
      </w:r>
    </w:p>
    <w:p w14:paraId="71903FB0" w14:textId="0F6C37D9" w:rsidR="00B85411" w:rsidRPr="00D94C9A" w:rsidRDefault="00B85411" w:rsidP="00B66C6C">
      <w:pPr>
        <w:jc w:val="both"/>
        <w:rPr>
          <w:rFonts w:cs="Arial"/>
          <w:noProof/>
          <w:sz w:val="16"/>
          <w:szCs w:val="16"/>
        </w:rPr>
      </w:pPr>
      <w:r w:rsidRPr="00D94C9A">
        <w:rPr>
          <w:rFonts w:cs="Arial"/>
          <w:noProof/>
          <w:sz w:val="16"/>
          <w:szCs w:val="16"/>
        </w:rPr>
        <w:t>Nenner:</w:t>
      </w:r>
      <w:r w:rsidRPr="00D94C9A">
        <w:rPr>
          <w:rFonts w:cs="Arial"/>
          <w:noProof/>
          <w:sz w:val="16"/>
          <w:szCs w:val="16"/>
        </w:rPr>
        <w:cr/>
        <w:t>Alle verstorbenen Patient</w:t>
      </w:r>
      <w:r w:rsidR="00FC5962">
        <w:rPr>
          <w:rFonts w:cs="Arial"/>
          <w:noProof/>
          <w:sz w:val="16"/>
          <w:szCs w:val="16"/>
        </w:rPr>
        <w:t>innen und Patienten</w:t>
      </w:r>
      <w:r w:rsidRPr="00D94C9A">
        <w:rPr>
          <w:rFonts w:cs="Arial"/>
          <w:noProof/>
          <w:sz w:val="16"/>
          <w:szCs w:val="16"/>
        </w:rPr>
        <w:t xml:space="preserve"> (APV und SPV)</w:t>
      </w:r>
      <w:r w:rsidRPr="00D94C9A">
        <w:rPr>
          <w:rFonts w:cs="Arial"/>
          <w:noProof/>
          <w:sz w:val="16"/>
          <w:szCs w:val="16"/>
        </w:rPr>
        <w:cr/>
        <w:t>Qualitätsziel: niedrig</w:t>
      </w:r>
      <w:r w:rsidRPr="00D94C9A">
        <w:rPr>
          <w:rFonts w:cs="Arial"/>
          <w:noProof/>
          <w:sz w:val="16"/>
          <w:szCs w:val="16"/>
        </w:rPr>
        <w:cr/>
      </w:r>
    </w:p>
    <w:p w14:paraId="11CFBBE5" w14:textId="77777777" w:rsidR="00582360" w:rsidRPr="00D94C9A" w:rsidRDefault="00582360" w:rsidP="00B66C6C">
      <w:pPr>
        <w:jc w:val="both"/>
        <w:rPr>
          <w:rFonts w:cs="Arial"/>
          <w:b/>
          <w:bCs/>
          <w:noProof/>
          <w:sz w:val="16"/>
          <w:szCs w:val="16"/>
          <w:u w:val="single"/>
        </w:rPr>
      </w:pPr>
      <w:r w:rsidRPr="00D94C9A">
        <w:rPr>
          <w:rFonts w:cs="Arial"/>
          <w:b/>
          <w:bCs/>
          <w:noProof/>
          <w:sz w:val="16"/>
          <w:szCs w:val="16"/>
          <w:u w:val="single"/>
        </w:rPr>
        <w:t>QI 7: Mundpflege:</w:t>
      </w:r>
    </w:p>
    <w:p w14:paraId="6967FF0E" w14:textId="77777777" w:rsidR="00582360" w:rsidRPr="00D94C9A" w:rsidRDefault="00582360" w:rsidP="00B66C6C">
      <w:pPr>
        <w:jc w:val="both"/>
        <w:rPr>
          <w:rFonts w:cs="Arial"/>
          <w:noProof/>
          <w:sz w:val="16"/>
          <w:szCs w:val="16"/>
        </w:rPr>
      </w:pPr>
      <w:r w:rsidRPr="00D94C9A">
        <w:rPr>
          <w:rFonts w:cs="Arial"/>
          <w:noProof/>
          <w:sz w:val="16"/>
          <w:szCs w:val="16"/>
        </w:rPr>
        <w:t>Zähler:</w:t>
      </w:r>
    </w:p>
    <w:p w14:paraId="55B0A522" w14:textId="37433DC4" w:rsidR="00582360" w:rsidRPr="00D94C9A" w:rsidRDefault="00582360" w:rsidP="00B66C6C">
      <w:pPr>
        <w:jc w:val="both"/>
        <w:rPr>
          <w:rFonts w:cs="Arial"/>
          <w:noProof/>
          <w:sz w:val="16"/>
          <w:szCs w:val="16"/>
        </w:rPr>
      </w:pPr>
      <w:r w:rsidRPr="00D94C9A">
        <w:rPr>
          <w:rFonts w:cs="Arial"/>
          <w:noProof/>
          <w:sz w:val="16"/>
          <w:szCs w:val="16"/>
        </w:rPr>
        <w:t>Anzahl Patient</w:t>
      </w:r>
      <w:r w:rsidR="00FC5962">
        <w:rPr>
          <w:rFonts w:cs="Arial"/>
          <w:noProof/>
          <w:sz w:val="16"/>
          <w:szCs w:val="16"/>
        </w:rPr>
        <w:t>innen und Patienten</w:t>
      </w:r>
      <w:r w:rsidRPr="00D94C9A">
        <w:rPr>
          <w:rFonts w:cs="Arial"/>
          <w:noProof/>
          <w:sz w:val="16"/>
          <w:szCs w:val="16"/>
        </w:rPr>
        <w:t xml:space="preserve"> mit Mundpflege</w:t>
      </w:r>
    </w:p>
    <w:p w14:paraId="74BBFC83" w14:textId="77777777" w:rsidR="00582360" w:rsidRPr="00D94C9A" w:rsidRDefault="00582360" w:rsidP="00B66C6C">
      <w:pPr>
        <w:jc w:val="both"/>
        <w:rPr>
          <w:rFonts w:cs="Arial"/>
          <w:noProof/>
          <w:sz w:val="16"/>
          <w:szCs w:val="16"/>
        </w:rPr>
      </w:pPr>
      <w:r w:rsidRPr="00D94C9A">
        <w:rPr>
          <w:rFonts w:cs="Arial"/>
          <w:noProof/>
          <w:sz w:val="16"/>
          <w:szCs w:val="16"/>
        </w:rPr>
        <w:t>Nenner:</w:t>
      </w:r>
    </w:p>
    <w:p w14:paraId="6AD334C2" w14:textId="32D97B67" w:rsidR="00582360" w:rsidRPr="00D94C9A" w:rsidRDefault="00582360" w:rsidP="00B66C6C">
      <w:pPr>
        <w:jc w:val="both"/>
        <w:rPr>
          <w:rFonts w:cs="Arial"/>
          <w:noProof/>
          <w:sz w:val="16"/>
          <w:szCs w:val="16"/>
        </w:rPr>
      </w:pPr>
      <w:r w:rsidRPr="00D94C9A">
        <w:rPr>
          <w:rFonts w:cs="Arial"/>
          <w:noProof/>
          <w:sz w:val="16"/>
          <w:szCs w:val="16"/>
        </w:rPr>
        <w:t>Alle Patient</w:t>
      </w:r>
      <w:r w:rsidR="00FC5962">
        <w:rPr>
          <w:rFonts w:cs="Arial"/>
          <w:noProof/>
          <w:sz w:val="16"/>
          <w:szCs w:val="16"/>
        </w:rPr>
        <w:t>innen und Patienten</w:t>
      </w:r>
      <w:r w:rsidRPr="00D94C9A">
        <w:rPr>
          <w:rFonts w:cs="Arial"/>
          <w:noProof/>
          <w:sz w:val="16"/>
          <w:szCs w:val="16"/>
        </w:rPr>
        <w:t xml:space="preserve"> mit Diagnose „nicht heilbare Krebserkrankung“ (APV und SPV) und Mundtrockenheit (ICD-10-GM R 68.2)</w:t>
      </w:r>
    </w:p>
    <w:p w14:paraId="439BEA64" w14:textId="77777777" w:rsidR="00582360" w:rsidRPr="00D94C9A" w:rsidRDefault="00582360" w:rsidP="00B66C6C">
      <w:pPr>
        <w:jc w:val="both"/>
        <w:rPr>
          <w:rFonts w:cs="Arial"/>
          <w:noProof/>
          <w:sz w:val="16"/>
          <w:szCs w:val="16"/>
        </w:rPr>
      </w:pPr>
    </w:p>
    <w:p w14:paraId="4F7BD82B" w14:textId="77777777" w:rsidR="00582360" w:rsidRPr="00D94C9A" w:rsidRDefault="00582360" w:rsidP="00B66C6C">
      <w:pPr>
        <w:jc w:val="both"/>
        <w:rPr>
          <w:rFonts w:cs="Arial"/>
          <w:b/>
          <w:bCs/>
          <w:noProof/>
          <w:sz w:val="16"/>
          <w:szCs w:val="16"/>
          <w:u w:val="single"/>
        </w:rPr>
      </w:pPr>
      <w:r w:rsidRPr="00D94C9A">
        <w:rPr>
          <w:rFonts w:cs="Arial"/>
          <w:b/>
          <w:bCs/>
          <w:noProof/>
          <w:sz w:val="16"/>
          <w:szCs w:val="16"/>
          <w:u w:val="single"/>
        </w:rPr>
        <w:t>QI 8: Assessment maligner Wunden:</w:t>
      </w:r>
    </w:p>
    <w:p w14:paraId="5D20BB4B" w14:textId="77777777" w:rsidR="00582360" w:rsidRPr="00D94C9A" w:rsidRDefault="00582360" w:rsidP="00B66C6C">
      <w:pPr>
        <w:jc w:val="both"/>
        <w:rPr>
          <w:rFonts w:cs="Arial"/>
          <w:noProof/>
          <w:sz w:val="16"/>
          <w:szCs w:val="16"/>
        </w:rPr>
      </w:pPr>
      <w:r w:rsidRPr="00D94C9A">
        <w:rPr>
          <w:rFonts w:cs="Arial"/>
          <w:noProof/>
          <w:sz w:val="16"/>
          <w:szCs w:val="16"/>
        </w:rPr>
        <w:t>Zähler:</w:t>
      </w:r>
    </w:p>
    <w:p w14:paraId="4BBE05A3" w14:textId="15540104" w:rsidR="00582360" w:rsidRPr="00D94C9A" w:rsidRDefault="00582360" w:rsidP="00B66C6C">
      <w:pPr>
        <w:jc w:val="both"/>
        <w:rPr>
          <w:rFonts w:cs="Arial"/>
          <w:noProof/>
          <w:sz w:val="16"/>
          <w:szCs w:val="16"/>
        </w:rPr>
      </w:pPr>
      <w:r w:rsidRPr="00D94C9A">
        <w:rPr>
          <w:rFonts w:cs="Arial"/>
          <w:noProof/>
          <w:sz w:val="16"/>
          <w:szCs w:val="16"/>
        </w:rPr>
        <w:t>Anzahl Patient</w:t>
      </w:r>
      <w:r w:rsidR="00FC5962">
        <w:rPr>
          <w:rFonts w:cs="Arial"/>
          <w:noProof/>
          <w:sz w:val="16"/>
          <w:szCs w:val="16"/>
        </w:rPr>
        <w:t>innen und Patienten</w:t>
      </w:r>
      <w:r w:rsidRPr="00D94C9A">
        <w:rPr>
          <w:rFonts w:cs="Arial"/>
          <w:noProof/>
          <w:sz w:val="16"/>
          <w:szCs w:val="16"/>
        </w:rPr>
        <w:t xml:space="preserve"> mit Assessment des exulzerierenden Tumors mittels spezifischen Assessmentinstrument laut Leitlinie</w:t>
      </w:r>
    </w:p>
    <w:p w14:paraId="53EB0C70" w14:textId="77777777" w:rsidR="00582360" w:rsidRPr="00D94C9A" w:rsidRDefault="00582360" w:rsidP="00B66C6C">
      <w:pPr>
        <w:jc w:val="both"/>
        <w:rPr>
          <w:rFonts w:cs="Arial"/>
          <w:noProof/>
          <w:sz w:val="16"/>
          <w:szCs w:val="16"/>
        </w:rPr>
      </w:pPr>
      <w:r w:rsidRPr="00D94C9A">
        <w:rPr>
          <w:rFonts w:cs="Arial"/>
          <w:noProof/>
          <w:sz w:val="16"/>
          <w:szCs w:val="16"/>
        </w:rPr>
        <w:t>Nenner:</w:t>
      </w:r>
    </w:p>
    <w:p w14:paraId="7B4916CD" w14:textId="53452AEF" w:rsidR="00582360" w:rsidRPr="00D94C9A" w:rsidRDefault="00582360" w:rsidP="00B66C6C">
      <w:pPr>
        <w:jc w:val="both"/>
        <w:rPr>
          <w:rFonts w:cs="Arial"/>
          <w:noProof/>
          <w:sz w:val="16"/>
          <w:szCs w:val="16"/>
        </w:rPr>
      </w:pPr>
      <w:r w:rsidRPr="00D94C9A">
        <w:rPr>
          <w:rFonts w:cs="Arial"/>
          <w:noProof/>
          <w:sz w:val="16"/>
          <w:szCs w:val="16"/>
        </w:rPr>
        <w:t>Alle Patient</w:t>
      </w:r>
      <w:r w:rsidR="00FC5962">
        <w:rPr>
          <w:rFonts w:cs="Arial"/>
          <w:noProof/>
          <w:sz w:val="16"/>
          <w:szCs w:val="16"/>
        </w:rPr>
        <w:t>innen und Patient</w:t>
      </w:r>
      <w:r w:rsidRPr="00D94C9A">
        <w:rPr>
          <w:rFonts w:cs="Arial"/>
          <w:noProof/>
          <w:sz w:val="16"/>
          <w:szCs w:val="16"/>
        </w:rPr>
        <w:t>en mit Diagnose „nicht heilbare Krebserkrankung“ (APV und SPV)</w:t>
      </w:r>
    </w:p>
    <w:p w14:paraId="3DFCA8D0" w14:textId="77777777" w:rsidR="00582360" w:rsidRPr="00D94C9A" w:rsidRDefault="00582360" w:rsidP="00B66C6C">
      <w:pPr>
        <w:jc w:val="both"/>
        <w:rPr>
          <w:rFonts w:cs="Arial"/>
          <w:noProof/>
          <w:sz w:val="16"/>
          <w:szCs w:val="16"/>
        </w:rPr>
      </w:pPr>
    </w:p>
    <w:p w14:paraId="20E51499" w14:textId="77777777" w:rsidR="00582360" w:rsidRPr="00D94C9A" w:rsidRDefault="00582360" w:rsidP="00B66C6C">
      <w:pPr>
        <w:jc w:val="both"/>
        <w:rPr>
          <w:rFonts w:cs="Arial"/>
          <w:b/>
          <w:bCs/>
          <w:noProof/>
          <w:sz w:val="16"/>
          <w:szCs w:val="16"/>
          <w:u w:val="single"/>
        </w:rPr>
      </w:pPr>
      <w:r w:rsidRPr="00D94C9A">
        <w:rPr>
          <w:rFonts w:cs="Arial"/>
          <w:b/>
          <w:bCs/>
          <w:noProof/>
          <w:sz w:val="16"/>
          <w:szCs w:val="16"/>
          <w:u w:val="single"/>
        </w:rPr>
        <w:t>QI 9: Dokumentation und Therapieziele:</w:t>
      </w:r>
    </w:p>
    <w:p w14:paraId="0F53EDAE" w14:textId="77777777" w:rsidR="00582360" w:rsidRPr="00D94C9A" w:rsidRDefault="00582360" w:rsidP="00B66C6C">
      <w:pPr>
        <w:jc w:val="both"/>
        <w:rPr>
          <w:rFonts w:cs="Arial"/>
          <w:noProof/>
          <w:sz w:val="16"/>
          <w:szCs w:val="16"/>
        </w:rPr>
      </w:pPr>
      <w:r w:rsidRPr="00D94C9A">
        <w:rPr>
          <w:rFonts w:cs="Arial"/>
          <w:noProof/>
          <w:sz w:val="16"/>
          <w:szCs w:val="16"/>
        </w:rPr>
        <w:t>Zähler:</w:t>
      </w:r>
    </w:p>
    <w:p w14:paraId="21D1D340" w14:textId="0D09AD23" w:rsidR="00582360" w:rsidRPr="00D94C9A" w:rsidRDefault="00582360" w:rsidP="00B66C6C">
      <w:pPr>
        <w:jc w:val="both"/>
        <w:rPr>
          <w:rFonts w:cs="Arial"/>
          <w:noProof/>
          <w:sz w:val="16"/>
          <w:szCs w:val="16"/>
        </w:rPr>
      </w:pPr>
      <w:r w:rsidRPr="00D94C9A">
        <w:rPr>
          <w:rFonts w:cs="Arial"/>
          <w:noProof/>
          <w:sz w:val="16"/>
          <w:szCs w:val="16"/>
        </w:rPr>
        <w:t>Anzahl Patient</w:t>
      </w:r>
      <w:r w:rsidR="00FC5962">
        <w:rPr>
          <w:rFonts w:cs="Arial"/>
          <w:noProof/>
          <w:sz w:val="16"/>
          <w:szCs w:val="16"/>
        </w:rPr>
        <w:t>innen und Patienten</w:t>
      </w:r>
      <w:r w:rsidRPr="00D94C9A">
        <w:rPr>
          <w:rFonts w:cs="Arial"/>
          <w:noProof/>
          <w:sz w:val="16"/>
          <w:szCs w:val="16"/>
        </w:rPr>
        <w:t xml:space="preserve"> mit dokumentierten Therapiezielen zum Zeitpunkt der Diagnose „nicht heilbare Krebserkrankung“</w:t>
      </w:r>
    </w:p>
    <w:p w14:paraId="09A20A15" w14:textId="77777777" w:rsidR="00582360" w:rsidRPr="00D94C9A" w:rsidRDefault="00582360" w:rsidP="00B66C6C">
      <w:pPr>
        <w:jc w:val="both"/>
        <w:rPr>
          <w:rFonts w:cs="Arial"/>
          <w:noProof/>
          <w:sz w:val="16"/>
          <w:szCs w:val="16"/>
        </w:rPr>
      </w:pPr>
      <w:r w:rsidRPr="00D94C9A">
        <w:rPr>
          <w:rFonts w:cs="Arial"/>
          <w:noProof/>
          <w:sz w:val="16"/>
          <w:szCs w:val="16"/>
        </w:rPr>
        <w:t>Nenner:</w:t>
      </w:r>
    </w:p>
    <w:p w14:paraId="28697437" w14:textId="6D8288EB" w:rsidR="00582360" w:rsidRPr="00D94C9A" w:rsidRDefault="00582360" w:rsidP="00B66C6C">
      <w:pPr>
        <w:jc w:val="both"/>
        <w:rPr>
          <w:rFonts w:cs="Arial"/>
          <w:noProof/>
          <w:sz w:val="16"/>
          <w:szCs w:val="16"/>
        </w:rPr>
      </w:pPr>
      <w:r w:rsidRPr="00D94C9A">
        <w:rPr>
          <w:rFonts w:cs="Arial"/>
          <w:noProof/>
          <w:sz w:val="16"/>
          <w:szCs w:val="16"/>
        </w:rPr>
        <w:t>Alle Patient</w:t>
      </w:r>
      <w:r w:rsidR="00FC5962">
        <w:rPr>
          <w:rFonts w:cs="Arial"/>
          <w:noProof/>
          <w:sz w:val="16"/>
          <w:szCs w:val="16"/>
        </w:rPr>
        <w:t>innen und Patienten</w:t>
      </w:r>
      <w:r w:rsidRPr="00D94C9A">
        <w:rPr>
          <w:rFonts w:cs="Arial"/>
          <w:noProof/>
          <w:sz w:val="16"/>
          <w:szCs w:val="16"/>
        </w:rPr>
        <w:t xml:space="preserve"> mit Diagnose „nicht heilbare Krebserkrankung“ (APV und SPV)</w:t>
      </w:r>
    </w:p>
    <w:p w14:paraId="5299B9F0" w14:textId="4C832C10" w:rsidR="00B85411" w:rsidRPr="0011111A" w:rsidRDefault="00B85411" w:rsidP="00B66C6C">
      <w:pPr>
        <w:ind w:firstLine="708"/>
        <w:jc w:val="both"/>
        <w:rPr>
          <w:rFonts w:cs="Arial"/>
          <w:b/>
          <w:noProof/>
          <w:sz w:val="16"/>
          <w:szCs w:val="16"/>
          <w:u w:val="single"/>
          <w:lang w:val="en-US"/>
        </w:rPr>
      </w:pPr>
      <w:r w:rsidRPr="00D94C9A">
        <w:rPr>
          <w:rFonts w:cs="Arial"/>
          <w:noProof/>
          <w:sz w:val="16"/>
          <w:szCs w:val="16"/>
        </w:rPr>
        <w:cr/>
        <w:t xml:space="preserve"> </w:t>
      </w:r>
      <w:r w:rsidRPr="0011111A">
        <w:rPr>
          <w:rFonts w:cs="Arial"/>
          <w:b/>
          <w:noProof/>
          <w:sz w:val="16"/>
          <w:szCs w:val="16"/>
          <w:u w:val="single"/>
          <w:lang w:val="en-US"/>
        </w:rPr>
        <w:t>QI 10: Screening mittels MIDOS und IPOS</w:t>
      </w:r>
    </w:p>
    <w:p w14:paraId="6E7F1921" w14:textId="77777777" w:rsidR="00B85411" w:rsidRPr="00D94C9A" w:rsidRDefault="00B85411" w:rsidP="00B66C6C">
      <w:pPr>
        <w:jc w:val="both"/>
        <w:rPr>
          <w:rFonts w:cs="Arial"/>
          <w:noProof/>
          <w:sz w:val="16"/>
          <w:szCs w:val="16"/>
        </w:rPr>
      </w:pPr>
      <w:r w:rsidRPr="00D94C9A">
        <w:rPr>
          <w:rFonts w:cs="Arial"/>
          <w:noProof/>
          <w:sz w:val="16"/>
          <w:szCs w:val="16"/>
        </w:rPr>
        <w:t>Zähler:</w:t>
      </w:r>
    </w:p>
    <w:p w14:paraId="1CF40B3D" w14:textId="353BFB7E" w:rsidR="00B85411" w:rsidRPr="00D94C9A" w:rsidRDefault="00B85411" w:rsidP="00B66C6C">
      <w:pPr>
        <w:jc w:val="both"/>
        <w:rPr>
          <w:rFonts w:cs="Arial"/>
          <w:noProof/>
          <w:sz w:val="16"/>
          <w:szCs w:val="16"/>
        </w:rPr>
      </w:pPr>
      <w:r w:rsidRPr="00D94C9A">
        <w:rPr>
          <w:rFonts w:cs="Arial"/>
          <w:noProof/>
          <w:sz w:val="16"/>
          <w:szCs w:val="16"/>
        </w:rPr>
        <w:t>Anzahl Patient</w:t>
      </w:r>
      <w:r w:rsidR="00FC5962">
        <w:rPr>
          <w:rFonts w:cs="Arial"/>
          <w:noProof/>
          <w:sz w:val="16"/>
          <w:szCs w:val="16"/>
        </w:rPr>
        <w:t>innen und Patienten</w:t>
      </w:r>
      <w:r w:rsidRPr="00D94C9A">
        <w:rPr>
          <w:rFonts w:cs="Arial"/>
          <w:noProof/>
          <w:sz w:val="16"/>
          <w:szCs w:val="16"/>
        </w:rPr>
        <w:t xml:space="preserve"> mit Screening mittels MIDOS oder IPOS bei Therapieplanung</w:t>
      </w:r>
    </w:p>
    <w:p w14:paraId="595FED90" w14:textId="77777777" w:rsidR="00B85411" w:rsidRPr="00D94C9A" w:rsidRDefault="00B85411" w:rsidP="00B66C6C">
      <w:pPr>
        <w:jc w:val="both"/>
        <w:rPr>
          <w:rFonts w:cs="Arial"/>
          <w:noProof/>
          <w:sz w:val="16"/>
          <w:szCs w:val="16"/>
        </w:rPr>
      </w:pPr>
      <w:r w:rsidRPr="00D94C9A">
        <w:rPr>
          <w:rFonts w:cs="Arial"/>
          <w:noProof/>
          <w:sz w:val="16"/>
          <w:szCs w:val="16"/>
        </w:rPr>
        <w:t>Nenner:</w:t>
      </w:r>
    </w:p>
    <w:p w14:paraId="50299550" w14:textId="721158FD" w:rsidR="00B85411" w:rsidRPr="00D94C9A" w:rsidRDefault="00B85411" w:rsidP="00B66C6C">
      <w:pPr>
        <w:jc w:val="both"/>
        <w:rPr>
          <w:rFonts w:cs="Arial"/>
          <w:noProof/>
          <w:sz w:val="16"/>
          <w:szCs w:val="16"/>
        </w:rPr>
      </w:pPr>
      <w:r w:rsidRPr="00D94C9A">
        <w:rPr>
          <w:rFonts w:cs="Arial"/>
          <w:noProof/>
          <w:sz w:val="16"/>
          <w:szCs w:val="16"/>
        </w:rPr>
        <w:t>Alle Patient</w:t>
      </w:r>
      <w:r w:rsidR="00FC5962">
        <w:rPr>
          <w:rFonts w:cs="Arial"/>
          <w:noProof/>
          <w:sz w:val="16"/>
          <w:szCs w:val="16"/>
        </w:rPr>
        <w:t>innen und Patienten</w:t>
      </w:r>
      <w:r w:rsidRPr="00D94C9A">
        <w:rPr>
          <w:rFonts w:cs="Arial"/>
          <w:noProof/>
          <w:sz w:val="16"/>
          <w:szCs w:val="16"/>
        </w:rPr>
        <w:t xml:space="preserve"> mit Diagnose „nicht heilbare Krebserkrankung“ (APV und SPV)</w:t>
      </w:r>
    </w:p>
    <w:p w14:paraId="1C16E9C6" w14:textId="3D2D4B93" w:rsidR="00B0586D" w:rsidRPr="00D94C9A" w:rsidRDefault="00B0586D" w:rsidP="00B66C6C">
      <w:pPr>
        <w:jc w:val="both"/>
        <w:rPr>
          <w:rFonts w:cs="Arial"/>
          <w:b/>
          <w:bCs/>
          <w:noProof/>
          <w:sz w:val="16"/>
          <w:szCs w:val="16"/>
        </w:rPr>
      </w:pPr>
    </w:p>
    <w:p w14:paraId="0DB92D5B" w14:textId="1A024D49" w:rsidR="00582360" w:rsidRPr="00D94C9A" w:rsidRDefault="00582360" w:rsidP="00B66C6C">
      <w:pPr>
        <w:jc w:val="both"/>
        <w:rPr>
          <w:rFonts w:cs="Arial"/>
          <w:b/>
          <w:bCs/>
          <w:noProof/>
          <w:sz w:val="16"/>
          <w:szCs w:val="16"/>
          <w:u w:val="single"/>
        </w:rPr>
      </w:pPr>
      <w:r w:rsidRPr="00D94C9A">
        <w:rPr>
          <w:rFonts w:cs="Arial"/>
          <w:b/>
          <w:bCs/>
          <w:noProof/>
          <w:sz w:val="16"/>
          <w:szCs w:val="16"/>
          <w:u w:val="single"/>
        </w:rPr>
        <w:t>QI 11: Spezialisierte Palliativversorgung:</w:t>
      </w:r>
    </w:p>
    <w:p w14:paraId="655B999F" w14:textId="298FE34D" w:rsidR="00582360" w:rsidRPr="00D94C9A" w:rsidRDefault="00582360" w:rsidP="00B66C6C">
      <w:pPr>
        <w:jc w:val="both"/>
        <w:rPr>
          <w:rFonts w:cs="Arial"/>
          <w:noProof/>
          <w:sz w:val="16"/>
          <w:szCs w:val="16"/>
        </w:rPr>
      </w:pPr>
      <w:r w:rsidRPr="00D94C9A">
        <w:rPr>
          <w:rFonts w:cs="Arial"/>
          <w:noProof/>
          <w:sz w:val="16"/>
          <w:szCs w:val="16"/>
        </w:rPr>
        <w:t>Zähler:</w:t>
      </w:r>
    </w:p>
    <w:p w14:paraId="100FC4DC" w14:textId="4272E334" w:rsidR="00582360" w:rsidRPr="00D94C9A" w:rsidRDefault="00582360" w:rsidP="00B66C6C">
      <w:pPr>
        <w:jc w:val="both"/>
        <w:rPr>
          <w:rFonts w:cs="Arial"/>
          <w:noProof/>
          <w:sz w:val="16"/>
          <w:szCs w:val="16"/>
        </w:rPr>
      </w:pPr>
      <w:r w:rsidRPr="00D94C9A">
        <w:rPr>
          <w:rFonts w:cs="Arial"/>
          <w:noProof/>
          <w:sz w:val="16"/>
          <w:szCs w:val="16"/>
        </w:rPr>
        <w:t>Anzahl Patient</w:t>
      </w:r>
      <w:r w:rsidR="00FC5962">
        <w:rPr>
          <w:rFonts w:cs="Arial"/>
          <w:noProof/>
          <w:sz w:val="16"/>
          <w:szCs w:val="16"/>
        </w:rPr>
        <w:t>innen und Patienten</w:t>
      </w:r>
      <w:r w:rsidRPr="00D94C9A">
        <w:rPr>
          <w:rFonts w:cs="Arial"/>
          <w:noProof/>
          <w:sz w:val="16"/>
          <w:szCs w:val="16"/>
        </w:rPr>
        <w:t>, die eine spezialisierte Palliativversorgung (</w:t>
      </w:r>
      <w:r w:rsidRPr="00D94C9A">
        <w:rPr>
          <w:rFonts w:cs="Arial"/>
          <w:noProof/>
          <w:sz w:val="16"/>
          <w:szCs w:val="16"/>
          <w:u w:val="single"/>
        </w:rPr>
        <w:t>stationär:</w:t>
      </w:r>
      <w:r w:rsidRPr="00D94C9A">
        <w:rPr>
          <w:rFonts w:cs="Arial"/>
          <w:noProof/>
          <w:sz w:val="16"/>
          <w:szCs w:val="16"/>
        </w:rPr>
        <w:t xml:space="preserve"> Palliativstation, Palliativdienst, palliativmedizinische Tagesklinik, stationäres Hospiz</w:t>
      </w:r>
      <w:r w:rsidRPr="00D94C9A">
        <w:rPr>
          <w:rFonts w:cs="Arial"/>
          <w:noProof/>
          <w:sz w:val="16"/>
          <w:szCs w:val="16"/>
          <w:u w:val="single"/>
        </w:rPr>
        <w:t>,</w:t>
      </w:r>
      <w:r w:rsidRPr="00D94C9A">
        <w:rPr>
          <w:rFonts w:cs="Arial"/>
          <w:noProof/>
          <w:sz w:val="16"/>
          <w:szCs w:val="16"/>
        </w:rPr>
        <w:t xml:space="preserve"> </w:t>
      </w:r>
      <w:r w:rsidRPr="00D94C9A">
        <w:rPr>
          <w:rFonts w:cs="Arial"/>
          <w:noProof/>
          <w:sz w:val="16"/>
          <w:szCs w:val="16"/>
          <w:u w:val="single"/>
        </w:rPr>
        <w:t>ambulant:</w:t>
      </w:r>
      <w:r w:rsidRPr="00D94C9A">
        <w:rPr>
          <w:rFonts w:cs="Arial"/>
          <w:noProof/>
          <w:sz w:val="16"/>
          <w:szCs w:val="16"/>
        </w:rPr>
        <w:t xml:space="preserve"> SAPV, spezialisierte Palliativambulanz) erhalten haben</w:t>
      </w:r>
    </w:p>
    <w:p w14:paraId="27BF27DF" w14:textId="2A4C377F" w:rsidR="00582360" w:rsidRPr="00D94C9A" w:rsidRDefault="00582360" w:rsidP="00B66C6C">
      <w:pPr>
        <w:jc w:val="both"/>
        <w:rPr>
          <w:rFonts w:cs="Arial"/>
          <w:noProof/>
          <w:sz w:val="16"/>
          <w:szCs w:val="16"/>
        </w:rPr>
      </w:pPr>
      <w:r w:rsidRPr="00D94C9A">
        <w:rPr>
          <w:rFonts w:cs="Arial"/>
          <w:noProof/>
          <w:sz w:val="16"/>
          <w:szCs w:val="16"/>
        </w:rPr>
        <w:t>Nenner:</w:t>
      </w:r>
    </w:p>
    <w:p w14:paraId="48F9D449" w14:textId="2BDA0A97" w:rsidR="00582360" w:rsidRPr="00D94C9A" w:rsidRDefault="00582360" w:rsidP="00B66C6C">
      <w:pPr>
        <w:jc w:val="both"/>
        <w:rPr>
          <w:rFonts w:cs="Arial"/>
          <w:noProof/>
          <w:sz w:val="16"/>
          <w:szCs w:val="16"/>
        </w:rPr>
      </w:pPr>
      <w:r w:rsidRPr="00D94C9A">
        <w:rPr>
          <w:rFonts w:cs="Arial"/>
          <w:noProof/>
          <w:sz w:val="16"/>
          <w:szCs w:val="16"/>
        </w:rPr>
        <w:t>Alle an einer Tumorerkrankung verstorbenen Patien</w:t>
      </w:r>
      <w:r w:rsidR="00A94E69">
        <w:rPr>
          <w:rFonts w:cs="Arial"/>
          <w:noProof/>
          <w:sz w:val="16"/>
          <w:szCs w:val="16"/>
        </w:rPr>
        <w:t>t</w:t>
      </w:r>
      <w:r w:rsidRPr="00D94C9A">
        <w:rPr>
          <w:rFonts w:cs="Arial"/>
          <w:noProof/>
          <w:sz w:val="16"/>
          <w:szCs w:val="16"/>
        </w:rPr>
        <w:t>en</w:t>
      </w:r>
    </w:p>
    <w:sectPr w:rsidR="00582360" w:rsidRPr="00D94C9A" w:rsidSect="007679C4">
      <w:headerReference w:type="default" r:id="rId16"/>
      <w:footerReference w:type="default" r:id="rId17"/>
      <w:headerReference w:type="first" r:id="rId18"/>
      <w:footerReference w:type="first" r:id="rId19"/>
      <w:pgSz w:w="11906" w:h="16838" w:code="9"/>
      <w:pgMar w:top="1134" w:right="1106" w:bottom="851" w:left="1134" w:header="567" w:footer="340"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8ECF93" w14:textId="77777777" w:rsidR="00F96A56" w:rsidRDefault="00F96A56">
      <w:r>
        <w:separator/>
      </w:r>
    </w:p>
  </w:endnote>
  <w:endnote w:type="continuationSeparator" w:id="0">
    <w:p w14:paraId="56D27E5E" w14:textId="77777777" w:rsidR="00F96A56" w:rsidRDefault="00F96A56">
      <w:r>
        <w:continuationSeparator/>
      </w:r>
    </w:p>
  </w:endnote>
  <w:endnote w:type="continuationNotice" w:id="1">
    <w:p w14:paraId="09899F07" w14:textId="77777777" w:rsidR="00F96A56" w:rsidRDefault="00F96A5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FuturaLight">
    <w:altName w:val="Century Gothic"/>
    <w:panose1 w:val="00000000000000000000"/>
    <w:charset w:val="00"/>
    <w:family w:val="roman"/>
    <w:notTrueType/>
    <w:pitch w:val="default"/>
  </w:font>
  <w:font w:name="Courier">
    <w:panose1 w:val="02070409020205020404"/>
    <w:charset w:val="00"/>
    <w:family w:val="modern"/>
    <w:pitch w:val="fixed"/>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Bold">
    <w:altName w:val="Arial"/>
    <w:panose1 w:val="00000000000000000000"/>
    <w:charset w:val="00"/>
    <w:family w:val="roman"/>
    <w:notTrueType/>
    <w:pitch w:val="default"/>
  </w:font>
  <w:font w:name="Futura">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FC0653" w14:textId="0013613E" w:rsidR="009E46CC" w:rsidRPr="00E00862" w:rsidRDefault="009E46CC" w:rsidP="006A1746">
    <w:pPr>
      <w:pStyle w:val="Fuzeile"/>
      <w:tabs>
        <w:tab w:val="clear" w:pos="9072"/>
        <w:tab w:val="left" w:pos="4536"/>
        <w:tab w:val="center" w:pos="9356"/>
        <w:tab w:val="right" w:pos="14884"/>
      </w:tabs>
      <w:rPr>
        <w:rFonts w:cs="Arial"/>
        <w:noProof/>
        <w:sz w:val="14"/>
        <w:szCs w:val="14"/>
      </w:rPr>
    </w:pPr>
    <w:r>
      <w:rPr>
        <w:noProof/>
      </w:rPr>
      <w:drawing>
        <wp:anchor distT="0" distB="0" distL="114300" distR="114300" simplePos="0" relativeHeight="251656704" behindDoc="0" locked="0" layoutInCell="1" allowOverlap="1" wp14:anchorId="1E34CED1" wp14:editId="017957B8">
          <wp:simplePos x="0" y="0"/>
          <wp:positionH relativeFrom="column">
            <wp:posOffset>2766060</wp:posOffset>
          </wp:positionH>
          <wp:positionV relativeFrom="paragraph">
            <wp:posOffset>-160655</wp:posOffset>
          </wp:positionV>
          <wp:extent cx="800100" cy="407743"/>
          <wp:effectExtent l="0" t="0" r="0" b="0"/>
          <wp:wrapNone/>
          <wp:docPr id="6" name="Grafik 6" descr="K:\08_projekte\_logo\03_dateien\Logo und Text\Logo_ClarCert_Text_30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K:\08_projekte\_logo\03_dateien\Logo und Text\Logo_ClarCert_Text_300.t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0100" cy="407743"/>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00862">
      <w:rPr>
        <w:rFonts w:cs="Arial"/>
        <w:sz w:val="14"/>
        <w:szCs w:val="14"/>
      </w:rPr>
      <w:fldChar w:fldCharType="begin"/>
    </w:r>
    <w:r w:rsidRPr="00E00862">
      <w:rPr>
        <w:rFonts w:cs="Arial"/>
        <w:sz w:val="14"/>
        <w:szCs w:val="14"/>
      </w:rPr>
      <w:instrText xml:space="preserve"> </w:instrText>
    </w:r>
    <w:r>
      <w:rPr>
        <w:rFonts w:cs="Arial"/>
        <w:sz w:val="14"/>
        <w:szCs w:val="14"/>
      </w:rPr>
      <w:instrText>FILENAME</w:instrText>
    </w:r>
    <w:r w:rsidRPr="00E00862">
      <w:rPr>
        <w:rFonts w:cs="Arial"/>
        <w:sz w:val="14"/>
        <w:szCs w:val="14"/>
      </w:rPr>
      <w:instrText xml:space="preserve"> </w:instrText>
    </w:r>
    <w:r w:rsidRPr="00E00862">
      <w:rPr>
        <w:rFonts w:cs="Arial"/>
        <w:sz w:val="14"/>
        <w:szCs w:val="14"/>
      </w:rPr>
      <w:fldChar w:fldCharType="separate"/>
    </w:r>
    <w:r w:rsidR="00534CEA">
      <w:rPr>
        <w:rFonts w:cs="Arial"/>
        <w:noProof/>
        <w:sz w:val="14"/>
        <w:szCs w:val="14"/>
      </w:rPr>
      <w:t>_eb_palliativstation-P2 (241203)</w:t>
    </w:r>
    <w:r w:rsidRPr="00E00862">
      <w:rPr>
        <w:rFonts w:cs="Arial"/>
        <w:sz w:val="14"/>
        <w:szCs w:val="14"/>
      </w:rPr>
      <w:fldChar w:fldCharType="end"/>
    </w:r>
    <w:r>
      <w:rPr>
        <w:rFonts w:cs="Arial"/>
        <w:sz w:val="14"/>
        <w:szCs w:val="14"/>
      </w:rPr>
      <w:tab/>
    </w:r>
    <w:r>
      <w:rPr>
        <w:rFonts w:cs="Arial"/>
        <w:sz w:val="14"/>
        <w:szCs w:val="14"/>
      </w:rPr>
      <w:tab/>
    </w:r>
    <w:r w:rsidRPr="00E00862">
      <w:rPr>
        <w:rFonts w:cs="Arial"/>
        <w:sz w:val="14"/>
        <w:szCs w:val="14"/>
      </w:rPr>
      <w:t xml:space="preserve">Seite </w:t>
    </w:r>
    <w:r w:rsidRPr="00E00862">
      <w:rPr>
        <w:rFonts w:cs="Arial"/>
        <w:sz w:val="14"/>
        <w:szCs w:val="14"/>
      </w:rPr>
      <w:fldChar w:fldCharType="begin"/>
    </w:r>
    <w:r w:rsidRPr="00E00862">
      <w:rPr>
        <w:rFonts w:cs="Arial"/>
        <w:sz w:val="14"/>
        <w:szCs w:val="14"/>
      </w:rPr>
      <w:instrText xml:space="preserve"> </w:instrText>
    </w:r>
    <w:r>
      <w:rPr>
        <w:rFonts w:cs="Arial"/>
        <w:sz w:val="14"/>
        <w:szCs w:val="14"/>
      </w:rPr>
      <w:instrText>PAGE</w:instrText>
    </w:r>
    <w:r w:rsidRPr="00E00862">
      <w:rPr>
        <w:rFonts w:cs="Arial"/>
        <w:sz w:val="14"/>
        <w:szCs w:val="14"/>
      </w:rPr>
      <w:instrText xml:space="preserve"> </w:instrText>
    </w:r>
    <w:r w:rsidRPr="00E00862">
      <w:rPr>
        <w:rFonts w:cs="Arial"/>
        <w:sz w:val="14"/>
        <w:szCs w:val="14"/>
      </w:rPr>
      <w:fldChar w:fldCharType="separate"/>
    </w:r>
    <w:r>
      <w:rPr>
        <w:rFonts w:cs="Arial"/>
        <w:noProof/>
        <w:sz w:val="14"/>
        <w:szCs w:val="14"/>
      </w:rPr>
      <w:t>33</w:t>
    </w:r>
    <w:r w:rsidRPr="00E00862">
      <w:rPr>
        <w:rFonts w:cs="Arial"/>
        <w:sz w:val="14"/>
        <w:szCs w:val="14"/>
      </w:rPr>
      <w:fldChar w:fldCharType="end"/>
    </w:r>
    <w:r w:rsidRPr="00E00862">
      <w:rPr>
        <w:rFonts w:cs="Arial"/>
        <w:sz w:val="14"/>
        <w:szCs w:val="14"/>
      </w:rPr>
      <w:t xml:space="preserve"> von </w:t>
    </w:r>
    <w:r w:rsidRPr="00E00862">
      <w:rPr>
        <w:rFonts w:cs="Arial"/>
        <w:sz w:val="14"/>
        <w:szCs w:val="14"/>
      </w:rPr>
      <w:fldChar w:fldCharType="begin"/>
    </w:r>
    <w:r w:rsidRPr="00E00862">
      <w:rPr>
        <w:rFonts w:cs="Arial"/>
        <w:sz w:val="14"/>
        <w:szCs w:val="14"/>
      </w:rPr>
      <w:instrText xml:space="preserve"> </w:instrText>
    </w:r>
    <w:r>
      <w:rPr>
        <w:rFonts w:cs="Arial"/>
        <w:sz w:val="14"/>
        <w:szCs w:val="14"/>
      </w:rPr>
      <w:instrText>NUMPAGES</w:instrText>
    </w:r>
    <w:r w:rsidRPr="00E00862">
      <w:rPr>
        <w:rFonts w:cs="Arial"/>
        <w:sz w:val="14"/>
        <w:szCs w:val="14"/>
      </w:rPr>
      <w:instrText xml:space="preserve"> </w:instrText>
    </w:r>
    <w:r w:rsidRPr="00E00862">
      <w:rPr>
        <w:rFonts w:cs="Arial"/>
        <w:sz w:val="14"/>
        <w:szCs w:val="14"/>
      </w:rPr>
      <w:fldChar w:fldCharType="separate"/>
    </w:r>
    <w:r>
      <w:rPr>
        <w:rFonts w:cs="Arial"/>
        <w:noProof/>
        <w:sz w:val="14"/>
        <w:szCs w:val="14"/>
      </w:rPr>
      <w:t>34</w:t>
    </w:r>
    <w:r w:rsidRPr="00E00862">
      <w:rPr>
        <w:rFonts w:cs="Arial"/>
        <w:sz w:val="14"/>
        <w:szCs w:val="1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8019A1" w14:textId="37AD0BFA" w:rsidR="009E46CC" w:rsidRPr="00E77E4C" w:rsidRDefault="009E46CC" w:rsidP="007679C4">
    <w:pPr>
      <w:pStyle w:val="Fuzeile"/>
      <w:tabs>
        <w:tab w:val="clear" w:pos="9072"/>
        <w:tab w:val="left" w:pos="4536"/>
        <w:tab w:val="center" w:pos="9356"/>
        <w:tab w:val="right" w:pos="14884"/>
      </w:tabs>
      <w:rPr>
        <w:rFonts w:cs="Arial"/>
        <w:noProof/>
        <w:sz w:val="14"/>
        <w:szCs w:val="14"/>
      </w:rPr>
    </w:pPr>
    <w:r>
      <w:rPr>
        <w:noProof/>
      </w:rPr>
      <w:drawing>
        <wp:anchor distT="0" distB="0" distL="114300" distR="114300" simplePos="0" relativeHeight="251659776" behindDoc="0" locked="0" layoutInCell="1" allowOverlap="1" wp14:anchorId="6091599A" wp14:editId="432742C9">
          <wp:simplePos x="0" y="0"/>
          <wp:positionH relativeFrom="column">
            <wp:posOffset>2766060</wp:posOffset>
          </wp:positionH>
          <wp:positionV relativeFrom="paragraph">
            <wp:posOffset>-160655</wp:posOffset>
          </wp:positionV>
          <wp:extent cx="800100" cy="407743"/>
          <wp:effectExtent l="0" t="0" r="0" b="0"/>
          <wp:wrapNone/>
          <wp:docPr id="9" name="Grafik 9" descr="K:\08_projekte\_logo\03_dateien\Logo und Text\Logo_ClarCert_Text_30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K:\08_projekte\_logo\03_dateien\Logo und Text\Logo_ClarCert_Text_300.t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0100" cy="407743"/>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00862">
      <w:rPr>
        <w:rFonts w:cs="Arial"/>
        <w:sz w:val="14"/>
        <w:szCs w:val="14"/>
      </w:rPr>
      <w:fldChar w:fldCharType="begin"/>
    </w:r>
    <w:r w:rsidRPr="00E00862">
      <w:rPr>
        <w:rFonts w:cs="Arial"/>
        <w:sz w:val="14"/>
        <w:szCs w:val="14"/>
      </w:rPr>
      <w:instrText xml:space="preserve"> </w:instrText>
    </w:r>
    <w:r>
      <w:rPr>
        <w:rFonts w:cs="Arial"/>
        <w:sz w:val="14"/>
        <w:szCs w:val="14"/>
      </w:rPr>
      <w:instrText>FILENAME</w:instrText>
    </w:r>
    <w:r w:rsidRPr="00E00862">
      <w:rPr>
        <w:rFonts w:cs="Arial"/>
        <w:sz w:val="14"/>
        <w:szCs w:val="14"/>
      </w:rPr>
      <w:instrText xml:space="preserve"> </w:instrText>
    </w:r>
    <w:r w:rsidRPr="00E00862">
      <w:rPr>
        <w:rFonts w:cs="Arial"/>
        <w:sz w:val="14"/>
        <w:szCs w:val="14"/>
      </w:rPr>
      <w:fldChar w:fldCharType="separate"/>
    </w:r>
    <w:r w:rsidR="009E74EC">
      <w:rPr>
        <w:rFonts w:cs="Arial"/>
        <w:noProof/>
        <w:sz w:val="14"/>
        <w:szCs w:val="14"/>
      </w:rPr>
      <w:t>_eb_palliativstation-Q1 (250730)</w:t>
    </w:r>
    <w:r w:rsidRPr="00E00862">
      <w:rPr>
        <w:rFonts w:cs="Arial"/>
        <w:sz w:val="14"/>
        <w:szCs w:val="14"/>
      </w:rPr>
      <w:fldChar w:fldCharType="end"/>
    </w:r>
    <w:r>
      <w:rPr>
        <w:rFonts w:cs="Arial"/>
        <w:sz w:val="14"/>
        <w:szCs w:val="14"/>
      </w:rPr>
      <w:tab/>
    </w:r>
    <w:r>
      <w:rPr>
        <w:rFonts w:cs="Arial"/>
        <w:sz w:val="14"/>
        <w:szCs w:val="14"/>
      </w:rPr>
      <w:tab/>
    </w:r>
    <w:r w:rsidRPr="00E00862">
      <w:rPr>
        <w:rFonts w:cs="Arial"/>
        <w:sz w:val="14"/>
        <w:szCs w:val="14"/>
      </w:rPr>
      <w:t xml:space="preserve">Seite </w:t>
    </w:r>
    <w:r w:rsidRPr="00E00862">
      <w:rPr>
        <w:rFonts w:cs="Arial"/>
        <w:sz w:val="14"/>
        <w:szCs w:val="14"/>
      </w:rPr>
      <w:fldChar w:fldCharType="begin"/>
    </w:r>
    <w:r w:rsidRPr="00E00862">
      <w:rPr>
        <w:rFonts w:cs="Arial"/>
        <w:sz w:val="14"/>
        <w:szCs w:val="14"/>
      </w:rPr>
      <w:instrText xml:space="preserve"> </w:instrText>
    </w:r>
    <w:r>
      <w:rPr>
        <w:rFonts w:cs="Arial"/>
        <w:sz w:val="14"/>
        <w:szCs w:val="14"/>
      </w:rPr>
      <w:instrText>PAGE</w:instrText>
    </w:r>
    <w:r w:rsidRPr="00E00862">
      <w:rPr>
        <w:rFonts w:cs="Arial"/>
        <w:sz w:val="14"/>
        <w:szCs w:val="14"/>
      </w:rPr>
      <w:instrText xml:space="preserve"> </w:instrText>
    </w:r>
    <w:r w:rsidRPr="00E00862">
      <w:rPr>
        <w:rFonts w:cs="Arial"/>
        <w:sz w:val="14"/>
        <w:szCs w:val="14"/>
      </w:rPr>
      <w:fldChar w:fldCharType="separate"/>
    </w:r>
    <w:r>
      <w:rPr>
        <w:rFonts w:cs="Arial"/>
        <w:noProof/>
        <w:sz w:val="14"/>
        <w:szCs w:val="14"/>
      </w:rPr>
      <w:t>1</w:t>
    </w:r>
    <w:r w:rsidRPr="00E00862">
      <w:rPr>
        <w:rFonts w:cs="Arial"/>
        <w:sz w:val="14"/>
        <w:szCs w:val="14"/>
      </w:rPr>
      <w:fldChar w:fldCharType="end"/>
    </w:r>
    <w:r w:rsidRPr="00E00862">
      <w:rPr>
        <w:rFonts w:cs="Arial"/>
        <w:sz w:val="14"/>
        <w:szCs w:val="14"/>
      </w:rPr>
      <w:t xml:space="preserve"> von </w:t>
    </w:r>
    <w:r w:rsidRPr="00E00862">
      <w:rPr>
        <w:rFonts w:cs="Arial"/>
        <w:sz w:val="14"/>
        <w:szCs w:val="14"/>
      </w:rPr>
      <w:fldChar w:fldCharType="begin"/>
    </w:r>
    <w:r w:rsidRPr="00E00862">
      <w:rPr>
        <w:rFonts w:cs="Arial"/>
        <w:sz w:val="14"/>
        <w:szCs w:val="14"/>
      </w:rPr>
      <w:instrText xml:space="preserve"> </w:instrText>
    </w:r>
    <w:r>
      <w:rPr>
        <w:rFonts w:cs="Arial"/>
        <w:sz w:val="14"/>
        <w:szCs w:val="14"/>
      </w:rPr>
      <w:instrText>NUMPAGES</w:instrText>
    </w:r>
    <w:r w:rsidRPr="00E00862">
      <w:rPr>
        <w:rFonts w:cs="Arial"/>
        <w:sz w:val="14"/>
        <w:szCs w:val="14"/>
      </w:rPr>
      <w:instrText xml:space="preserve"> </w:instrText>
    </w:r>
    <w:r w:rsidRPr="00E00862">
      <w:rPr>
        <w:rFonts w:cs="Arial"/>
        <w:sz w:val="14"/>
        <w:szCs w:val="14"/>
      </w:rPr>
      <w:fldChar w:fldCharType="separate"/>
    </w:r>
    <w:r>
      <w:rPr>
        <w:rFonts w:cs="Arial"/>
        <w:noProof/>
        <w:sz w:val="14"/>
        <w:szCs w:val="14"/>
      </w:rPr>
      <w:t>34</w:t>
    </w:r>
    <w:r w:rsidRPr="00E00862">
      <w:rPr>
        <w:rFonts w:cs="Arial"/>
        <w:sz w:val="14"/>
        <w:szCs w:val="1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43CB31" w14:textId="77777777" w:rsidR="00F96A56" w:rsidRDefault="00F96A56">
      <w:r>
        <w:separator/>
      </w:r>
    </w:p>
  </w:footnote>
  <w:footnote w:type="continuationSeparator" w:id="0">
    <w:p w14:paraId="55679A6C" w14:textId="77777777" w:rsidR="00F96A56" w:rsidRDefault="00F96A56">
      <w:r>
        <w:continuationSeparator/>
      </w:r>
    </w:p>
  </w:footnote>
  <w:footnote w:type="continuationNotice" w:id="1">
    <w:p w14:paraId="369F86B2" w14:textId="77777777" w:rsidR="00F96A56" w:rsidRDefault="00F96A56"/>
  </w:footnote>
  <w:footnote w:id="2">
    <w:p w14:paraId="787535A8" w14:textId="5145109A" w:rsidR="00122AE8" w:rsidRDefault="00122AE8">
      <w:pPr>
        <w:pStyle w:val="Funotentext"/>
      </w:pPr>
      <w:r>
        <w:rPr>
          <w:rStyle w:val="Funotenzeichen"/>
        </w:rPr>
        <w:footnoteRef/>
      </w:r>
      <w:r>
        <w:t xml:space="preserve"> Erhebungsbogen für Onkologische Spitzenzentren und Onkologische Zentren (202</w:t>
      </w:r>
      <w:r w:rsidR="002D4CE9">
        <w:t>5</w:t>
      </w:r>
      <w:r>
        <w:t xml:space="preserve">), S. </w:t>
      </w:r>
      <w:r w:rsidR="0066380B">
        <w:t>52</w:t>
      </w:r>
      <w:r>
        <w:t>, Kap. 9.3.8</w:t>
      </w:r>
    </w:p>
  </w:footnote>
  <w:footnote w:id="3">
    <w:p w14:paraId="6F455D8B" w14:textId="78C9B6FB" w:rsidR="00276727" w:rsidRDefault="00276727">
      <w:pPr>
        <w:pStyle w:val="Funotentext"/>
      </w:pPr>
      <w:r>
        <w:rPr>
          <w:rStyle w:val="Funotenzeichen"/>
        </w:rPr>
        <w:footnoteRef/>
      </w:r>
      <w:r>
        <w:t xml:space="preserve"> Erhebungsbogen für Onkologische Spitzenzentren und Onkologische Zentren (202</w:t>
      </w:r>
      <w:r w:rsidR="009C0D4A">
        <w:t>5</w:t>
      </w:r>
      <w:r>
        <w:t xml:space="preserve">), S. </w:t>
      </w:r>
      <w:r w:rsidR="0066380B">
        <w:t>5</w:t>
      </w:r>
      <w:r w:rsidR="009C0D4A">
        <w:t>2</w:t>
      </w:r>
      <w:r>
        <w:t>, Kap. 9.3.3</w:t>
      </w:r>
    </w:p>
  </w:footnote>
  <w:footnote w:id="4">
    <w:p w14:paraId="023B2D81" w14:textId="6600B1FB" w:rsidR="00122AE8" w:rsidRDefault="00122AE8">
      <w:pPr>
        <w:pStyle w:val="Funotentext"/>
      </w:pPr>
      <w:r>
        <w:rPr>
          <w:rStyle w:val="Funotenzeichen"/>
        </w:rPr>
        <w:footnoteRef/>
      </w:r>
      <w:r>
        <w:t xml:space="preserve"> Erhebungsbogen für Onkologische Spitzenzentren und Onkologische Zentren (202</w:t>
      </w:r>
      <w:r w:rsidR="009C0D4A">
        <w:t>5</w:t>
      </w:r>
      <w:r>
        <w:t xml:space="preserve">), S. </w:t>
      </w:r>
      <w:r w:rsidR="0066380B">
        <w:t>5</w:t>
      </w:r>
      <w:r w:rsidR="009C0D4A">
        <w:t>2</w:t>
      </w:r>
      <w:r>
        <w:t>, Kap. 9.3.3</w:t>
      </w:r>
    </w:p>
  </w:footnote>
  <w:footnote w:id="5">
    <w:p w14:paraId="2B9A3699" w14:textId="4C42D66D" w:rsidR="00122AE8" w:rsidRDefault="00122AE8">
      <w:pPr>
        <w:pStyle w:val="Funotentext"/>
      </w:pPr>
      <w:r>
        <w:rPr>
          <w:rStyle w:val="Funotenzeichen"/>
        </w:rPr>
        <w:footnoteRef/>
      </w:r>
      <w:r>
        <w:t xml:space="preserve"> Erhebungsbogen für Onkologische Spitzenzentren und Onkologische Zentren (202</w:t>
      </w:r>
      <w:r w:rsidR="009C0D4A">
        <w:t>5</w:t>
      </w:r>
      <w:r>
        <w:t xml:space="preserve">), S. </w:t>
      </w:r>
      <w:r w:rsidR="00867B41">
        <w:t>52</w:t>
      </w:r>
      <w:r>
        <w:t>, Kap. 9.3.8</w:t>
      </w:r>
    </w:p>
  </w:footnote>
  <w:footnote w:id="6">
    <w:p w14:paraId="2E3A6628" w14:textId="2386DD5E" w:rsidR="00122AE8" w:rsidRDefault="00122AE8">
      <w:pPr>
        <w:pStyle w:val="Funotentext"/>
      </w:pPr>
      <w:r>
        <w:rPr>
          <w:rStyle w:val="Funotenzeichen"/>
        </w:rPr>
        <w:footnoteRef/>
      </w:r>
      <w:r>
        <w:t xml:space="preserve"> Erhebungsbogen für Onkologische Spitzenzentren und Onkologische Zentren (202</w:t>
      </w:r>
      <w:r w:rsidR="009C0D4A">
        <w:t>5</w:t>
      </w:r>
      <w:r>
        <w:t xml:space="preserve">), S. </w:t>
      </w:r>
      <w:r w:rsidR="00867B41">
        <w:t>52</w:t>
      </w:r>
      <w:r>
        <w:t>, Kap. 9.3.8</w:t>
      </w:r>
    </w:p>
  </w:footnote>
  <w:footnote w:id="7">
    <w:p w14:paraId="0F299DE7" w14:textId="2FC712D3" w:rsidR="00122AE8" w:rsidRDefault="00122AE8">
      <w:pPr>
        <w:pStyle w:val="Funotentext"/>
      </w:pPr>
      <w:r>
        <w:rPr>
          <w:rStyle w:val="Funotenzeichen"/>
        </w:rPr>
        <w:footnoteRef/>
      </w:r>
      <w:r>
        <w:t xml:space="preserve"> </w:t>
      </w:r>
      <w:r w:rsidRPr="002B4E89">
        <w:t>Gemeint ist die Anzahl von Betten auf der Palliativstation, die ausschließlich für die palliative Patientenversorgung ständig zur Verfügung steht.</w:t>
      </w:r>
    </w:p>
  </w:footnote>
  <w:footnote w:id="8">
    <w:p w14:paraId="27EF68DC" w14:textId="2E2F1C15" w:rsidR="00122AE8" w:rsidRDefault="00122AE8">
      <w:pPr>
        <w:pStyle w:val="Funotentext"/>
      </w:pPr>
      <w:r>
        <w:rPr>
          <w:rStyle w:val="Funotenzeichen"/>
        </w:rPr>
        <w:footnoteRef/>
      </w:r>
      <w:r>
        <w:t xml:space="preserve"> Erhebungsbogen für Onkologische Spitzenzentren und Onkologische Zentren (202</w:t>
      </w:r>
      <w:r w:rsidR="009C0D4A">
        <w:t>5</w:t>
      </w:r>
      <w:r>
        <w:t xml:space="preserve">), S. </w:t>
      </w:r>
      <w:r w:rsidR="0066380B">
        <w:t>52</w:t>
      </w:r>
      <w:r>
        <w:t>, Kap. 9.3.4</w:t>
      </w:r>
    </w:p>
  </w:footnote>
  <w:footnote w:id="9">
    <w:p w14:paraId="0E9CE2F5" w14:textId="3C71C349" w:rsidR="00122AE8" w:rsidRDefault="00122AE8">
      <w:pPr>
        <w:pStyle w:val="Funotentext"/>
      </w:pPr>
      <w:r>
        <w:rPr>
          <w:rStyle w:val="Funotenzeichen"/>
        </w:rPr>
        <w:footnoteRef/>
      </w:r>
      <w:r>
        <w:t xml:space="preserve"> Erhebungsbogen für Onkologische Spitzenzentren und Onkologische Zentren (202</w:t>
      </w:r>
      <w:r w:rsidR="009C0D4A">
        <w:t>5</w:t>
      </w:r>
      <w:r>
        <w:t xml:space="preserve">), S. </w:t>
      </w:r>
      <w:r w:rsidR="0066380B">
        <w:t>52</w:t>
      </w:r>
      <w:r>
        <w:t>, Kap. 9.3.5</w:t>
      </w:r>
    </w:p>
  </w:footnote>
  <w:footnote w:id="10">
    <w:p w14:paraId="2A14AF92" w14:textId="53092A58" w:rsidR="00122AE8" w:rsidRDefault="00122AE8" w:rsidP="007D6738">
      <w:pPr>
        <w:pStyle w:val="Funotentext"/>
      </w:pPr>
      <w:r>
        <w:rPr>
          <w:rStyle w:val="Funotenzeichen"/>
        </w:rPr>
        <w:footnoteRef/>
      </w:r>
      <w:r>
        <w:t xml:space="preserve"> Erhebungsbogen für Onkologische Spitzenzentren und Onkologische Zentren (202</w:t>
      </w:r>
      <w:r w:rsidR="009C0D4A">
        <w:t>5</w:t>
      </w:r>
      <w:r>
        <w:t xml:space="preserve">), S. </w:t>
      </w:r>
      <w:r w:rsidR="0066380B">
        <w:t>52</w:t>
      </w:r>
      <w:r>
        <w:t>, Kap. 9.3.7</w:t>
      </w:r>
    </w:p>
  </w:footnote>
  <w:footnote w:id="11">
    <w:p w14:paraId="7D976E7A" w14:textId="449C8D7E" w:rsidR="00122AE8" w:rsidRDefault="00122AE8">
      <w:pPr>
        <w:pStyle w:val="Funotentext"/>
      </w:pPr>
      <w:r>
        <w:rPr>
          <w:rStyle w:val="Funotenzeichen"/>
        </w:rPr>
        <w:footnoteRef/>
      </w:r>
      <w:r>
        <w:t xml:space="preserve"> </w:t>
      </w:r>
      <w:r w:rsidRPr="002B4E89">
        <w:rPr>
          <w:szCs w:val="16"/>
          <w:u w:val="single"/>
        </w:rPr>
        <w:t>Gemeint ist die Anzahl von Betten</w:t>
      </w:r>
      <w:r w:rsidR="009C0D4A">
        <w:rPr>
          <w:szCs w:val="16"/>
          <w:u w:val="single"/>
        </w:rPr>
        <w:t xml:space="preserve"> </w:t>
      </w:r>
      <w:r w:rsidRPr="002B4E89">
        <w:rPr>
          <w:szCs w:val="16"/>
          <w:u w:val="single"/>
        </w:rPr>
        <w:t>auf der Palliativstation, die</w:t>
      </w:r>
      <w:r w:rsidR="009C0D4A">
        <w:rPr>
          <w:szCs w:val="16"/>
          <w:u w:val="single"/>
        </w:rPr>
        <w:t xml:space="preserve"> </w:t>
      </w:r>
      <w:r w:rsidRPr="002B4E89">
        <w:rPr>
          <w:szCs w:val="16"/>
          <w:u w:val="single"/>
        </w:rPr>
        <w:t>ausschließlich für die palliative Patientenversorgung ständig zur Verfügung steht.</w:t>
      </w:r>
    </w:p>
  </w:footnote>
  <w:footnote w:id="12">
    <w:p w14:paraId="76A03A3E" w14:textId="1BA42776" w:rsidR="00122AE8" w:rsidRDefault="00122AE8" w:rsidP="007D6738">
      <w:pPr>
        <w:pStyle w:val="Funotentext"/>
      </w:pPr>
      <w:r>
        <w:rPr>
          <w:rStyle w:val="Funotenzeichen"/>
        </w:rPr>
        <w:footnoteRef/>
      </w:r>
      <w:r>
        <w:t xml:space="preserve"> Erhebungsbogen für Onkologische Spitzenzentren und Onkologische Zentren (202</w:t>
      </w:r>
      <w:r w:rsidR="009C0D4A">
        <w:t>5</w:t>
      </w:r>
      <w:r>
        <w:t xml:space="preserve">), S. </w:t>
      </w:r>
      <w:r w:rsidR="0066380B">
        <w:t>52</w:t>
      </w:r>
      <w:r>
        <w:t>, Kap. 9.3.6</w:t>
      </w:r>
    </w:p>
  </w:footnote>
  <w:footnote w:id="13">
    <w:p w14:paraId="7BE7644A" w14:textId="78CCD310" w:rsidR="00122AE8" w:rsidRDefault="00122AE8" w:rsidP="007D6738">
      <w:pPr>
        <w:pStyle w:val="Funotentext"/>
      </w:pPr>
      <w:r>
        <w:rPr>
          <w:rStyle w:val="Funotenzeichen"/>
        </w:rPr>
        <w:footnoteRef/>
      </w:r>
      <w:r>
        <w:t xml:space="preserve"> Erhebungsbogen für Onkologische Spitzenzentren und Onkologische Zentren (202</w:t>
      </w:r>
      <w:r w:rsidR="009C0D4A">
        <w:t>5</w:t>
      </w:r>
      <w:r>
        <w:t xml:space="preserve">), S. </w:t>
      </w:r>
      <w:r w:rsidR="0066380B">
        <w:t>52</w:t>
      </w:r>
      <w:r>
        <w:t>, Kap. 9.3.7</w:t>
      </w:r>
    </w:p>
  </w:footnote>
  <w:footnote w:id="14">
    <w:p w14:paraId="3E534C0B" w14:textId="69497776" w:rsidR="009E46CC" w:rsidRDefault="009E46CC">
      <w:pPr>
        <w:pStyle w:val="Funotentext"/>
      </w:pPr>
      <w:r>
        <w:rPr>
          <w:rStyle w:val="Funotenzeichen"/>
        </w:rPr>
        <w:footnoteRef/>
      </w:r>
      <w:r>
        <w:t xml:space="preserve"> Erhebungsbogen für Onkologische Spitzenzentren und Onkologische </w:t>
      </w:r>
      <w:r w:rsidR="00746CFC">
        <w:t>Zentren (202</w:t>
      </w:r>
      <w:r w:rsidR="009C0D4A">
        <w:t>5</w:t>
      </w:r>
      <w:r w:rsidR="00746CFC">
        <w:t>)</w:t>
      </w:r>
      <w:r>
        <w:t xml:space="preserve">, S. </w:t>
      </w:r>
      <w:r w:rsidR="0066380B">
        <w:t>53</w:t>
      </w:r>
      <w:r>
        <w:t xml:space="preserve"> Kap. 9.3.14</w:t>
      </w:r>
    </w:p>
  </w:footnote>
  <w:footnote w:id="15">
    <w:p w14:paraId="6311882A" w14:textId="46BFD2BC" w:rsidR="009E46CC" w:rsidRDefault="009E46CC">
      <w:pPr>
        <w:pStyle w:val="Funotentext"/>
      </w:pPr>
      <w:r>
        <w:rPr>
          <w:rStyle w:val="Funotenzeichen"/>
        </w:rPr>
        <w:footnoteRef/>
      </w:r>
      <w:r>
        <w:t xml:space="preserve"> </w:t>
      </w:r>
      <w:r w:rsidRPr="002B4E89">
        <w:rPr>
          <w:szCs w:val="16"/>
          <w:u w:val="single"/>
        </w:rPr>
        <w:t>Gemeint ist die Anzahl von Betten</w:t>
      </w:r>
      <w:r w:rsidR="009C0D4A">
        <w:rPr>
          <w:szCs w:val="16"/>
          <w:u w:val="single"/>
        </w:rPr>
        <w:t xml:space="preserve"> </w:t>
      </w:r>
      <w:r w:rsidRPr="002B4E89">
        <w:rPr>
          <w:szCs w:val="16"/>
          <w:u w:val="single"/>
        </w:rPr>
        <w:t>auf der Palliativstation, die</w:t>
      </w:r>
      <w:r w:rsidR="009C0D4A">
        <w:rPr>
          <w:szCs w:val="16"/>
          <w:u w:val="single"/>
        </w:rPr>
        <w:t xml:space="preserve"> </w:t>
      </w:r>
      <w:r w:rsidRPr="002B4E89">
        <w:rPr>
          <w:szCs w:val="16"/>
          <w:u w:val="single"/>
        </w:rPr>
        <w:t>ausschließlich für die palliative Patientenversorgung ständig zur Verfügung steht.</w:t>
      </w:r>
    </w:p>
  </w:footnote>
  <w:footnote w:id="16">
    <w:p w14:paraId="2BC4B98C" w14:textId="29501E24" w:rsidR="00302B42" w:rsidRDefault="00302B42" w:rsidP="00302B42">
      <w:pPr>
        <w:pStyle w:val="Funotentext"/>
      </w:pPr>
      <w:r>
        <w:rPr>
          <w:rStyle w:val="Funotenzeichen"/>
        </w:rPr>
        <w:footnoteRef/>
      </w:r>
      <w:r>
        <w:t xml:space="preserve"> Es gilt eine Übergangsfrist bis 31.12.2027 zur Umsetzung dieser Anforderung.</w:t>
      </w:r>
    </w:p>
  </w:footnote>
  <w:footnote w:id="17">
    <w:p w14:paraId="126FFD88" w14:textId="2DB6773F" w:rsidR="00A81E3C" w:rsidRDefault="00A81E3C">
      <w:pPr>
        <w:pStyle w:val="Funotentext"/>
      </w:pPr>
      <w:r>
        <w:rPr>
          <w:rStyle w:val="Funotenzeichen"/>
        </w:rPr>
        <w:footnoteRef/>
      </w:r>
      <w:r>
        <w:t xml:space="preserve"> Die Kriterien für das Zertifikat Palliativpsychologie sind in den Begriffserläuterungen genauer beschrieben.</w:t>
      </w:r>
    </w:p>
  </w:footnote>
  <w:footnote w:id="18">
    <w:p w14:paraId="18DAB8E8" w14:textId="7D95B4D0" w:rsidR="00302B42" w:rsidRDefault="00302B42" w:rsidP="00302B42">
      <w:pPr>
        <w:pStyle w:val="Funotentext"/>
      </w:pPr>
      <w:r>
        <w:rPr>
          <w:rStyle w:val="Funotenzeichen"/>
        </w:rPr>
        <w:footnoteRef/>
      </w:r>
      <w:r>
        <w:t xml:space="preserve"> Es gilt eine Übergangsfrist bis 31.12.2027 zur Umsetzung dieser Anforderung.</w:t>
      </w:r>
    </w:p>
  </w:footnote>
  <w:footnote w:id="19">
    <w:p w14:paraId="54218542" w14:textId="60AD4BAF" w:rsidR="00122AE8" w:rsidRDefault="00122AE8">
      <w:pPr>
        <w:pStyle w:val="Funotentext"/>
      </w:pPr>
      <w:r>
        <w:rPr>
          <w:rStyle w:val="Funotenzeichen"/>
        </w:rPr>
        <w:footnoteRef/>
      </w:r>
      <w:r>
        <w:t xml:space="preserve"> Erhebungsbogen für Onkologische Spitzenzentren und Onkologische Zentren (202</w:t>
      </w:r>
      <w:r w:rsidR="00695FC6">
        <w:t>5</w:t>
      </w:r>
      <w:r>
        <w:t>), S. 5</w:t>
      </w:r>
      <w:r w:rsidR="00695FC6">
        <w:t>4</w:t>
      </w:r>
      <w:r>
        <w:t xml:space="preserve"> Kap. 9.3.19</w:t>
      </w:r>
    </w:p>
  </w:footnote>
  <w:footnote w:id="20">
    <w:p w14:paraId="482DF6DD" w14:textId="167AB10C" w:rsidR="00122AE8" w:rsidRDefault="00122AE8">
      <w:pPr>
        <w:pStyle w:val="Funotentext"/>
      </w:pPr>
      <w:r>
        <w:rPr>
          <w:rStyle w:val="Funotenzeichen"/>
        </w:rPr>
        <w:footnoteRef/>
      </w:r>
      <w:r>
        <w:t xml:space="preserve"> Erhebungsbogen für Onkologische Spitzenzentren und Onkologische Zentren (202</w:t>
      </w:r>
      <w:r w:rsidR="00695FC6">
        <w:t>5</w:t>
      </w:r>
      <w:r>
        <w:t>), S. 5</w:t>
      </w:r>
      <w:r w:rsidR="0066380B">
        <w:t>4</w:t>
      </w:r>
      <w:r>
        <w:t xml:space="preserve"> Kap. 9.3.19</w:t>
      </w:r>
    </w:p>
  </w:footnote>
  <w:footnote w:id="21">
    <w:p w14:paraId="2FB452E4" w14:textId="632CDE4E" w:rsidR="00122AE8" w:rsidRDefault="00122AE8">
      <w:pPr>
        <w:pStyle w:val="Funotentext"/>
      </w:pPr>
      <w:r>
        <w:rPr>
          <w:rStyle w:val="Funotenzeichen"/>
        </w:rPr>
        <w:footnoteRef/>
      </w:r>
      <w:r>
        <w:t xml:space="preserve"> Erhebungsbogen für Onkologische Spitzenzentren und Onkologische Zentren (202</w:t>
      </w:r>
      <w:r w:rsidR="00695FC6">
        <w:t>5</w:t>
      </w:r>
      <w:r>
        <w:t xml:space="preserve">), S. </w:t>
      </w:r>
      <w:r w:rsidR="0066380B">
        <w:t>54</w:t>
      </w:r>
      <w:r>
        <w:t xml:space="preserve"> Kap. 9.3.20</w:t>
      </w:r>
    </w:p>
  </w:footnote>
  <w:footnote w:id="22">
    <w:p w14:paraId="2AB3B3FB" w14:textId="3A6E5F6E" w:rsidR="00122AE8" w:rsidRDefault="00122AE8">
      <w:pPr>
        <w:pStyle w:val="Funotentext"/>
      </w:pPr>
      <w:r>
        <w:rPr>
          <w:rStyle w:val="Funotenzeichen"/>
        </w:rPr>
        <w:footnoteRef/>
      </w:r>
      <w:r>
        <w:t xml:space="preserve"> Erhebungsbogen für Onkologische Spitzenzentren und Onkologische Zentren (202</w:t>
      </w:r>
      <w:r w:rsidR="00695FC6">
        <w:t>5</w:t>
      </w:r>
      <w:r>
        <w:t>), S. 5</w:t>
      </w:r>
      <w:r w:rsidR="0066380B">
        <w:t>4</w:t>
      </w:r>
      <w:r>
        <w:t>Kap. 9.3.20</w:t>
      </w:r>
    </w:p>
  </w:footnote>
  <w:footnote w:id="23">
    <w:p w14:paraId="07836CE3" w14:textId="46545CE2" w:rsidR="00782A5B" w:rsidRDefault="00782A5B">
      <w:pPr>
        <w:pStyle w:val="Funotentext"/>
      </w:pPr>
      <w:r>
        <w:rPr>
          <w:rStyle w:val="Funotenzeichen"/>
        </w:rPr>
        <w:footnoteRef/>
      </w:r>
      <w:r>
        <w:t xml:space="preserve"> Erhebungsbogen für Onkologische Spitzenzentren und Onkologische Zentren (202</w:t>
      </w:r>
      <w:r w:rsidR="00DE7250">
        <w:t>5</w:t>
      </w:r>
      <w:r>
        <w:t>), S. 5</w:t>
      </w:r>
      <w:r w:rsidR="0066380B">
        <w:t>4</w:t>
      </w:r>
      <w:r>
        <w:t xml:space="preserve"> Kap. 9.3.21</w:t>
      </w:r>
    </w:p>
  </w:footnote>
  <w:footnote w:id="24">
    <w:p w14:paraId="51E1F82E" w14:textId="0C06228C" w:rsidR="00782A5B" w:rsidRDefault="00782A5B">
      <w:pPr>
        <w:pStyle w:val="Funotentext"/>
      </w:pPr>
      <w:r>
        <w:rPr>
          <w:rStyle w:val="Funotenzeichen"/>
        </w:rPr>
        <w:footnoteRef/>
      </w:r>
      <w:r>
        <w:t xml:space="preserve"> Erhebungsbogen für Onkologische Spitzenzentren und Onkologische Zentren (202</w:t>
      </w:r>
      <w:r w:rsidR="00DE7250">
        <w:t>5</w:t>
      </w:r>
      <w:r>
        <w:t>), S. 5</w:t>
      </w:r>
      <w:r w:rsidR="0066380B">
        <w:t>4</w:t>
      </w:r>
      <w:r>
        <w:t xml:space="preserve"> Kap. 9.3.21</w:t>
      </w:r>
    </w:p>
  </w:footnote>
  <w:footnote w:id="25">
    <w:p w14:paraId="675D60E1" w14:textId="18DE87B4" w:rsidR="00AD1531" w:rsidRDefault="00AD1531" w:rsidP="00AD1531">
      <w:pPr>
        <w:pStyle w:val="Funotentext"/>
      </w:pPr>
      <w:r>
        <w:rPr>
          <w:rStyle w:val="Funotenzeichen"/>
        </w:rPr>
        <w:footnoteRef/>
      </w:r>
      <w:r>
        <w:t xml:space="preserve"> Erhebungsbogen für Onkologische Spitzenzentren und Onkologische Zentren (202</w:t>
      </w:r>
      <w:r w:rsidR="00C01525">
        <w:t>5</w:t>
      </w:r>
      <w:r>
        <w:t>), S. 54 Kap. 9.3.22</w:t>
      </w:r>
    </w:p>
  </w:footnote>
  <w:footnote w:id="26">
    <w:p w14:paraId="74D97BD8" w14:textId="680C3417" w:rsidR="00782A5B" w:rsidRDefault="00782A5B">
      <w:pPr>
        <w:pStyle w:val="Funotentext"/>
      </w:pPr>
      <w:r>
        <w:rPr>
          <w:rStyle w:val="Funotenzeichen"/>
        </w:rPr>
        <w:footnoteRef/>
      </w:r>
      <w:r>
        <w:t xml:space="preserve"> Erhebungsbogen für Onkologische Spitzenzentren und Onkologische Zentren (202</w:t>
      </w:r>
      <w:r w:rsidR="00C01525">
        <w:t>5</w:t>
      </w:r>
      <w:r>
        <w:t>), S. 5</w:t>
      </w:r>
      <w:r w:rsidR="0066380B">
        <w:t>4</w:t>
      </w:r>
      <w:r>
        <w:t xml:space="preserve"> Kap. 9.3.22</w:t>
      </w:r>
    </w:p>
  </w:footnote>
  <w:footnote w:id="27">
    <w:p w14:paraId="5FB63515" w14:textId="5F5710C2" w:rsidR="00782A5B" w:rsidRDefault="00782A5B">
      <w:pPr>
        <w:pStyle w:val="Funotentext"/>
      </w:pPr>
      <w:r>
        <w:rPr>
          <w:rStyle w:val="Funotenzeichen"/>
        </w:rPr>
        <w:footnoteRef/>
      </w:r>
      <w:r>
        <w:t xml:space="preserve"> Erhebungsbogen für Onkologische Spitzenzentren und Onkologische Zentren (202</w:t>
      </w:r>
      <w:r w:rsidR="00C01525">
        <w:t>5</w:t>
      </w:r>
      <w:r>
        <w:t>), S. 5</w:t>
      </w:r>
      <w:r w:rsidR="0066380B">
        <w:t>4</w:t>
      </w:r>
      <w:r>
        <w:t xml:space="preserve"> Kap. 9.3.22</w:t>
      </w:r>
    </w:p>
  </w:footnote>
  <w:footnote w:id="28">
    <w:p w14:paraId="6634EA03" w14:textId="19D40011" w:rsidR="00782A5B" w:rsidRDefault="00782A5B">
      <w:pPr>
        <w:pStyle w:val="Funotentext"/>
      </w:pPr>
      <w:r>
        <w:rPr>
          <w:rStyle w:val="Funotenzeichen"/>
        </w:rPr>
        <w:footnoteRef/>
      </w:r>
      <w:r>
        <w:t xml:space="preserve"> Erhebungsbogen für Onkologische Spitzenzentren und Onkologische Zentren (202</w:t>
      </w:r>
      <w:r w:rsidR="00E23EDA">
        <w:t>5</w:t>
      </w:r>
      <w:r>
        <w:t>), S. 5</w:t>
      </w:r>
      <w:r w:rsidR="0066380B">
        <w:t>4</w:t>
      </w:r>
      <w:r>
        <w:t xml:space="preserve"> Kap. 9.3.18</w:t>
      </w:r>
    </w:p>
  </w:footnote>
  <w:footnote w:id="29">
    <w:p w14:paraId="62684530" w14:textId="580565FE" w:rsidR="001E7F57" w:rsidRDefault="001E7F57" w:rsidP="001E7F57">
      <w:pPr>
        <w:pStyle w:val="Funotentext"/>
      </w:pPr>
      <w:r>
        <w:rPr>
          <w:rStyle w:val="Funotenzeichen"/>
        </w:rPr>
        <w:footnoteRef/>
      </w:r>
      <w:r>
        <w:t xml:space="preserve"> Erhebungsbogen für Onkologische Spitzenzentren und Onkologische Zentren (202</w:t>
      </w:r>
      <w:r w:rsidR="00467A83">
        <w:t>5</w:t>
      </w:r>
      <w:r>
        <w:t>), S. 52, Kap. 9.3.9</w:t>
      </w:r>
    </w:p>
  </w:footnote>
  <w:footnote w:id="30">
    <w:p w14:paraId="5EE64AEC" w14:textId="434B5D66" w:rsidR="00782A5B" w:rsidRDefault="00782A5B">
      <w:pPr>
        <w:pStyle w:val="Funotentext"/>
      </w:pPr>
      <w:r>
        <w:rPr>
          <w:rStyle w:val="Funotenzeichen"/>
        </w:rPr>
        <w:footnoteRef/>
      </w:r>
      <w:r>
        <w:t xml:space="preserve"> Erhebungsbogen für Onkologische Spitzenzentren und Onkologische Zentren (202</w:t>
      </w:r>
      <w:r w:rsidR="00467A83">
        <w:t>5</w:t>
      </w:r>
      <w:r>
        <w:t xml:space="preserve">), S. </w:t>
      </w:r>
      <w:r w:rsidR="0066380B">
        <w:t>5</w:t>
      </w:r>
      <w:r w:rsidR="00467A83">
        <w:t>3</w:t>
      </w:r>
      <w:r>
        <w:t xml:space="preserve"> Kap. 9.3.10</w:t>
      </w:r>
    </w:p>
  </w:footnote>
  <w:footnote w:id="31">
    <w:p w14:paraId="66BC5FA5" w14:textId="3995E05E" w:rsidR="00782A5B" w:rsidRDefault="00782A5B">
      <w:pPr>
        <w:pStyle w:val="Funotentext"/>
      </w:pPr>
      <w:r>
        <w:rPr>
          <w:rStyle w:val="Funotenzeichen"/>
        </w:rPr>
        <w:footnoteRef/>
      </w:r>
      <w:r>
        <w:t xml:space="preserve"> Erhebungsbogen für Onkologische Spitzenzentren und Onkologische Zentren (202</w:t>
      </w:r>
      <w:r w:rsidR="00825A3F">
        <w:t>5</w:t>
      </w:r>
      <w:r>
        <w:t xml:space="preserve">), S. </w:t>
      </w:r>
      <w:r w:rsidR="0066380B">
        <w:t>53</w:t>
      </w:r>
      <w:r>
        <w:t xml:space="preserve"> Kap. 9.3.12</w:t>
      </w:r>
    </w:p>
  </w:footnote>
  <w:footnote w:id="32">
    <w:p w14:paraId="70DD0333" w14:textId="717F6333" w:rsidR="00782A5B" w:rsidRDefault="00782A5B">
      <w:pPr>
        <w:pStyle w:val="Funotentext"/>
      </w:pPr>
      <w:r>
        <w:rPr>
          <w:rStyle w:val="Funotenzeichen"/>
        </w:rPr>
        <w:footnoteRef/>
      </w:r>
      <w:r>
        <w:t xml:space="preserve"> Erhebungsbogen für Onkologische Spitzenzentren und Onkologische Zentren (202</w:t>
      </w:r>
      <w:r w:rsidR="00825A3F">
        <w:t>5</w:t>
      </w:r>
      <w:r>
        <w:t xml:space="preserve">), S. </w:t>
      </w:r>
      <w:r w:rsidR="0066380B">
        <w:t>53</w:t>
      </w:r>
      <w:r>
        <w:t xml:space="preserve"> Kap. 9.3.12</w:t>
      </w:r>
    </w:p>
  </w:footnote>
  <w:footnote w:id="33">
    <w:p w14:paraId="703C9B1C" w14:textId="6E8833A2" w:rsidR="00782A5B" w:rsidRDefault="00782A5B">
      <w:pPr>
        <w:pStyle w:val="Funotentext"/>
      </w:pPr>
      <w:r>
        <w:rPr>
          <w:rStyle w:val="Funotenzeichen"/>
        </w:rPr>
        <w:footnoteRef/>
      </w:r>
      <w:r>
        <w:t xml:space="preserve"> Erhebungsbogen für Onkologische Spitzenzentren und Onkologische Zentren (202</w:t>
      </w:r>
      <w:r w:rsidR="00F13C1E">
        <w:t>5</w:t>
      </w:r>
      <w:r>
        <w:t xml:space="preserve">), S. </w:t>
      </w:r>
      <w:r w:rsidR="0066380B">
        <w:t>53</w:t>
      </w:r>
      <w:r>
        <w:t xml:space="preserve"> Kap. 9.3.12</w:t>
      </w:r>
    </w:p>
  </w:footnote>
  <w:footnote w:id="34">
    <w:p w14:paraId="060A5379" w14:textId="294AC8D2" w:rsidR="009E46CC" w:rsidRPr="00554593" w:rsidRDefault="009E46CC" w:rsidP="00554593">
      <w:pPr>
        <w:rPr>
          <w:sz w:val="16"/>
          <w:szCs w:val="16"/>
        </w:rPr>
      </w:pPr>
      <w:r w:rsidRPr="00554593">
        <w:rPr>
          <w:rStyle w:val="Funotenzeichen"/>
          <w:sz w:val="16"/>
          <w:szCs w:val="16"/>
        </w:rPr>
        <w:footnoteRef/>
      </w:r>
      <w:r w:rsidRPr="00554593">
        <w:rPr>
          <w:sz w:val="16"/>
          <w:szCs w:val="16"/>
        </w:rPr>
        <w:t xml:space="preserve"> In Einzelfällen können auch ärztliche Psychotherapeut</w:t>
      </w:r>
      <w:r w:rsidR="00EB01A3">
        <w:rPr>
          <w:sz w:val="16"/>
          <w:szCs w:val="16"/>
        </w:rPr>
        <w:t>innen und Psychotherapeuten</w:t>
      </w:r>
      <w:r w:rsidRPr="00554593">
        <w:rPr>
          <w:sz w:val="16"/>
          <w:szCs w:val="16"/>
        </w:rPr>
        <w:t xml:space="preserve"> anerkannt werden, wenn sie als Hauptaufgabe die psychologische Betreuung von Patient</w:t>
      </w:r>
      <w:r>
        <w:rPr>
          <w:sz w:val="16"/>
          <w:szCs w:val="16"/>
        </w:rPr>
        <w:t>en</w:t>
      </w:r>
      <w:r w:rsidRPr="00554593">
        <w:rPr>
          <w:sz w:val="16"/>
          <w:szCs w:val="16"/>
        </w:rPr>
        <w:t>, Nahestehenden und dem Team haben und nicht primär palliativärztlich tätig sind.</w:t>
      </w:r>
    </w:p>
  </w:footnote>
  <w:footnote w:id="35">
    <w:p w14:paraId="55310280" w14:textId="6084A5D1" w:rsidR="009E46CC" w:rsidRPr="00554593" w:rsidRDefault="009E46CC" w:rsidP="00554593">
      <w:pPr>
        <w:rPr>
          <w:sz w:val="16"/>
          <w:szCs w:val="16"/>
        </w:rPr>
      </w:pPr>
      <w:r w:rsidRPr="00554593">
        <w:rPr>
          <w:rStyle w:val="Funotenzeichen"/>
          <w:sz w:val="16"/>
          <w:szCs w:val="16"/>
        </w:rPr>
        <w:footnoteRef/>
      </w:r>
      <w:r w:rsidRPr="00554593">
        <w:rPr>
          <w:sz w:val="16"/>
          <w:szCs w:val="16"/>
        </w:rPr>
        <w:t xml:space="preserve"> In Einzelfällen kann auch die große Basisqualifikation Trauerbegleitung als Nachweis für</w:t>
      </w:r>
      <w:r w:rsidR="00F13C1E">
        <w:rPr>
          <w:sz w:val="16"/>
          <w:szCs w:val="16"/>
        </w:rPr>
        <w:t xml:space="preserve"> </w:t>
      </w:r>
      <w:r w:rsidRPr="00554593">
        <w:rPr>
          <w:sz w:val="16"/>
          <w:szCs w:val="16"/>
        </w:rPr>
        <w:t>Beratung-/Gesprächsführungsfortbildung anerkannt werden</w:t>
      </w:r>
      <w:r>
        <w:rPr>
          <w:sz w:val="16"/>
          <w:szCs w:val="16"/>
        </w:rPr>
        <w:t>.</w:t>
      </w:r>
    </w:p>
  </w:footnote>
  <w:footnote w:id="36">
    <w:p w14:paraId="5439D585" w14:textId="26E9992E" w:rsidR="009E46CC" w:rsidRPr="00554593" w:rsidRDefault="009E46CC" w:rsidP="00554593">
      <w:pPr>
        <w:pStyle w:val="Funotentext"/>
        <w:rPr>
          <w:szCs w:val="16"/>
        </w:rPr>
      </w:pPr>
      <w:r w:rsidRPr="00554593">
        <w:rPr>
          <w:rStyle w:val="Funotenzeichen"/>
          <w:szCs w:val="16"/>
        </w:rPr>
        <w:footnoteRef/>
      </w:r>
      <w:r w:rsidRPr="00554593">
        <w:rPr>
          <w:szCs w:val="16"/>
        </w:rPr>
        <w:t xml:space="preserve"> Diese Voraussetzungen können auch als Maßstab angelegt werden, wenn ein</w:t>
      </w:r>
      <w:r w:rsidR="00FC5962">
        <w:rPr>
          <w:szCs w:val="16"/>
        </w:rPr>
        <w:t>e Psychologin / ein</w:t>
      </w:r>
      <w:r w:rsidRPr="00554593">
        <w:rPr>
          <w:szCs w:val="16"/>
        </w:rPr>
        <w:t xml:space="preserve"> Psychologe eine Therapieausbildung im Ausland absolviert hat</w:t>
      </w:r>
      <w:r>
        <w:rPr>
          <w:szCs w:val="16"/>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3D295D" w14:textId="3D7B1C98" w:rsidR="009E46CC" w:rsidRDefault="009E46CC" w:rsidP="00084920">
    <w:pPr>
      <w:pStyle w:val="Kopfzeile"/>
      <w:jc w:val="right"/>
    </w:pPr>
    <w:r w:rsidRPr="003F58E3">
      <w:rPr>
        <w:noProof/>
        <w:lang w:bidi="ar-SA"/>
      </w:rPr>
      <w:drawing>
        <wp:anchor distT="0" distB="0" distL="114300" distR="114300" simplePos="0" relativeHeight="251660800" behindDoc="1" locked="0" layoutInCell="1" allowOverlap="1" wp14:anchorId="161B9629" wp14:editId="1583B0DD">
          <wp:simplePos x="0" y="0"/>
          <wp:positionH relativeFrom="margin">
            <wp:posOffset>4374211</wp:posOffset>
          </wp:positionH>
          <wp:positionV relativeFrom="paragraph">
            <wp:posOffset>-170815</wp:posOffset>
          </wp:positionV>
          <wp:extent cx="1807200" cy="360000"/>
          <wp:effectExtent l="0" t="0" r="3175" b="2540"/>
          <wp:wrapTight wrapText="bothSides">
            <wp:wrapPolygon edited="0">
              <wp:start x="0" y="0"/>
              <wp:lineTo x="0" y="20608"/>
              <wp:lineTo x="21410" y="20608"/>
              <wp:lineTo x="21410" y="0"/>
              <wp:lineTo x="0" y="0"/>
            </wp:wrapPolygon>
          </wp:wrapTight>
          <wp:docPr id="5" name="Grafik 5" descr="K:\07_fachgesellschaften\_dgp\09_logos\DGP_logo_300dpi_cmyk.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07_fachgesellschaften\_dgp\09_logos\DGP_logo_300dpi_cmyk.t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07200" cy="3600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98DC00" w14:textId="4A2E5D9E" w:rsidR="009E46CC" w:rsidRDefault="009E46CC" w:rsidP="00084920">
    <w:pPr>
      <w:pStyle w:val="Kopfzeile"/>
      <w:jc w:val="center"/>
    </w:pPr>
    <w:r w:rsidRPr="003F58E3">
      <w:rPr>
        <w:noProof/>
        <w:lang w:bidi="ar-SA"/>
      </w:rPr>
      <w:drawing>
        <wp:inline distT="0" distB="0" distL="0" distR="0" wp14:anchorId="70F78A4D" wp14:editId="03161DF7">
          <wp:extent cx="3614400" cy="720000"/>
          <wp:effectExtent l="0" t="0" r="5715" b="4445"/>
          <wp:docPr id="8" name="Grafik 8" descr="K:\07_fachgesellschaften\_dgp\09_logos\DGP_logo_300dpi_cmyk.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07_fachgesellschaften\_dgp\09_logos\DGP_logo_300dpi_cmyk.t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614400" cy="7200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E81B90"/>
    <w:multiLevelType w:val="hybridMultilevel"/>
    <w:tmpl w:val="115A27B8"/>
    <w:lvl w:ilvl="0" w:tplc="7DE67270">
      <w:start w:val="1"/>
      <w:numFmt w:val="bullet"/>
      <w:lvlText w:val=""/>
      <w:lvlJc w:val="left"/>
      <w:pPr>
        <w:ind w:left="72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5571550"/>
    <w:multiLevelType w:val="hybridMultilevel"/>
    <w:tmpl w:val="C1A20BEA"/>
    <w:lvl w:ilvl="0" w:tplc="13A029B8">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6273455"/>
    <w:multiLevelType w:val="hybridMultilevel"/>
    <w:tmpl w:val="D0BC744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6726410"/>
    <w:multiLevelType w:val="hybridMultilevel"/>
    <w:tmpl w:val="3034964E"/>
    <w:lvl w:ilvl="0" w:tplc="C2585024">
      <w:start w:val="1"/>
      <w:numFmt w:val="bullet"/>
      <w:lvlText w:val=""/>
      <w:lvlJc w:val="left"/>
      <w:pPr>
        <w:ind w:left="720" w:hanging="360"/>
      </w:pPr>
      <w:rPr>
        <w:rFonts w:ascii="Symbol" w:hAnsi="Symbol" w:hint="default"/>
        <w:color w:val="000000" w:themeColor="text1"/>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07963367"/>
    <w:multiLevelType w:val="hybridMultilevel"/>
    <w:tmpl w:val="572C95C2"/>
    <w:lvl w:ilvl="0" w:tplc="7DE67270">
      <w:start w:val="1"/>
      <w:numFmt w:val="bullet"/>
      <w:lvlText w:val=""/>
      <w:lvlJc w:val="left"/>
      <w:pPr>
        <w:ind w:left="72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0E905747"/>
    <w:multiLevelType w:val="hybridMultilevel"/>
    <w:tmpl w:val="F2CAE45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0F8C2F67"/>
    <w:multiLevelType w:val="hybridMultilevel"/>
    <w:tmpl w:val="43C69756"/>
    <w:lvl w:ilvl="0" w:tplc="7DE67270">
      <w:start w:val="1"/>
      <w:numFmt w:val="bullet"/>
      <w:lvlText w:val=""/>
      <w:lvlJc w:val="left"/>
      <w:pPr>
        <w:ind w:left="360" w:hanging="360"/>
      </w:pPr>
      <w:rPr>
        <w:rFonts w:ascii="Symbol" w:hAnsi="Symbol" w:hint="default"/>
        <w:color w:val="auto"/>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7" w15:restartNumberingAfterBreak="0">
    <w:nsid w:val="15ED4A6B"/>
    <w:multiLevelType w:val="hybridMultilevel"/>
    <w:tmpl w:val="765C133A"/>
    <w:lvl w:ilvl="0" w:tplc="7DE67270">
      <w:start w:val="1"/>
      <w:numFmt w:val="bullet"/>
      <w:lvlText w:val=""/>
      <w:lvlJc w:val="left"/>
      <w:pPr>
        <w:ind w:left="72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1D545CA4"/>
    <w:multiLevelType w:val="multilevel"/>
    <w:tmpl w:val="7C8C8B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26528EC"/>
    <w:multiLevelType w:val="hybridMultilevel"/>
    <w:tmpl w:val="0B62233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247969F2"/>
    <w:multiLevelType w:val="hybridMultilevel"/>
    <w:tmpl w:val="496E849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25074186"/>
    <w:multiLevelType w:val="hybridMultilevel"/>
    <w:tmpl w:val="44B07552"/>
    <w:lvl w:ilvl="0" w:tplc="291A22A0">
      <w:start w:val="1"/>
      <w:numFmt w:val="bullet"/>
      <w:lvlText w:val=""/>
      <w:lvlJc w:val="left"/>
      <w:pPr>
        <w:ind w:left="2880" w:hanging="360"/>
      </w:pPr>
      <w:rPr>
        <w:rFonts w:ascii="Symbol" w:hAnsi="Symbol" w:hint="default"/>
        <w:color w:val="auto"/>
        <w:sz w:val="20"/>
        <w:szCs w:val="20"/>
      </w:rPr>
    </w:lvl>
    <w:lvl w:ilvl="1" w:tplc="04070003" w:tentative="1">
      <w:start w:val="1"/>
      <w:numFmt w:val="bullet"/>
      <w:lvlText w:val="o"/>
      <w:lvlJc w:val="left"/>
      <w:pPr>
        <w:ind w:left="3600" w:hanging="360"/>
      </w:pPr>
      <w:rPr>
        <w:rFonts w:ascii="Courier New" w:hAnsi="Courier New" w:cs="Courier New" w:hint="default"/>
      </w:rPr>
    </w:lvl>
    <w:lvl w:ilvl="2" w:tplc="04070005" w:tentative="1">
      <w:start w:val="1"/>
      <w:numFmt w:val="bullet"/>
      <w:lvlText w:val=""/>
      <w:lvlJc w:val="left"/>
      <w:pPr>
        <w:ind w:left="4320" w:hanging="360"/>
      </w:pPr>
      <w:rPr>
        <w:rFonts w:ascii="Wingdings" w:hAnsi="Wingdings" w:hint="default"/>
      </w:rPr>
    </w:lvl>
    <w:lvl w:ilvl="3" w:tplc="04070001" w:tentative="1">
      <w:start w:val="1"/>
      <w:numFmt w:val="bullet"/>
      <w:lvlText w:val=""/>
      <w:lvlJc w:val="left"/>
      <w:pPr>
        <w:ind w:left="5040" w:hanging="360"/>
      </w:pPr>
      <w:rPr>
        <w:rFonts w:ascii="Symbol" w:hAnsi="Symbol" w:hint="default"/>
      </w:rPr>
    </w:lvl>
    <w:lvl w:ilvl="4" w:tplc="04070003" w:tentative="1">
      <w:start w:val="1"/>
      <w:numFmt w:val="bullet"/>
      <w:lvlText w:val="o"/>
      <w:lvlJc w:val="left"/>
      <w:pPr>
        <w:ind w:left="5760" w:hanging="360"/>
      </w:pPr>
      <w:rPr>
        <w:rFonts w:ascii="Courier New" w:hAnsi="Courier New" w:cs="Courier New" w:hint="default"/>
      </w:rPr>
    </w:lvl>
    <w:lvl w:ilvl="5" w:tplc="04070005" w:tentative="1">
      <w:start w:val="1"/>
      <w:numFmt w:val="bullet"/>
      <w:lvlText w:val=""/>
      <w:lvlJc w:val="left"/>
      <w:pPr>
        <w:ind w:left="6480" w:hanging="360"/>
      </w:pPr>
      <w:rPr>
        <w:rFonts w:ascii="Wingdings" w:hAnsi="Wingdings" w:hint="default"/>
      </w:rPr>
    </w:lvl>
    <w:lvl w:ilvl="6" w:tplc="04070001" w:tentative="1">
      <w:start w:val="1"/>
      <w:numFmt w:val="bullet"/>
      <w:lvlText w:val=""/>
      <w:lvlJc w:val="left"/>
      <w:pPr>
        <w:ind w:left="7200" w:hanging="360"/>
      </w:pPr>
      <w:rPr>
        <w:rFonts w:ascii="Symbol" w:hAnsi="Symbol" w:hint="default"/>
      </w:rPr>
    </w:lvl>
    <w:lvl w:ilvl="7" w:tplc="04070003" w:tentative="1">
      <w:start w:val="1"/>
      <w:numFmt w:val="bullet"/>
      <w:lvlText w:val="o"/>
      <w:lvlJc w:val="left"/>
      <w:pPr>
        <w:ind w:left="7920" w:hanging="360"/>
      </w:pPr>
      <w:rPr>
        <w:rFonts w:ascii="Courier New" w:hAnsi="Courier New" w:cs="Courier New" w:hint="default"/>
      </w:rPr>
    </w:lvl>
    <w:lvl w:ilvl="8" w:tplc="04070005" w:tentative="1">
      <w:start w:val="1"/>
      <w:numFmt w:val="bullet"/>
      <w:lvlText w:val=""/>
      <w:lvlJc w:val="left"/>
      <w:pPr>
        <w:ind w:left="8640" w:hanging="360"/>
      </w:pPr>
      <w:rPr>
        <w:rFonts w:ascii="Wingdings" w:hAnsi="Wingdings" w:hint="default"/>
      </w:rPr>
    </w:lvl>
  </w:abstractNum>
  <w:abstractNum w:abstractNumId="12" w15:restartNumberingAfterBreak="0">
    <w:nsid w:val="31C63858"/>
    <w:multiLevelType w:val="multilevel"/>
    <w:tmpl w:val="8A3C9B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3CA7736"/>
    <w:multiLevelType w:val="hybridMultilevel"/>
    <w:tmpl w:val="2472A654"/>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14" w15:restartNumberingAfterBreak="0">
    <w:nsid w:val="345B352A"/>
    <w:multiLevelType w:val="hybridMultilevel"/>
    <w:tmpl w:val="9CF25B62"/>
    <w:lvl w:ilvl="0" w:tplc="13A029B8">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3D065EE9"/>
    <w:multiLevelType w:val="hybridMultilevel"/>
    <w:tmpl w:val="A5A4EC6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15:restartNumberingAfterBreak="0">
    <w:nsid w:val="431C4DEB"/>
    <w:multiLevelType w:val="hybridMultilevel"/>
    <w:tmpl w:val="CB0E9772"/>
    <w:lvl w:ilvl="0" w:tplc="5B8C85E0">
      <w:start w:val="1"/>
      <w:numFmt w:val="ordinal"/>
      <w:lvlText w:val="%1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15:restartNumberingAfterBreak="0">
    <w:nsid w:val="49335AC5"/>
    <w:multiLevelType w:val="multilevel"/>
    <w:tmpl w:val="1C24FB9E"/>
    <w:lvl w:ilvl="0">
      <w:start w:val="1"/>
      <w:numFmt w:val="bullet"/>
      <w:lvlText w:val=""/>
      <w:lvlJc w:val="left"/>
      <w:pPr>
        <w:tabs>
          <w:tab w:val="num" w:pos="1068"/>
        </w:tabs>
        <w:ind w:left="1068" w:hanging="360"/>
      </w:pPr>
      <w:rPr>
        <w:rFonts w:ascii="Symbol" w:hAnsi="Symbol" w:hint="default"/>
        <w:sz w:val="20"/>
      </w:rPr>
    </w:lvl>
    <w:lvl w:ilvl="1">
      <w:start w:val="1"/>
      <w:numFmt w:val="bullet"/>
      <w:lvlText w:val="o"/>
      <w:lvlJc w:val="left"/>
      <w:pPr>
        <w:tabs>
          <w:tab w:val="num" w:pos="1788"/>
        </w:tabs>
        <w:ind w:left="1788" w:hanging="360"/>
      </w:pPr>
      <w:rPr>
        <w:rFonts w:ascii="Courier New" w:hAnsi="Courier New" w:hint="default"/>
        <w:sz w:val="20"/>
      </w:rPr>
    </w:lvl>
    <w:lvl w:ilvl="2" w:tentative="1">
      <w:start w:val="1"/>
      <w:numFmt w:val="bullet"/>
      <w:lvlText w:val=""/>
      <w:lvlJc w:val="left"/>
      <w:pPr>
        <w:tabs>
          <w:tab w:val="num" w:pos="2508"/>
        </w:tabs>
        <w:ind w:left="2508" w:hanging="360"/>
      </w:pPr>
      <w:rPr>
        <w:rFonts w:ascii="Wingdings" w:hAnsi="Wingdings" w:hint="default"/>
        <w:sz w:val="20"/>
      </w:rPr>
    </w:lvl>
    <w:lvl w:ilvl="3" w:tentative="1">
      <w:start w:val="1"/>
      <w:numFmt w:val="bullet"/>
      <w:lvlText w:val=""/>
      <w:lvlJc w:val="left"/>
      <w:pPr>
        <w:tabs>
          <w:tab w:val="num" w:pos="3228"/>
        </w:tabs>
        <w:ind w:left="3228" w:hanging="360"/>
      </w:pPr>
      <w:rPr>
        <w:rFonts w:ascii="Wingdings" w:hAnsi="Wingdings" w:hint="default"/>
        <w:sz w:val="20"/>
      </w:rPr>
    </w:lvl>
    <w:lvl w:ilvl="4" w:tentative="1">
      <w:start w:val="1"/>
      <w:numFmt w:val="bullet"/>
      <w:lvlText w:val=""/>
      <w:lvlJc w:val="left"/>
      <w:pPr>
        <w:tabs>
          <w:tab w:val="num" w:pos="3948"/>
        </w:tabs>
        <w:ind w:left="3948" w:hanging="360"/>
      </w:pPr>
      <w:rPr>
        <w:rFonts w:ascii="Wingdings" w:hAnsi="Wingdings" w:hint="default"/>
        <w:sz w:val="20"/>
      </w:rPr>
    </w:lvl>
    <w:lvl w:ilvl="5" w:tentative="1">
      <w:start w:val="1"/>
      <w:numFmt w:val="bullet"/>
      <w:lvlText w:val=""/>
      <w:lvlJc w:val="left"/>
      <w:pPr>
        <w:tabs>
          <w:tab w:val="num" w:pos="4668"/>
        </w:tabs>
        <w:ind w:left="4668" w:hanging="360"/>
      </w:pPr>
      <w:rPr>
        <w:rFonts w:ascii="Wingdings" w:hAnsi="Wingdings" w:hint="default"/>
        <w:sz w:val="20"/>
      </w:rPr>
    </w:lvl>
    <w:lvl w:ilvl="6" w:tentative="1">
      <w:start w:val="1"/>
      <w:numFmt w:val="bullet"/>
      <w:lvlText w:val=""/>
      <w:lvlJc w:val="left"/>
      <w:pPr>
        <w:tabs>
          <w:tab w:val="num" w:pos="5388"/>
        </w:tabs>
        <w:ind w:left="5388" w:hanging="360"/>
      </w:pPr>
      <w:rPr>
        <w:rFonts w:ascii="Wingdings" w:hAnsi="Wingdings" w:hint="default"/>
        <w:sz w:val="20"/>
      </w:rPr>
    </w:lvl>
    <w:lvl w:ilvl="7" w:tentative="1">
      <w:start w:val="1"/>
      <w:numFmt w:val="bullet"/>
      <w:lvlText w:val=""/>
      <w:lvlJc w:val="left"/>
      <w:pPr>
        <w:tabs>
          <w:tab w:val="num" w:pos="6108"/>
        </w:tabs>
        <w:ind w:left="6108" w:hanging="360"/>
      </w:pPr>
      <w:rPr>
        <w:rFonts w:ascii="Wingdings" w:hAnsi="Wingdings" w:hint="default"/>
        <w:sz w:val="20"/>
      </w:rPr>
    </w:lvl>
    <w:lvl w:ilvl="8" w:tentative="1">
      <w:start w:val="1"/>
      <w:numFmt w:val="bullet"/>
      <w:lvlText w:val=""/>
      <w:lvlJc w:val="left"/>
      <w:pPr>
        <w:tabs>
          <w:tab w:val="num" w:pos="6828"/>
        </w:tabs>
        <w:ind w:left="6828" w:hanging="360"/>
      </w:pPr>
      <w:rPr>
        <w:rFonts w:ascii="Wingdings" w:hAnsi="Wingdings" w:hint="default"/>
        <w:sz w:val="20"/>
      </w:rPr>
    </w:lvl>
  </w:abstractNum>
  <w:abstractNum w:abstractNumId="18" w15:restartNumberingAfterBreak="0">
    <w:nsid w:val="4D0B7385"/>
    <w:multiLevelType w:val="hybridMultilevel"/>
    <w:tmpl w:val="E74A8CA0"/>
    <w:lvl w:ilvl="0" w:tplc="2DCEB59E">
      <w:start w:val="1"/>
      <w:numFmt w:val="bullet"/>
      <w:pStyle w:val="Aufzhlung"/>
      <w:lvlText w:val=""/>
      <w:lvlJc w:val="left"/>
      <w:pPr>
        <w:ind w:left="6828" w:hanging="360"/>
      </w:pPr>
      <w:rPr>
        <w:rFonts w:ascii="Symbol" w:hAnsi="Symbol" w:hint="default"/>
      </w:rPr>
    </w:lvl>
    <w:lvl w:ilvl="1" w:tplc="04070019" w:tentative="1">
      <w:start w:val="1"/>
      <w:numFmt w:val="lowerLetter"/>
      <w:lvlText w:val="%2."/>
      <w:lvlJc w:val="left"/>
      <w:pPr>
        <w:ind w:left="7548" w:hanging="360"/>
      </w:pPr>
    </w:lvl>
    <w:lvl w:ilvl="2" w:tplc="0407001B" w:tentative="1">
      <w:start w:val="1"/>
      <w:numFmt w:val="lowerRoman"/>
      <w:lvlText w:val="%3."/>
      <w:lvlJc w:val="right"/>
      <w:pPr>
        <w:ind w:left="8268" w:hanging="180"/>
      </w:pPr>
    </w:lvl>
    <w:lvl w:ilvl="3" w:tplc="0407000F" w:tentative="1">
      <w:start w:val="1"/>
      <w:numFmt w:val="decimal"/>
      <w:lvlText w:val="%4."/>
      <w:lvlJc w:val="left"/>
      <w:pPr>
        <w:ind w:left="8988" w:hanging="360"/>
      </w:pPr>
    </w:lvl>
    <w:lvl w:ilvl="4" w:tplc="04070019" w:tentative="1">
      <w:start w:val="1"/>
      <w:numFmt w:val="lowerLetter"/>
      <w:lvlText w:val="%5."/>
      <w:lvlJc w:val="left"/>
      <w:pPr>
        <w:ind w:left="9708" w:hanging="360"/>
      </w:pPr>
    </w:lvl>
    <w:lvl w:ilvl="5" w:tplc="0407001B" w:tentative="1">
      <w:start w:val="1"/>
      <w:numFmt w:val="lowerRoman"/>
      <w:lvlText w:val="%6."/>
      <w:lvlJc w:val="right"/>
      <w:pPr>
        <w:ind w:left="10428" w:hanging="180"/>
      </w:pPr>
    </w:lvl>
    <w:lvl w:ilvl="6" w:tplc="0407000F" w:tentative="1">
      <w:start w:val="1"/>
      <w:numFmt w:val="decimal"/>
      <w:lvlText w:val="%7."/>
      <w:lvlJc w:val="left"/>
      <w:pPr>
        <w:ind w:left="11148" w:hanging="360"/>
      </w:pPr>
    </w:lvl>
    <w:lvl w:ilvl="7" w:tplc="04070019" w:tentative="1">
      <w:start w:val="1"/>
      <w:numFmt w:val="lowerLetter"/>
      <w:lvlText w:val="%8."/>
      <w:lvlJc w:val="left"/>
      <w:pPr>
        <w:ind w:left="11868" w:hanging="360"/>
      </w:pPr>
    </w:lvl>
    <w:lvl w:ilvl="8" w:tplc="0407001B" w:tentative="1">
      <w:start w:val="1"/>
      <w:numFmt w:val="lowerRoman"/>
      <w:lvlText w:val="%9."/>
      <w:lvlJc w:val="right"/>
      <w:pPr>
        <w:ind w:left="12588" w:hanging="180"/>
      </w:pPr>
    </w:lvl>
  </w:abstractNum>
  <w:abstractNum w:abstractNumId="19" w15:restartNumberingAfterBreak="0">
    <w:nsid w:val="4DF03DFD"/>
    <w:multiLevelType w:val="hybridMultilevel"/>
    <w:tmpl w:val="82E0564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4E5B30B7"/>
    <w:multiLevelType w:val="hybridMultilevel"/>
    <w:tmpl w:val="89726E1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50A7687B"/>
    <w:multiLevelType w:val="hybridMultilevel"/>
    <w:tmpl w:val="08D2CE5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50D84306"/>
    <w:multiLevelType w:val="hybridMultilevel"/>
    <w:tmpl w:val="8CEA92CC"/>
    <w:lvl w:ilvl="0" w:tplc="02C24AD2">
      <w:start w:val="1"/>
      <w:numFmt w:val="decimal"/>
      <w:lvlText w:val="%1."/>
      <w:lvlJc w:val="left"/>
      <w:pPr>
        <w:ind w:left="720" w:hanging="360"/>
      </w:pPr>
      <w:rPr>
        <w:rFonts w:hint="default"/>
        <w:b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3" w15:restartNumberingAfterBreak="0">
    <w:nsid w:val="545A41CB"/>
    <w:multiLevelType w:val="hybridMultilevel"/>
    <w:tmpl w:val="947607A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56327F2E"/>
    <w:multiLevelType w:val="hybridMultilevel"/>
    <w:tmpl w:val="BB123FB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5" w15:restartNumberingAfterBreak="0">
    <w:nsid w:val="590A1690"/>
    <w:multiLevelType w:val="hybridMultilevel"/>
    <w:tmpl w:val="6874848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591A14F9"/>
    <w:multiLevelType w:val="hybridMultilevel"/>
    <w:tmpl w:val="7E504DB4"/>
    <w:lvl w:ilvl="0" w:tplc="04070003">
      <w:start w:val="1"/>
      <w:numFmt w:val="bullet"/>
      <w:lvlText w:val="o"/>
      <w:lvlJc w:val="left"/>
      <w:pPr>
        <w:ind w:left="1800" w:hanging="360"/>
      </w:pPr>
      <w:rPr>
        <w:rFonts w:ascii="Courier New" w:hAnsi="Courier New" w:cs="Courier New" w:hint="default"/>
      </w:rPr>
    </w:lvl>
    <w:lvl w:ilvl="1" w:tplc="04070005">
      <w:start w:val="1"/>
      <w:numFmt w:val="bullet"/>
      <w:lvlText w:val=""/>
      <w:lvlJc w:val="left"/>
      <w:pPr>
        <w:ind w:left="2520" w:hanging="360"/>
      </w:pPr>
      <w:rPr>
        <w:rFonts w:ascii="Wingdings" w:hAnsi="Wingdings" w:hint="default"/>
      </w:rPr>
    </w:lvl>
    <w:lvl w:ilvl="2" w:tplc="04070005" w:tentative="1">
      <w:start w:val="1"/>
      <w:numFmt w:val="bullet"/>
      <w:lvlText w:val=""/>
      <w:lvlJc w:val="left"/>
      <w:pPr>
        <w:ind w:left="3240" w:hanging="360"/>
      </w:pPr>
      <w:rPr>
        <w:rFonts w:ascii="Wingdings" w:hAnsi="Wingdings" w:hint="default"/>
      </w:rPr>
    </w:lvl>
    <w:lvl w:ilvl="3" w:tplc="04070001" w:tentative="1">
      <w:start w:val="1"/>
      <w:numFmt w:val="bullet"/>
      <w:lvlText w:val=""/>
      <w:lvlJc w:val="left"/>
      <w:pPr>
        <w:ind w:left="3960" w:hanging="360"/>
      </w:pPr>
      <w:rPr>
        <w:rFonts w:ascii="Symbol" w:hAnsi="Symbol" w:hint="default"/>
      </w:rPr>
    </w:lvl>
    <w:lvl w:ilvl="4" w:tplc="04070003" w:tentative="1">
      <w:start w:val="1"/>
      <w:numFmt w:val="bullet"/>
      <w:lvlText w:val="o"/>
      <w:lvlJc w:val="left"/>
      <w:pPr>
        <w:ind w:left="4680" w:hanging="360"/>
      </w:pPr>
      <w:rPr>
        <w:rFonts w:ascii="Courier New" w:hAnsi="Courier New" w:cs="Courier New" w:hint="default"/>
      </w:rPr>
    </w:lvl>
    <w:lvl w:ilvl="5" w:tplc="04070005" w:tentative="1">
      <w:start w:val="1"/>
      <w:numFmt w:val="bullet"/>
      <w:lvlText w:val=""/>
      <w:lvlJc w:val="left"/>
      <w:pPr>
        <w:ind w:left="5400" w:hanging="360"/>
      </w:pPr>
      <w:rPr>
        <w:rFonts w:ascii="Wingdings" w:hAnsi="Wingdings" w:hint="default"/>
      </w:rPr>
    </w:lvl>
    <w:lvl w:ilvl="6" w:tplc="04070001" w:tentative="1">
      <w:start w:val="1"/>
      <w:numFmt w:val="bullet"/>
      <w:lvlText w:val=""/>
      <w:lvlJc w:val="left"/>
      <w:pPr>
        <w:ind w:left="6120" w:hanging="360"/>
      </w:pPr>
      <w:rPr>
        <w:rFonts w:ascii="Symbol" w:hAnsi="Symbol" w:hint="default"/>
      </w:rPr>
    </w:lvl>
    <w:lvl w:ilvl="7" w:tplc="04070003" w:tentative="1">
      <w:start w:val="1"/>
      <w:numFmt w:val="bullet"/>
      <w:lvlText w:val="o"/>
      <w:lvlJc w:val="left"/>
      <w:pPr>
        <w:ind w:left="6840" w:hanging="360"/>
      </w:pPr>
      <w:rPr>
        <w:rFonts w:ascii="Courier New" w:hAnsi="Courier New" w:cs="Courier New" w:hint="default"/>
      </w:rPr>
    </w:lvl>
    <w:lvl w:ilvl="8" w:tplc="04070005" w:tentative="1">
      <w:start w:val="1"/>
      <w:numFmt w:val="bullet"/>
      <w:lvlText w:val=""/>
      <w:lvlJc w:val="left"/>
      <w:pPr>
        <w:ind w:left="7560" w:hanging="360"/>
      </w:pPr>
      <w:rPr>
        <w:rFonts w:ascii="Wingdings" w:hAnsi="Wingdings" w:hint="default"/>
      </w:rPr>
    </w:lvl>
  </w:abstractNum>
  <w:abstractNum w:abstractNumId="27" w15:restartNumberingAfterBreak="0">
    <w:nsid w:val="59723A53"/>
    <w:multiLevelType w:val="hybridMultilevel"/>
    <w:tmpl w:val="8CFE58F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5BC31F5E"/>
    <w:multiLevelType w:val="hybridMultilevel"/>
    <w:tmpl w:val="41049CCC"/>
    <w:lvl w:ilvl="0" w:tplc="13A029B8">
      <w:start w:val="1"/>
      <w:numFmt w:val="bullet"/>
      <w:lvlText w:val=""/>
      <w:lvlJc w:val="left"/>
      <w:pPr>
        <w:tabs>
          <w:tab w:val="num" w:pos="357"/>
        </w:tabs>
        <w:ind w:left="357" w:hanging="357"/>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E5B1D39"/>
    <w:multiLevelType w:val="hybridMultilevel"/>
    <w:tmpl w:val="B23C4B9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5F6C010B"/>
    <w:multiLevelType w:val="hybridMultilevel"/>
    <w:tmpl w:val="E4D20F48"/>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530" w:hanging="45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15:restartNumberingAfterBreak="0">
    <w:nsid w:val="61A1357D"/>
    <w:multiLevelType w:val="hybridMultilevel"/>
    <w:tmpl w:val="47A62524"/>
    <w:lvl w:ilvl="0" w:tplc="7DE67270">
      <w:start w:val="1"/>
      <w:numFmt w:val="bullet"/>
      <w:lvlText w:val=""/>
      <w:lvlJc w:val="left"/>
      <w:pPr>
        <w:ind w:left="72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15:restartNumberingAfterBreak="0">
    <w:nsid w:val="655F33B6"/>
    <w:multiLevelType w:val="hybridMultilevel"/>
    <w:tmpl w:val="B6B84BD2"/>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3" w15:restartNumberingAfterBreak="0">
    <w:nsid w:val="715B79FE"/>
    <w:multiLevelType w:val="multilevel"/>
    <w:tmpl w:val="1F9608F0"/>
    <w:lvl w:ilvl="0">
      <w:start w:val="1"/>
      <w:numFmt w:val="decimal"/>
      <w:lvlText w:val="%1."/>
      <w:lvlJc w:val="left"/>
      <w:pPr>
        <w:ind w:left="360" w:hanging="360"/>
      </w:pPr>
      <w:rPr>
        <w:rFonts w:hint="default"/>
      </w:rPr>
    </w:lvl>
    <w:lvl w:ilvl="1">
      <w:start w:val="1"/>
      <w:numFmt w:val="decimal"/>
      <w:pStyle w:val="berschrift2"/>
      <w:isLgl/>
      <w:lvlText w:val="%1.%2"/>
      <w:lvlJc w:val="left"/>
      <w:pPr>
        <w:ind w:left="360" w:hanging="360"/>
      </w:pPr>
      <w:rPr>
        <w:rFonts w:hint="default"/>
      </w:rPr>
    </w:lvl>
    <w:lvl w:ilvl="2">
      <w:start w:val="1"/>
      <w:numFmt w:val="decimal"/>
      <w:pStyle w:val="Formatvorlage1"/>
      <w:isLgl/>
      <w:lvlText w:val="%1.%2.%3"/>
      <w:lvlJc w:val="left"/>
      <w:pPr>
        <w:ind w:left="720" w:hanging="720"/>
      </w:pPr>
      <w:rPr>
        <w:rFonts w:hint="default"/>
        <w:color w:val="auto"/>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4" w15:restartNumberingAfterBreak="0">
    <w:nsid w:val="758C5CA9"/>
    <w:multiLevelType w:val="hybridMultilevel"/>
    <w:tmpl w:val="0EC86FE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 w15:restartNumberingAfterBreak="0">
    <w:nsid w:val="76142C46"/>
    <w:multiLevelType w:val="hybridMultilevel"/>
    <w:tmpl w:val="9ACCFE9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16cid:durableId="847325808">
    <w:abstractNumId w:val="18"/>
  </w:num>
  <w:num w:numId="2" w16cid:durableId="324403215">
    <w:abstractNumId w:val="33"/>
  </w:num>
  <w:num w:numId="3" w16cid:durableId="767970737">
    <w:abstractNumId w:val="20"/>
  </w:num>
  <w:num w:numId="4" w16cid:durableId="1727610144">
    <w:abstractNumId w:val="27"/>
  </w:num>
  <w:num w:numId="5" w16cid:durableId="727804873">
    <w:abstractNumId w:val="11"/>
  </w:num>
  <w:num w:numId="6" w16cid:durableId="387532815">
    <w:abstractNumId w:val="0"/>
  </w:num>
  <w:num w:numId="7" w16cid:durableId="1225485610">
    <w:abstractNumId w:val="4"/>
  </w:num>
  <w:num w:numId="8" w16cid:durableId="35280101">
    <w:abstractNumId w:val="7"/>
  </w:num>
  <w:num w:numId="9" w16cid:durableId="98911712">
    <w:abstractNumId w:val="31"/>
  </w:num>
  <w:num w:numId="10" w16cid:durableId="1756856317">
    <w:abstractNumId w:val="3"/>
  </w:num>
  <w:num w:numId="11" w16cid:durableId="1403868446">
    <w:abstractNumId w:val="6"/>
  </w:num>
  <w:num w:numId="12" w16cid:durableId="639261600">
    <w:abstractNumId w:val="10"/>
  </w:num>
  <w:num w:numId="13" w16cid:durableId="2117554112">
    <w:abstractNumId w:val="34"/>
  </w:num>
  <w:num w:numId="14" w16cid:durableId="862741841">
    <w:abstractNumId w:val="21"/>
  </w:num>
  <w:num w:numId="15" w16cid:durableId="1786460946">
    <w:abstractNumId w:val="23"/>
  </w:num>
  <w:num w:numId="16" w16cid:durableId="1951087674">
    <w:abstractNumId w:val="5"/>
  </w:num>
  <w:num w:numId="17" w16cid:durableId="822477141">
    <w:abstractNumId w:val="25"/>
  </w:num>
  <w:num w:numId="18" w16cid:durableId="970672923">
    <w:abstractNumId w:val="2"/>
  </w:num>
  <w:num w:numId="19" w16cid:durableId="69549658">
    <w:abstractNumId w:val="30"/>
  </w:num>
  <w:num w:numId="20" w16cid:durableId="579023767">
    <w:abstractNumId w:val="26"/>
  </w:num>
  <w:num w:numId="21" w16cid:durableId="1439132878">
    <w:abstractNumId w:val="29"/>
  </w:num>
  <w:num w:numId="22" w16cid:durableId="1088773040">
    <w:abstractNumId w:val="13"/>
  </w:num>
  <w:num w:numId="23" w16cid:durableId="726420731">
    <w:abstractNumId w:val="15"/>
  </w:num>
  <w:num w:numId="24" w16cid:durableId="1908566731">
    <w:abstractNumId w:val="32"/>
  </w:num>
  <w:num w:numId="25" w16cid:durableId="1328365494">
    <w:abstractNumId w:val="22"/>
  </w:num>
  <w:num w:numId="26" w16cid:durableId="1221598133">
    <w:abstractNumId w:val="35"/>
  </w:num>
  <w:num w:numId="27" w16cid:durableId="1016421906">
    <w:abstractNumId w:val="14"/>
  </w:num>
  <w:num w:numId="28" w16cid:durableId="1649898933">
    <w:abstractNumId w:val="1"/>
  </w:num>
  <w:num w:numId="29" w16cid:durableId="1025207309">
    <w:abstractNumId w:val="16"/>
  </w:num>
  <w:num w:numId="30" w16cid:durableId="1263341405">
    <w:abstractNumId w:val="8"/>
  </w:num>
  <w:num w:numId="31" w16cid:durableId="887643864">
    <w:abstractNumId w:val="17"/>
  </w:num>
  <w:num w:numId="32" w16cid:durableId="1948154366">
    <w:abstractNumId w:val="12"/>
  </w:num>
  <w:num w:numId="33" w16cid:durableId="788009735">
    <w:abstractNumId w:val="19"/>
  </w:num>
  <w:num w:numId="34" w16cid:durableId="754521217">
    <w:abstractNumId w:val="9"/>
  </w:num>
  <w:num w:numId="35" w16cid:durableId="365061778">
    <w:abstractNumId w:val="24"/>
  </w:num>
  <w:num w:numId="36" w16cid:durableId="2080520131">
    <w:abstractNumId w:val="28"/>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activeWritingStyle w:appName="MSWord" w:lang="it-IT" w:vendorID="64" w:dllVersion="6" w:nlCheck="1" w:checkStyle="0"/>
  <w:activeWritingStyle w:appName="MSWord" w:lang="de-DE" w:vendorID="64" w:dllVersion="6" w:nlCheck="1" w:checkStyle="1"/>
  <w:activeWritingStyle w:appName="MSWord" w:lang="en-US" w:vendorID="64" w:dllVersion="6" w:nlCheck="1" w:checkStyle="1"/>
  <w:activeWritingStyle w:appName="MSWord" w:lang="en-US" w:vendorID="64" w:dllVersion="4096" w:nlCheck="1" w:checkStyle="0"/>
  <w:activeWritingStyle w:appName="MSWord" w:lang="de-DE" w:vendorID="64" w:dllVersion="4096" w:nlCheck="1" w:checkStyle="0"/>
  <w:activeWritingStyle w:appName="MSWord" w:lang="it-IT" w:vendorID="64" w:dllVersion="4096" w:nlCheck="1" w:checkStyle="0"/>
  <w:activeWritingStyle w:appName="MSWord" w:lang="de-DE" w:vendorID="64" w:dllVersion="0" w:nlCheck="1" w:checkStyle="0"/>
  <w:activeWritingStyle w:appName="MSWord" w:lang="en-US" w:vendorID="64" w:dllVersion="0" w:nlCheck="1" w:checkStyle="0"/>
  <w:activeWritingStyle w:appName="MSWord" w:lang="it-IT" w:vendorID="64" w:dllVersion="0" w:nlCheck="1" w:checkStyle="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708"/>
  <w:autoHyphenation/>
  <w:hyphenationZone w:val="425"/>
  <w:drawingGridHorizontalSpacing w:val="57"/>
  <w:drawingGridVerticalSpacing w:val="57"/>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01FE"/>
    <w:rsid w:val="00000864"/>
    <w:rsid w:val="0000117C"/>
    <w:rsid w:val="00001CE5"/>
    <w:rsid w:val="0000270A"/>
    <w:rsid w:val="00002FEA"/>
    <w:rsid w:val="0000310F"/>
    <w:rsid w:val="00003381"/>
    <w:rsid w:val="00004133"/>
    <w:rsid w:val="00004EC2"/>
    <w:rsid w:val="00005BE5"/>
    <w:rsid w:val="00006980"/>
    <w:rsid w:val="00006B23"/>
    <w:rsid w:val="00010C57"/>
    <w:rsid w:val="00011266"/>
    <w:rsid w:val="0001136D"/>
    <w:rsid w:val="00011CEF"/>
    <w:rsid w:val="00011DE9"/>
    <w:rsid w:val="00012119"/>
    <w:rsid w:val="000123E8"/>
    <w:rsid w:val="00012B27"/>
    <w:rsid w:val="00012C4C"/>
    <w:rsid w:val="0001391B"/>
    <w:rsid w:val="00014A78"/>
    <w:rsid w:val="00014CDB"/>
    <w:rsid w:val="00014D42"/>
    <w:rsid w:val="00015440"/>
    <w:rsid w:val="00016266"/>
    <w:rsid w:val="00016FD8"/>
    <w:rsid w:val="00017349"/>
    <w:rsid w:val="000201F8"/>
    <w:rsid w:val="000216C1"/>
    <w:rsid w:val="000224CD"/>
    <w:rsid w:val="00023DAC"/>
    <w:rsid w:val="00024A1B"/>
    <w:rsid w:val="00025656"/>
    <w:rsid w:val="00027175"/>
    <w:rsid w:val="000279AC"/>
    <w:rsid w:val="000301EB"/>
    <w:rsid w:val="00030383"/>
    <w:rsid w:val="00030730"/>
    <w:rsid w:val="00030C91"/>
    <w:rsid w:val="000313A6"/>
    <w:rsid w:val="000313F6"/>
    <w:rsid w:val="0003199F"/>
    <w:rsid w:val="00031B49"/>
    <w:rsid w:val="00031DFD"/>
    <w:rsid w:val="00032F06"/>
    <w:rsid w:val="000341C8"/>
    <w:rsid w:val="000348E5"/>
    <w:rsid w:val="000352E7"/>
    <w:rsid w:val="00036305"/>
    <w:rsid w:val="00037717"/>
    <w:rsid w:val="0003790F"/>
    <w:rsid w:val="00037A8D"/>
    <w:rsid w:val="00042059"/>
    <w:rsid w:val="000423A2"/>
    <w:rsid w:val="0004289D"/>
    <w:rsid w:val="000429E1"/>
    <w:rsid w:val="00043542"/>
    <w:rsid w:val="00043967"/>
    <w:rsid w:val="00043A40"/>
    <w:rsid w:val="00043B70"/>
    <w:rsid w:val="00044184"/>
    <w:rsid w:val="000445EC"/>
    <w:rsid w:val="00044CA9"/>
    <w:rsid w:val="00045003"/>
    <w:rsid w:val="000458CA"/>
    <w:rsid w:val="00045B30"/>
    <w:rsid w:val="00045D19"/>
    <w:rsid w:val="000468D7"/>
    <w:rsid w:val="000474EB"/>
    <w:rsid w:val="00047826"/>
    <w:rsid w:val="00051C1E"/>
    <w:rsid w:val="00052629"/>
    <w:rsid w:val="00052A63"/>
    <w:rsid w:val="00052CDB"/>
    <w:rsid w:val="000535DE"/>
    <w:rsid w:val="00053640"/>
    <w:rsid w:val="0005387F"/>
    <w:rsid w:val="00053D36"/>
    <w:rsid w:val="000548A4"/>
    <w:rsid w:val="00056638"/>
    <w:rsid w:val="00056E17"/>
    <w:rsid w:val="00056F74"/>
    <w:rsid w:val="000570CC"/>
    <w:rsid w:val="000575A2"/>
    <w:rsid w:val="0005788E"/>
    <w:rsid w:val="00057A6F"/>
    <w:rsid w:val="000607EE"/>
    <w:rsid w:val="00060896"/>
    <w:rsid w:val="00060942"/>
    <w:rsid w:val="0006286F"/>
    <w:rsid w:val="00063227"/>
    <w:rsid w:val="000632B1"/>
    <w:rsid w:val="000633DC"/>
    <w:rsid w:val="000652C2"/>
    <w:rsid w:val="00066594"/>
    <w:rsid w:val="00066694"/>
    <w:rsid w:val="00066854"/>
    <w:rsid w:val="00066977"/>
    <w:rsid w:val="00066CE1"/>
    <w:rsid w:val="00067269"/>
    <w:rsid w:val="000677C1"/>
    <w:rsid w:val="00067B0B"/>
    <w:rsid w:val="00067E0C"/>
    <w:rsid w:val="00067E41"/>
    <w:rsid w:val="00070278"/>
    <w:rsid w:val="00070770"/>
    <w:rsid w:val="0007118F"/>
    <w:rsid w:val="00071721"/>
    <w:rsid w:val="0007184D"/>
    <w:rsid w:val="00071B38"/>
    <w:rsid w:val="0007273C"/>
    <w:rsid w:val="00072A11"/>
    <w:rsid w:val="00072B22"/>
    <w:rsid w:val="00072CB1"/>
    <w:rsid w:val="0007312C"/>
    <w:rsid w:val="000749FA"/>
    <w:rsid w:val="00075532"/>
    <w:rsid w:val="000804E4"/>
    <w:rsid w:val="00080CE2"/>
    <w:rsid w:val="00080DF0"/>
    <w:rsid w:val="0008167B"/>
    <w:rsid w:val="00083326"/>
    <w:rsid w:val="00083EF3"/>
    <w:rsid w:val="00084267"/>
    <w:rsid w:val="00084355"/>
    <w:rsid w:val="00084920"/>
    <w:rsid w:val="000852EE"/>
    <w:rsid w:val="0008604D"/>
    <w:rsid w:val="00086141"/>
    <w:rsid w:val="00086500"/>
    <w:rsid w:val="000876E0"/>
    <w:rsid w:val="0009011B"/>
    <w:rsid w:val="0009028C"/>
    <w:rsid w:val="0009033E"/>
    <w:rsid w:val="00091A59"/>
    <w:rsid w:val="00091CA6"/>
    <w:rsid w:val="00092627"/>
    <w:rsid w:val="000940FA"/>
    <w:rsid w:val="0009418B"/>
    <w:rsid w:val="000944B5"/>
    <w:rsid w:val="00094857"/>
    <w:rsid w:val="00094AE8"/>
    <w:rsid w:val="00095D98"/>
    <w:rsid w:val="000970AC"/>
    <w:rsid w:val="000974F9"/>
    <w:rsid w:val="00097730"/>
    <w:rsid w:val="00097A3E"/>
    <w:rsid w:val="000A0989"/>
    <w:rsid w:val="000A0EC4"/>
    <w:rsid w:val="000A104A"/>
    <w:rsid w:val="000A1710"/>
    <w:rsid w:val="000A20A7"/>
    <w:rsid w:val="000A3ED3"/>
    <w:rsid w:val="000A3F06"/>
    <w:rsid w:val="000A6202"/>
    <w:rsid w:val="000A6757"/>
    <w:rsid w:val="000A72F7"/>
    <w:rsid w:val="000A79FF"/>
    <w:rsid w:val="000B080A"/>
    <w:rsid w:val="000B08FC"/>
    <w:rsid w:val="000B09C5"/>
    <w:rsid w:val="000B0FA0"/>
    <w:rsid w:val="000B1FBE"/>
    <w:rsid w:val="000B1FD3"/>
    <w:rsid w:val="000B2B3A"/>
    <w:rsid w:val="000B2CAF"/>
    <w:rsid w:val="000B2EBC"/>
    <w:rsid w:val="000B3B66"/>
    <w:rsid w:val="000B3BA9"/>
    <w:rsid w:val="000B55E3"/>
    <w:rsid w:val="000B5E9C"/>
    <w:rsid w:val="000B6716"/>
    <w:rsid w:val="000C13D8"/>
    <w:rsid w:val="000C18A3"/>
    <w:rsid w:val="000C2123"/>
    <w:rsid w:val="000C23EC"/>
    <w:rsid w:val="000C242F"/>
    <w:rsid w:val="000C244D"/>
    <w:rsid w:val="000C2A85"/>
    <w:rsid w:val="000C34C1"/>
    <w:rsid w:val="000C3854"/>
    <w:rsid w:val="000C4B33"/>
    <w:rsid w:val="000C4EF8"/>
    <w:rsid w:val="000C4F97"/>
    <w:rsid w:val="000C5540"/>
    <w:rsid w:val="000C5863"/>
    <w:rsid w:val="000C5C11"/>
    <w:rsid w:val="000C6F39"/>
    <w:rsid w:val="000C7362"/>
    <w:rsid w:val="000C749B"/>
    <w:rsid w:val="000C7D43"/>
    <w:rsid w:val="000D0CBC"/>
    <w:rsid w:val="000D157A"/>
    <w:rsid w:val="000D2C68"/>
    <w:rsid w:val="000D3469"/>
    <w:rsid w:val="000D3E0E"/>
    <w:rsid w:val="000D4365"/>
    <w:rsid w:val="000D4AE7"/>
    <w:rsid w:val="000D51BD"/>
    <w:rsid w:val="000D5A3D"/>
    <w:rsid w:val="000D6C4D"/>
    <w:rsid w:val="000D7341"/>
    <w:rsid w:val="000D7801"/>
    <w:rsid w:val="000E08F6"/>
    <w:rsid w:val="000E1161"/>
    <w:rsid w:val="000E1E09"/>
    <w:rsid w:val="000E2D14"/>
    <w:rsid w:val="000E3525"/>
    <w:rsid w:val="000E46C2"/>
    <w:rsid w:val="000E481A"/>
    <w:rsid w:val="000E49DA"/>
    <w:rsid w:val="000E4E9B"/>
    <w:rsid w:val="000E5162"/>
    <w:rsid w:val="000E7170"/>
    <w:rsid w:val="000E7E34"/>
    <w:rsid w:val="000F07A4"/>
    <w:rsid w:val="000F14C3"/>
    <w:rsid w:val="000F1690"/>
    <w:rsid w:val="000F1E56"/>
    <w:rsid w:val="000F2A47"/>
    <w:rsid w:val="000F34FA"/>
    <w:rsid w:val="000F3919"/>
    <w:rsid w:val="000F3E19"/>
    <w:rsid w:val="000F3FDB"/>
    <w:rsid w:val="000F442A"/>
    <w:rsid w:val="000F44D1"/>
    <w:rsid w:val="000F4DAA"/>
    <w:rsid w:val="000F520C"/>
    <w:rsid w:val="000F5275"/>
    <w:rsid w:val="000F528D"/>
    <w:rsid w:val="000F5DDD"/>
    <w:rsid w:val="000F64C0"/>
    <w:rsid w:val="00101296"/>
    <w:rsid w:val="00104F6D"/>
    <w:rsid w:val="001052FE"/>
    <w:rsid w:val="0010546A"/>
    <w:rsid w:val="00105490"/>
    <w:rsid w:val="0010555B"/>
    <w:rsid w:val="001060A2"/>
    <w:rsid w:val="00106886"/>
    <w:rsid w:val="00106C4E"/>
    <w:rsid w:val="00106E98"/>
    <w:rsid w:val="00107D95"/>
    <w:rsid w:val="00107F06"/>
    <w:rsid w:val="00107FE6"/>
    <w:rsid w:val="00110ADC"/>
    <w:rsid w:val="00110AE3"/>
    <w:rsid w:val="0011111A"/>
    <w:rsid w:val="0011138A"/>
    <w:rsid w:val="001117DC"/>
    <w:rsid w:val="00111825"/>
    <w:rsid w:val="001124B7"/>
    <w:rsid w:val="001125C1"/>
    <w:rsid w:val="00113126"/>
    <w:rsid w:val="001143B0"/>
    <w:rsid w:val="0011452A"/>
    <w:rsid w:val="00115536"/>
    <w:rsid w:val="00115AFF"/>
    <w:rsid w:val="00115BED"/>
    <w:rsid w:val="001166A3"/>
    <w:rsid w:val="00116949"/>
    <w:rsid w:val="00117396"/>
    <w:rsid w:val="0012004A"/>
    <w:rsid w:val="0012005C"/>
    <w:rsid w:val="001209E4"/>
    <w:rsid w:val="001213DB"/>
    <w:rsid w:val="00122AE8"/>
    <w:rsid w:val="00123724"/>
    <w:rsid w:val="00123D43"/>
    <w:rsid w:val="00124141"/>
    <w:rsid w:val="00124273"/>
    <w:rsid w:val="00124BA1"/>
    <w:rsid w:val="00125A59"/>
    <w:rsid w:val="00125B88"/>
    <w:rsid w:val="00125F9B"/>
    <w:rsid w:val="00126413"/>
    <w:rsid w:val="0012714B"/>
    <w:rsid w:val="001271A0"/>
    <w:rsid w:val="00127C3C"/>
    <w:rsid w:val="00127C51"/>
    <w:rsid w:val="00127F4D"/>
    <w:rsid w:val="00127FEF"/>
    <w:rsid w:val="00130F7D"/>
    <w:rsid w:val="001313B4"/>
    <w:rsid w:val="001313E1"/>
    <w:rsid w:val="00131827"/>
    <w:rsid w:val="001321FF"/>
    <w:rsid w:val="001323DF"/>
    <w:rsid w:val="001324EC"/>
    <w:rsid w:val="001327E6"/>
    <w:rsid w:val="00132CCE"/>
    <w:rsid w:val="0013386D"/>
    <w:rsid w:val="00133CB5"/>
    <w:rsid w:val="00135F37"/>
    <w:rsid w:val="00135F58"/>
    <w:rsid w:val="00136E06"/>
    <w:rsid w:val="00136E80"/>
    <w:rsid w:val="00137252"/>
    <w:rsid w:val="00137CE5"/>
    <w:rsid w:val="00137E25"/>
    <w:rsid w:val="001403A6"/>
    <w:rsid w:val="00140A60"/>
    <w:rsid w:val="001420EC"/>
    <w:rsid w:val="00144486"/>
    <w:rsid w:val="00144E82"/>
    <w:rsid w:val="00144F03"/>
    <w:rsid w:val="00145183"/>
    <w:rsid w:val="001457F7"/>
    <w:rsid w:val="00145DB9"/>
    <w:rsid w:val="00146E74"/>
    <w:rsid w:val="00146F39"/>
    <w:rsid w:val="00146F7D"/>
    <w:rsid w:val="001471C1"/>
    <w:rsid w:val="00150710"/>
    <w:rsid w:val="001508FC"/>
    <w:rsid w:val="00150B31"/>
    <w:rsid w:val="00150CEC"/>
    <w:rsid w:val="001512C4"/>
    <w:rsid w:val="00151384"/>
    <w:rsid w:val="00151ACE"/>
    <w:rsid w:val="00151F75"/>
    <w:rsid w:val="0015291C"/>
    <w:rsid w:val="00153784"/>
    <w:rsid w:val="00154E52"/>
    <w:rsid w:val="001557C9"/>
    <w:rsid w:val="001558A8"/>
    <w:rsid w:val="0015591A"/>
    <w:rsid w:val="00156A07"/>
    <w:rsid w:val="00156D02"/>
    <w:rsid w:val="00157058"/>
    <w:rsid w:val="00157255"/>
    <w:rsid w:val="00160423"/>
    <w:rsid w:val="00160F32"/>
    <w:rsid w:val="00160F5F"/>
    <w:rsid w:val="001622E9"/>
    <w:rsid w:val="00162CD5"/>
    <w:rsid w:val="00164B08"/>
    <w:rsid w:val="00165D1E"/>
    <w:rsid w:val="001662B1"/>
    <w:rsid w:val="00167027"/>
    <w:rsid w:val="00167510"/>
    <w:rsid w:val="00170A43"/>
    <w:rsid w:val="00171A14"/>
    <w:rsid w:val="001724B5"/>
    <w:rsid w:val="00172688"/>
    <w:rsid w:val="0017328C"/>
    <w:rsid w:val="001756C8"/>
    <w:rsid w:val="00176810"/>
    <w:rsid w:val="001774F0"/>
    <w:rsid w:val="0018003B"/>
    <w:rsid w:val="001809BA"/>
    <w:rsid w:val="00180E35"/>
    <w:rsid w:val="0018120A"/>
    <w:rsid w:val="001819A8"/>
    <w:rsid w:val="00181ACA"/>
    <w:rsid w:val="0018245A"/>
    <w:rsid w:val="001829F0"/>
    <w:rsid w:val="00182FF9"/>
    <w:rsid w:val="00183185"/>
    <w:rsid w:val="0018323B"/>
    <w:rsid w:val="00183B8C"/>
    <w:rsid w:val="00185F97"/>
    <w:rsid w:val="00186B41"/>
    <w:rsid w:val="0019045A"/>
    <w:rsid w:val="001914BC"/>
    <w:rsid w:val="00191C38"/>
    <w:rsid w:val="001926F7"/>
    <w:rsid w:val="00192B19"/>
    <w:rsid w:val="00193234"/>
    <w:rsid w:val="00194210"/>
    <w:rsid w:val="00194EED"/>
    <w:rsid w:val="00195D87"/>
    <w:rsid w:val="00195E70"/>
    <w:rsid w:val="001973C3"/>
    <w:rsid w:val="00197980"/>
    <w:rsid w:val="001A0729"/>
    <w:rsid w:val="001A09E0"/>
    <w:rsid w:val="001A0B79"/>
    <w:rsid w:val="001A0DA4"/>
    <w:rsid w:val="001A0F6B"/>
    <w:rsid w:val="001A1357"/>
    <w:rsid w:val="001A14B3"/>
    <w:rsid w:val="001A1C19"/>
    <w:rsid w:val="001A1CFB"/>
    <w:rsid w:val="001A23F9"/>
    <w:rsid w:val="001A3643"/>
    <w:rsid w:val="001A3A21"/>
    <w:rsid w:val="001A6F4E"/>
    <w:rsid w:val="001A7004"/>
    <w:rsid w:val="001A73C5"/>
    <w:rsid w:val="001A779C"/>
    <w:rsid w:val="001B0590"/>
    <w:rsid w:val="001B1A02"/>
    <w:rsid w:val="001B1ED3"/>
    <w:rsid w:val="001B23F3"/>
    <w:rsid w:val="001B26D3"/>
    <w:rsid w:val="001B3297"/>
    <w:rsid w:val="001B415A"/>
    <w:rsid w:val="001B493A"/>
    <w:rsid w:val="001B4E81"/>
    <w:rsid w:val="001B5095"/>
    <w:rsid w:val="001B5983"/>
    <w:rsid w:val="001B6038"/>
    <w:rsid w:val="001B6658"/>
    <w:rsid w:val="001B715C"/>
    <w:rsid w:val="001B7788"/>
    <w:rsid w:val="001B798F"/>
    <w:rsid w:val="001C0922"/>
    <w:rsid w:val="001C0E99"/>
    <w:rsid w:val="001C10FC"/>
    <w:rsid w:val="001C201B"/>
    <w:rsid w:val="001C45CD"/>
    <w:rsid w:val="001C49D8"/>
    <w:rsid w:val="001C4CA5"/>
    <w:rsid w:val="001C5311"/>
    <w:rsid w:val="001C58B7"/>
    <w:rsid w:val="001C5919"/>
    <w:rsid w:val="001C5EFF"/>
    <w:rsid w:val="001C62E9"/>
    <w:rsid w:val="001C7111"/>
    <w:rsid w:val="001C7A83"/>
    <w:rsid w:val="001D0C60"/>
    <w:rsid w:val="001D1556"/>
    <w:rsid w:val="001D185D"/>
    <w:rsid w:val="001D301F"/>
    <w:rsid w:val="001D4567"/>
    <w:rsid w:val="001D49A5"/>
    <w:rsid w:val="001D517A"/>
    <w:rsid w:val="001D555D"/>
    <w:rsid w:val="001D74BF"/>
    <w:rsid w:val="001D766C"/>
    <w:rsid w:val="001D79F9"/>
    <w:rsid w:val="001E0005"/>
    <w:rsid w:val="001E1528"/>
    <w:rsid w:val="001E1EFF"/>
    <w:rsid w:val="001E21AA"/>
    <w:rsid w:val="001E2714"/>
    <w:rsid w:val="001E28C0"/>
    <w:rsid w:val="001E2CF5"/>
    <w:rsid w:val="001E2DEB"/>
    <w:rsid w:val="001E3E72"/>
    <w:rsid w:val="001E3FC1"/>
    <w:rsid w:val="001E48BC"/>
    <w:rsid w:val="001E4DE9"/>
    <w:rsid w:val="001E4E4B"/>
    <w:rsid w:val="001E59C8"/>
    <w:rsid w:val="001E5D79"/>
    <w:rsid w:val="001E5F8A"/>
    <w:rsid w:val="001E6FDF"/>
    <w:rsid w:val="001E73AF"/>
    <w:rsid w:val="001E78BC"/>
    <w:rsid w:val="001E7F57"/>
    <w:rsid w:val="001F0F4C"/>
    <w:rsid w:val="001F16B8"/>
    <w:rsid w:val="001F305E"/>
    <w:rsid w:val="001F33A0"/>
    <w:rsid w:val="001F3973"/>
    <w:rsid w:val="001F43CF"/>
    <w:rsid w:val="001F54DE"/>
    <w:rsid w:val="001F593E"/>
    <w:rsid w:val="001F65B7"/>
    <w:rsid w:val="001F6FF8"/>
    <w:rsid w:val="001F7AA4"/>
    <w:rsid w:val="001F7C1F"/>
    <w:rsid w:val="002000ED"/>
    <w:rsid w:val="00200AB4"/>
    <w:rsid w:val="00200B36"/>
    <w:rsid w:val="00200C02"/>
    <w:rsid w:val="002010A9"/>
    <w:rsid w:val="00202842"/>
    <w:rsid w:val="00202FAF"/>
    <w:rsid w:val="002043A8"/>
    <w:rsid w:val="00204579"/>
    <w:rsid w:val="0020476F"/>
    <w:rsid w:val="00205152"/>
    <w:rsid w:val="00205CC2"/>
    <w:rsid w:val="00205CE7"/>
    <w:rsid w:val="00206455"/>
    <w:rsid w:val="00207879"/>
    <w:rsid w:val="00207A47"/>
    <w:rsid w:val="0021103D"/>
    <w:rsid w:val="002111DB"/>
    <w:rsid w:val="00211E58"/>
    <w:rsid w:val="00211EB6"/>
    <w:rsid w:val="00215102"/>
    <w:rsid w:val="00215160"/>
    <w:rsid w:val="00215287"/>
    <w:rsid w:val="00215AC2"/>
    <w:rsid w:val="00216010"/>
    <w:rsid w:val="0021622F"/>
    <w:rsid w:val="002162A5"/>
    <w:rsid w:val="00216C4C"/>
    <w:rsid w:val="002178C9"/>
    <w:rsid w:val="00217F8F"/>
    <w:rsid w:val="00220044"/>
    <w:rsid w:val="00220283"/>
    <w:rsid w:val="002205A6"/>
    <w:rsid w:val="00220B7B"/>
    <w:rsid w:val="00220EFF"/>
    <w:rsid w:val="00222102"/>
    <w:rsid w:val="00222797"/>
    <w:rsid w:val="002230CE"/>
    <w:rsid w:val="0022371D"/>
    <w:rsid w:val="002238A9"/>
    <w:rsid w:val="002248AE"/>
    <w:rsid w:val="002251B9"/>
    <w:rsid w:val="0022533A"/>
    <w:rsid w:val="0022533D"/>
    <w:rsid w:val="00225892"/>
    <w:rsid w:val="0022622E"/>
    <w:rsid w:val="002264FB"/>
    <w:rsid w:val="0023056D"/>
    <w:rsid w:val="002305FA"/>
    <w:rsid w:val="00232082"/>
    <w:rsid w:val="00232200"/>
    <w:rsid w:val="0023239A"/>
    <w:rsid w:val="002330C2"/>
    <w:rsid w:val="002342B4"/>
    <w:rsid w:val="00234319"/>
    <w:rsid w:val="002343CA"/>
    <w:rsid w:val="002347F1"/>
    <w:rsid w:val="00234E47"/>
    <w:rsid w:val="002355CC"/>
    <w:rsid w:val="00236467"/>
    <w:rsid w:val="002364E1"/>
    <w:rsid w:val="00236685"/>
    <w:rsid w:val="00236E6D"/>
    <w:rsid w:val="00236F78"/>
    <w:rsid w:val="002408BF"/>
    <w:rsid w:val="00244675"/>
    <w:rsid w:val="002452DF"/>
    <w:rsid w:val="002457C9"/>
    <w:rsid w:val="00245CE4"/>
    <w:rsid w:val="00247AF3"/>
    <w:rsid w:val="002511CB"/>
    <w:rsid w:val="0025159C"/>
    <w:rsid w:val="00251AA0"/>
    <w:rsid w:val="00251FD4"/>
    <w:rsid w:val="0025202F"/>
    <w:rsid w:val="002524D8"/>
    <w:rsid w:val="00253E6B"/>
    <w:rsid w:val="002553E7"/>
    <w:rsid w:val="00255768"/>
    <w:rsid w:val="00255E67"/>
    <w:rsid w:val="002568A5"/>
    <w:rsid w:val="00256B01"/>
    <w:rsid w:val="002574B2"/>
    <w:rsid w:val="002602FA"/>
    <w:rsid w:val="002606EA"/>
    <w:rsid w:val="00260E04"/>
    <w:rsid w:val="00261123"/>
    <w:rsid w:val="002617B9"/>
    <w:rsid w:val="00261850"/>
    <w:rsid w:val="00261853"/>
    <w:rsid w:val="00262A30"/>
    <w:rsid w:val="00262D97"/>
    <w:rsid w:val="002630F9"/>
    <w:rsid w:val="002631E4"/>
    <w:rsid w:val="00263E90"/>
    <w:rsid w:val="00264557"/>
    <w:rsid w:val="00264718"/>
    <w:rsid w:val="00264CBB"/>
    <w:rsid w:val="002653C9"/>
    <w:rsid w:val="0026640C"/>
    <w:rsid w:val="0026757B"/>
    <w:rsid w:val="00267A37"/>
    <w:rsid w:val="002719D2"/>
    <w:rsid w:val="002743BA"/>
    <w:rsid w:val="0027446F"/>
    <w:rsid w:val="002748A0"/>
    <w:rsid w:val="00274EAF"/>
    <w:rsid w:val="00274FA4"/>
    <w:rsid w:val="00276727"/>
    <w:rsid w:val="0027743D"/>
    <w:rsid w:val="002777ED"/>
    <w:rsid w:val="00277E18"/>
    <w:rsid w:val="00277F26"/>
    <w:rsid w:val="00277FA3"/>
    <w:rsid w:val="002807CC"/>
    <w:rsid w:val="00280E54"/>
    <w:rsid w:val="002828CD"/>
    <w:rsid w:val="00283369"/>
    <w:rsid w:val="00283539"/>
    <w:rsid w:val="00283612"/>
    <w:rsid w:val="00283E19"/>
    <w:rsid w:val="002844E9"/>
    <w:rsid w:val="00284BB7"/>
    <w:rsid w:val="00284C47"/>
    <w:rsid w:val="00284FB9"/>
    <w:rsid w:val="002851AD"/>
    <w:rsid w:val="00285649"/>
    <w:rsid w:val="00285C6F"/>
    <w:rsid w:val="0028649C"/>
    <w:rsid w:val="0028672D"/>
    <w:rsid w:val="00286BD8"/>
    <w:rsid w:val="002872E0"/>
    <w:rsid w:val="00287485"/>
    <w:rsid w:val="002878B6"/>
    <w:rsid w:val="00287D55"/>
    <w:rsid w:val="002901E6"/>
    <w:rsid w:val="002911F5"/>
    <w:rsid w:val="00291C87"/>
    <w:rsid w:val="00292676"/>
    <w:rsid w:val="00293B04"/>
    <w:rsid w:val="00293B18"/>
    <w:rsid w:val="0029490A"/>
    <w:rsid w:val="00295C15"/>
    <w:rsid w:val="0029637C"/>
    <w:rsid w:val="00296ACC"/>
    <w:rsid w:val="00297B8F"/>
    <w:rsid w:val="002A062E"/>
    <w:rsid w:val="002A261D"/>
    <w:rsid w:val="002A26CD"/>
    <w:rsid w:val="002A2B27"/>
    <w:rsid w:val="002A2C91"/>
    <w:rsid w:val="002A3135"/>
    <w:rsid w:val="002A3336"/>
    <w:rsid w:val="002A347B"/>
    <w:rsid w:val="002A3728"/>
    <w:rsid w:val="002A4457"/>
    <w:rsid w:val="002A4625"/>
    <w:rsid w:val="002A483E"/>
    <w:rsid w:val="002A50EE"/>
    <w:rsid w:val="002A5177"/>
    <w:rsid w:val="002A5242"/>
    <w:rsid w:val="002A5A4A"/>
    <w:rsid w:val="002A6994"/>
    <w:rsid w:val="002A6BBE"/>
    <w:rsid w:val="002A6D04"/>
    <w:rsid w:val="002A7C14"/>
    <w:rsid w:val="002A7CDD"/>
    <w:rsid w:val="002B04B1"/>
    <w:rsid w:val="002B164A"/>
    <w:rsid w:val="002B1B78"/>
    <w:rsid w:val="002B2C96"/>
    <w:rsid w:val="002B2CDC"/>
    <w:rsid w:val="002B3019"/>
    <w:rsid w:val="002B38E5"/>
    <w:rsid w:val="002B3DA1"/>
    <w:rsid w:val="002B49C9"/>
    <w:rsid w:val="002B4E89"/>
    <w:rsid w:val="002B615E"/>
    <w:rsid w:val="002B6CA1"/>
    <w:rsid w:val="002B6CF4"/>
    <w:rsid w:val="002B73DF"/>
    <w:rsid w:val="002B7FED"/>
    <w:rsid w:val="002C11FB"/>
    <w:rsid w:val="002C1798"/>
    <w:rsid w:val="002C2186"/>
    <w:rsid w:val="002C3A82"/>
    <w:rsid w:val="002C3FE9"/>
    <w:rsid w:val="002C435A"/>
    <w:rsid w:val="002C4533"/>
    <w:rsid w:val="002C5C95"/>
    <w:rsid w:val="002C5DD5"/>
    <w:rsid w:val="002C617D"/>
    <w:rsid w:val="002C681A"/>
    <w:rsid w:val="002D0019"/>
    <w:rsid w:val="002D0744"/>
    <w:rsid w:val="002D15C1"/>
    <w:rsid w:val="002D1775"/>
    <w:rsid w:val="002D1D81"/>
    <w:rsid w:val="002D1E67"/>
    <w:rsid w:val="002D29FD"/>
    <w:rsid w:val="002D3101"/>
    <w:rsid w:val="002D320B"/>
    <w:rsid w:val="002D336A"/>
    <w:rsid w:val="002D3C22"/>
    <w:rsid w:val="002D4C02"/>
    <w:rsid w:val="002D4C08"/>
    <w:rsid w:val="002D4CE9"/>
    <w:rsid w:val="002D77C7"/>
    <w:rsid w:val="002D79DF"/>
    <w:rsid w:val="002D7A75"/>
    <w:rsid w:val="002D7BDA"/>
    <w:rsid w:val="002E0338"/>
    <w:rsid w:val="002E0C52"/>
    <w:rsid w:val="002E0E0B"/>
    <w:rsid w:val="002E169D"/>
    <w:rsid w:val="002E1B6A"/>
    <w:rsid w:val="002E1E2A"/>
    <w:rsid w:val="002E2320"/>
    <w:rsid w:val="002E348C"/>
    <w:rsid w:val="002E3A38"/>
    <w:rsid w:val="002E431F"/>
    <w:rsid w:val="002E57DB"/>
    <w:rsid w:val="002E5C32"/>
    <w:rsid w:val="002E6091"/>
    <w:rsid w:val="002E6746"/>
    <w:rsid w:val="002E6972"/>
    <w:rsid w:val="002F0A99"/>
    <w:rsid w:val="002F1B8D"/>
    <w:rsid w:val="002F263D"/>
    <w:rsid w:val="002F2A7F"/>
    <w:rsid w:val="002F3EBB"/>
    <w:rsid w:val="002F499C"/>
    <w:rsid w:val="002F580F"/>
    <w:rsid w:val="002F61B6"/>
    <w:rsid w:val="002F6702"/>
    <w:rsid w:val="002F6771"/>
    <w:rsid w:val="002F77AB"/>
    <w:rsid w:val="00300380"/>
    <w:rsid w:val="00300A8F"/>
    <w:rsid w:val="00300CEC"/>
    <w:rsid w:val="00301894"/>
    <w:rsid w:val="003029FB"/>
    <w:rsid w:val="00302B42"/>
    <w:rsid w:val="00302C77"/>
    <w:rsid w:val="003033A8"/>
    <w:rsid w:val="00303750"/>
    <w:rsid w:val="00303C73"/>
    <w:rsid w:val="003057EC"/>
    <w:rsid w:val="00305912"/>
    <w:rsid w:val="00307231"/>
    <w:rsid w:val="00307428"/>
    <w:rsid w:val="00307AC8"/>
    <w:rsid w:val="00310642"/>
    <w:rsid w:val="003134B8"/>
    <w:rsid w:val="00314573"/>
    <w:rsid w:val="00315137"/>
    <w:rsid w:val="0031603B"/>
    <w:rsid w:val="003208AC"/>
    <w:rsid w:val="003218EE"/>
    <w:rsid w:val="00321C26"/>
    <w:rsid w:val="00322577"/>
    <w:rsid w:val="0032341E"/>
    <w:rsid w:val="0032377E"/>
    <w:rsid w:val="00323996"/>
    <w:rsid w:val="00324E40"/>
    <w:rsid w:val="00325A34"/>
    <w:rsid w:val="00325C41"/>
    <w:rsid w:val="003260DF"/>
    <w:rsid w:val="003264F2"/>
    <w:rsid w:val="00326AC0"/>
    <w:rsid w:val="00326D98"/>
    <w:rsid w:val="00327DC5"/>
    <w:rsid w:val="00330714"/>
    <w:rsid w:val="00330A9E"/>
    <w:rsid w:val="003317E5"/>
    <w:rsid w:val="003325B7"/>
    <w:rsid w:val="003330BD"/>
    <w:rsid w:val="00333B3D"/>
    <w:rsid w:val="003350F8"/>
    <w:rsid w:val="003355E4"/>
    <w:rsid w:val="00335B8D"/>
    <w:rsid w:val="00335BEF"/>
    <w:rsid w:val="0033625A"/>
    <w:rsid w:val="00336EBA"/>
    <w:rsid w:val="0034051C"/>
    <w:rsid w:val="003407F4"/>
    <w:rsid w:val="0034109E"/>
    <w:rsid w:val="0034330B"/>
    <w:rsid w:val="00343B84"/>
    <w:rsid w:val="00343C71"/>
    <w:rsid w:val="00343CB2"/>
    <w:rsid w:val="003442F7"/>
    <w:rsid w:val="00344750"/>
    <w:rsid w:val="003448B6"/>
    <w:rsid w:val="003458A1"/>
    <w:rsid w:val="00345DC1"/>
    <w:rsid w:val="0034606D"/>
    <w:rsid w:val="00346983"/>
    <w:rsid w:val="003503C3"/>
    <w:rsid w:val="00350DB9"/>
    <w:rsid w:val="00351FB3"/>
    <w:rsid w:val="00352B7B"/>
    <w:rsid w:val="00352D8D"/>
    <w:rsid w:val="00353411"/>
    <w:rsid w:val="00354CAD"/>
    <w:rsid w:val="003554B3"/>
    <w:rsid w:val="00355F45"/>
    <w:rsid w:val="00356EF7"/>
    <w:rsid w:val="00357567"/>
    <w:rsid w:val="003578E5"/>
    <w:rsid w:val="00360415"/>
    <w:rsid w:val="00361C25"/>
    <w:rsid w:val="003627FE"/>
    <w:rsid w:val="00362E82"/>
    <w:rsid w:val="00363722"/>
    <w:rsid w:val="00363EA9"/>
    <w:rsid w:val="003647B0"/>
    <w:rsid w:val="00364A83"/>
    <w:rsid w:val="00364EDA"/>
    <w:rsid w:val="00365056"/>
    <w:rsid w:val="0036552D"/>
    <w:rsid w:val="00365CC1"/>
    <w:rsid w:val="00366127"/>
    <w:rsid w:val="00366AB7"/>
    <w:rsid w:val="00367475"/>
    <w:rsid w:val="0036768A"/>
    <w:rsid w:val="003707E4"/>
    <w:rsid w:val="00370BF6"/>
    <w:rsid w:val="00371474"/>
    <w:rsid w:val="0037156D"/>
    <w:rsid w:val="003726FC"/>
    <w:rsid w:val="00372D94"/>
    <w:rsid w:val="00373180"/>
    <w:rsid w:val="003732EE"/>
    <w:rsid w:val="00373E6B"/>
    <w:rsid w:val="00374146"/>
    <w:rsid w:val="00374D09"/>
    <w:rsid w:val="003753B3"/>
    <w:rsid w:val="003757DA"/>
    <w:rsid w:val="00375862"/>
    <w:rsid w:val="00375F16"/>
    <w:rsid w:val="003761D1"/>
    <w:rsid w:val="003766EB"/>
    <w:rsid w:val="0037728D"/>
    <w:rsid w:val="00377BC7"/>
    <w:rsid w:val="0038003E"/>
    <w:rsid w:val="003802E4"/>
    <w:rsid w:val="00380DD8"/>
    <w:rsid w:val="003815C0"/>
    <w:rsid w:val="0038160C"/>
    <w:rsid w:val="00382576"/>
    <w:rsid w:val="003828BA"/>
    <w:rsid w:val="003831DC"/>
    <w:rsid w:val="00383836"/>
    <w:rsid w:val="00383A70"/>
    <w:rsid w:val="003854B8"/>
    <w:rsid w:val="00385759"/>
    <w:rsid w:val="00386212"/>
    <w:rsid w:val="0038626A"/>
    <w:rsid w:val="003877D9"/>
    <w:rsid w:val="0039013D"/>
    <w:rsid w:val="00390A5A"/>
    <w:rsid w:val="00391A2A"/>
    <w:rsid w:val="00391AD4"/>
    <w:rsid w:val="00391D93"/>
    <w:rsid w:val="003927ED"/>
    <w:rsid w:val="003928C1"/>
    <w:rsid w:val="00392964"/>
    <w:rsid w:val="00392AC2"/>
    <w:rsid w:val="003932CF"/>
    <w:rsid w:val="003945AC"/>
    <w:rsid w:val="003947B3"/>
    <w:rsid w:val="003953E2"/>
    <w:rsid w:val="00396110"/>
    <w:rsid w:val="0039674D"/>
    <w:rsid w:val="00396F9C"/>
    <w:rsid w:val="00397311"/>
    <w:rsid w:val="00397461"/>
    <w:rsid w:val="00397516"/>
    <w:rsid w:val="00397AD6"/>
    <w:rsid w:val="00397D3E"/>
    <w:rsid w:val="003A13B9"/>
    <w:rsid w:val="003A17F6"/>
    <w:rsid w:val="003A303F"/>
    <w:rsid w:val="003A3886"/>
    <w:rsid w:val="003A3E39"/>
    <w:rsid w:val="003A527B"/>
    <w:rsid w:val="003A540E"/>
    <w:rsid w:val="003A565F"/>
    <w:rsid w:val="003A5895"/>
    <w:rsid w:val="003A5F16"/>
    <w:rsid w:val="003A603D"/>
    <w:rsid w:val="003A71B8"/>
    <w:rsid w:val="003A7800"/>
    <w:rsid w:val="003A799F"/>
    <w:rsid w:val="003B0C01"/>
    <w:rsid w:val="003B11D5"/>
    <w:rsid w:val="003B1216"/>
    <w:rsid w:val="003B121A"/>
    <w:rsid w:val="003B187F"/>
    <w:rsid w:val="003B1B12"/>
    <w:rsid w:val="003B1EC3"/>
    <w:rsid w:val="003B2D31"/>
    <w:rsid w:val="003B2F8B"/>
    <w:rsid w:val="003B4329"/>
    <w:rsid w:val="003B4E74"/>
    <w:rsid w:val="003B54D3"/>
    <w:rsid w:val="003B6524"/>
    <w:rsid w:val="003B6970"/>
    <w:rsid w:val="003B71CD"/>
    <w:rsid w:val="003B71F9"/>
    <w:rsid w:val="003B72D1"/>
    <w:rsid w:val="003B73BE"/>
    <w:rsid w:val="003B75C8"/>
    <w:rsid w:val="003C044C"/>
    <w:rsid w:val="003C1BEB"/>
    <w:rsid w:val="003C1F2D"/>
    <w:rsid w:val="003C2BE7"/>
    <w:rsid w:val="003C2F4D"/>
    <w:rsid w:val="003C4774"/>
    <w:rsid w:val="003C4E6E"/>
    <w:rsid w:val="003C550D"/>
    <w:rsid w:val="003C553E"/>
    <w:rsid w:val="003C56BD"/>
    <w:rsid w:val="003C5E9F"/>
    <w:rsid w:val="003C76D8"/>
    <w:rsid w:val="003D0988"/>
    <w:rsid w:val="003D0E90"/>
    <w:rsid w:val="003D1630"/>
    <w:rsid w:val="003D21F3"/>
    <w:rsid w:val="003D2AB3"/>
    <w:rsid w:val="003D2F0C"/>
    <w:rsid w:val="003D39C1"/>
    <w:rsid w:val="003D3B9E"/>
    <w:rsid w:val="003D3DD7"/>
    <w:rsid w:val="003D514F"/>
    <w:rsid w:val="003D590A"/>
    <w:rsid w:val="003D5A39"/>
    <w:rsid w:val="003D5D74"/>
    <w:rsid w:val="003D67F7"/>
    <w:rsid w:val="003D6D1F"/>
    <w:rsid w:val="003D6F0B"/>
    <w:rsid w:val="003D752B"/>
    <w:rsid w:val="003E079C"/>
    <w:rsid w:val="003E08B6"/>
    <w:rsid w:val="003E2823"/>
    <w:rsid w:val="003E2F65"/>
    <w:rsid w:val="003E3540"/>
    <w:rsid w:val="003E3E2A"/>
    <w:rsid w:val="003E4046"/>
    <w:rsid w:val="003E6646"/>
    <w:rsid w:val="003E6760"/>
    <w:rsid w:val="003E72BC"/>
    <w:rsid w:val="003E73A6"/>
    <w:rsid w:val="003E7751"/>
    <w:rsid w:val="003E77E7"/>
    <w:rsid w:val="003F0A1C"/>
    <w:rsid w:val="003F0E5B"/>
    <w:rsid w:val="003F1727"/>
    <w:rsid w:val="003F2644"/>
    <w:rsid w:val="003F34B9"/>
    <w:rsid w:val="003F35D7"/>
    <w:rsid w:val="003F58E3"/>
    <w:rsid w:val="003F61B7"/>
    <w:rsid w:val="003F6CE8"/>
    <w:rsid w:val="003F6DA2"/>
    <w:rsid w:val="003F77B1"/>
    <w:rsid w:val="003F7E1D"/>
    <w:rsid w:val="00400B17"/>
    <w:rsid w:val="00401678"/>
    <w:rsid w:val="00401893"/>
    <w:rsid w:val="00401C36"/>
    <w:rsid w:val="00404535"/>
    <w:rsid w:val="004045F8"/>
    <w:rsid w:val="00404CB4"/>
    <w:rsid w:val="00406597"/>
    <w:rsid w:val="004065A0"/>
    <w:rsid w:val="004065B3"/>
    <w:rsid w:val="00406B06"/>
    <w:rsid w:val="00406FE0"/>
    <w:rsid w:val="00407A57"/>
    <w:rsid w:val="00407DC3"/>
    <w:rsid w:val="00410753"/>
    <w:rsid w:val="004107A6"/>
    <w:rsid w:val="00410D94"/>
    <w:rsid w:val="00411240"/>
    <w:rsid w:val="0041184D"/>
    <w:rsid w:val="00411EF9"/>
    <w:rsid w:val="00413DD2"/>
    <w:rsid w:val="00414CFB"/>
    <w:rsid w:val="00414D2B"/>
    <w:rsid w:val="00416628"/>
    <w:rsid w:val="004172E6"/>
    <w:rsid w:val="00417A38"/>
    <w:rsid w:val="00417AB8"/>
    <w:rsid w:val="00417BC3"/>
    <w:rsid w:val="00420510"/>
    <w:rsid w:val="00421F04"/>
    <w:rsid w:val="0042247D"/>
    <w:rsid w:val="00423D66"/>
    <w:rsid w:val="00424018"/>
    <w:rsid w:val="004244FE"/>
    <w:rsid w:val="004249DA"/>
    <w:rsid w:val="00425D3B"/>
    <w:rsid w:val="004272EB"/>
    <w:rsid w:val="00427752"/>
    <w:rsid w:val="004277E8"/>
    <w:rsid w:val="00427E59"/>
    <w:rsid w:val="00430D66"/>
    <w:rsid w:val="00430DF5"/>
    <w:rsid w:val="00431522"/>
    <w:rsid w:val="00431957"/>
    <w:rsid w:val="00431E3A"/>
    <w:rsid w:val="00432EFE"/>
    <w:rsid w:val="004336BF"/>
    <w:rsid w:val="00434336"/>
    <w:rsid w:val="00434714"/>
    <w:rsid w:val="0043484C"/>
    <w:rsid w:val="00434C83"/>
    <w:rsid w:val="0043540B"/>
    <w:rsid w:val="00435FC6"/>
    <w:rsid w:val="004369AD"/>
    <w:rsid w:val="00436A6F"/>
    <w:rsid w:val="00436F17"/>
    <w:rsid w:val="00437EBA"/>
    <w:rsid w:val="0044164E"/>
    <w:rsid w:val="0044251F"/>
    <w:rsid w:val="00442632"/>
    <w:rsid w:val="0044283C"/>
    <w:rsid w:val="00442C9A"/>
    <w:rsid w:val="004432D7"/>
    <w:rsid w:val="0044360A"/>
    <w:rsid w:val="004437EC"/>
    <w:rsid w:val="00444C35"/>
    <w:rsid w:val="0044540C"/>
    <w:rsid w:val="00445EB7"/>
    <w:rsid w:val="00445EF6"/>
    <w:rsid w:val="0044619F"/>
    <w:rsid w:val="0044640A"/>
    <w:rsid w:val="00446AA0"/>
    <w:rsid w:val="00446B8B"/>
    <w:rsid w:val="00447812"/>
    <w:rsid w:val="0045005D"/>
    <w:rsid w:val="00450D69"/>
    <w:rsid w:val="00450FB8"/>
    <w:rsid w:val="004511BF"/>
    <w:rsid w:val="004512CD"/>
    <w:rsid w:val="0045151E"/>
    <w:rsid w:val="0045213C"/>
    <w:rsid w:val="0045215B"/>
    <w:rsid w:val="004527B0"/>
    <w:rsid w:val="00452B33"/>
    <w:rsid w:val="00452E1C"/>
    <w:rsid w:val="00455751"/>
    <w:rsid w:val="00456459"/>
    <w:rsid w:val="004569FB"/>
    <w:rsid w:val="00457A93"/>
    <w:rsid w:val="00457D8E"/>
    <w:rsid w:val="00457E1B"/>
    <w:rsid w:val="00457E83"/>
    <w:rsid w:val="0046063A"/>
    <w:rsid w:val="004622F2"/>
    <w:rsid w:val="00462795"/>
    <w:rsid w:val="0046293D"/>
    <w:rsid w:val="00462993"/>
    <w:rsid w:val="0046337D"/>
    <w:rsid w:val="004635F9"/>
    <w:rsid w:val="004660F1"/>
    <w:rsid w:val="0046617B"/>
    <w:rsid w:val="0046675B"/>
    <w:rsid w:val="004675A7"/>
    <w:rsid w:val="00467A83"/>
    <w:rsid w:val="00471740"/>
    <w:rsid w:val="00471B1F"/>
    <w:rsid w:val="004728FF"/>
    <w:rsid w:val="004733E9"/>
    <w:rsid w:val="0047353F"/>
    <w:rsid w:val="00474A8E"/>
    <w:rsid w:val="00476181"/>
    <w:rsid w:val="004766A4"/>
    <w:rsid w:val="00476DE7"/>
    <w:rsid w:val="00476E30"/>
    <w:rsid w:val="00477956"/>
    <w:rsid w:val="00480708"/>
    <w:rsid w:val="00480E5D"/>
    <w:rsid w:val="004817AE"/>
    <w:rsid w:val="00482823"/>
    <w:rsid w:val="00484037"/>
    <w:rsid w:val="0048406D"/>
    <w:rsid w:val="004843F9"/>
    <w:rsid w:val="004867A1"/>
    <w:rsid w:val="00486FAE"/>
    <w:rsid w:val="0048767F"/>
    <w:rsid w:val="004877C0"/>
    <w:rsid w:val="0049028A"/>
    <w:rsid w:val="00490689"/>
    <w:rsid w:val="00490BAC"/>
    <w:rsid w:val="00491E99"/>
    <w:rsid w:val="004926A0"/>
    <w:rsid w:val="00493065"/>
    <w:rsid w:val="00493627"/>
    <w:rsid w:val="00493952"/>
    <w:rsid w:val="004939A8"/>
    <w:rsid w:val="00494E7F"/>
    <w:rsid w:val="00495608"/>
    <w:rsid w:val="00495F99"/>
    <w:rsid w:val="0049631A"/>
    <w:rsid w:val="00496ACE"/>
    <w:rsid w:val="004A08F0"/>
    <w:rsid w:val="004A0F96"/>
    <w:rsid w:val="004A0F97"/>
    <w:rsid w:val="004A1C12"/>
    <w:rsid w:val="004A207A"/>
    <w:rsid w:val="004A3FC5"/>
    <w:rsid w:val="004A46F0"/>
    <w:rsid w:val="004A47E2"/>
    <w:rsid w:val="004A6311"/>
    <w:rsid w:val="004A6580"/>
    <w:rsid w:val="004A6A6A"/>
    <w:rsid w:val="004A75BB"/>
    <w:rsid w:val="004A78D5"/>
    <w:rsid w:val="004A7C85"/>
    <w:rsid w:val="004B08D5"/>
    <w:rsid w:val="004B0944"/>
    <w:rsid w:val="004B0D4C"/>
    <w:rsid w:val="004B115B"/>
    <w:rsid w:val="004B1296"/>
    <w:rsid w:val="004B1A04"/>
    <w:rsid w:val="004B1F5D"/>
    <w:rsid w:val="004B2041"/>
    <w:rsid w:val="004B2058"/>
    <w:rsid w:val="004B2343"/>
    <w:rsid w:val="004B2FDC"/>
    <w:rsid w:val="004B30C4"/>
    <w:rsid w:val="004B46C1"/>
    <w:rsid w:val="004B5722"/>
    <w:rsid w:val="004B64FE"/>
    <w:rsid w:val="004B6A6D"/>
    <w:rsid w:val="004B70BB"/>
    <w:rsid w:val="004B73EE"/>
    <w:rsid w:val="004C0323"/>
    <w:rsid w:val="004C03C4"/>
    <w:rsid w:val="004C0AA2"/>
    <w:rsid w:val="004C1238"/>
    <w:rsid w:val="004C15B4"/>
    <w:rsid w:val="004C1DDC"/>
    <w:rsid w:val="004C27E3"/>
    <w:rsid w:val="004C2BAB"/>
    <w:rsid w:val="004C37A8"/>
    <w:rsid w:val="004C4667"/>
    <w:rsid w:val="004C4B96"/>
    <w:rsid w:val="004C5CD0"/>
    <w:rsid w:val="004C5F0E"/>
    <w:rsid w:val="004C5F45"/>
    <w:rsid w:val="004C616A"/>
    <w:rsid w:val="004C667B"/>
    <w:rsid w:val="004C6883"/>
    <w:rsid w:val="004D034D"/>
    <w:rsid w:val="004D0D4C"/>
    <w:rsid w:val="004D4865"/>
    <w:rsid w:val="004D4FF0"/>
    <w:rsid w:val="004D5423"/>
    <w:rsid w:val="004D545A"/>
    <w:rsid w:val="004D586F"/>
    <w:rsid w:val="004D6070"/>
    <w:rsid w:val="004D68C3"/>
    <w:rsid w:val="004D6B95"/>
    <w:rsid w:val="004D6D72"/>
    <w:rsid w:val="004D7BE2"/>
    <w:rsid w:val="004E071F"/>
    <w:rsid w:val="004E0971"/>
    <w:rsid w:val="004E0AAA"/>
    <w:rsid w:val="004E0D01"/>
    <w:rsid w:val="004E2045"/>
    <w:rsid w:val="004E2300"/>
    <w:rsid w:val="004E27A2"/>
    <w:rsid w:val="004E27D6"/>
    <w:rsid w:val="004E2EE6"/>
    <w:rsid w:val="004E3041"/>
    <w:rsid w:val="004E36DC"/>
    <w:rsid w:val="004E3D50"/>
    <w:rsid w:val="004E3F81"/>
    <w:rsid w:val="004E6321"/>
    <w:rsid w:val="004E6DBD"/>
    <w:rsid w:val="004E7742"/>
    <w:rsid w:val="004E78CF"/>
    <w:rsid w:val="004E7FDE"/>
    <w:rsid w:val="004F075C"/>
    <w:rsid w:val="004F078D"/>
    <w:rsid w:val="004F08AF"/>
    <w:rsid w:val="004F0A7B"/>
    <w:rsid w:val="004F12BF"/>
    <w:rsid w:val="004F1FC8"/>
    <w:rsid w:val="004F22BB"/>
    <w:rsid w:val="004F2C1C"/>
    <w:rsid w:val="004F3833"/>
    <w:rsid w:val="004F3C70"/>
    <w:rsid w:val="004F4AFE"/>
    <w:rsid w:val="004F5064"/>
    <w:rsid w:val="004F5603"/>
    <w:rsid w:val="004F59B3"/>
    <w:rsid w:val="004F7314"/>
    <w:rsid w:val="004F7924"/>
    <w:rsid w:val="005003E4"/>
    <w:rsid w:val="005006E3"/>
    <w:rsid w:val="00500830"/>
    <w:rsid w:val="00501E5E"/>
    <w:rsid w:val="0050282B"/>
    <w:rsid w:val="00504940"/>
    <w:rsid w:val="005053EE"/>
    <w:rsid w:val="00505A85"/>
    <w:rsid w:val="00505AFB"/>
    <w:rsid w:val="005066EA"/>
    <w:rsid w:val="00507337"/>
    <w:rsid w:val="005073C2"/>
    <w:rsid w:val="005074F1"/>
    <w:rsid w:val="00507F90"/>
    <w:rsid w:val="005100B1"/>
    <w:rsid w:val="005104CB"/>
    <w:rsid w:val="005109B5"/>
    <w:rsid w:val="00510F51"/>
    <w:rsid w:val="005110C5"/>
    <w:rsid w:val="00512918"/>
    <w:rsid w:val="005132F9"/>
    <w:rsid w:val="00514C1A"/>
    <w:rsid w:val="0051540D"/>
    <w:rsid w:val="00515EA4"/>
    <w:rsid w:val="00516915"/>
    <w:rsid w:val="00516C58"/>
    <w:rsid w:val="00516CE0"/>
    <w:rsid w:val="00516D13"/>
    <w:rsid w:val="0051702D"/>
    <w:rsid w:val="00520E37"/>
    <w:rsid w:val="005211D6"/>
    <w:rsid w:val="00521563"/>
    <w:rsid w:val="005218AB"/>
    <w:rsid w:val="00521A9A"/>
    <w:rsid w:val="00521CC2"/>
    <w:rsid w:val="0052210D"/>
    <w:rsid w:val="005225AC"/>
    <w:rsid w:val="00523463"/>
    <w:rsid w:val="00523BD1"/>
    <w:rsid w:val="00523D6E"/>
    <w:rsid w:val="00524456"/>
    <w:rsid w:val="005246DE"/>
    <w:rsid w:val="00525991"/>
    <w:rsid w:val="00525A46"/>
    <w:rsid w:val="00525D38"/>
    <w:rsid w:val="005277E1"/>
    <w:rsid w:val="00527B06"/>
    <w:rsid w:val="00527D00"/>
    <w:rsid w:val="00530BAA"/>
    <w:rsid w:val="00531178"/>
    <w:rsid w:val="00531831"/>
    <w:rsid w:val="00531896"/>
    <w:rsid w:val="005319A9"/>
    <w:rsid w:val="00531A17"/>
    <w:rsid w:val="00531DEE"/>
    <w:rsid w:val="00531F48"/>
    <w:rsid w:val="005322B7"/>
    <w:rsid w:val="00533449"/>
    <w:rsid w:val="00533C7D"/>
    <w:rsid w:val="005341F8"/>
    <w:rsid w:val="0053443D"/>
    <w:rsid w:val="00534CEA"/>
    <w:rsid w:val="0053540E"/>
    <w:rsid w:val="0053621C"/>
    <w:rsid w:val="00536BDE"/>
    <w:rsid w:val="0053788F"/>
    <w:rsid w:val="00540E28"/>
    <w:rsid w:val="00541FAB"/>
    <w:rsid w:val="005420A1"/>
    <w:rsid w:val="00542848"/>
    <w:rsid w:val="00542D05"/>
    <w:rsid w:val="005437CA"/>
    <w:rsid w:val="00544CDA"/>
    <w:rsid w:val="00545343"/>
    <w:rsid w:val="00546ABC"/>
    <w:rsid w:val="00546AFF"/>
    <w:rsid w:val="0054705C"/>
    <w:rsid w:val="005474EE"/>
    <w:rsid w:val="0054759B"/>
    <w:rsid w:val="005475AD"/>
    <w:rsid w:val="00547957"/>
    <w:rsid w:val="00547B15"/>
    <w:rsid w:val="00547B29"/>
    <w:rsid w:val="005521BF"/>
    <w:rsid w:val="00552E76"/>
    <w:rsid w:val="005534E5"/>
    <w:rsid w:val="00553734"/>
    <w:rsid w:val="00554021"/>
    <w:rsid w:val="00554593"/>
    <w:rsid w:val="0055512E"/>
    <w:rsid w:val="00555326"/>
    <w:rsid w:val="0055584E"/>
    <w:rsid w:val="005565E9"/>
    <w:rsid w:val="0055770F"/>
    <w:rsid w:val="005578A2"/>
    <w:rsid w:val="00557A33"/>
    <w:rsid w:val="00561C8D"/>
    <w:rsid w:val="00562596"/>
    <w:rsid w:val="00562B62"/>
    <w:rsid w:val="00562B96"/>
    <w:rsid w:val="00562D71"/>
    <w:rsid w:val="005636E5"/>
    <w:rsid w:val="00563F43"/>
    <w:rsid w:val="0056440E"/>
    <w:rsid w:val="00564FCD"/>
    <w:rsid w:val="00565554"/>
    <w:rsid w:val="00565C35"/>
    <w:rsid w:val="0056688D"/>
    <w:rsid w:val="005674E3"/>
    <w:rsid w:val="00567D1E"/>
    <w:rsid w:val="00570298"/>
    <w:rsid w:val="005713DA"/>
    <w:rsid w:val="005716C2"/>
    <w:rsid w:val="00571908"/>
    <w:rsid w:val="00571C7F"/>
    <w:rsid w:val="00573091"/>
    <w:rsid w:val="00573871"/>
    <w:rsid w:val="00574E4B"/>
    <w:rsid w:val="005755FA"/>
    <w:rsid w:val="00575A3A"/>
    <w:rsid w:val="00576EF8"/>
    <w:rsid w:val="00577233"/>
    <w:rsid w:val="0057756A"/>
    <w:rsid w:val="00577574"/>
    <w:rsid w:val="00577DCD"/>
    <w:rsid w:val="005803CC"/>
    <w:rsid w:val="0058176A"/>
    <w:rsid w:val="00581EF1"/>
    <w:rsid w:val="0058218B"/>
    <w:rsid w:val="00582360"/>
    <w:rsid w:val="00582C00"/>
    <w:rsid w:val="00582F95"/>
    <w:rsid w:val="00583273"/>
    <w:rsid w:val="0058432B"/>
    <w:rsid w:val="00584E7B"/>
    <w:rsid w:val="00585C2F"/>
    <w:rsid w:val="00587270"/>
    <w:rsid w:val="005872D9"/>
    <w:rsid w:val="00587983"/>
    <w:rsid w:val="00587A76"/>
    <w:rsid w:val="00590263"/>
    <w:rsid w:val="005916F8"/>
    <w:rsid w:val="005922A9"/>
    <w:rsid w:val="005925B3"/>
    <w:rsid w:val="00592AAF"/>
    <w:rsid w:val="00593EE5"/>
    <w:rsid w:val="00593F15"/>
    <w:rsid w:val="005941D5"/>
    <w:rsid w:val="00594ED3"/>
    <w:rsid w:val="0059586A"/>
    <w:rsid w:val="00595DE8"/>
    <w:rsid w:val="00595F0E"/>
    <w:rsid w:val="00596BC1"/>
    <w:rsid w:val="00597960"/>
    <w:rsid w:val="005A0F47"/>
    <w:rsid w:val="005A1211"/>
    <w:rsid w:val="005A1340"/>
    <w:rsid w:val="005A1A7E"/>
    <w:rsid w:val="005A1AE4"/>
    <w:rsid w:val="005A24C2"/>
    <w:rsid w:val="005A282E"/>
    <w:rsid w:val="005A2946"/>
    <w:rsid w:val="005A2B9A"/>
    <w:rsid w:val="005A2F06"/>
    <w:rsid w:val="005A2FE9"/>
    <w:rsid w:val="005A2FED"/>
    <w:rsid w:val="005A3436"/>
    <w:rsid w:val="005A3AB8"/>
    <w:rsid w:val="005A3E03"/>
    <w:rsid w:val="005A410D"/>
    <w:rsid w:val="005A568A"/>
    <w:rsid w:val="005A5F93"/>
    <w:rsid w:val="005A632D"/>
    <w:rsid w:val="005A68CF"/>
    <w:rsid w:val="005A6E9F"/>
    <w:rsid w:val="005A7C22"/>
    <w:rsid w:val="005A7D81"/>
    <w:rsid w:val="005B34C6"/>
    <w:rsid w:val="005B41F9"/>
    <w:rsid w:val="005B475C"/>
    <w:rsid w:val="005B4D42"/>
    <w:rsid w:val="005B50A5"/>
    <w:rsid w:val="005B510B"/>
    <w:rsid w:val="005B5ADC"/>
    <w:rsid w:val="005B6D30"/>
    <w:rsid w:val="005C0712"/>
    <w:rsid w:val="005C0F5F"/>
    <w:rsid w:val="005C1F43"/>
    <w:rsid w:val="005C2D93"/>
    <w:rsid w:val="005C32F4"/>
    <w:rsid w:val="005C373F"/>
    <w:rsid w:val="005C398E"/>
    <w:rsid w:val="005C3A44"/>
    <w:rsid w:val="005C3C0C"/>
    <w:rsid w:val="005C450F"/>
    <w:rsid w:val="005C45DF"/>
    <w:rsid w:val="005C49E0"/>
    <w:rsid w:val="005C5E4C"/>
    <w:rsid w:val="005C64B7"/>
    <w:rsid w:val="005C7D19"/>
    <w:rsid w:val="005D0CEE"/>
    <w:rsid w:val="005D1FF6"/>
    <w:rsid w:val="005D2301"/>
    <w:rsid w:val="005D25D6"/>
    <w:rsid w:val="005D2615"/>
    <w:rsid w:val="005D31DD"/>
    <w:rsid w:val="005D3CBD"/>
    <w:rsid w:val="005D517A"/>
    <w:rsid w:val="005D5B23"/>
    <w:rsid w:val="005D62C9"/>
    <w:rsid w:val="005D6453"/>
    <w:rsid w:val="005D6A72"/>
    <w:rsid w:val="005D6DD1"/>
    <w:rsid w:val="005D70D8"/>
    <w:rsid w:val="005D77F3"/>
    <w:rsid w:val="005D7F57"/>
    <w:rsid w:val="005E0441"/>
    <w:rsid w:val="005E04EF"/>
    <w:rsid w:val="005E0E45"/>
    <w:rsid w:val="005E1408"/>
    <w:rsid w:val="005E195C"/>
    <w:rsid w:val="005E2119"/>
    <w:rsid w:val="005E2430"/>
    <w:rsid w:val="005E330B"/>
    <w:rsid w:val="005E33EA"/>
    <w:rsid w:val="005E4352"/>
    <w:rsid w:val="005E4726"/>
    <w:rsid w:val="005E4D55"/>
    <w:rsid w:val="005E5789"/>
    <w:rsid w:val="005E6399"/>
    <w:rsid w:val="005E6442"/>
    <w:rsid w:val="005E799E"/>
    <w:rsid w:val="005E7C88"/>
    <w:rsid w:val="005E7EB1"/>
    <w:rsid w:val="005F02D1"/>
    <w:rsid w:val="005F05F4"/>
    <w:rsid w:val="005F2C07"/>
    <w:rsid w:val="005F365C"/>
    <w:rsid w:val="005F3D1B"/>
    <w:rsid w:val="005F5174"/>
    <w:rsid w:val="005F5639"/>
    <w:rsid w:val="005F5700"/>
    <w:rsid w:val="005F5C92"/>
    <w:rsid w:val="005F7574"/>
    <w:rsid w:val="005F774C"/>
    <w:rsid w:val="005F775C"/>
    <w:rsid w:val="005F7AC6"/>
    <w:rsid w:val="005F7E4B"/>
    <w:rsid w:val="006025C3"/>
    <w:rsid w:val="00602BBB"/>
    <w:rsid w:val="00603221"/>
    <w:rsid w:val="006034F3"/>
    <w:rsid w:val="0060390F"/>
    <w:rsid w:val="00605131"/>
    <w:rsid w:val="00605BCA"/>
    <w:rsid w:val="00606383"/>
    <w:rsid w:val="0060677F"/>
    <w:rsid w:val="00606918"/>
    <w:rsid w:val="0060774B"/>
    <w:rsid w:val="0061000C"/>
    <w:rsid w:val="00610794"/>
    <w:rsid w:val="00610BCF"/>
    <w:rsid w:val="00610F40"/>
    <w:rsid w:val="00611B81"/>
    <w:rsid w:val="006122BA"/>
    <w:rsid w:val="00612C24"/>
    <w:rsid w:val="00612EC5"/>
    <w:rsid w:val="00615E72"/>
    <w:rsid w:val="00616703"/>
    <w:rsid w:val="00616721"/>
    <w:rsid w:val="006168E0"/>
    <w:rsid w:val="00616B49"/>
    <w:rsid w:val="0061745D"/>
    <w:rsid w:val="0062089F"/>
    <w:rsid w:val="006210BB"/>
    <w:rsid w:val="0062137D"/>
    <w:rsid w:val="00621869"/>
    <w:rsid w:val="006221BB"/>
    <w:rsid w:val="006225BC"/>
    <w:rsid w:val="00622702"/>
    <w:rsid w:val="006229B3"/>
    <w:rsid w:val="00622DB9"/>
    <w:rsid w:val="00623CFF"/>
    <w:rsid w:val="00624E63"/>
    <w:rsid w:val="00624E71"/>
    <w:rsid w:val="0062582C"/>
    <w:rsid w:val="006258FA"/>
    <w:rsid w:val="00625B90"/>
    <w:rsid w:val="00627586"/>
    <w:rsid w:val="00627817"/>
    <w:rsid w:val="0062784C"/>
    <w:rsid w:val="00627CA8"/>
    <w:rsid w:val="00630089"/>
    <w:rsid w:val="00631D09"/>
    <w:rsid w:val="006322E8"/>
    <w:rsid w:val="006327FC"/>
    <w:rsid w:val="00632AFC"/>
    <w:rsid w:val="00633001"/>
    <w:rsid w:val="006330FD"/>
    <w:rsid w:val="006334A1"/>
    <w:rsid w:val="00633B82"/>
    <w:rsid w:val="00634094"/>
    <w:rsid w:val="00634A4F"/>
    <w:rsid w:val="0063644D"/>
    <w:rsid w:val="006377EB"/>
    <w:rsid w:val="006403D5"/>
    <w:rsid w:val="00640A26"/>
    <w:rsid w:val="00640DF8"/>
    <w:rsid w:val="0064116A"/>
    <w:rsid w:val="00641D84"/>
    <w:rsid w:val="0064208A"/>
    <w:rsid w:val="00642681"/>
    <w:rsid w:val="00642B2A"/>
    <w:rsid w:val="006441F0"/>
    <w:rsid w:val="006444BD"/>
    <w:rsid w:val="00644607"/>
    <w:rsid w:val="00644693"/>
    <w:rsid w:val="00644C57"/>
    <w:rsid w:val="00644DA2"/>
    <w:rsid w:val="00645402"/>
    <w:rsid w:val="00645953"/>
    <w:rsid w:val="00645D0C"/>
    <w:rsid w:val="00646C26"/>
    <w:rsid w:val="0064764E"/>
    <w:rsid w:val="00647823"/>
    <w:rsid w:val="006478BB"/>
    <w:rsid w:val="00647E01"/>
    <w:rsid w:val="00647E60"/>
    <w:rsid w:val="00647ED6"/>
    <w:rsid w:val="006500FF"/>
    <w:rsid w:val="0065127B"/>
    <w:rsid w:val="006514A0"/>
    <w:rsid w:val="006515F3"/>
    <w:rsid w:val="006523A6"/>
    <w:rsid w:val="006524A1"/>
    <w:rsid w:val="00652BEB"/>
    <w:rsid w:val="00653A51"/>
    <w:rsid w:val="006544D4"/>
    <w:rsid w:val="00654AEC"/>
    <w:rsid w:val="00655561"/>
    <w:rsid w:val="00655810"/>
    <w:rsid w:val="00655B64"/>
    <w:rsid w:val="00655D2A"/>
    <w:rsid w:val="00656554"/>
    <w:rsid w:val="00657384"/>
    <w:rsid w:val="00657474"/>
    <w:rsid w:val="00660961"/>
    <w:rsid w:val="00660AC1"/>
    <w:rsid w:val="0066181E"/>
    <w:rsid w:val="00661EC6"/>
    <w:rsid w:val="0066218E"/>
    <w:rsid w:val="006624BC"/>
    <w:rsid w:val="00662897"/>
    <w:rsid w:val="00662C27"/>
    <w:rsid w:val="0066377E"/>
    <w:rsid w:val="0066380B"/>
    <w:rsid w:val="00663F5C"/>
    <w:rsid w:val="006645A6"/>
    <w:rsid w:val="00664828"/>
    <w:rsid w:val="00664C00"/>
    <w:rsid w:val="0066546E"/>
    <w:rsid w:val="00665BCB"/>
    <w:rsid w:val="006669E5"/>
    <w:rsid w:val="00667818"/>
    <w:rsid w:val="00667977"/>
    <w:rsid w:val="006701D3"/>
    <w:rsid w:val="00671367"/>
    <w:rsid w:val="00675C8B"/>
    <w:rsid w:val="00675FC9"/>
    <w:rsid w:val="00676876"/>
    <w:rsid w:val="00677E1B"/>
    <w:rsid w:val="00677E3F"/>
    <w:rsid w:val="00682C48"/>
    <w:rsid w:val="00683424"/>
    <w:rsid w:val="00683754"/>
    <w:rsid w:val="00684EB7"/>
    <w:rsid w:val="00685A4C"/>
    <w:rsid w:val="00685B3B"/>
    <w:rsid w:val="00685D4A"/>
    <w:rsid w:val="00686295"/>
    <w:rsid w:val="00686B39"/>
    <w:rsid w:val="00686CF3"/>
    <w:rsid w:val="0068745D"/>
    <w:rsid w:val="00687938"/>
    <w:rsid w:val="00690AE5"/>
    <w:rsid w:val="00690C71"/>
    <w:rsid w:val="006914E5"/>
    <w:rsid w:val="00691871"/>
    <w:rsid w:val="00691947"/>
    <w:rsid w:val="00691C15"/>
    <w:rsid w:val="00691F1A"/>
    <w:rsid w:val="00692134"/>
    <w:rsid w:val="00694B65"/>
    <w:rsid w:val="00694DC5"/>
    <w:rsid w:val="006953AC"/>
    <w:rsid w:val="00695FC6"/>
    <w:rsid w:val="00696486"/>
    <w:rsid w:val="00697963"/>
    <w:rsid w:val="00697EDD"/>
    <w:rsid w:val="006A0DAA"/>
    <w:rsid w:val="006A1337"/>
    <w:rsid w:val="006A1746"/>
    <w:rsid w:val="006A2D2E"/>
    <w:rsid w:val="006A3336"/>
    <w:rsid w:val="006A3C5B"/>
    <w:rsid w:val="006A4292"/>
    <w:rsid w:val="006A55D4"/>
    <w:rsid w:val="006A5889"/>
    <w:rsid w:val="006A5FAE"/>
    <w:rsid w:val="006A6093"/>
    <w:rsid w:val="006A6583"/>
    <w:rsid w:val="006A748C"/>
    <w:rsid w:val="006A7AAC"/>
    <w:rsid w:val="006B08A9"/>
    <w:rsid w:val="006B15B8"/>
    <w:rsid w:val="006B1BC3"/>
    <w:rsid w:val="006B1D65"/>
    <w:rsid w:val="006B40C2"/>
    <w:rsid w:val="006B4A5D"/>
    <w:rsid w:val="006B52F6"/>
    <w:rsid w:val="006B554B"/>
    <w:rsid w:val="006B55AE"/>
    <w:rsid w:val="006B5BD2"/>
    <w:rsid w:val="006B5F7B"/>
    <w:rsid w:val="006B695C"/>
    <w:rsid w:val="006B6D76"/>
    <w:rsid w:val="006B7268"/>
    <w:rsid w:val="006C00A7"/>
    <w:rsid w:val="006C020C"/>
    <w:rsid w:val="006C0362"/>
    <w:rsid w:val="006C067F"/>
    <w:rsid w:val="006C0723"/>
    <w:rsid w:val="006C1E19"/>
    <w:rsid w:val="006C4871"/>
    <w:rsid w:val="006C4B05"/>
    <w:rsid w:val="006C50CD"/>
    <w:rsid w:val="006C5C0F"/>
    <w:rsid w:val="006C5E57"/>
    <w:rsid w:val="006C5FF3"/>
    <w:rsid w:val="006C6027"/>
    <w:rsid w:val="006C628F"/>
    <w:rsid w:val="006C6FE6"/>
    <w:rsid w:val="006C783A"/>
    <w:rsid w:val="006D0312"/>
    <w:rsid w:val="006D0845"/>
    <w:rsid w:val="006D08CE"/>
    <w:rsid w:val="006D0951"/>
    <w:rsid w:val="006D0C32"/>
    <w:rsid w:val="006D2B5D"/>
    <w:rsid w:val="006D2E66"/>
    <w:rsid w:val="006D367D"/>
    <w:rsid w:val="006D36BC"/>
    <w:rsid w:val="006D384E"/>
    <w:rsid w:val="006D48B9"/>
    <w:rsid w:val="006D5742"/>
    <w:rsid w:val="006D62CB"/>
    <w:rsid w:val="006D7A16"/>
    <w:rsid w:val="006E0354"/>
    <w:rsid w:val="006E0393"/>
    <w:rsid w:val="006E04CA"/>
    <w:rsid w:val="006E0546"/>
    <w:rsid w:val="006E155C"/>
    <w:rsid w:val="006E1A7D"/>
    <w:rsid w:val="006E2931"/>
    <w:rsid w:val="006E29CF"/>
    <w:rsid w:val="006E2CC0"/>
    <w:rsid w:val="006E3B8C"/>
    <w:rsid w:val="006E40D2"/>
    <w:rsid w:val="006E54E0"/>
    <w:rsid w:val="006E61CB"/>
    <w:rsid w:val="006E697C"/>
    <w:rsid w:val="006E71CA"/>
    <w:rsid w:val="006E73F6"/>
    <w:rsid w:val="006F02F4"/>
    <w:rsid w:val="006F0503"/>
    <w:rsid w:val="006F0B7A"/>
    <w:rsid w:val="006F0D86"/>
    <w:rsid w:val="006F106D"/>
    <w:rsid w:val="006F1E15"/>
    <w:rsid w:val="006F3B23"/>
    <w:rsid w:val="006F4121"/>
    <w:rsid w:val="006F4270"/>
    <w:rsid w:val="006F48E1"/>
    <w:rsid w:val="006F5F1F"/>
    <w:rsid w:val="006F6802"/>
    <w:rsid w:val="006F71AB"/>
    <w:rsid w:val="006F73E0"/>
    <w:rsid w:val="00700BA1"/>
    <w:rsid w:val="00701239"/>
    <w:rsid w:val="007022A7"/>
    <w:rsid w:val="007027B8"/>
    <w:rsid w:val="00702912"/>
    <w:rsid w:val="00702D6C"/>
    <w:rsid w:val="00703348"/>
    <w:rsid w:val="007044A7"/>
    <w:rsid w:val="0070479D"/>
    <w:rsid w:val="00704EDB"/>
    <w:rsid w:val="00704FE4"/>
    <w:rsid w:val="00705A17"/>
    <w:rsid w:val="007064D4"/>
    <w:rsid w:val="007071C1"/>
    <w:rsid w:val="007078AD"/>
    <w:rsid w:val="00710406"/>
    <w:rsid w:val="007110AB"/>
    <w:rsid w:val="00712133"/>
    <w:rsid w:val="00712306"/>
    <w:rsid w:val="00712373"/>
    <w:rsid w:val="00713656"/>
    <w:rsid w:val="00713834"/>
    <w:rsid w:val="00713B4B"/>
    <w:rsid w:val="00713B56"/>
    <w:rsid w:val="00714907"/>
    <w:rsid w:val="0071495D"/>
    <w:rsid w:val="00714AEA"/>
    <w:rsid w:val="00714CDA"/>
    <w:rsid w:val="00715BB7"/>
    <w:rsid w:val="00717500"/>
    <w:rsid w:val="00717D02"/>
    <w:rsid w:val="007210D1"/>
    <w:rsid w:val="0072116C"/>
    <w:rsid w:val="007213A3"/>
    <w:rsid w:val="0072253D"/>
    <w:rsid w:val="0072345F"/>
    <w:rsid w:val="007239E7"/>
    <w:rsid w:val="00724C79"/>
    <w:rsid w:val="00724D32"/>
    <w:rsid w:val="00724ED0"/>
    <w:rsid w:val="007263C2"/>
    <w:rsid w:val="007263FB"/>
    <w:rsid w:val="0072655A"/>
    <w:rsid w:val="00727E22"/>
    <w:rsid w:val="007303F1"/>
    <w:rsid w:val="007308C7"/>
    <w:rsid w:val="007309B5"/>
    <w:rsid w:val="00730AB1"/>
    <w:rsid w:val="00731362"/>
    <w:rsid w:val="00731759"/>
    <w:rsid w:val="00731B87"/>
    <w:rsid w:val="00732B12"/>
    <w:rsid w:val="007332D4"/>
    <w:rsid w:val="00733846"/>
    <w:rsid w:val="00734BA3"/>
    <w:rsid w:val="00734D92"/>
    <w:rsid w:val="007353A4"/>
    <w:rsid w:val="007357FE"/>
    <w:rsid w:val="00735955"/>
    <w:rsid w:val="00737269"/>
    <w:rsid w:val="00737AF3"/>
    <w:rsid w:val="0074080A"/>
    <w:rsid w:val="007413CE"/>
    <w:rsid w:val="007425ED"/>
    <w:rsid w:val="00743AA1"/>
    <w:rsid w:val="0074432A"/>
    <w:rsid w:val="00746921"/>
    <w:rsid w:val="00746A62"/>
    <w:rsid w:val="00746CFC"/>
    <w:rsid w:val="00751554"/>
    <w:rsid w:val="00751FC1"/>
    <w:rsid w:val="007520E4"/>
    <w:rsid w:val="0075226A"/>
    <w:rsid w:val="00752855"/>
    <w:rsid w:val="0075300B"/>
    <w:rsid w:val="007532E7"/>
    <w:rsid w:val="00753401"/>
    <w:rsid w:val="0075340D"/>
    <w:rsid w:val="007537E8"/>
    <w:rsid w:val="00753A26"/>
    <w:rsid w:val="00753DE7"/>
    <w:rsid w:val="0075441C"/>
    <w:rsid w:val="00755052"/>
    <w:rsid w:val="007559C1"/>
    <w:rsid w:val="00755CCF"/>
    <w:rsid w:val="007560A4"/>
    <w:rsid w:val="00756D73"/>
    <w:rsid w:val="007570A7"/>
    <w:rsid w:val="00757243"/>
    <w:rsid w:val="0076120F"/>
    <w:rsid w:val="00761640"/>
    <w:rsid w:val="00762110"/>
    <w:rsid w:val="00762256"/>
    <w:rsid w:val="007626A4"/>
    <w:rsid w:val="00762A61"/>
    <w:rsid w:val="00763182"/>
    <w:rsid w:val="00763621"/>
    <w:rsid w:val="00763F57"/>
    <w:rsid w:val="007642AE"/>
    <w:rsid w:val="00764ADA"/>
    <w:rsid w:val="00764B2C"/>
    <w:rsid w:val="00765668"/>
    <w:rsid w:val="00765682"/>
    <w:rsid w:val="00765C90"/>
    <w:rsid w:val="00766068"/>
    <w:rsid w:val="007672EB"/>
    <w:rsid w:val="007679C4"/>
    <w:rsid w:val="00770DCD"/>
    <w:rsid w:val="007723CC"/>
    <w:rsid w:val="007728EA"/>
    <w:rsid w:val="00773820"/>
    <w:rsid w:val="0077526E"/>
    <w:rsid w:val="00775E60"/>
    <w:rsid w:val="00775F98"/>
    <w:rsid w:val="00776300"/>
    <w:rsid w:val="00776C5D"/>
    <w:rsid w:val="00777287"/>
    <w:rsid w:val="00777466"/>
    <w:rsid w:val="00777C21"/>
    <w:rsid w:val="0078054E"/>
    <w:rsid w:val="00780556"/>
    <w:rsid w:val="00780A73"/>
    <w:rsid w:val="0078135A"/>
    <w:rsid w:val="00782A5B"/>
    <w:rsid w:val="00782E5C"/>
    <w:rsid w:val="00783742"/>
    <w:rsid w:val="00784C2F"/>
    <w:rsid w:val="00785218"/>
    <w:rsid w:val="00785232"/>
    <w:rsid w:val="007867B2"/>
    <w:rsid w:val="00786934"/>
    <w:rsid w:val="00787C3F"/>
    <w:rsid w:val="00790B00"/>
    <w:rsid w:val="00790D63"/>
    <w:rsid w:val="00791101"/>
    <w:rsid w:val="00791273"/>
    <w:rsid w:val="0079189D"/>
    <w:rsid w:val="00791A3C"/>
    <w:rsid w:val="00791BF7"/>
    <w:rsid w:val="00791F94"/>
    <w:rsid w:val="00792D1D"/>
    <w:rsid w:val="00793126"/>
    <w:rsid w:val="00793448"/>
    <w:rsid w:val="00793CC7"/>
    <w:rsid w:val="00793F72"/>
    <w:rsid w:val="00794A3A"/>
    <w:rsid w:val="00794D41"/>
    <w:rsid w:val="00795B89"/>
    <w:rsid w:val="00796AB7"/>
    <w:rsid w:val="00796EB3"/>
    <w:rsid w:val="00797F4B"/>
    <w:rsid w:val="007A0038"/>
    <w:rsid w:val="007A01D8"/>
    <w:rsid w:val="007A10D7"/>
    <w:rsid w:val="007A1965"/>
    <w:rsid w:val="007A1DFD"/>
    <w:rsid w:val="007A21C2"/>
    <w:rsid w:val="007A2FE5"/>
    <w:rsid w:val="007A31DC"/>
    <w:rsid w:val="007A35EA"/>
    <w:rsid w:val="007A391B"/>
    <w:rsid w:val="007A3CCC"/>
    <w:rsid w:val="007A4430"/>
    <w:rsid w:val="007A53B9"/>
    <w:rsid w:val="007A6008"/>
    <w:rsid w:val="007A636B"/>
    <w:rsid w:val="007A6DBC"/>
    <w:rsid w:val="007A7377"/>
    <w:rsid w:val="007A7EE1"/>
    <w:rsid w:val="007A7F48"/>
    <w:rsid w:val="007A7FD9"/>
    <w:rsid w:val="007B03A0"/>
    <w:rsid w:val="007B1AA8"/>
    <w:rsid w:val="007B2593"/>
    <w:rsid w:val="007B2A8D"/>
    <w:rsid w:val="007B2F43"/>
    <w:rsid w:val="007B36F7"/>
    <w:rsid w:val="007B38F8"/>
    <w:rsid w:val="007B3F61"/>
    <w:rsid w:val="007B50FA"/>
    <w:rsid w:val="007B5CC5"/>
    <w:rsid w:val="007B7076"/>
    <w:rsid w:val="007B70D4"/>
    <w:rsid w:val="007B7258"/>
    <w:rsid w:val="007B7FF5"/>
    <w:rsid w:val="007C27D2"/>
    <w:rsid w:val="007C284A"/>
    <w:rsid w:val="007C2F40"/>
    <w:rsid w:val="007C429A"/>
    <w:rsid w:val="007C46D0"/>
    <w:rsid w:val="007C4958"/>
    <w:rsid w:val="007C4BF2"/>
    <w:rsid w:val="007C508F"/>
    <w:rsid w:val="007C5107"/>
    <w:rsid w:val="007C5447"/>
    <w:rsid w:val="007C62AB"/>
    <w:rsid w:val="007C67AF"/>
    <w:rsid w:val="007C6C5F"/>
    <w:rsid w:val="007C6C82"/>
    <w:rsid w:val="007C70D6"/>
    <w:rsid w:val="007C7112"/>
    <w:rsid w:val="007C7442"/>
    <w:rsid w:val="007C794D"/>
    <w:rsid w:val="007C7A7F"/>
    <w:rsid w:val="007C7D0F"/>
    <w:rsid w:val="007C7D2B"/>
    <w:rsid w:val="007D0382"/>
    <w:rsid w:val="007D1A6A"/>
    <w:rsid w:val="007D1E88"/>
    <w:rsid w:val="007D2347"/>
    <w:rsid w:val="007D2642"/>
    <w:rsid w:val="007D4961"/>
    <w:rsid w:val="007D50EA"/>
    <w:rsid w:val="007D5F99"/>
    <w:rsid w:val="007D632B"/>
    <w:rsid w:val="007D633F"/>
    <w:rsid w:val="007D6738"/>
    <w:rsid w:val="007D6C2F"/>
    <w:rsid w:val="007D6EE1"/>
    <w:rsid w:val="007D6F06"/>
    <w:rsid w:val="007D7205"/>
    <w:rsid w:val="007D7465"/>
    <w:rsid w:val="007D7C23"/>
    <w:rsid w:val="007E0410"/>
    <w:rsid w:val="007E0F99"/>
    <w:rsid w:val="007E1924"/>
    <w:rsid w:val="007E1E2F"/>
    <w:rsid w:val="007E2037"/>
    <w:rsid w:val="007E278D"/>
    <w:rsid w:val="007E2937"/>
    <w:rsid w:val="007E4488"/>
    <w:rsid w:val="007E4D21"/>
    <w:rsid w:val="007E5BC0"/>
    <w:rsid w:val="007E5BE9"/>
    <w:rsid w:val="007E6A8B"/>
    <w:rsid w:val="007E6C52"/>
    <w:rsid w:val="007E7BEB"/>
    <w:rsid w:val="007E7F0A"/>
    <w:rsid w:val="007F01B8"/>
    <w:rsid w:val="007F0F7B"/>
    <w:rsid w:val="007F1ECD"/>
    <w:rsid w:val="007F29F7"/>
    <w:rsid w:val="007F3356"/>
    <w:rsid w:val="007F3715"/>
    <w:rsid w:val="007F4472"/>
    <w:rsid w:val="007F5163"/>
    <w:rsid w:val="007F525B"/>
    <w:rsid w:val="007F5E74"/>
    <w:rsid w:val="007F61DC"/>
    <w:rsid w:val="007F7ACE"/>
    <w:rsid w:val="007F7C91"/>
    <w:rsid w:val="007F7F66"/>
    <w:rsid w:val="008001B7"/>
    <w:rsid w:val="008003E2"/>
    <w:rsid w:val="00800446"/>
    <w:rsid w:val="008008C8"/>
    <w:rsid w:val="00800BD4"/>
    <w:rsid w:val="00800D1A"/>
    <w:rsid w:val="00800E48"/>
    <w:rsid w:val="008012E5"/>
    <w:rsid w:val="00801939"/>
    <w:rsid w:val="00801C9D"/>
    <w:rsid w:val="00802208"/>
    <w:rsid w:val="00803006"/>
    <w:rsid w:val="008039B6"/>
    <w:rsid w:val="008040A0"/>
    <w:rsid w:val="008044CA"/>
    <w:rsid w:val="008067FA"/>
    <w:rsid w:val="00806E9F"/>
    <w:rsid w:val="00806FC5"/>
    <w:rsid w:val="00807208"/>
    <w:rsid w:val="0080753A"/>
    <w:rsid w:val="00807B42"/>
    <w:rsid w:val="00810907"/>
    <w:rsid w:val="00810CEA"/>
    <w:rsid w:val="00811802"/>
    <w:rsid w:val="00812342"/>
    <w:rsid w:val="00812837"/>
    <w:rsid w:val="00812D52"/>
    <w:rsid w:val="00813016"/>
    <w:rsid w:val="008143F0"/>
    <w:rsid w:val="0081460E"/>
    <w:rsid w:val="008147C0"/>
    <w:rsid w:val="00814EEA"/>
    <w:rsid w:val="00816E22"/>
    <w:rsid w:val="0081710B"/>
    <w:rsid w:val="008201D8"/>
    <w:rsid w:val="008202CC"/>
    <w:rsid w:val="00820337"/>
    <w:rsid w:val="00820417"/>
    <w:rsid w:val="008211F9"/>
    <w:rsid w:val="008215FD"/>
    <w:rsid w:val="00823433"/>
    <w:rsid w:val="00823C7B"/>
    <w:rsid w:val="008241A8"/>
    <w:rsid w:val="00824552"/>
    <w:rsid w:val="00824ADD"/>
    <w:rsid w:val="00824D20"/>
    <w:rsid w:val="00825096"/>
    <w:rsid w:val="0082519D"/>
    <w:rsid w:val="00825A3F"/>
    <w:rsid w:val="00826158"/>
    <w:rsid w:val="00826E37"/>
    <w:rsid w:val="008275C7"/>
    <w:rsid w:val="0082763D"/>
    <w:rsid w:val="008304EF"/>
    <w:rsid w:val="0083068D"/>
    <w:rsid w:val="008310D4"/>
    <w:rsid w:val="008328FC"/>
    <w:rsid w:val="0083314D"/>
    <w:rsid w:val="008333E0"/>
    <w:rsid w:val="00833CBB"/>
    <w:rsid w:val="00833F54"/>
    <w:rsid w:val="008356A3"/>
    <w:rsid w:val="008370E4"/>
    <w:rsid w:val="00837D22"/>
    <w:rsid w:val="008400FB"/>
    <w:rsid w:val="0084046C"/>
    <w:rsid w:val="0084200E"/>
    <w:rsid w:val="0084258C"/>
    <w:rsid w:val="0084279E"/>
    <w:rsid w:val="0084397A"/>
    <w:rsid w:val="00843FF6"/>
    <w:rsid w:val="008445B6"/>
    <w:rsid w:val="00845D0D"/>
    <w:rsid w:val="008468D8"/>
    <w:rsid w:val="00847CCE"/>
    <w:rsid w:val="00850339"/>
    <w:rsid w:val="0085069C"/>
    <w:rsid w:val="00850957"/>
    <w:rsid w:val="00850AAA"/>
    <w:rsid w:val="008523AD"/>
    <w:rsid w:val="008524B7"/>
    <w:rsid w:val="0085355E"/>
    <w:rsid w:val="008537DF"/>
    <w:rsid w:val="008544D2"/>
    <w:rsid w:val="00854550"/>
    <w:rsid w:val="008549F3"/>
    <w:rsid w:val="008552DC"/>
    <w:rsid w:val="008561DA"/>
    <w:rsid w:val="00860FE7"/>
    <w:rsid w:val="00861050"/>
    <w:rsid w:val="0086112E"/>
    <w:rsid w:val="0086158E"/>
    <w:rsid w:val="00862CD8"/>
    <w:rsid w:val="00863C62"/>
    <w:rsid w:val="00865275"/>
    <w:rsid w:val="0086668F"/>
    <w:rsid w:val="00866BA1"/>
    <w:rsid w:val="0086725F"/>
    <w:rsid w:val="00867B41"/>
    <w:rsid w:val="0087037D"/>
    <w:rsid w:val="008711EE"/>
    <w:rsid w:val="0087131D"/>
    <w:rsid w:val="0087184F"/>
    <w:rsid w:val="00871920"/>
    <w:rsid w:val="00871D89"/>
    <w:rsid w:val="00873505"/>
    <w:rsid w:val="00873C66"/>
    <w:rsid w:val="00873E5F"/>
    <w:rsid w:val="0087441A"/>
    <w:rsid w:val="00874600"/>
    <w:rsid w:val="00874814"/>
    <w:rsid w:val="008752E0"/>
    <w:rsid w:val="008755A3"/>
    <w:rsid w:val="00875C78"/>
    <w:rsid w:val="00875DD7"/>
    <w:rsid w:val="00875F7D"/>
    <w:rsid w:val="0087634D"/>
    <w:rsid w:val="0087643C"/>
    <w:rsid w:val="008766CE"/>
    <w:rsid w:val="008773C2"/>
    <w:rsid w:val="00877CB6"/>
    <w:rsid w:val="00880517"/>
    <w:rsid w:val="0088052F"/>
    <w:rsid w:val="0088056C"/>
    <w:rsid w:val="00881139"/>
    <w:rsid w:val="00882793"/>
    <w:rsid w:val="00882DC6"/>
    <w:rsid w:val="00882F7F"/>
    <w:rsid w:val="00883625"/>
    <w:rsid w:val="00883D27"/>
    <w:rsid w:val="008846C4"/>
    <w:rsid w:val="00884CE3"/>
    <w:rsid w:val="00884FD6"/>
    <w:rsid w:val="0088572C"/>
    <w:rsid w:val="00885FE7"/>
    <w:rsid w:val="008864AE"/>
    <w:rsid w:val="00886BAF"/>
    <w:rsid w:val="00886F0B"/>
    <w:rsid w:val="008871BC"/>
    <w:rsid w:val="00887640"/>
    <w:rsid w:val="0088771D"/>
    <w:rsid w:val="00892024"/>
    <w:rsid w:val="0089221C"/>
    <w:rsid w:val="00892653"/>
    <w:rsid w:val="0089267F"/>
    <w:rsid w:val="008926C3"/>
    <w:rsid w:val="00892737"/>
    <w:rsid w:val="00892C7E"/>
    <w:rsid w:val="00892E0F"/>
    <w:rsid w:val="00893676"/>
    <w:rsid w:val="00893867"/>
    <w:rsid w:val="008939DA"/>
    <w:rsid w:val="00894727"/>
    <w:rsid w:val="008951DB"/>
    <w:rsid w:val="00895EB4"/>
    <w:rsid w:val="00896427"/>
    <w:rsid w:val="00896C5C"/>
    <w:rsid w:val="00896EA1"/>
    <w:rsid w:val="00897037"/>
    <w:rsid w:val="0089775D"/>
    <w:rsid w:val="008A0A9C"/>
    <w:rsid w:val="008A0BB1"/>
    <w:rsid w:val="008A0FB9"/>
    <w:rsid w:val="008A1F15"/>
    <w:rsid w:val="008A4D2F"/>
    <w:rsid w:val="008A5433"/>
    <w:rsid w:val="008A5732"/>
    <w:rsid w:val="008A5F66"/>
    <w:rsid w:val="008A6353"/>
    <w:rsid w:val="008A6868"/>
    <w:rsid w:val="008A798A"/>
    <w:rsid w:val="008B0291"/>
    <w:rsid w:val="008B0979"/>
    <w:rsid w:val="008B0FBE"/>
    <w:rsid w:val="008B1DAC"/>
    <w:rsid w:val="008B1E7B"/>
    <w:rsid w:val="008B225C"/>
    <w:rsid w:val="008B2687"/>
    <w:rsid w:val="008B3F0B"/>
    <w:rsid w:val="008B40D9"/>
    <w:rsid w:val="008B4517"/>
    <w:rsid w:val="008B4524"/>
    <w:rsid w:val="008B5AD8"/>
    <w:rsid w:val="008B5BFC"/>
    <w:rsid w:val="008B5D3B"/>
    <w:rsid w:val="008B61A1"/>
    <w:rsid w:val="008B6480"/>
    <w:rsid w:val="008B6E17"/>
    <w:rsid w:val="008C0231"/>
    <w:rsid w:val="008C07BE"/>
    <w:rsid w:val="008C08F4"/>
    <w:rsid w:val="008C1FEC"/>
    <w:rsid w:val="008C24FE"/>
    <w:rsid w:val="008C35F1"/>
    <w:rsid w:val="008C37BE"/>
    <w:rsid w:val="008C4103"/>
    <w:rsid w:val="008C43EC"/>
    <w:rsid w:val="008C535A"/>
    <w:rsid w:val="008C5A48"/>
    <w:rsid w:val="008C6F2E"/>
    <w:rsid w:val="008C747B"/>
    <w:rsid w:val="008C7863"/>
    <w:rsid w:val="008D00A5"/>
    <w:rsid w:val="008D0617"/>
    <w:rsid w:val="008D28A0"/>
    <w:rsid w:val="008D3208"/>
    <w:rsid w:val="008D3915"/>
    <w:rsid w:val="008D3DB1"/>
    <w:rsid w:val="008D42D3"/>
    <w:rsid w:val="008D4493"/>
    <w:rsid w:val="008D5A39"/>
    <w:rsid w:val="008D6014"/>
    <w:rsid w:val="008D6269"/>
    <w:rsid w:val="008D78F3"/>
    <w:rsid w:val="008E03B7"/>
    <w:rsid w:val="008E1552"/>
    <w:rsid w:val="008E16AE"/>
    <w:rsid w:val="008E1977"/>
    <w:rsid w:val="008E23BB"/>
    <w:rsid w:val="008E351F"/>
    <w:rsid w:val="008E35D4"/>
    <w:rsid w:val="008E3A4F"/>
    <w:rsid w:val="008E3A9F"/>
    <w:rsid w:val="008E480F"/>
    <w:rsid w:val="008E4E0C"/>
    <w:rsid w:val="008E4E8E"/>
    <w:rsid w:val="008E59BA"/>
    <w:rsid w:val="008E7636"/>
    <w:rsid w:val="008F0376"/>
    <w:rsid w:val="008F05EE"/>
    <w:rsid w:val="008F0973"/>
    <w:rsid w:val="008F12E8"/>
    <w:rsid w:val="008F1BF7"/>
    <w:rsid w:val="008F2B70"/>
    <w:rsid w:val="008F4530"/>
    <w:rsid w:val="008F4E43"/>
    <w:rsid w:val="008F7362"/>
    <w:rsid w:val="008F75FE"/>
    <w:rsid w:val="00900688"/>
    <w:rsid w:val="0090110D"/>
    <w:rsid w:val="0090111F"/>
    <w:rsid w:val="00901211"/>
    <w:rsid w:val="00903BB4"/>
    <w:rsid w:val="00903DBB"/>
    <w:rsid w:val="009046DD"/>
    <w:rsid w:val="00905430"/>
    <w:rsid w:val="0090565B"/>
    <w:rsid w:val="00905C63"/>
    <w:rsid w:val="009070A3"/>
    <w:rsid w:val="009070AD"/>
    <w:rsid w:val="00907371"/>
    <w:rsid w:val="009076DB"/>
    <w:rsid w:val="00907EF7"/>
    <w:rsid w:val="00907FBA"/>
    <w:rsid w:val="00910BB3"/>
    <w:rsid w:val="009119E5"/>
    <w:rsid w:val="00912147"/>
    <w:rsid w:val="00912632"/>
    <w:rsid w:val="00912A58"/>
    <w:rsid w:val="00912D0E"/>
    <w:rsid w:val="00914210"/>
    <w:rsid w:val="00914D97"/>
    <w:rsid w:val="00914DDC"/>
    <w:rsid w:val="00915144"/>
    <w:rsid w:val="0091538F"/>
    <w:rsid w:val="0091592E"/>
    <w:rsid w:val="00915D74"/>
    <w:rsid w:val="0091683D"/>
    <w:rsid w:val="00916B49"/>
    <w:rsid w:val="0091702B"/>
    <w:rsid w:val="00917063"/>
    <w:rsid w:val="009174F0"/>
    <w:rsid w:val="00920147"/>
    <w:rsid w:val="00920A3A"/>
    <w:rsid w:val="00920CEB"/>
    <w:rsid w:val="00920DE8"/>
    <w:rsid w:val="0092153F"/>
    <w:rsid w:val="00921D07"/>
    <w:rsid w:val="0092218B"/>
    <w:rsid w:val="00923182"/>
    <w:rsid w:val="009235CB"/>
    <w:rsid w:val="00923DAF"/>
    <w:rsid w:val="00924B68"/>
    <w:rsid w:val="00924D9B"/>
    <w:rsid w:val="00924EF7"/>
    <w:rsid w:val="00925D94"/>
    <w:rsid w:val="00925DFC"/>
    <w:rsid w:val="00925F04"/>
    <w:rsid w:val="00926974"/>
    <w:rsid w:val="0092756F"/>
    <w:rsid w:val="00927858"/>
    <w:rsid w:val="00927C5A"/>
    <w:rsid w:val="00927FED"/>
    <w:rsid w:val="00930919"/>
    <w:rsid w:val="00930D4C"/>
    <w:rsid w:val="00931272"/>
    <w:rsid w:val="00931913"/>
    <w:rsid w:val="00931A0E"/>
    <w:rsid w:val="00932B54"/>
    <w:rsid w:val="0093420F"/>
    <w:rsid w:val="009342DD"/>
    <w:rsid w:val="0093462D"/>
    <w:rsid w:val="00934DB1"/>
    <w:rsid w:val="00935B32"/>
    <w:rsid w:val="00936E09"/>
    <w:rsid w:val="0094038F"/>
    <w:rsid w:val="009414C7"/>
    <w:rsid w:val="009414DD"/>
    <w:rsid w:val="009414EA"/>
    <w:rsid w:val="00941ABA"/>
    <w:rsid w:val="0094243B"/>
    <w:rsid w:val="00942E9B"/>
    <w:rsid w:val="00942F84"/>
    <w:rsid w:val="009434AE"/>
    <w:rsid w:val="0094357C"/>
    <w:rsid w:val="00943645"/>
    <w:rsid w:val="00944047"/>
    <w:rsid w:val="009448FA"/>
    <w:rsid w:val="00944FB9"/>
    <w:rsid w:val="00945CCD"/>
    <w:rsid w:val="00945F37"/>
    <w:rsid w:val="00946632"/>
    <w:rsid w:val="00947320"/>
    <w:rsid w:val="00947645"/>
    <w:rsid w:val="009478BC"/>
    <w:rsid w:val="00950051"/>
    <w:rsid w:val="009505E5"/>
    <w:rsid w:val="00951186"/>
    <w:rsid w:val="009517D9"/>
    <w:rsid w:val="00951E86"/>
    <w:rsid w:val="009527F2"/>
    <w:rsid w:val="00952A85"/>
    <w:rsid w:val="009531D6"/>
    <w:rsid w:val="00954E56"/>
    <w:rsid w:val="00955189"/>
    <w:rsid w:val="00955DEA"/>
    <w:rsid w:val="00956B13"/>
    <w:rsid w:val="00956F2A"/>
    <w:rsid w:val="00957281"/>
    <w:rsid w:val="00957294"/>
    <w:rsid w:val="00957A25"/>
    <w:rsid w:val="0096089B"/>
    <w:rsid w:val="00961C1E"/>
    <w:rsid w:val="00961F3E"/>
    <w:rsid w:val="0096278D"/>
    <w:rsid w:val="00962802"/>
    <w:rsid w:val="009649BA"/>
    <w:rsid w:val="00966032"/>
    <w:rsid w:val="00966EB2"/>
    <w:rsid w:val="009719D9"/>
    <w:rsid w:val="009721CD"/>
    <w:rsid w:val="009725FA"/>
    <w:rsid w:val="00972801"/>
    <w:rsid w:val="00972B07"/>
    <w:rsid w:val="00973136"/>
    <w:rsid w:val="009740C2"/>
    <w:rsid w:val="00974347"/>
    <w:rsid w:val="009748AE"/>
    <w:rsid w:val="00975BC2"/>
    <w:rsid w:val="00975BFC"/>
    <w:rsid w:val="00977113"/>
    <w:rsid w:val="009773CA"/>
    <w:rsid w:val="00977737"/>
    <w:rsid w:val="00980132"/>
    <w:rsid w:val="00980A49"/>
    <w:rsid w:val="00980B3F"/>
    <w:rsid w:val="00980C13"/>
    <w:rsid w:val="00981085"/>
    <w:rsid w:val="00981769"/>
    <w:rsid w:val="00981E91"/>
    <w:rsid w:val="00982200"/>
    <w:rsid w:val="00982455"/>
    <w:rsid w:val="00982A1D"/>
    <w:rsid w:val="00982BCD"/>
    <w:rsid w:val="009836DD"/>
    <w:rsid w:val="00984857"/>
    <w:rsid w:val="009848C5"/>
    <w:rsid w:val="00984D32"/>
    <w:rsid w:val="00984E83"/>
    <w:rsid w:val="00984EBF"/>
    <w:rsid w:val="009854F0"/>
    <w:rsid w:val="00985ABA"/>
    <w:rsid w:val="00985B31"/>
    <w:rsid w:val="0098697C"/>
    <w:rsid w:val="00986A6A"/>
    <w:rsid w:val="00986D7A"/>
    <w:rsid w:val="009879D2"/>
    <w:rsid w:val="00987DC0"/>
    <w:rsid w:val="009902A7"/>
    <w:rsid w:val="00990849"/>
    <w:rsid w:val="009916FC"/>
    <w:rsid w:val="009918C8"/>
    <w:rsid w:val="00991BD6"/>
    <w:rsid w:val="00991DF3"/>
    <w:rsid w:val="009920DF"/>
    <w:rsid w:val="009923D8"/>
    <w:rsid w:val="009924A3"/>
    <w:rsid w:val="009929EE"/>
    <w:rsid w:val="00992EC4"/>
    <w:rsid w:val="0099338E"/>
    <w:rsid w:val="00993A93"/>
    <w:rsid w:val="009943C8"/>
    <w:rsid w:val="009945B6"/>
    <w:rsid w:val="009949CA"/>
    <w:rsid w:val="00994FF5"/>
    <w:rsid w:val="00995604"/>
    <w:rsid w:val="0099570A"/>
    <w:rsid w:val="00995A36"/>
    <w:rsid w:val="00995AD1"/>
    <w:rsid w:val="0099634F"/>
    <w:rsid w:val="009A087E"/>
    <w:rsid w:val="009A0928"/>
    <w:rsid w:val="009A0E4F"/>
    <w:rsid w:val="009A1109"/>
    <w:rsid w:val="009A21E9"/>
    <w:rsid w:val="009A35D4"/>
    <w:rsid w:val="009A5AA9"/>
    <w:rsid w:val="009A5F45"/>
    <w:rsid w:val="009A68E9"/>
    <w:rsid w:val="009A6B3D"/>
    <w:rsid w:val="009A6E32"/>
    <w:rsid w:val="009A7345"/>
    <w:rsid w:val="009B08AC"/>
    <w:rsid w:val="009B1D6C"/>
    <w:rsid w:val="009B3005"/>
    <w:rsid w:val="009B34B3"/>
    <w:rsid w:val="009B42E5"/>
    <w:rsid w:val="009B4A32"/>
    <w:rsid w:val="009B4E3F"/>
    <w:rsid w:val="009B53FF"/>
    <w:rsid w:val="009B57F1"/>
    <w:rsid w:val="009B5A63"/>
    <w:rsid w:val="009B63B5"/>
    <w:rsid w:val="009B655B"/>
    <w:rsid w:val="009B672D"/>
    <w:rsid w:val="009B67B5"/>
    <w:rsid w:val="009C0D4A"/>
    <w:rsid w:val="009C1472"/>
    <w:rsid w:val="009C1531"/>
    <w:rsid w:val="009C182F"/>
    <w:rsid w:val="009C1D28"/>
    <w:rsid w:val="009C279F"/>
    <w:rsid w:val="009C2C19"/>
    <w:rsid w:val="009C2DDB"/>
    <w:rsid w:val="009C40CC"/>
    <w:rsid w:val="009C4241"/>
    <w:rsid w:val="009C49F4"/>
    <w:rsid w:val="009C4EE3"/>
    <w:rsid w:val="009C5244"/>
    <w:rsid w:val="009C65E1"/>
    <w:rsid w:val="009C695D"/>
    <w:rsid w:val="009C70AD"/>
    <w:rsid w:val="009C7254"/>
    <w:rsid w:val="009D010C"/>
    <w:rsid w:val="009D07B9"/>
    <w:rsid w:val="009D0853"/>
    <w:rsid w:val="009D13E3"/>
    <w:rsid w:val="009D1610"/>
    <w:rsid w:val="009D199B"/>
    <w:rsid w:val="009D1A9D"/>
    <w:rsid w:val="009D1C86"/>
    <w:rsid w:val="009D217A"/>
    <w:rsid w:val="009D43C3"/>
    <w:rsid w:val="009D46FE"/>
    <w:rsid w:val="009D4B07"/>
    <w:rsid w:val="009D5963"/>
    <w:rsid w:val="009D70EB"/>
    <w:rsid w:val="009E02F6"/>
    <w:rsid w:val="009E06F6"/>
    <w:rsid w:val="009E06FE"/>
    <w:rsid w:val="009E098D"/>
    <w:rsid w:val="009E15A0"/>
    <w:rsid w:val="009E25C5"/>
    <w:rsid w:val="009E46CC"/>
    <w:rsid w:val="009E598B"/>
    <w:rsid w:val="009E5EFE"/>
    <w:rsid w:val="009E6936"/>
    <w:rsid w:val="009E74EC"/>
    <w:rsid w:val="009E7735"/>
    <w:rsid w:val="009E7D71"/>
    <w:rsid w:val="009F1D30"/>
    <w:rsid w:val="009F2376"/>
    <w:rsid w:val="009F27BD"/>
    <w:rsid w:val="009F3315"/>
    <w:rsid w:val="009F3802"/>
    <w:rsid w:val="009F4EC7"/>
    <w:rsid w:val="009F531E"/>
    <w:rsid w:val="009F5BC5"/>
    <w:rsid w:val="009F7487"/>
    <w:rsid w:val="00A0016B"/>
    <w:rsid w:val="00A0029C"/>
    <w:rsid w:val="00A023C4"/>
    <w:rsid w:val="00A025E3"/>
    <w:rsid w:val="00A02A81"/>
    <w:rsid w:val="00A02B93"/>
    <w:rsid w:val="00A02D37"/>
    <w:rsid w:val="00A02E4D"/>
    <w:rsid w:val="00A035A5"/>
    <w:rsid w:val="00A03B82"/>
    <w:rsid w:val="00A04218"/>
    <w:rsid w:val="00A04B96"/>
    <w:rsid w:val="00A066F9"/>
    <w:rsid w:val="00A0683F"/>
    <w:rsid w:val="00A06DA8"/>
    <w:rsid w:val="00A07EAE"/>
    <w:rsid w:val="00A07F6C"/>
    <w:rsid w:val="00A10767"/>
    <w:rsid w:val="00A10CDC"/>
    <w:rsid w:val="00A1137D"/>
    <w:rsid w:val="00A1171F"/>
    <w:rsid w:val="00A1206A"/>
    <w:rsid w:val="00A1253F"/>
    <w:rsid w:val="00A12597"/>
    <w:rsid w:val="00A1259E"/>
    <w:rsid w:val="00A1336F"/>
    <w:rsid w:val="00A136F1"/>
    <w:rsid w:val="00A13BFA"/>
    <w:rsid w:val="00A13EB6"/>
    <w:rsid w:val="00A148F3"/>
    <w:rsid w:val="00A14C0A"/>
    <w:rsid w:val="00A14D60"/>
    <w:rsid w:val="00A1558A"/>
    <w:rsid w:val="00A15614"/>
    <w:rsid w:val="00A175CA"/>
    <w:rsid w:val="00A17960"/>
    <w:rsid w:val="00A206C5"/>
    <w:rsid w:val="00A20E6A"/>
    <w:rsid w:val="00A211F2"/>
    <w:rsid w:val="00A21B98"/>
    <w:rsid w:val="00A22273"/>
    <w:rsid w:val="00A22ACE"/>
    <w:rsid w:val="00A22BFB"/>
    <w:rsid w:val="00A22CBB"/>
    <w:rsid w:val="00A23079"/>
    <w:rsid w:val="00A23533"/>
    <w:rsid w:val="00A237AA"/>
    <w:rsid w:val="00A23867"/>
    <w:rsid w:val="00A23A9C"/>
    <w:rsid w:val="00A245D2"/>
    <w:rsid w:val="00A24B53"/>
    <w:rsid w:val="00A25445"/>
    <w:rsid w:val="00A25516"/>
    <w:rsid w:val="00A258D8"/>
    <w:rsid w:val="00A26050"/>
    <w:rsid w:val="00A261E0"/>
    <w:rsid w:val="00A266D8"/>
    <w:rsid w:val="00A26B3E"/>
    <w:rsid w:val="00A26CD1"/>
    <w:rsid w:val="00A27A38"/>
    <w:rsid w:val="00A30C52"/>
    <w:rsid w:val="00A30E5F"/>
    <w:rsid w:val="00A31038"/>
    <w:rsid w:val="00A31BE7"/>
    <w:rsid w:val="00A31ED8"/>
    <w:rsid w:val="00A32036"/>
    <w:rsid w:val="00A32050"/>
    <w:rsid w:val="00A33B94"/>
    <w:rsid w:val="00A3426E"/>
    <w:rsid w:val="00A349B7"/>
    <w:rsid w:val="00A34CA4"/>
    <w:rsid w:val="00A3518A"/>
    <w:rsid w:val="00A3580B"/>
    <w:rsid w:val="00A37588"/>
    <w:rsid w:val="00A377A2"/>
    <w:rsid w:val="00A37978"/>
    <w:rsid w:val="00A37C5C"/>
    <w:rsid w:val="00A37D01"/>
    <w:rsid w:val="00A406F0"/>
    <w:rsid w:val="00A4195E"/>
    <w:rsid w:val="00A4281F"/>
    <w:rsid w:val="00A42B5A"/>
    <w:rsid w:val="00A43328"/>
    <w:rsid w:val="00A434B1"/>
    <w:rsid w:val="00A44779"/>
    <w:rsid w:val="00A447E6"/>
    <w:rsid w:val="00A44963"/>
    <w:rsid w:val="00A44DED"/>
    <w:rsid w:val="00A44E9B"/>
    <w:rsid w:val="00A46512"/>
    <w:rsid w:val="00A46BB5"/>
    <w:rsid w:val="00A4706A"/>
    <w:rsid w:val="00A4725F"/>
    <w:rsid w:val="00A472F2"/>
    <w:rsid w:val="00A47CB7"/>
    <w:rsid w:val="00A50A66"/>
    <w:rsid w:val="00A5114D"/>
    <w:rsid w:val="00A519A5"/>
    <w:rsid w:val="00A51EFD"/>
    <w:rsid w:val="00A5357C"/>
    <w:rsid w:val="00A53963"/>
    <w:rsid w:val="00A5414F"/>
    <w:rsid w:val="00A5449E"/>
    <w:rsid w:val="00A54AA1"/>
    <w:rsid w:val="00A552AB"/>
    <w:rsid w:val="00A5532B"/>
    <w:rsid w:val="00A55576"/>
    <w:rsid w:val="00A564FF"/>
    <w:rsid w:val="00A56CD4"/>
    <w:rsid w:val="00A56E42"/>
    <w:rsid w:val="00A57001"/>
    <w:rsid w:val="00A57287"/>
    <w:rsid w:val="00A575D4"/>
    <w:rsid w:val="00A57E9E"/>
    <w:rsid w:val="00A57F50"/>
    <w:rsid w:val="00A62164"/>
    <w:rsid w:val="00A626FC"/>
    <w:rsid w:val="00A62927"/>
    <w:rsid w:val="00A63103"/>
    <w:rsid w:val="00A64CB7"/>
    <w:rsid w:val="00A66855"/>
    <w:rsid w:val="00A66E8F"/>
    <w:rsid w:val="00A67C0D"/>
    <w:rsid w:val="00A67C4F"/>
    <w:rsid w:val="00A70DFA"/>
    <w:rsid w:val="00A71128"/>
    <w:rsid w:val="00A72B79"/>
    <w:rsid w:val="00A73538"/>
    <w:rsid w:val="00A736B2"/>
    <w:rsid w:val="00A73895"/>
    <w:rsid w:val="00A73986"/>
    <w:rsid w:val="00A73B68"/>
    <w:rsid w:val="00A74117"/>
    <w:rsid w:val="00A750E7"/>
    <w:rsid w:val="00A75B1D"/>
    <w:rsid w:val="00A75C0F"/>
    <w:rsid w:val="00A769D2"/>
    <w:rsid w:val="00A77BDC"/>
    <w:rsid w:val="00A80816"/>
    <w:rsid w:val="00A80C9F"/>
    <w:rsid w:val="00A80EE7"/>
    <w:rsid w:val="00A810B7"/>
    <w:rsid w:val="00A81E39"/>
    <w:rsid w:val="00A81E3C"/>
    <w:rsid w:val="00A81F5D"/>
    <w:rsid w:val="00A8267D"/>
    <w:rsid w:val="00A831C1"/>
    <w:rsid w:val="00A8335E"/>
    <w:rsid w:val="00A83362"/>
    <w:rsid w:val="00A84DFF"/>
    <w:rsid w:val="00A86669"/>
    <w:rsid w:val="00A87085"/>
    <w:rsid w:val="00A87488"/>
    <w:rsid w:val="00A87E7C"/>
    <w:rsid w:val="00A90B7D"/>
    <w:rsid w:val="00A90CB3"/>
    <w:rsid w:val="00A90FB4"/>
    <w:rsid w:val="00A90FDA"/>
    <w:rsid w:val="00A91319"/>
    <w:rsid w:val="00A9236B"/>
    <w:rsid w:val="00A926DE"/>
    <w:rsid w:val="00A927C7"/>
    <w:rsid w:val="00A93FFC"/>
    <w:rsid w:val="00A94E69"/>
    <w:rsid w:val="00A96488"/>
    <w:rsid w:val="00A96BDD"/>
    <w:rsid w:val="00A96E01"/>
    <w:rsid w:val="00A9713C"/>
    <w:rsid w:val="00A973B6"/>
    <w:rsid w:val="00A979E8"/>
    <w:rsid w:val="00AA09FD"/>
    <w:rsid w:val="00AA0BEA"/>
    <w:rsid w:val="00AA0CCA"/>
    <w:rsid w:val="00AA23C3"/>
    <w:rsid w:val="00AA25DC"/>
    <w:rsid w:val="00AA285B"/>
    <w:rsid w:val="00AA3152"/>
    <w:rsid w:val="00AA348B"/>
    <w:rsid w:val="00AA3EA3"/>
    <w:rsid w:val="00AA45F7"/>
    <w:rsid w:val="00AA503A"/>
    <w:rsid w:val="00AA5909"/>
    <w:rsid w:val="00AA5CDA"/>
    <w:rsid w:val="00AA5DAE"/>
    <w:rsid w:val="00AA676A"/>
    <w:rsid w:val="00AA67C0"/>
    <w:rsid w:val="00AA74EB"/>
    <w:rsid w:val="00AA7A10"/>
    <w:rsid w:val="00AA7D63"/>
    <w:rsid w:val="00AB0BEB"/>
    <w:rsid w:val="00AB10E8"/>
    <w:rsid w:val="00AB156E"/>
    <w:rsid w:val="00AB1660"/>
    <w:rsid w:val="00AB1A35"/>
    <w:rsid w:val="00AB225E"/>
    <w:rsid w:val="00AB2A91"/>
    <w:rsid w:val="00AB3D05"/>
    <w:rsid w:val="00AB3F37"/>
    <w:rsid w:val="00AB4A7A"/>
    <w:rsid w:val="00AB4BDA"/>
    <w:rsid w:val="00AB514B"/>
    <w:rsid w:val="00AB5727"/>
    <w:rsid w:val="00AB61A7"/>
    <w:rsid w:val="00AB6C1D"/>
    <w:rsid w:val="00AB6D05"/>
    <w:rsid w:val="00AB701F"/>
    <w:rsid w:val="00AB784E"/>
    <w:rsid w:val="00AC0232"/>
    <w:rsid w:val="00AC0551"/>
    <w:rsid w:val="00AC1652"/>
    <w:rsid w:val="00AC27DD"/>
    <w:rsid w:val="00AC2EA7"/>
    <w:rsid w:val="00AC34E0"/>
    <w:rsid w:val="00AC35D1"/>
    <w:rsid w:val="00AC4012"/>
    <w:rsid w:val="00AC4BC9"/>
    <w:rsid w:val="00AC5343"/>
    <w:rsid w:val="00AC5796"/>
    <w:rsid w:val="00AC5D5E"/>
    <w:rsid w:val="00AC67C5"/>
    <w:rsid w:val="00AC6E19"/>
    <w:rsid w:val="00AC721D"/>
    <w:rsid w:val="00AD09A1"/>
    <w:rsid w:val="00AD0F56"/>
    <w:rsid w:val="00AD1531"/>
    <w:rsid w:val="00AD219B"/>
    <w:rsid w:val="00AD2C2D"/>
    <w:rsid w:val="00AD4346"/>
    <w:rsid w:val="00AD4684"/>
    <w:rsid w:val="00AD4EBC"/>
    <w:rsid w:val="00AD5DAC"/>
    <w:rsid w:val="00AD5DBF"/>
    <w:rsid w:val="00AD5FD2"/>
    <w:rsid w:val="00AD6BA2"/>
    <w:rsid w:val="00AD775C"/>
    <w:rsid w:val="00AE0C2D"/>
    <w:rsid w:val="00AE0DC0"/>
    <w:rsid w:val="00AE1226"/>
    <w:rsid w:val="00AE159C"/>
    <w:rsid w:val="00AE1607"/>
    <w:rsid w:val="00AE1ABC"/>
    <w:rsid w:val="00AE21A4"/>
    <w:rsid w:val="00AE37A2"/>
    <w:rsid w:val="00AE38F9"/>
    <w:rsid w:val="00AE44D5"/>
    <w:rsid w:val="00AE4E6C"/>
    <w:rsid w:val="00AE545A"/>
    <w:rsid w:val="00AE5D7F"/>
    <w:rsid w:val="00AE648E"/>
    <w:rsid w:val="00AE72D4"/>
    <w:rsid w:val="00AF10B7"/>
    <w:rsid w:val="00AF1BAC"/>
    <w:rsid w:val="00AF1F63"/>
    <w:rsid w:val="00AF2217"/>
    <w:rsid w:val="00AF24D1"/>
    <w:rsid w:val="00AF4575"/>
    <w:rsid w:val="00AF5E04"/>
    <w:rsid w:val="00AF5E3A"/>
    <w:rsid w:val="00AF5E48"/>
    <w:rsid w:val="00AF62A5"/>
    <w:rsid w:val="00AF7ACA"/>
    <w:rsid w:val="00AF7D2A"/>
    <w:rsid w:val="00B00D3B"/>
    <w:rsid w:val="00B0168E"/>
    <w:rsid w:val="00B01C6A"/>
    <w:rsid w:val="00B03001"/>
    <w:rsid w:val="00B031F2"/>
    <w:rsid w:val="00B04789"/>
    <w:rsid w:val="00B0586D"/>
    <w:rsid w:val="00B05D11"/>
    <w:rsid w:val="00B06E39"/>
    <w:rsid w:val="00B07001"/>
    <w:rsid w:val="00B072E6"/>
    <w:rsid w:val="00B07444"/>
    <w:rsid w:val="00B077FD"/>
    <w:rsid w:val="00B07B65"/>
    <w:rsid w:val="00B07B75"/>
    <w:rsid w:val="00B07C0C"/>
    <w:rsid w:val="00B1066D"/>
    <w:rsid w:val="00B11225"/>
    <w:rsid w:val="00B11326"/>
    <w:rsid w:val="00B11B16"/>
    <w:rsid w:val="00B11E16"/>
    <w:rsid w:val="00B127F4"/>
    <w:rsid w:val="00B1409F"/>
    <w:rsid w:val="00B16255"/>
    <w:rsid w:val="00B166C9"/>
    <w:rsid w:val="00B16C4E"/>
    <w:rsid w:val="00B16DE5"/>
    <w:rsid w:val="00B16FFC"/>
    <w:rsid w:val="00B17D4F"/>
    <w:rsid w:val="00B21A02"/>
    <w:rsid w:val="00B21D85"/>
    <w:rsid w:val="00B23D40"/>
    <w:rsid w:val="00B24799"/>
    <w:rsid w:val="00B25B76"/>
    <w:rsid w:val="00B26463"/>
    <w:rsid w:val="00B2746F"/>
    <w:rsid w:val="00B307FC"/>
    <w:rsid w:val="00B30BB6"/>
    <w:rsid w:val="00B310E9"/>
    <w:rsid w:val="00B313A9"/>
    <w:rsid w:val="00B33007"/>
    <w:rsid w:val="00B3317C"/>
    <w:rsid w:val="00B33250"/>
    <w:rsid w:val="00B33CE1"/>
    <w:rsid w:val="00B342B0"/>
    <w:rsid w:val="00B346DA"/>
    <w:rsid w:val="00B34F9C"/>
    <w:rsid w:val="00B361C9"/>
    <w:rsid w:val="00B36D5E"/>
    <w:rsid w:val="00B36EE0"/>
    <w:rsid w:val="00B371C9"/>
    <w:rsid w:val="00B37793"/>
    <w:rsid w:val="00B37E37"/>
    <w:rsid w:val="00B4020A"/>
    <w:rsid w:val="00B41004"/>
    <w:rsid w:val="00B4186E"/>
    <w:rsid w:val="00B423FF"/>
    <w:rsid w:val="00B42B54"/>
    <w:rsid w:val="00B444D6"/>
    <w:rsid w:val="00B45F6D"/>
    <w:rsid w:val="00B46862"/>
    <w:rsid w:val="00B46909"/>
    <w:rsid w:val="00B470AE"/>
    <w:rsid w:val="00B47958"/>
    <w:rsid w:val="00B5088B"/>
    <w:rsid w:val="00B50D5D"/>
    <w:rsid w:val="00B51DFC"/>
    <w:rsid w:val="00B5295F"/>
    <w:rsid w:val="00B53987"/>
    <w:rsid w:val="00B5502A"/>
    <w:rsid w:val="00B5664B"/>
    <w:rsid w:val="00B566A7"/>
    <w:rsid w:val="00B57EA6"/>
    <w:rsid w:val="00B60A66"/>
    <w:rsid w:val="00B60D3A"/>
    <w:rsid w:val="00B60E42"/>
    <w:rsid w:val="00B60E83"/>
    <w:rsid w:val="00B61DCD"/>
    <w:rsid w:val="00B6245D"/>
    <w:rsid w:val="00B62975"/>
    <w:rsid w:val="00B64E72"/>
    <w:rsid w:val="00B65165"/>
    <w:rsid w:val="00B666B9"/>
    <w:rsid w:val="00B66C6C"/>
    <w:rsid w:val="00B6769D"/>
    <w:rsid w:val="00B67850"/>
    <w:rsid w:val="00B67A19"/>
    <w:rsid w:val="00B67CB4"/>
    <w:rsid w:val="00B67D1C"/>
    <w:rsid w:val="00B701DD"/>
    <w:rsid w:val="00B7031D"/>
    <w:rsid w:val="00B70648"/>
    <w:rsid w:val="00B71793"/>
    <w:rsid w:val="00B71B26"/>
    <w:rsid w:val="00B726DF"/>
    <w:rsid w:val="00B72887"/>
    <w:rsid w:val="00B73094"/>
    <w:rsid w:val="00B736BB"/>
    <w:rsid w:val="00B737EF"/>
    <w:rsid w:val="00B74A92"/>
    <w:rsid w:val="00B75036"/>
    <w:rsid w:val="00B750CD"/>
    <w:rsid w:val="00B75A8D"/>
    <w:rsid w:val="00B75E19"/>
    <w:rsid w:val="00B763FC"/>
    <w:rsid w:val="00B766AF"/>
    <w:rsid w:val="00B76925"/>
    <w:rsid w:val="00B76E71"/>
    <w:rsid w:val="00B7705C"/>
    <w:rsid w:val="00B770AF"/>
    <w:rsid w:val="00B77DD4"/>
    <w:rsid w:val="00B80100"/>
    <w:rsid w:val="00B8052E"/>
    <w:rsid w:val="00B80B6F"/>
    <w:rsid w:val="00B81598"/>
    <w:rsid w:val="00B81695"/>
    <w:rsid w:val="00B81B91"/>
    <w:rsid w:val="00B81BF4"/>
    <w:rsid w:val="00B81D4B"/>
    <w:rsid w:val="00B81ED9"/>
    <w:rsid w:val="00B821A9"/>
    <w:rsid w:val="00B82A07"/>
    <w:rsid w:val="00B82FF2"/>
    <w:rsid w:val="00B8363E"/>
    <w:rsid w:val="00B838EE"/>
    <w:rsid w:val="00B84A09"/>
    <w:rsid w:val="00B85411"/>
    <w:rsid w:val="00B85EC7"/>
    <w:rsid w:val="00B85F14"/>
    <w:rsid w:val="00B86E1B"/>
    <w:rsid w:val="00B87049"/>
    <w:rsid w:val="00B90088"/>
    <w:rsid w:val="00B900D2"/>
    <w:rsid w:val="00B902C6"/>
    <w:rsid w:val="00B90A68"/>
    <w:rsid w:val="00B91BD6"/>
    <w:rsid w:val="00B92BA8"/>
    <w:rsid w:val="00B93183"/>
    <w:rsid w:val="00B93263"/>
    <w:rsid w:val="00B93999"/>
    <w:rsid w:val="00B94DCE"/>
    <w:rsid w:val="00B96145"/>
    <w:rsid w:val="00B965FA"/>
    <w:rsid w:val="00B97789"/>
    <w:rsid w:val="00B97EDA"/>
    <w:rsid w:val="00BA014E"/>
    <w:rsid w:val="00BA101B"/>
    <w:rsid w:val="00BA13AB"/>
    <w:rsid w:val="00BA13F2"/>
    <w:rsid w:val="00BA15D0"/>
    <w:rsid w:val="00BA15E7"/>
    <w:rsid w:val="00BA1842"/>
    <w:rsid w:val="00BA1C40"/>
    <w:rsid w:val="00BA2BE1"/>
    <w:rsid w:val="00BA2E11"/>
    <w:rsid w:val="00BA31FB"/>
    <w:rsid w:val="00BA39C7"/>
    <w:rsid w:val="00BA3BFA"/>
    <w:rsid w:val="00BA4825"/>
    <w:rsid w:val="00BA5122"/>
    <w:rsid w:val="00BA5AB0"/>
    <w:rsid w:val="00BA5B91"/>
    <w:rsid w:val="00BA6C7C"/>
    <w:rsid w:val="00BA70AC"/>
    <w:rsid w:val="00BA7B97"/>
    <w:rsid w:val="00BA7CCF"/>
    <w:rsid w:val="00BB03C5"/>
    <w:rsid w:val="00BB070B"/>
    <w:rsid w:val="00BB1650"/>
    <w:rsid w:val="00BB28FF"/>
    <w:rsid w:val="00BB2B3F"/>
    <w:rsid w:val="00BB31F6"/>
    <w:rsid w:val="00BB33E0"/>
    <w:rsid w:val="00BB36B7"/>
    <w:rsid w:val="00BB491A"/>
    <w:rsid w:val="00BB4BFF"/>
    <w:rsid w:val="00BB4D35"/>
    <w:rsid w:val="00BB5384"/>
    <w:rsid w:val="00BB58F8"/>
    <w:rsid w:val="00BB7AA5"/>
    <w:rsid w:val="00BB7B04"/>
    <w:rsid w:val="00BC02F1"/>
    <w:rsid w:val="00BC0376"/>
    <w:rsid w:val="00BC08E6"/>
    <w:rsid w:val="00BC1914"/>
    <w:rsid w:val="00BC1974"/>
    <w:rsid w:val="00BC23E5"/>
    <w:rsid w:val="00BC2AEF"/>
    <w:rsid w:val="00BC2B38"/>
    <w:rsid w:val="00BC33C8"/>
    <w:rsid w:val="00BC397D"/>
    <w:rsid w:val="00BC3B06"/>
    <w:rsid w:val="00BC3DE3"/>
    <w:rsid w:val="00BC4095"/>
    <w:rsid w:val="00BC40F4"/>
    <w:rsid w:val="00BC453E"/>
    <w:rsid w:val="00BC474D"/>
    <w:rsid w:val="00BC4F0E"/>
    <w:rsid w:val="00BC5491"/>
    <w:rsid w:val="00BC5C19"/>
    <w:rsid w:val="00BC665F"/>
    <w:rsid w:val="00BC71BC"/>
    <w:rsid w:val="00BD0100"/>
    <w:rsid w:val="00BD59CB"/>
    <w:rsid w:val="00BD5FA5"/>
    <w:rsid w:val="00BE2E77"/>
    <w:rsid w:val="00BE76AA"/>
    <w:rsid w:val="00BF291D"/>
    <w:rsid w:val="00BF3E30"/>
    <w:rsid w:val="00BF4A54"/>
    <w:rsid w:val="00BF7D45"/>
    <w:rsid w:val="00C01525"/>
    <w:rsid w:val="00C03C5F"/>
    <w:rsid w:val="00C040F5"/>
    <w:rsid w:val="00C10879"/>
    <w:rsid w:val="00C20FBA"/>
    <w:rsid w:val="00C30394"/>
    <w:rsid w:val="00C32BB4"/>
    <w:rsid w:val="00C33434"/>
    <w:rsid w:val="00C338B2"/>
    <w:rsid w:val="00C34ABE"/>
    <w:rsid w:val="00C42D21"/>
    <w:rsid w:val="00C43189"/>
    <w:rsid w:val="00C4428A"/>
    <w:rsid w:val="00C454F5"/>
    <w:rsid w:val="00C50039"/>
    <w:rsid w:val="00C5016B"/>
    <w:rsid w:val="00C52789"/>
    <w:rsid w:val="00C568DA"/>
    <w:rsid w:val="00C57F04"/>
    <w:rsid w:val="00C62163"/>
    <w:rsid w:val="00C80A0F"/>
    <w:rsid w:val="00C81572"/>
    <w:rsid w:val="00C85292"/>
    <w:rsid w:val="00C952EA"/>
    <w:rsid w:val="00C97219"/>
    <w:rsid w:val="00CA230D"/>
    <w:rsid w:val="00CA5AE6"/>
    <w:rsid w:val="00CB47C7"/>
    <w:rsid w:val="00CC09B0"/>
    <w:rsid w:val="00CC13A4"/>
    <w:rsid w:val="00CC18C0"/>
    <w:rsid w:val="00CD085F"/>
    <w:rsid w:val="00CD0F8D"/>
    <w:rsid w:val="00CD1252"/>
    <w:rsid w:val="00CD2BF4"/>
    <w:rsid w:val="00CD4FE9"/>
    <w:rsid w:val="00CE0EBE"/>
    <w:rsid w:val="00CE38F6"/>
    <w:rsid w:val="00CE3C46"/>
    <w:rsid w:val="00CE5C92"/>
    <w:rsid w:val="00CF2471"/>
    <w:rsid w:val="00D112F9"/>
    <w:rsid w:val="00D133CC"/>
    <w:rsid w:val="00D13ED2"/>
    <w:rsid w:val="00D14DA1"/>
    <w:rsid w:val="00D26CC6"/>
    <w:rsid w:val="00D444D3"/>
    <w:rsid w:val="00D47F55"/>
    <w:rsid w:val="00D549CE"/>
    <w:rsid w:val="00D553C9"/>
    <w:rsid w:val="00D57AD1"/>
    <w:rsid w:val="00D61242"/>
    <w:rsid w:val="00D6149A"/>
    <w:rsid w:val="00D638FF"/>
    <w:rsid w:val="00D66377"/>
    <w:rsid w:val="00D675E4"/>
    <w:rsid w:val="00D729D1"/>
    <w:rsid w:val="00D732BF"/>
    <w:rsid w:val="00D848C7"/>
    <w:rsid w:val="00D87AE4"/>
    <w:rsid w:val="00D913F7"/>
    <w:rsid w:val="00D941CE"/>
    <w:rsid w:val="00D94C9A"/>
    <w:rsid w:val="00D95C79"/>
    <w:rsid w:val="00DA0CD2"/>
    <w:rsid w:val="00DA6117"/>
    <w:rsid w:val="00DA7302"/>
    <w:rsid w:val="00DB3671"/>
    <w:rsid w:val="00DB3769"/>
    <w:rsid w:val="00DB4852"/>
    <w:rsid w:val="00DC2B58"/>
    <w:rsid w:val="00DD01FE"/>
    <w:rsid w:val="00DD16F6"/>
    <w:rsid w:val="00DD4E54"/>
    <w:rsid w:val="00DE3FC8"/>
    <w:rsid w:val="00DE7250"/>
    <w:rsid w:val="00DF0E5D"/>
    <w:rsid w:val="00DF1624"/>
    <w:rsid w:val="00DF2862"/>
    <w:rsid w:val="00DF5CA6"/>
    <w:rsid w:val="00DF791A"/>
    <w:rsid w:val="00E010EF"/>
    <w:rsid w:val="00E01249"/>
    <w:rsid w:val="00E02384"/>
    <w:rsid w:val="00E04667"/>
    <w:rsid w:val="00E05BDB"/>
    <w:rsid w:val="00E06E34"/>
    <w:rsid w:val="00E14C39"/>
    <w:rsid w:val="00E16795"/>
    <w:rsid w:val="00E22F86"/>
    <w:rsid w:val="00E22FD6"/>
    <w:rsid w:val="00E23EDA"/>
    <w:rsid w:val="00E26D9D"/>
    <w:rsid w:val="00E30BDD"/>
    <w:rsid w:val="00E31043"/>
    <w:rsid w:val="00E315F6"/>
    <w:rsid w:val="00E3215F"/>
    <w:rsid w:val="00E360A4"/>
    <w:rsid w:val="00E40E35"/>
    <w:rsid w:val="00E42A96"/>
    <w:rsid w:val="00E42F54"/>
    <w:rsid w:val="00E44152"/>
    <w:rsid w:val="00E46FEA"/>
    <w:rsid w:val="00E50021"/>
    <w:rsid w:val="00E549A8"/>
    <w:rsid w:val="00E675FA"/>
    <w:rsid w:val="00E732B4"/>
    <w:rsid w:val="00E806D2"/>
    <w:rsid w:val="00E809CF"/>
    <w:rsid w:val="00E83DB5"/>
    <w:rsid w:val="00E83FEA"/>
    <w:rsid w:val="00E85030"/>
    <w:rsid w:val="00E852A6"/>
    <w:rsid w:val="00E87729"/>
    <w:rsid w:val="00E92594"/>
    <w:rsid w:val="00E929F4"/>
    <w:rsid w:val="00E93482"/>
    <w:rsid w:val="00E9644F"/>
    <w:rsid w:val="00EA137F"/>
    <w:rsid w:val="00EA1814"/>
    <w:rsid w:val="00EA1AF0"/>
    <w:rsid w:val="00EA1ED4"/>
    <w:rsid w:val="00EA32BB"/>
    <w:rsid w:val="00EA409C"/>
    <w:rsid w:val="00EA6265"/>
    <w:rsid w:val="00EA694F"/>
    <w:rsid w:val="00EB01A3"/>
    <w:rsid w:val="00EB0A8C"/>
    <w:rsid w:val="00EC0839"/>
    <w:rsid w:val="00EC0C7C"/>
    <w:rsid w:val="00EC3884"/>
    <w:rsid w:val="00ED1DC8"/>
    <w:rsid w:val="00ED22E5"/>
    <w:rsid w:val="00EE0CA2"/>
    <w:rsid w:val="00EE26AB"/>
    <w:rsid w:val="00EE2F8B"/>
    <w:rsid w:val="00EF2ADE"/>
    <w:rsid w:val="00EF3C46"/>
    <w:rsid w:val="00EF4C90"/>
    <w:rsid w:val="00EF6D33"/>
    <w:rsid w:val="00EF6E95"/>
    <w:rsid w:val="00F000CE"/>
    <w:rsid w:val="00F012B2"/>
    <w:rsid w:val="00F04B1E"/>
    <w:rsid w:val="00F07E29"/>
    <w:rsid w:val="00F11686"/>
    <w:rsid w:val="00F116D0"/>
    <w:rsid w:val="00F12BB1"/>
    <w:rsid w:val="00F13031"/>
    <w:rsid w:val="00F13C1E"/>
    <w:rsid w:val="00F214C5"/>
    <w:rsid w:val="00F2474F"/>
    <w:rsid w:val="00F25B39"/>
    <w:rsid w:val="00F30278"/>
    <w:rsid w:val="00F30739"/>
    <w:rsid w:val="00F4095E"/>
    <w:rsid w:val="00F4099A"/>
    <w:rsid w:val="00F41F93"/>
    <w:rsid w:val="00F423CB"/>
    <w:rsid w:val="00F4246C"/>
    <w:rsid w:val="00F428E0"/>
    <w:rsid w:val="00F42C19"/>
    <w:rsid w:val="00F4381E"/>
    <w:rsid w:val="00F461EF"/>
    <w:rsid w:val="00F50394"/>
    <w:rsid w:val="00F54BE1"/>
    <w:rsid w:val="00F628F0"/>
    <w:rsid w:val="00F647B8"/>
    <w:rsid w:val="00F663F0"/>
    <w:rsid w:val="00F66DAB"/>
    <w:rsid w:val="00F7388E"/>
    <w:rsid w:val="00F744E1"/>
    <w:rsid w:val="00F77B5F"/>
    <w:rsid w:val="00F86FF4"/>
    <w:rsid w:val="00F871A7"/>
    <w:rsid w:val="00F91AF1"/>
    <w:rsid w:val="00F92FF4"/>
    <w:rsid w:val="00F94E1E"/>
    <w:rsid w:val="00F96A56"/>
    <w:rsid w:val="00FA0196"/>
    <w:rsid w:val="00FA29F2"/>
    <w:rsid w:val="00FA2CD4"/>
    <w:rsid w:val="00FA433C"/>
    <w:rsid w:val="00FA4EFD"/>
    <w:rsid w:val="00FB0FF2"/>
    <w:rsid w:val="00FB5B44"/>
    <w:rsid w:val="00FB6F0C"/>
    <w:rsid w:val="00FC26A8"/>
    <w:rsid w:val="00FC5962"/>
    <w:rsid w:val="00FD13AD"/>
    <w:rsid w:val="00FD5658"/>
    <w:rsid w:val="00FE1B9C"/>
    <w:rsid w:val="00FE1D9E"/>
    <w:rsid w:val="00FE4B07"/>
    <w:rsid w:val="00FE5BD2"/>
    <w:rsid w:val="00FF01AD"/>
    <w:rsid w:val="00FF078E"/>
    <w:rsid w:val="00FF1533"/>
    <w:rsid w:val="00FF25D4"/>
    <w:rsid w:val="00FF27E1"/>
    <w:rsid w:val="00FF48A2"/>
    <w:rsid w:val="00FF7001"/>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6AB4A5E"/>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imes New Roman" w:hAnsi="Arial"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99"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99"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99"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044CA9"/>
  </w:style>
  <w:style w:type="paragraph" w:styleId="berschrift1">
    <w:name w:val="heading 1"/>
    <w:basedOn w:val="Standard"/>
    <w:next w:val="Standard"/>
    <w:link w:val="berschrift1Zchn"/>
    <w:qFormat/>
    <w:rsid w:val="001558A8"/>
    <w:pPr>
      <w:keepNext/>
      <w:outlineLvl w:val="0"/>
    </w:pPr>
    <w:rPr>
      <w:b/>
      <w:bCs/>
      <w:sz w:val="22"/>
    </w:rPr>
  </w:style>
  <w:style w:type="paragraph" w:styleId="berschrift2">
    <w:name w:val="heading 2"/>
    <w:basedOn w:val="berschrift1"/>
    <w:next w:val="Standard"/>
    <w:qFormat/>
    <w:rsid w:val="00200C02"/>
    <w:pPr>
      <w:numPr>
        <w:ilvl w:val="1"/>
        <w:numId w:val="2"/>
      </w:numPr>
      <w:tabs>
        <w:tab w:val="left" w:pos="720"/>
      </w:tabs>
      <w:spacing w:line="360" w:lineRule="auto"/>
      <w:ind w:left="357" w:hanging="357"/>
      <w:outlineLvl w:val="1"/>
    </w:pPr>
    <w:rPr>
      <w:rFonts w:cs="Arial"/>
      <w:i/>
    </w:rPr>
  </w:style>
  <w:style w:type="paragraph" w:styleId="berschrift3">
    <w:name w:val="heading 3"/>
    <w:aliases w:val="Formatvorlage 123"/>
    <w:basedOn w:val="Standard"/>
    <w:next w:val="Standard"/>
    <w:autoRedefine/>
    <w:qFormat/>
    <w:rsid w:val="00A96BDD"/>
    <w:pPr>
      <w:keepNext/>
      <w:outlineLvl w:val="2"/>
    </w:pPr>
    <w:rPr>
      <w:rFonts w:cs="Arial"/>
      <w:b/>
      <w:i/>
      <w:lang w:val="it-IT"/>
    </w:rPr>
  </w:style>
  <w:style w:type="paragraph" w:styleId="berschrift4">
    <w:name w:val="heading 4"/>
    <w:basedOn w:val="Standard"/>
    <w:next w:val="Standard"/>
    <w:link w:val="berschrift4Zchn"/>
    <w:qFormat/>
    <w:rsid w:val="00067B0B"/>
    <w:pPr>
      <w:outlineLvl w:val="3"/>
    </w:pPr>
  </w:style>
  <w:style w:type="paragraph" w:styleId="berschrift5">
    <w:name w:val="heading 5"/>
    <w:basedOn w:val="Standard"/>
    <w:next w:val="Standard"/>
    <w:qFormat/>
    <w:rsid w:val="00DD01FE"/>
    <w:pPr>
      <w:keepNext/>
      <w:ind w:left="72" w:right="-113"/>
      <w:outlineLvl w:val="4"/>
    </w:pPr>
    <w:rPr>
      <w:b/>
    </w:rPr>
  </w:style>
  <w:style w:type="paragraph" w:styleId="berschrift6">
    <w:name w:val="heading 6"/>
    <w:basedOn w:val="Standard"/>
    <w:next w:val="Standard"/>
    <w:qFormat/>
    <w:rsid w:val="00DD01FE"/>
    <w:pPr>
      <w:keepNext/>
      <w:outlineLvl w:val="5"/>
    </w:pPr>
    <w:rPr>
      <w:b/>
      <w:sz w:val="44"/>
    </w:rPr>
  </w:style>
  <w:style w:type="paragraph" w:styleId="berschrift7">
    <w:name w:val="heading 7"/>
    <w:basedOn w:val="Standard"/>
    <w:next w:val="Standard"/>
    <w:qFormat/>
    <w:rsid w:val="00DD01FE"/>
    <w:pPr>
      <w:keepNext/>
      <w:spacing w:line="360" w:lineRule="auto"/>
      <w:jc w:val="both"/>
      <w:outlineLvl w:val="6"/>
    </w:pPr>
    <w:rPr>
      <w:sz w:val="28"/>
      <w:u w:val="single"/>
    </w:rPr>
  </w:style>
  <w:style w:type="paragraph" w:styleId="berschrift8">
    <w:name w:val="heading 8"/>
    <w:basedOn w:val="Standard"/>
    <w:next w:val="Standard"/>
    <w:qFormat/>
    <w:rsid w:val="00DD01FE"/>
    <w:pPr>
      <w:keepNext/>
      <w:spacing w:line="360" w:lineRule="auto"/>
      <w:jc w:val="both"/>
      <w:outlineLvl w:val="7"/>
    </w:pPr>
    <w:rPr>
      <w:sz w:val="24"/>
      <w:u w:val="single"/>
    </w:rPr>
  </w:style>
  <w:style w:type="paragraph" w:styleId="berschrift9">
    <w:name w:val="heading 9"/>
    <w:basedOn w:val="Standard"/>
    <w:next w:val="Standard"/>
    <w:qFormat/>
    <w:rsid w:val="00DD01FE"/>
    <w:pPr>
      <w:keepNext/>
      <w:spacing w:line="360" w:lineRule="auto"/>
      <w:jc w:val="both"/>
      <w:outlineLvl w:val="8"/>
    </w:pPr>
    <w:rPr>
      <w:b/>
      <w:bCs/>
      <w:sz w:val="28"/>
      <w:u w:val="singl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aliases w:val="Unterstreichen,Unterstreichen Char"/>
    <w:basedOn w:val="Standard"/>
    <w:link w:val="KopfzeileZchn"/>
    <w:rsid w:val="00DD01FE"/>
    <w:pPr>
      <w:tabs>
        <w:tab w:val="center" w:pos="4536"/>
        <w:tab w:val="right" w:pos="9072"/>
      </w:tabs>
    </w:pPr>
    <w:rPr>
      <w:lang w:bidi="he-IL"/>
    </w:rPr>
  </w:style>
  <w:style w:type="paragraph" w:styleId="Fuzeile">
    <w:name w:val="footer"/>
    <w:basedOn w:val="Standard"/>
    <w:rsid w:val="00DD01FE"/>
    <w:pPr>
      <w:tabs>
        <w:tab w:val="center" w:pos="4536"/>
        <w:tab w:val="right" w:pos="9072"/>
      </w:tabs>
    </w:pPr>
  </w:style>
  <w:style w:type="paragraph" w:customStyle="1" w:styleId="Check">
    <w:name w:val="_CheckÜ"/>
    <w:basedOn w:val="berschrift2"/>
    <w:next w:val="CheckAbs"/>
    <w:rsid w:val="00DD01FE"/>
    <w:pPr>
      <w:tabs>
        <w:tab w:val="num" w:pos="720"/>
      </w:tabs>
      <w:ind w:left="57" w:hanging="57"/>
    </w:pPr>
    <w:rPr>
      <w:sz w:val="4"/>
    </w:rPr>
  </w:style>
  <w:style w:type="paragraph" w:customStyle="1" w:styleId="CheckAbs">
    <w:name w:val="_CheckÜAbs"/>
    <w:basedOn w:val="berschrift2"/>
    <w:rsid w:val="00DD01FE"/>
    <w:pPr>
      <w:outlineLvl w:val="9"/>
    </w:pPr>
    <w:rPr>
      <w:b w:val="0"/>
      <w:sz w:val="4"/>
    </w:rPr>
  </w:style>
  <w:style w:type="paragraph" w:styleId="Blocktext">
    <w:name w:val="Block Text"/>
    <w:basedOn w:val="Standard"/>
    <w:rsid w:val="00DD01FE"/>
    <w:pPr>
      <w:tabs>
        <w:tab w:val="left" w:pos="1134"/>
      </w:tabs>
      <w:spacing w:line="300" w:lineRule="exact"/>
      <w:ind w:left="567" w:right="1134"/>
    </w:pPr>
    <w:rPr>
      <w:rFonts w:cs="Arial"/>
    </w:rPr>
  </w:style>
  <w:style w:type="paragraph" w:customStyle="1" w:styleId="StandartAbst">
    <w:name w:val="StandartAbst"/>
    <w:basedOn w:val="Standard"/>
    <w:link w:val="StandartAbstZchn"/>
    <w:rsid w:val="00DD01FE"/>
    <w:pPr>
      <w:spacing w:before="40" w:after="40"/>
    </w:pPr>
    <w:rPr>
      <w:rFonts w:ascii="FuturaLight" w:hAnsi="FuturaLight"/>
      <w:sz w:val="18"/>
    </w:rPr>
  </w:style>
  <w:style w:type="paragraph" w:styleId="NurText">
    <w:name w:val="Plain Text"/>
    <w:basedOn w:val="Standard"/>
    <w:rsid w:val="00DD01FE"/>
    <w:rPr>
      <w:rFonts w:ascii="Courier New" w:hAnsi="Courier New"/>
    </w:rPr>
  </w:style>
  <w:style w:type="paragraph" w:styleId="Textkrper">
    <w:name w:val="Body Text"/>
    <w:basedOn w:val="Standard"/>
    <w:rsid w:val="00DD01FE"/>
    <w:rPr>
      <w:rFonts w:cs="Arial"/>
      <w:color w:val="0000FF"/>
    </w:rPr>
  </w:style>
  <w:style w:type="paragraph" w:styleId="Textkrper-Einzug2">
    <w:name w:val="Body Text Indent 2"/>
    <w:basedOn w:val="Standard"/>
    <w:rsid w:val="00DD01FE"/>
    <w:pPr>
      <w:tabs>
        <w:tab w:val="left" w:pos="851"/>
      </w:tabs>
      <w:ind w:left="567"/>
    </w:pPr>
    <w:rPr>
      <w:sz w:val="22"/>
    </w:rPr>
  </w:style>
  <w:style w:type="paragraph" w:styleId="Textkrper2">
    <w:name w:val="Body Text 2"/>
    <w:basedOn w:val="Standard"/>
    <w:rsid w:val="00DD01FE"/>
    <w:rPr>
      <w:color w:val="0000FF"/>
      <w:sz w:val="18"/>
    </w:rPr>
  </w:style>
  <w:style w:type="paragraph" w:styleId="Textkrper3">
    <w:name w:val="Body Text 3"/>
    <w:basedOn w:val="Standard"/>
    <w:rsid w:val="00DD01FE"/>
    <w:rPr>
      <w:rFonts w:cs="Arial"/>
      <w:color w:val="FF0000"/>
    </w:rPr>
  </w:style>
  <w:style w:type="paragraph" w:customStyle="1" w:styleId="OmniPage3">
    <w:name w:val="OmniPage #3"/>
    <w:basedOn w:val="Standard"/>
    <w:rsid w:val="00DD01FE"/>
    <w:pPr>
      <w:spacing w:line="240" w:lineRule="exact"/>
    </w:pPr>
    <w:rPr>
      <w:lang w:val="en-US"/>
    </w:rPr>
  </w:style>
  <w:style w:type="paragraph" w:customStyle="1" w:styleId="Textkrper21">
    <w:name w:val="Textkörper 21"/>
    <w:basedOn w:val="Standard"/>
    <w:rsid w:val="00DD01FE"/>
    <w:pPr>
      <w:overflowPunct w:val="0"/>
      <w:autoSpaceDE w:val="0"/>
      <w:autoSpaceDN w:val="0"/>
      <w:adjustRightInd w:val="0"/>
      <w:jc w:val="both"/>
      <w:textAlignment w:val="baseline"/>
    </w:pPr>
    <w:rPr>
      <w:sz w:val="25"/>
    </w:rPr>
  </w:style>
  <w:style w:type="character" w:styleId="Seitenzahl">
    <w:name w:val="page number"/>
    <w:basedOn w:val="Absatz-Standardschriftart"/>
    <w:rsid w:val="00DD01FE"/>
  </w:style>
  <w:style w:type="paragraph" w:styleId="Textkrper-Zeileneinzug">
    <w:name w:val="Body Text Indent"/>
    <w:basedOn w:val="Standard"/>
    <w:rsid w:val="00DD01FE"/>
    <w:pPr>
      <w:ind w:left="23"/>
    </w:pPr>
  </w:style>
  <w:style w:type="character" w:customStyle="1" w:styleId="normal1">
    <w:name w:val="normal1"/>
    <w:rsid w:val="00DD01FE"/>
    <w:rPr>
      <w:rFonts w:ascii="Arial" w:hAnsi="Arial" w:cs="Arial" w:hint="default"/>
      <w:sz w:val="17"/>
      <w:szCs w:val="17"/>
    </w:rPr>
  </w:style>
  <w:style w:type="character" w:styleId="HTMLSchreibmaschine">
    <w:name w:val="HTML Typewriter"/>
    <w:rsid w:val="00DD01FE"/>
    <w:rPr>
      <w:rFonts w:ascii="Courier" w:eastAsia="Arial Unicode MS" w:hAnsi="Courier" w:cs="Arial Unicode MS" w:hint="default"/>
      <w:color w:val="002B4C"/>
      <w:sz w:val="27"/>
      <w:szCs w:val="27"/>
    </w:rPr>
  </w:style>
  <w:style w:type="table" w:styleId="Tabellenraster">
    <w:name w:val="Table Grid"/>
    <w:basedOn w:val="NormaleTabelle"/>
    <w:uiPriority w:val="39"/>
    <w:rsid w:val="00DD01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DD01FE"/>
    <w:pPr>
      <w:autoSpaceDE w:val="0"/>
      <w:autoSpaceDN w:val="0"/>
      <w:adjustRightInd w:val="0"/>
    </w:pPr>
    <w:rPr>
      <w:rFonts w:ascii="Arial,Bold" w:hAnsi="Arial,Bold"/>
    </w:rPr>
  </w:style>
  <w:style w:type="paragraph" w:customStyle="1" w:styleId="zwischenraum2">
    <w:name w:val="zwischenraum2"/>
    <w:basedOn w:val="Standard"/>
    <w:rsid w:val="00DD01FE"/>
    <w:pPr>
      <w:tabs>
        <w:tab w:val="left" w:pos="1560"/>
        <w:tab w:val="center" w:pos="2410"/>
        <w:tab w:val="center" w:pos="7230"/>
      </w:tabs>
      <w:jc w:val="center"/>
    </w:pPr>
    <w:rPr>
      <w:rFonts w:ascii="Futura" w:hAnsi="Futura"/>
      <w:sz w:val="24"/>
    </w:rPr>
  </w:style>
  <w:style w:type="paragraph" w:styleId="Textkrper-Einzug3">
    <w:name w:val="Body Text Indent 3"/>
    <w:basedOn w:val="Standard"/>
    <w:rsid w:val="00DD01FE"/>
    <w:pPr>
      <w:tabs>
        <w:tab w:val="left" w:pos="2552"/>
      </w:tabs>
      <w:ind w:left="2552" w:hanging="2552"/>
    </w:pPr>
  </w:style>
  <w:style w:type="character" w:styleId="Hyperlink">
    <w:name w:val="Hyperlink"/>
    <w:uiPriority w:val="99"/>
    <w:rsid w:val="00DD01FE"/>
    <w:rPr>
      <w:color w:val="0000FF"/>
      <w:u w:val="single"/>
    </w:rPr>
  </w:style>
  <w:style w:type="character" w:styleId="Kommentarzeichen">
    <w:name w:val="annotation reference"/>
    <w:uiPriority w:val="99"/>
    <w:semiHidden/>
    <w:unhideWhenUsed/>
    <w:rsid w:val="00AB225E"/>
    <w:rPr>
      <w:sz w:val="16"/>
      <w:szCs w:val="16"/>
    </w:rPr>
  </w:style>
  <w:style w:type="paragraph" w:styleId="Kommentartext">
    <w:name w:val="annotation text"/>
    <w:basedOn w:val="Standard"/>
    <w:link w:val="KommentartextZchn"/>
    <w:uiPriority w:val="99"/>
    <w:unhideWhenUsed/>
    <w:rsid w:val="00AB225E"/>
    <w:rPr>
      <w:lang w:bidi="he-IL"/>
    </w:rPr>
  </w:style>
  <w:style w:type="character" w:customStyle="1" w:styleId="KommentartextZchn">
    <w:name w:val="Kommentartext Zchn"/>
    <w:link w:val="Kommentartext"/>
    <w:uiPriority w:val="99"/>
    <w:rsid w:val="00AB225E"/>
    <w:rPr>
      <w:lang w:bidi="he-IL"/>
    </w:rPr>
  </w:style>
  <w:style w:type="paragraph" w:styleId="Kommentarthema">
    <w:name w:val="annotation subject"/>
    <w:basedOn w:val="Kommentartext"/>
    <w:next w:val="Kommentartext"/>
    <w:link w:val="KommentarthemaZchn"/>
    <w:uiPriority w:val="99"/>
    <w:semiHidden/>
    <w:unhideWhenUsed/>
    <w:rsid w:val="00AB225E"/>
    <w:rPr>
      <w:b/>
      <w:bCs/>
    </w:rPr>
  </w:style>
  <w:style w:type="character" w:customStyle="1" w:styleId="KommentarthemaZchn">
    <w:name w:val="Kommentarthema Zchn"/>
    <w:link w:val="Kommentarthema"/>
    <w:uiPriority w:val="99"/>
    <w:semiHidden/>
    <w:rsid w:val="00AB225E"/>
    <w:rPr>
      <w:b/>
      <w:bCs/>
      <w:lang w:bidi="he-IL"/>
    </w:rPr>
  </w:style>
  <w:style w:type="paragraph" w:styleId="Sprechblasentext">
    <w:name w:val="Balloon Text"/>
    <w:basedOn w:val="Standard"/>
    <w:link w:val="SprechblasentextZchn"/>
    <w:uiPriority w:val="99"/>
    <w:semiHidden/>
    <w:unhideWhenUsed/>
    <w:rsid w:val="00AB225E"/>
    <w:rPr>
      <w:rFonts w:ascii="Tahoma" w:hAnsi="Tahoma" w:cs="Tahoma"/>
      <w:sz w:val="16"/>
      <w:szCs w:val="16"/>
      <w:lang w:bidi="he-IL"/>
    </w:rPr>
  </w:style>
  <w:style w:type="character" w:customStyle="1" w:styleId="SprechblasentextZchn">
    <w:name w:val="Sprechblasentext Zchn"/>
    <w:link w:val="Sprechblasentext"/>
    <w:uiPriority w:val="99"/>
    <w:semiHidden/>
    <w:rsid w:val="00AB225E"/>
    <w:rPr>
      <w:rFonts w:ascii="Tahoma" w:hAnsi="Tahoma" w:cs="Tahoma"/>
      <w:sz w:val="16"/>
      <w:szCs w:val="16"/>
      <w:lang w:bidi="he-IL"/>
    </w:rPr>
  </w:style>
  <w:style w:type="paragraph" w:styleId="Dokumentstruktur">
    <w:name w:val="Document Map"/>
    <w:basedOn w:val="Standard"/>
    <w:semiHidden/>
    <w:rsid w:val="000D157A"/>
    <w:pPr>
      <w:shd w:val="clear" w:color="auto" w:fill="000080"/>
    </w:pPr>
    <w:rPr>
      <w:rFonts w:ascii="Tahoma" w:hAnsi="Tahoma" w:cs="Tahoma"/>
    </w:rPr>
  </w:style>
  <w:style w:type="character" w:customStyle="1" w:styleId="KopfzeileZchn">
    <w:name w:val="Kopfzeile Zchn"/>
    <w:aliases w:val="Unterstreichen Zchn,Unterstreichen Char Zchn"/>
    <w:link w:val="Kopfzeile"/>
    <w:rsid w:val="00037A8D"/>
    <w:rPr>
      <w:lang w:val="de-DE" w:eastAsia="de-DE" w:bidi="he-IL"/>
    </w:rPr>
  </w:style>
  <w:style w:type="paragraph" w:customStyle="1" w:styleId="Listenabsatz1">
    <w:name w:val="Listenabsatz1"/>
    <w:basedOn w:val="Standard"/>
    <w:rsid w:val="005003E4"/>
    <w:pPr>
      <w:spacing w:after="200" w:line="276" w:lineRule="auto"/>
      <w:ind w:left="720"/>
      <w:contextualSpacing/>
    </w:pPr>
    <w:rPr>
      <w:rFonts w:ascii="Calibri" w:hAnsi="Calibri" w:cs="Calibri"/>
      <w:sz w:val="22"/>
      <w:szCs w:val="22"/>
      <w:lang w:eastAsia="en-US"/>
    </w:rPr>
  </w:style>
  <w:style w:type="character" w:customStyle="1" w:styleId="src2">
    <w:name w:val="src2"/>
    <w:rsid w:val="001C4CA5"/>
    <w:rPr>
      <w:rFonts w:ascii="Helvetica" w:hAnsi="Helvetica" w:hint="default"/>
      <w:vanish w:val="0"/>
      <w:webHidden w:val="0"/>
      <w:sz w:val="29"/>
      <w:szCs w:val="29"/>
      <w:shd w:val="clear" w:color="auto" w:fill="FFFFFF"/>
      <w:specVanish w:val="0"/>
    </w:rPr>
  </w:style>
  <w:style w:type="paragraph" w:styleId="Funotentext">
    <w:name w:val="footnote text"/>
    <w:basedOn w:val="Standard"/>
    <w:link w:val="FunotentextZchn"/>
    <w:uiPriority w:val="99"/>
    <w:unhideWhenUsed/>
    <w:rsid w:val="00C763DA"/>
    <w:pPr>
      <w:autoSpaceDE w:val="0"/>
      <w:autoSpaceDN w:val="0"/>
      <w:adjustRightInd w:val="0"/>
    </w:pPr>
    <w:rPr>
      <w:rFonts w:cs="Arial"/>
      <w:sz w:val="16"/>
      <w:szCs w:val="22"/>
    </w:rPr>
  </w:style>
  <w:style w:type="character" w:customStyle="1" w:styleId="FunotentextZchn">
    <w:name w:val="Fußnotentext Zchn"/>
    <w:link w:val="Funotentext"/>
    <w:uiPriority w:val="99"/>
    <w:rsid w:val="00C763DA"/>
    <w:rPr>
      <w:rFonts w:ascii="Arial" w:hAnsi="Arial" w:cs="Arial"/>
      <w:sz w:val="16"/>
      <w:szCs w:val="22"/>
      <w:lang w:val="de-DE" w:eastAsia="de-DE" w:bidi="ar-SA"/>
    </w:rPr>
  </w:style>
  <w:style w:type="character" w:styleId="Funotenzeichen">
    <w:name w:val="footnote reference"/>
    <w:uiPriority w:val="99"/>
    <w:semiHidden/>
    <w:unhideWhenUsed/>
    <w:rsid w:val="00C763DA"/>
    <w:rPr>
      <w:vertAlign w:val="superscript"/>
    </w:rPr>
  </w:style>
  <w:style w:type="paragraph" w:customStyle="1" w:styleId="text">
    <w:name w:val="text"/>
    <w:basedOn w:val="Standard"/>
    <w:rsid w:val="00C763DA"/>
    <w:pPr>
      <w:spacing w:before="100" w:beforeAutospacing="1" w:after="100" w:afterAutospacing="1" w:line="360" w:lineRule="auto"/>
      <w:jc w:val="both"/>
    </w:pPr>
    <w:rPr>
      <w:sz w:val="22"/>
      <w:szCs w:val="24"/>
    </w:rPr>
  </w:style>
  <w:style w:type="paragraph" w:styleId="Beschriftung">
    <w:name w:val="caption"/>
    <w:basedOn w:val="Standard"/>
    <w:next w:val="Standard"/>
    <w:qFormat/>
    <w:rsid w:val="00F12879"/>
    <w:pPr>
      <w:autoSpaceDE w:val="0"/>
      <w:autoSpaceDN w:val="0"/>
      <w:adjustRightInd w:val="0"/>
      <w:spacing w:before="240" w:after="120" w:line="360" w:lineRule="auto"/>
      <w:jc w:val="center"/>
    </w:pPr>
    <w:rPr>
      <w:rFonts w:cs="Arial"/>
      <w:b/>
      <w:bCs/>
      <w:szCs w:val="22"/>
    </w:rPr>
  </w:style>
  <w:style w:type="paragraph" w:customStyle="1" w:styleId="Aufzhlung">
    <w:name w:val="Aufzählung"/>
    <w:basedOn w:val="Standard"/>
    <w:autoRedefine/>
    <w:qFormat/>
    <w:rsid w:val="00F12879"/>
    <w:pPr>
      <w:numPr>
        <w:numId w:val="1"/>
      </w:numPr>
      <w:autoSpaceDE w:val="0"/>
      <w:autoSpaceDN w:val="0"/>
      <w:adjustRightInd w:val="0"/>
      <w:spacing w:line="360" w:lineRule="auto"/>
      <w:ind w:left="1068"/>
      <w:jc w:val="both"/>
    </w:pPr>
    <w:rPr>
      <w:rFonts w:cs="Arial"/>
      <w:sz w:val="22"/>
      <w:szCs w:val="22"/>
    </w:rPr>
  </w:style>
  <w:style w:type="paragraph" w:customStyle="1" w:styleId="Abbildung">
    <w:name w:val="Abbildung"/>
    <w:basedOn w:val="Beschriftung"/>
    <w:autoRedefine/>
    <w:qFormat/>
    <w:rsid w:val="00F12879"/>
  </w:style>
  <w:style w:type="paragraph" w:customStyle="1" w:styleId="LiteraturverzeichnisBT">
    <w:name w:val="LiteraturverzeichnisBT"/>
    <w:basedOn w:val="Standard"/>
    <w:autoRedefine/>
    <w:qFormat/>
    <w:rsid w:val="000B08FC"/>
    <w:pPr>
      <w:autoSpaceDE w:val="0"/>
      <w:autoSpaceDN w:val="0"/>
      <w:adjustRightInd w:val="0"/>
      <w:spacing w:after="240" w:line="360" w:lineRule="auto"/>
    </w:pPr>
    <w:rPr>
      <w:rFonts w:cs="Arial"/>
      <w:sz w:val="22"/>
      <w:szCs w:val="22"/>
    </w:rPr>
  </w:style>
  <w:style w:type="character" w:customStyle="1" w:styleId="stil4">
    <w:name w:val="stil4"/>
    <w:basedOn w:val="Absatz-Standardschriftart"/>
    <w:rsid w:val="000B08FC"/>
  </w:style>
  <w:style w:type="paragraph" w:customStyle="1" w:styleId="MittleresRaster1-Akzent21">
    <w:name w:val="Mittleres Raster 1 - Akzent 21"/>
    <w:basedOn w:val="Standard"/>
    <w:uiPriority w:val="99"/>
    <w:qFormat/>
    <w:rsid w:val="004249DA"/>
    <w:pPr>
      <w:widowControl w:val="0"/>
      <w:ind w:left="720"/>
      <w:contextualSpacing/>
    </w:pPr>
    <w:rPr>
      <w:sz w:val="24"/>
    </w:rPr>
  </w:style>
  <w:style w:type="character" w:customStyle="1" w:styleId="src">
    <w:name w:val="src"/>
    <w:basedOn w:val="Absatz-Standardschriftart"/>
    <w:rsid w:val="00182FF9"/>
  </w:style>
  <w:style w:type="character" w:customStyle="1" w:styleId="jrnl">
    <w:name w:val="jrnl"/>
    <w:basedOn w:val="Absatz-Standardschriftart"/>
    <w:rsid w:val="00182FF9"/>
  </w:style>
  <w:style w:type="character" w:customStyle="1" w:styleId="UnterstreichenZchn1">
    <w:name w:val="Unterstreichen Zchn1"/>
    <w:aliases w:val="Unterstreichen Char Zchn Zchn1"/>
    <w:rsid w:val="004E3041"/>
    <w:rPr>
      <w:lang w:val="de-DE" w:eastAsia="de-DE" w:bidi="he-IL"/>
    </w:rPr>
  </w:style>
  <w:style w:type="paragraph" w:customStyle="1" w:styleId="berschrift10">
    <w:name w:val="Überschrift 1.0"/>
    <w:basedOn w:val="berschrift7"/>
    <w:rsid w:val="00170A43"/>
    <w:rPr>
      <w:b/>
      <w:sz w:val="22"/>
      <w:u w:val="none"/>
    </w:rPr>
  </w:style>
  <w:style w:type="character" w:customStyle="1" w:styleId="StandartAbstZchn">
    <w:name w:val="StandartAbst Zchn"/>
    <w:link w:val="StandartAbst"/>
    <w:rsid w:val="00445EF6"/>
    <w:rPr>
      <w:rFonts w:ascii="FuturaLight" w:hAnsi="FuturaLight"/>
      <w:sz w:val="18"/>
      <w:lang w:val="de-DE" w:eastAsia="de-DE" w:bidi="ar-SA"/>
    </w:rPr>
  </w:style>
  <w:style w:type="paragraph" w:styleId="Verzeichnis1">
    <w:name w:val="toc 1"/>
    <w:basedOn w:val="Standard"/>
    <w:next w:val="Standard"/>
    <w:autoRedefine/>
    <w:uiPriority w:val="39"/>
    <w:rsid w:val="008D5A39"/>
    <w:pPr>
      <w:spacing w:before="100" w:line="360" w:lineRule="auto"/>
    </w:pPr>
    <w:rPr>
      <w:bCs/>
      <w:szCs w:val="24"/>
    </w:rPr>
  </w:style>
  <w:style w:type="paragraph" w:styleId="Verzeichnis2">
    <w:name w:val="toc 2"/>
    <w:basedOn w:val="Standard"/>
    <w:next w:val="Standard"/>
    <w:autoRedefine/>
    <w:uiPriority w:val="39"/>
    <w:rsid w:val="008D5A39"/>
    <w:pPr>
      <w:spacing w:before="100" w:line="360" w:lineRule="auto"/>
    </w:pPr>
    <w:rPr>
      <w:bCs/>
      <w:i/>
    </w:rPr>
  </w:style>
  <w:style w:type="paragraph" w:styleId="Verzeichnis3">
    <w:name w:val="toc 3"/>
    <w:basedOn w:val="Standard"/>
    <w:next w:val="Standard"/>
    <w:autoRedefine/>
    <w:uiPriority w:val="39"/>
    <w:rsid w:val="00ED1DC8"/>
    <w:pPr>
      <w:tabs>
        <w:tab w:val="left" w:pos="1000"/>
        <w:tab w:val="right" w:leader="dot" w:pos="9656"/>
      </w:tabs>
      <w:spacing w:line="276" w:lineRule="auto"/>
      <w:ind w:left="198"/>
    </w:pPr>
    <w:rPr>
      <w:noProof/>
    </w:rPr>
  </w:style>
  <w:style w:type="paragraph" w:styleId="Verzeichnis4">
    <w:name w:val="toc 4"/>
    <w:basedOn w:val="Standard"/>
    <w:next w:val="Standard"/>
    <w:autoRedefine/>
    <w:rsid w:val="005F365C"/>
    <w:pPr>
      <w:ind w:left="400"/>
    </w:pPr>
    <w:rPr>
      <w:rFonts w:asciiTheme="minorHAnsi" w:hAnsiTheme="minorHAnsi"/>
    </w:rPr>
  </w:style>
  <w:style w:type="paragraph" w:styleId="Verzeichnis5">
    <w:name w:val="toc 5"/>
    <w:basedOn w:val="Standard"/>
    <w:next w:val="Standard"/>
    <w:autoRedefine/>
    <w:rsid w:val="00414CFB"/>
    <w:pPr>
      <w:ind w:left="600"/>
    </w:pPr>
    <w:rPr>
      <w:rFonts w:asciiTheme="minorHAnsi" w:hAnsiTheme="minorHAnsi"/>
    </w:rPr>
  </w:style>
  <w:style w:type="paragraph" w:styleId="Verzeichnis6">
    <w:name w:val="toc 6"/>
    <w:basedOn w:val="Standard"/>
    <w:next w:val="Standard"/>
    <w:autoRedefine/>
    <w:rsid w:val="00414CFB"/>
    <w:pPr>
      <w:ind w:left="800"/>
    </w:pPr>
    <w:rPr>
      <w:rFonts w:asciiTheme="minorHAnsi" w:hAnsiTheme="minorHAnsi"/>
    </w:rPr>
  </w:style>
  <w:style w:type="paragraph" w:styleId="Verzeichnis7">
    <w:name w:val="toc 7"/>
    <w:basedOn w:val="Standard"/>
    <w:next w:val="Standard"/>
    <w:autoRedefine/>
    <w:rsid w:val="00414CFB"/>
    <w:pPr>
      <w:ind w:left="1000"/>
    </w:pPr>
    <w:rPr>
      <w:rFonts w:asciiTheme="minorHAnsi" w:hAnsiTheme="minorHAnsi"/>
    </w:rPr>
  </w:style>
  <w:style w:type="paragraph" w:styleId="Verzeichnis8">
    <w:name w:val="toc 8"/>
    <w:basedOn w:val="Standard"/>
    <w:next w:val="Standard"/>
    <w:autoRedefine/>
    <w:rsid w:val="00414CFB"/>
    <w:pPr>
      <w:ind w:left="1200"/>
    </w:pPr>
    <w:rPr>
      <w:rFonts w:asciiTheme="minorHAnsi" w:hAnsiTheme="minorHAnsi"/>
    </w:rPr>
  </w:style>
  <w:style w:type="paragraph" w:styleId="Verzeichnis9">
    <w:name w:val="toc 9"/>
    <w:basedOn w:val="Standard"/>
    <w:next w:val="Standard"/>
    <w:autoRedefine/>
    <w:rsid w:val="00414CFB"/>
    <w:pPr>
      <w:ind w:left="1400"/>
    </w:pPr>
    <w:rPr>
      <w:rFonts w:asciiTheme="minorHAnsi" w:hAnsiTheme="minorHAnsi"/>
    </w:rPr>
  </w:style>
  <w:style w:type="character" w:customStyle="1" w:styleId="berschrift1Zchn">
    <w:name w:val="Überschrift 1 Zchn"/>
    <w:link w:val="berschrift1"/>
    <w:rsid w:val="001558A8"/>
    <w:rPr>
      <w:b/>
      <w:bCs/>
      <w:sz w:val="22"/>
    </w:rPr>
  </w:style>
  <w:style w:type="paragraph" w:customStyle="1" w:styleId="Tabellen-berschrift2">
    <w:name w:val="Tabellen-Überschrift_2"/>
    <w:basedOn w:val="Standard"/>
    <w:uiPriority w:val="99"/>
    <w:rsid w:val="00DD7513"/>
    <w:pPr>
      <w:spacing w:before="120" w:after="120"/>
    </w:pPr>
    <w:rPr>
      <w:rFonts w:cs="Arial"/>
      <w:i/>
      <w:iCs/>
      <w:sz w:val="22"/>
      <w:szCs w:val="22"/>
      <w:u w:val="single"/>
    </w:rPr>
  </w:style>
  <w:style w:type="paragraph" w:customStyle="1" w:styleId="Tabellen2">
    <w:name w:val="Tabellen_2"/>
    <w:basedOn w:val="Standard"/>
    <w:uiPriority w:val="99"/>
    <w:rsid w:val="00361C25"/>
    <w:pPr>
      <w:spacing w:after="120" w:line="240" w:lineRule="exact"/>
    </w:pPr>
    <w:rPr>
      <w:rFonts w:cs="Arial"/>
    </w:rPr>
  </w:style>
  <w:style w:type="paragraph" w:styleId="Literaturverzeichnis">
    <w:name w:val="Bibliography"/>
    <w:basedOn w:val="Standard"/>
    <w:next w:val="Standard"/>
    <w:uiPriority w:val="37"/>
    <w:semiHidden/>
    <w:unhideWhenUsed/>
    <w:rsid w:val="00361C25"/>
  </w:style>
  <w:style w:type="character" w:styleId="IntensiveHervorhebung">
    <w:name w:val="Intense Emphasis"/>
    <w:uiPriority w:val="99"/>
    <w:qFormat/>
    <w:rsid w:val="00653A51"/>
    <w:rPr>
      <w:rFonts w:ascii="Arial" w:hAnsi="Arial" w:cs="Times New Roman"/>
      <w:b/>
      <w:bCs/>
      <w:iCs/>
      <w:color w:val="auto"/>
      <w:sz w:val="22"/>
    </w:rPr>
  </w:style>
  <w:style w:type="paragraph" w:customStyle="1" w:styleId="Funote">
    <w:name w:val="Fußnote"/>
    <w:basedOn w:val="Standard"/>
    <w:uiPriority w:val="99"/>
    <w:rsid w:val="00B85F14"/>
    <w:rPr>
      <w:rFonts w:cs="Arial"/>
      <w:sz w:val="16"/>
      <w:szCs w:val="22"/>
    </w:rPr>
  </w:style>
  <w:style w:type="paragraph" w:customStyle="1" w:styleId="FarbigeSchattierung-Akzent11">
    <w:name w:val="Farbige Schattierung - Akzent 11"/>
    <w:hidden/>
    <w:uiPriority w:val="71"/>
    <w:rsid w:val="00BA5B91"/>
  </w:style>
  <w:style w:type="paragraph" w:styleId="berarbeitung">
    <w:name w:val="Revision"/>
    <w:hidden/>
    <w:uiPriority w:val="71"/>
    <w:rsid w:val="00015440"/>
  </w:style>
  <w:style w:type="character" w:styleId="Platzhaltertext">
    <w:name w:val="Placeholder Text"/>
    <w:uiPriority w:val="67"/>
    <w:rsid w:val="00930D4C"/>
    <w:rPr>
      <w:color w:val="808080"/>
    </w:rPr>
  </w:style>
  <w:style w:type="paragraph" w:customStyle="1" w:styleId="MittlereListe2-Akzent21">
    <w:name w:val="Mittlere Liste 2 - Akzent 21"/>
    <w:hidden/>
    <w:uiPriority w:val="71"/>
    <w:rsid w:val="004B6A6D"/>
  </w:style>
  <w:style w:type="table" w:styleId="MittleresRaster1-Akzent2">
    <w:name w:val="Medium Grid 1 Accent 2"/>
    <w:basedOn w:val="NormaleTabelle"/>
    <w:uiPriority w:val="62"/>
    <w:rsid w:val="004B6A6D"/>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character" w:customStyle="1" w:styleId="berschrift4Zchn">
    <w:name w:val="Überschrift 4 Zchn"/>
    <w:basedOn w:val="Absatz-Standardschriftart"/>
    <w:link w:val="berschrift4"/>
    <w:rsid w:val="008003E2"/>
  </w:style>
  <w:style w:type="paragraph" w:styleId="Listenabsatz">
    <w:name w:val="List Paragraph"/>
    <w:basedOn w:val="Standard"/>
    <w:uiPriority w:val="34"/>
    <w:qFormat/>
    <w:rsid w:val="00F81178"/>
    <w:pPr>
      <w:ind w:left="720"/>
    </w:pPr>
    <w:rPr>
      <w:rFonts w:ascii="Calibri" w:eastAsia="Cambria" w:hAnsi="Calibri"/>
      <w:sz w:val="22"/>
      <w:szCs w:val="22"/>
      <w:lang w:eastAsia="en-US"/>
    </w:rPr>
  </w:style>
  <w:style w:type="character" w:styleId="Hervorhebung">
    <w:name w:val="Emphasis"/>
    <w:qFormat/>
    <w:rsid w:val="00E95F07"/>
    <w:rPr>
      <w:i/>
      <w:iCs/>
    </w:rPr>
  </w:style>
  <w:style w:type="table" w:customStyle="1" w:styleId="Tabellenraster1">
    <w:name w:val="Tabellenraster1"/>
    <w:basedOn w:val="NormaleTabelle"/>
    <w:next w:val="Tabellenraster"/>
    <w:rsid w:val="00BE2D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ittleresRaster1-Akzent22">
    <w:name w:val="Mittleres Raster 1 - Akzent 22"/>
    <w:basedOn w:val="NormaleTabelle"/>
    <w:next w:val="MittleresRaster1-Akzent2"/>
    <w:uiPriority w:val="62"/>
    <w:rsid w:val="00BE2DE8"/>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customStyle="1" w:styleId="Tabellenraster2">
    <w:name w:val="Tabellenraster2"/>
    <w:basedOn w:val="NormaleTabelle"/>
    <w:next w:val="Tabellenraster"/>
    <w:rsid w:val="0088572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ittleresRaster1-Akzent23">
    <w:name w:val="Mittleres Raster 1 - Akzent 23"/>
    <w:basedOn w:val="NormaleTabelle"/>
    <w:next w:val="MittleresRaster1-Akzent2"/>
    <w:uiPriority w:val="62"/>
    <w:rsid w:val="0088572C"/>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character" w:styleId="Fett">
    <w:name w:val="Strong"/>
    <w:basedOn w:val="Absatz-Standardschriftart"/>
    <w:uiPriority w:val="22"/>
    <w:qFormat/>
    <w:rsid w:val="00B5664B"/>
    <w:rPr>
      <w:b/>
      <w:bCs/>
    </w:rPr>
  </w:style>
  <w:style w:type="table" w:customStyle="1" w:styleId="Tabellenraster3">
    <w:name w:val="Tabellenraster3"/>
    <w:basedOn w:val="NormaleTabelle"/>
    <w:next w:val="Tabellenraster"/>
    <w:rsid w:val="00404CB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ittleresRaster1-Akzent24">
    <w:name w:val="Mittleres Raster 1 - Akzent 24"/>
    <w:basedOn w:val="NormaleTabelle"/>
    <w:next w:val="MittleresRaster1-Akzent2"/>
    <w:uiPriority w:val="62"/>
    <w:rsid w:val="00404CB4"/>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paragraph" w:styleId="StandardWeb">
    <w:name w:val="Normal (Web)"/>
    <w:basedOn w:val="Standard"/>
    <w:uiPriority w:val="99"/>
    <w:semiHidden/>
    <w:unhideWhenUsed/>
    <w:rsid w:val="00646C26"/>
    <w:pPr>
      <w:spacing w:before="100" w:beforeAutospacing="1" w:after="100" w:afterAutospacing="1"/>
    </w:pPr>
    <w:rPr>
      <w:rFonts w:ascii="Times New Roman" w:hAnsi="Times New Roman"/>
      <w:sz w:val="24"/>
      <w:szCs w:val="24"/>
    </w:rPr>
  </w:style>
  <w:style w:type="paragraph" w:customStyle="1" w:styleId="Formatvorlage1">
    <w:name w:val="Formatvorlage1"/>
    <w:basedOn w:val="berschrift3"/>
    <w:qFormat/>
    <w:rsid w:val="00A96BDD"/>
    <w:pPr>
      <w:numPr>
        <w:ilvl w:val="2"/>
        <w:numId w:val="2"/>
      </w:numPr>
      <w:tabs>
        <w:tab w:val="left" w:pos="720"/>
      </w:tabs>
    </w:pPr>
    <w:rPr>
      <w:b w:val="0"/>
      <w:i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97770">
      <w:bodyDiv w:val="1"/>
      <w:marLeft w:val="0"/>
      <w:marRight w:val="0"/>
      <w:marTop w:val="0"/>
      <w:marBottom w:val="0"/>
      <w:divBdr>
        <w:top w:val="none" w:sz="0" w:space="0" w:color="auto"/>
        <w:left w:val="none" w:sz="0" w:space="0" w:color="auto"/>
        <w:bottom w:val="none" w:sz="0" w:space="0" w:color="auto"/>
        <w:right w:val="none" w:sz="0" w:space="0" w:color="auto"/>
      </w:divBdr>
    </w:div>
    <w:div w:id="8145070">
      <w:bodyDiv w:val="1"/>
      <w:marLeft w:val="0"/>
      <w:marRight w:val="0"/>
      <w:marTop w:val="0"/>
      <w:marBottom w:val="0"/>
      <w:divBdr>
        <w:top w:val="none" w:sz="0" w:space="0" w:color="auto"/>
        <w:left w:val="none" w:sz="0" w:space="0" w:color="auto"/>
        <w:bottom w:val="none" w:sz="0" w:space="0" w:color="auto"/>
        <w:right w:val="none" w:sz="0" w:space="0" w:color="auto"/>
      </w:divBdr>
    </w:div>
    <w:div w:id="10575022">
      <w:bodyDiv w:val="1"/>
      <w:marLeft w:val="0"/>
      <w:marRight w:val="0"/>
      <w:marTop w:val="0"/>
      <w:marBottom w:val="0"/>
      <w:divBdr>
        <w:top w:val="none" w:sz="0" w:space="0" w:color="auto"/>
        <w:left w:val="none" w:sz="0" w:space="0" w:color="auto"/>
        <w:bottom w:val="none" w:sz="0" w:space="0" w:color="auto"/>
        <w:right w:val="none" w:sz="0" w:space="0" w:color="auto"/>
      </w:divBdr>
    </w:div>
    <w:div w:id="20136173">
      <w:bodyDiv w:val="1"/>
      <w:marLeft w:val="0"/>
      <w:marRight w:val="0"/>
      <w:marTop w:val="0"/>
      <w:marBottom w:val="0"/>
      <w:divBdr>
        <w:top w:val="none" w:sz="0" w:space="0" w:color="auto"/>
        <w:left w:val="none" w:sz="0" w:space="0" w:color="auto"/>
        <w:bottom w:val="none" w:sz="0" w:space="0" w:color="auto"/>
        <w:right w:val="none" w:sz="0" w:space="0" w:color="auto"/>
      </w:divBdr>
    </w:div>
    <w:div w:id="21443929">
      <w:bodyDiv w:val="1"/>
      <w:marLeft w:val="0"/>
      <w:marRight w:val="0"/>
      <w:marTop w:val="0"/>
      <w:marBottom w:val="0"/>
      <w:divBdr>
        <w:top w:val="none" w:sz="0" w:space="0" w:color="auto"/>
        <w:left w:val="none" w:sz="0" w:space="0" w:color="auto"/>
        <w:bottom w:val="none" w:sz="0" w:space="0" w:color="auto"/>
        <w:right w:val="none" w:sz="0" w:space="0" w:color="auto"/>
      </w:divBdr>
    </w:div>
    <w:div w:id="41174204">
      <w:bodyDiv w:val="1"/>
      <w:marLeft w:val="0"/>
      <w:marRight w:val="0"/>
      <w:marTop w:val="0"/>
      <w:marBottom w:val="0"/>
      <w:divBdr>
        <w:top w:val="none" w:sz="0" w:space="0" w:color="auto"/>
        <w:left w:val="none" w:sz="0" w:space="0" w:color="auto"/>
        <w:bottom w:val="none" w:sz="0" w:space="0" w:color="auto"/>
        <w:right w:val="none" w:sz="0" w:space="0" w:color="auto"/>
      </w:divBdr>
    </w:div>
    <w:div w:id="48044245">
      <w:bodyDiv w:val="1"/>
      <w:marLeft w:val="0"/>
      <w:marRight w:val="0"/>
      <w:marTop w:val="0"/>
      <w:marBottom w:val="0"/>
      <w:divBdr>
        <w:top w:val="none" w:sz="0" w:space="0" w:color="auto"/>
        <w:left w:val="none" w:sz="0" w:space="0" w:color="auto"/>
        <w:bottom w:val="none" w:sz="0" w:space="0" w:color="auto"/>
        <w:right w:val="none" w:sz="0" w:space="0" w:color="auto"/>
      </w:divBdr>
    </w:div>
    <w:div w:id="49236765">
      <w:bodyDiv w:val="1"/>
      <w:marLeft w:val="0"/>
      <w:marRight w:val="0"/>
      <w:marTop w:val="0"/>
      <w:marBottom w:val="0"/>
      <w:divBdr>
        <w:top w:val="none" w:sz="0" w:space="0" w:color="auto"/>
        <w:left w:val="none" w:sz="0" w:space="0" w:color="auto"/>
        <w:bottom w:val="none" w:sz="0" w:space="0" w:color="auto"/>
        <w:right w:val="none" w:sz="0" w:space="0" w:color="auto"/>
      </w:divBdr>
    </w:div>
    <w:div w:id="55251486">
      <w:bodyDiv w:val="1"/>
      <w:marLeft w:val="0"/>
      <w:marRight w:val="0"/>
      <w:marTop w:val="0"/>
      <w:marBottom w:val="0"/>
      <w:divBdr>
        <w:top w:val="none" w:sz="0" w:space="0" w:color="auto"/>
        <w:left w:val="none" w:sz="0" w:space="0" w:color="auto"/>
        <w:bottom w:val="none" w:sz="0" w:space="0" w:color="auto"/>
        <w:right w:val="none" w:sz="0" w:space="0" w:color="auto"/>
      </w:divBdr>
    </w:div>
    <w:div w:id="60301299">
      <w:bodyDiv w:val="1"/>
      <w:marLeft w:val="0"/>
      <w:marRight w:val="0"/>
      <w:marTop w:val="0"/>
      <w:marBottom w:val="0"/>
      <w:divBdr>
        <w:top w:val="none" w:sz="0" w:space="0" w:color="auto"/>
        <w:left w:val="none" w:sz="0" w:space="0" w:color="auto"/>
        <w:bottom w:val="none" w:sz="0" w:space="0" w:color="auto"/>
        <w:right w:val="none" w:sz="0" w:space="0" w:color="auto"/>
      </w:divBdr>
    </w:div>
    <w:div w:id="65955905">
      <w:bodyDiv w:val="1"/>
      <w:marLeft w:val="0"/>
      <w:marRight w:val="0"/>
      <w:marTop w:val="0"/>
      <w:marBottom w:val="0"/>
      <w:divBdr>
        <w:top w:val="none" w:sz="0" w:space="0" w:color="auto"/>
        <w:left w:val="none" w:sz="0" w:space="0" w:color="auto"/>
        <w:bottom w:val="none" w:sz="0" w:space="0" w:color="auto"/>
        <w:right w:val="none" w:sz="0" w:space="0" w:color="auto"/>
      </w:divBdr>
    </w:div>
    <w:div w:id="83848581">
      <w:bodyDiv w:val="1"/>
      <w:marLeft w:val="0"/>
      <w:marRight w:val="0"/>
      <w:marTop w:val="0"/>
      <w:marBottom w:val="0"/>
      <w:divBdr>
        <w:top w:val="none" w:sz="0" w:space="0" w:color="auto"/>
        <w:left w:val="none" w:sz="0" w:space="0" w:color="auto"/>
        <w:bottom w:val="none" w:sz="0" w:space="0" w:color="auto"/>
        <w:right w:val="none" w:sz="0" w:space="0" w:color="auto"/>
      </w:divBdr>
    </w:div>
    <w:div w:id="114056839">
      <w:bodyDiv w:val="1"/>
      <w:marLeft w:val="0"/>
      <w:marRight w:val="0"/>
      <w:marTop w:val="0"/>
      <w:marBottom w:val="0"/>
      <w:divBdr>
        <w:top w:val="none" w:sz="0" w:space="0" w:color="auto"/>
        <w:left w:val="none" w:sz="0" w:space="0" w:color="auto"/>
        <w:bottom w:val="none" w:sz="0" w:space="0" w:color="auto"/>
        <w:right w:val="none" w:sz="0" w:space="0" w:color="auto"/>
      </w:divBdr>
    </w:div>
    <w:div w:id="120224745">
      <w:bodyDiv w:val="1"/>
      <w:marLeft w:val="0"/>
      <w:marRight w:val="0"/>
      <w:marTop w:val="0"/>
      <w:marBottom w:val="0"/>
      <w:divBdr>
        <w:top w:val="none" w:sz="0" w:space="0" w:color="auto"/>
        <w:left w:val="none" w:sz="0" w:space="0" w:color="auto"/>
        <w:bottom w:val="none" w:sz="0" w:space="0" w:color="auto"/>
        <w:right w:val="none" w:sz="0" w:space="0" w:color="auto"/>
      </w:divBdr>
    </w:div>
    <w:div w:id="143160513">
      <w:bodyDiv w:val="1"/>
      <w:marLeft w:val="0"/>
      <w:marRight w:val="0"/>
      <w:marTop w:val="0"/>
      <w:marBottom w:val="0"/>
      <w:divBdr>
        <w:top w:val="none" w:sz="0" w:space="0" w:color="auto"/>
        <w:left w:val="none" w:sz="0" w:space="0" w:color="auto"/>
        <w:bottom w:val="none" w:sz="0" w:space="0" w:color="auto"/>
        <w:right w:val="none" w:sz="0" w:space="0" w:color="auto"/>
      </w:divBdr>
    </w:div>
    <w:div w:id="143276097">
      <w:bodyDiv w:val="1"/>
      <w:marLeft w:val="0"/>
      <w:marRight w:val="0"/>
      <w:marTop w:val="0"/>
      <w:marBottom w:val="0"/>
      <w:divBdr>
        <w:top w:val="none" w:sz="0" w:space="0" w:color="auto"/>
        <w:left w:val="none" w:sz="0" w:space="0" w:color="auto"/>
        <w:bottom w:val="none" w:sz="0" w:space="0" w:color="auto"/>
        <w:right w:val="none" w:sz="0" w:space="0" w:color="auto"/>
      </w:divBdr>
    </w:div>
    <w:div w:id="157699688">
      <w:bodyDiv w:val="1"/>
      <w:marLeft w:val="0"/>
      <w:marRight w:val="0"/>
      <w:marTop w:val="0"/>
      <w:marBottom w:val="0"/>
      <w:divBdr>
        <w:top w:val="none" w:sz="0" w:space="0" w:color="auto"/>
        <w:left w:val="none" w:sz="0" w:space="0" w:color="auto"/>
        <w:bottom w:val="none" w:sz="0" w:space="0" w:color="auto"/>
        <w:right w:val="none" w:sz="0" w:space="0" w:color="auto"/>
      </w:divBdr>
    </w:div>
    <w:div w:id="160000912">
      <w:bodyDiv w:val="1"/>
      <w:marLeft w:val="0"/>
      <w:marRight w:val="0"/>
      <w:marTop w:val="0"/>
      <w:marBottom w:val="0"/>
      <w:divBdr>
        <w:top w:val="none" w:sz="0" w:space="0" w:color="auto"/>
        <w:left w:val="none" w:sz="0" w:space="0" w:color="auto"/>
        <w:bottom w:val="none" w:sz="0" w:space="0" w:color="auto"/>
        <w:right w:val="none" w:sz="0" w:space="0" w:color="auto"/>
      </w:divBdr>
    </w:div>
    <w:div w:id="170026989">
      <w:bodyDiv w:val="1"/>
      <w:marLeft w:val="0"/>
      <w:marRight w:val="0"/>
      <w:marTop w:val="0"/>
      <w:marBottom w:val="0"/>
      <w:divBdr>
        <w:top w:val="none" w:sz="0" w:space="0" w:color="auto"/>
        <w:left w:val="none" w:sz="0" w:space="0" w:color="auto"/>
        <w:bottom w:val="none" w:sz="0" w:space="0" w:color="auto"/>
        <w:right w:val="none" w:sz="0" w:space="0" w:color="auto"/>
      </w:divBdr>
    </w:div>
    <w:div w:id="176161148">
      <w:bodyDiv w:val="1"/>
      <w:marLeft w:val="0"/>
      <w:marRight w:val="0"/>
      <w:marTop w:val="0"/>
      <w:marBottom w:val="0"/>
      <w:divBdr>
        <w:top w:val="none" w:sz="0" w:space="0" w:color="auto"/>
        <w:left w:val="none" w:sz="0" w:space="0" w:color="auto"/>
        <w:bottom w:val="none" w:sz="0" w:space="0" w:color="auto"/>
        <w:right w:val="none" w:sz="0" w:space="0" w:color="auto"/>
      </w:divBdr>
    </w:div>
    <w:div w:id="176773084">
      <w:bodyDiv w:val="1"/>
      <w:marLeft w:val="0"/>
      <w:marRight w:val="0"/>
      <w:marTop w:val="0"/>
      <w:marBottom w:val="0"/>
      <w:divBdr>
        <w:top w:val="none" w:sz="0" w:space="0" w:color="auto"/>
        <w:left w:val="none" w:sz="0" w:space="0" w:color="auto"/>
        <w:bottom w:val="none" w:sz="0" w:space="0" w:color="auto"/>
        <w:right w:val="none" w:sz="0" w:space="0" w:color="auto"/>
      </w:divBdr>
    </w:div>
    <w:div w:id="181819300">
      <w:bodyDiv w:val="1"/>
      <w:marLeft w:val="0"/>
      <w:marRight w:val="0"/>
      <w:marTop w:val="0"/>
      <w:marBottom w:val="0"/>
      <w:divBdr>
        <w:top w:val="none" w:sz="0" w:space="0" w:color="auto"/>
        <w:left w:val="none" w:sz="0" w:space="0" w:color="auto"/>
        <w:bottom w:val="none" w:sz="0" w:space="0" w:color="auto"/>
        <w:right w:val="none" w:sz="0" w:space="0" w:color="auto"/>
      </w:divBdr>
    </w:div>
    <w:div w:id="183985543">
      <w:bodyDiv w:val="1"/>
      <w:marLeft w:val="0"/>
      <w:marRight w:val="0"/>
      <w:marTop w:val="0"/>
      <w:marBottom w:val="0"/>
      <w:divBdr>
        <w:top w:val="none" w:sz="0" w:space="0" w:color="auto"/>
        <w:left w:val="none" w:sz="0" w:space="0" w:color="auto"/>
        <w:bottom w:val="none" w:sz="0" w:space="0" w:color="auto"/>
        <w:right w:val="none" w:sz="0" w:space="0" w:color="auto"/>
      </w:divBdr>
    </w:div>
    <w:div w:id="185993688">
      <w:bodyDiv w:val="1"/>
      <w:marLeft w:val="0"/>
      <w:marRight w:val="0"/>
      <w:marTop w:val="0"/>
      <w:marBottom w:val="0"/>
      <w:divBdr>
        <w:top w:val="none" w:sz="0" w:space="0" w:color="auto"/>
        <w:left w:val="none" w:sz="0" w:space="0" w:color="auto"/>
        <w:bottom w:val="none" w:sz="0" w:space="0" w:color="auto"/>
        <w:right w:val="none" w:sz="0" w:space="0" w:color="auto"/>
      </w:divBdr>
    </w:div>
    <w:div w:id="186214110">
      <w:bodyDiv w:val="1"/>
      <w:marLeft w:val="0"/>
      <w:marRight w:val="0"/>
      <w:marTop w:val="0"/>
      <w:marBottom w:val="0"/>
      <w:divBdr>
        <w:top w:val="none" w:sz="0" w:space="0" w:color="auto"/>
        <w:left w:val="none" w:sz="0" w:space="0" w:color="auto"/>
        <w:bottom w:val="none" w:sz="0" w:space="0" w:color="auto"/>
        <w:right w:val="none" w:sz="0" w:space="0" w:color="auto"/>
      </w:divBdr>
    </w:div>
    <w:div w:id="205797090">
      <w:bodyDiv w:val="1"/>
      <w:marLeft w:val="0"/>
      <w:marRight w:val="0"/>
      <w:marTop w:val="0"/>
      <w:marBottom w:val="0"/>
      <w:divBdr>
        <w:top w:val="none" w:sz="0" w:space="0" w:color="auto"/>
        <w:left w:val="none" w:sz="0" w:space="0" w:color="auto"/>
        <w:bottom w:val="none" w:sz="0" w:space="0" w:color="auto"/>
        <w:right w:val="none" w:sz="0" w:space="0" w:color="auto"/>
      </w:divBdr>
    </w:div>
    <w:div w:id="207187804">
      <w:bodyDiv w:val="1"/>
      <w:marLeft w:val="0"/>
      <w:marRight w:val="0"/>
      <w:marTop w:val="0"/>
      <w:marBottom w:val="0"/>
      <w:divBdr>
        <w:top w:val="none" w:sz="0" w:space="0" w:color="auto"/>
        <w:left w:val="none" w:sz="0" w:space="0" w:color="auto"/>
        <w:bottom w:val="none" w:sz="0" w:space="0" w:color="auto"/>
        <w:right w:val="none" w:sz="0" w:space="0" w:color="auto"/>
      </w:divBdr>
    </w:div>
    <w:div w:id="219557955">
      <w:bodyDiv w:val="1"/>
      <w:marLeft w:val="0"/>
      <w:marRight w:val="0"/>
      <w:marTop w:val="0"/>
      <w:marBottom w:val="0"/>
      <w:divBdr>
        <w:top w:val="none" w:sz="0" w:space="0" w:color="auto"/>
        <w:left w:val="none" w:sz="0" w:space="0" w:color="auto"/>
        <w:bottom w:val="none" w:sz="0" w:space="0" w:color="auto"/>
        <w:right w:val="none" w:sz="0" w:space="0" w:color="auto"/>
      </w:divBdr>
    </w:div>
    <w:div w:id="263533415">
      <w:bodyDiv w:val="1"/>
      <w:marLeft w:val="0"/>
      <w:marRight w:val="0"/>
      <w:marTop w:val="0"/>
      <w:marBottom w:val="0"/>
      <w:divBdr>
        <w:top w:val="none" w:sz="0" w:space="0" w:color="auto"/>
        <w:left w:val="none" w:sz="0" w:space="0" w:color="auto"/>
        <w:bottom w:val="none" w:sz="0" w:space="0" w:color="auto"/>
        <w:right w:val="none" w:sz="0" w:space="0" w:color="auto"/>
      </w:divBdr>
    </w:div>
    <w:div w:id="266036706">
      <w:bodyDiv w:val="1"/>
      <w:marLeft w:val="0"/>
      <w:marRight w:val="0"/>
      <w:marTop w:val="0"/>
      <w:marBottom w:val="0"/>
      <w:divBdr>
        <w:top w:val="none" w:sz="0" w:space="0" w:color="auto"/>
        <w:left w:val="none" w:sz="0" w:space="0" w:color="auto"/>
        <w:bottom w:val="none" w:sz="0" w:space="0" w:color="auto"/>
        <w:right w:val="none" w:sz="0" w:space="0" w:color="auto"/>
      </w:divBdr>
    </w:div>
    <w:div w:id="279995054">
      <w:bodyDiv w:val="1"/>
      <w:marLeft w:val="0"/>
      <w:marRight w:val="0"/>
      <w:marTop w:val="0"/>
      <w:marBottom w:val="0"/>
      <w:divBdr>
        <w:top w:val="none" w:sz="0" w:space="0" w:color="auto"/>
        <w:left w:val="none" w:sz="0" w:space="0" w:color="auto"/>
        <w:bottom w:val="none" w:sz="0" w:space="0" w:color="auto"/>
        <w:right w:val="none" w:sz="0" w:space="0" w:color="auto"/>
      </w:divBdr>
    </w:div>
    <w:div w:id="289283039">
      <w:bodyDiv w:val="1"/>
      <w:marLeft w:val="0"/>
      <w:marRight w:val="0"/>
      <w:marTop w:val="0"/>
      <w:marBottom w:val="0"/>
      <w:divBdr>
        <w:top w:val="none" w:sz="0" w:space="0" w:color="auto"/>
        <w:left w:val="none" w:sz="0" w:space="0" w:color="auto"/>
        <w:bottom w:val="none" w:sz="0" w:space="0" w:color="auto"/>
        <w:right w:val="none" w:sz="0" w:space="0" w:color="auto"/>
      </w:divBdr>
    </w:div>
    <w:div w:id="289626171">
      <w:bodyDiv w:val="1"/>
      <w:marLeft w:val="0"/>
      <w:marRight w:val="0"/>
      <w:marTop w:val="0"/>
      <w:marBottom w:val="0"/>
      <w:divBdr>
        <w:top w:val="none" w:sz="0" w:space="0" w:color="auto"/>
        <w:left w:val="none" w:sz="0" w:space="0" w:color="auto"/>
        <w:bottom w:val="none" w:sz="0" w:space="0" w:color="auto"/>
        <w:right w:val="none" w:sz="0" w:space="0" w:color="auto"/>
      </w:divBdr>
    </w:div>
    <w:div w:id="293606962">
      <w:bodyDiv w:val="1"/>
      <w:marLeft w:val="0"/>
      <w:marRight w:val="0"/>
      <w:marTop w:val="0"/>
      <w:marBottom w:val="0"/>
      <w:divBdr>
        <w:top w:val="none" w:sz="0" w:space="0" w:color="auto"/>
        <w:left w:val="none" w:sz="0" w:space="0" w:color="auto"/>
        <w:bottom w:val="none" w:sz="0" w:space="0" w:color="auto"/>
        <w:right w:val="none" w:sz="0" w:space="0" w:color="auto"/>
      </w:divBdr>
    </w:div>
    <w:div w:id="313530899">
      <w:bodyDiv w:val="1"/>
      <w:marLeft w:val="0"/>
      <w:marRight w:val="0"/>
      <w:marTop w:val="0"/>
      <w:marBottom w:val="0"/>
      <w:divBdr>
        <w:top w:val="none" w:sz="0" w:space="0" w:color="auto"/>
        <w:left w:val="none" w:sz="0" w:space="0" w:color="auto"/>
        <w:bottom w:val="none" w:sz="0" w:space="0" w:color="auto"/>
        <w:right w:val="none" w:sz="0" w:space="0" w:color="auto"/>
      </w:divBdr>
    </w:div>
    <w:div w:id="326833330">
      <w:bodyDiv w:val="1"/>
      <w:marLeft w:val="0"/>
      <w:marRight w:val="0"/>
      <w:marTop w:val="0"/>
      <w:marBottom w:val="0"/>
      <w:divBdr>
        <w:top w:val="none" w:sz="0" w:space="0" w:color="auto"/>
        <w:left w:val="none" w:sz="0" w:space="0" w:color="auto"/>
        <w:bottom w:val="none" w:sz="0" w:space="0" w:color="auto"/>
        <w:right w:val="none" w:sz="0" w:space="0" w:color="auto"/>
      </w:divBdr>
    </w:div>
    <w:div w:id="330565566">
      <w:bodyDiv w:val="1"/>
      <w:marLeft w:val="0"/>
      <w:marRight w:val="0"/>
      <w:marTop w:val="0"/>
      <w:marBottom w:val="0"/>
      <w:divBdr>
        <w:top w:val="none" w:sz="0" w:space="0" w:color="auto"/>
        <w:left w:val="none" w:sz="0" w:space="0" w:color="auto"/>
        <w:bottom w:val="none" w:sz="0" w:space="0" w:color="auto"/>
        <w:right w:val="none" w:sz="0" w:space="0" w:color="auto"/>
      </w:divBdr>
    </w:div>
    <w:div w:id="333724155">
      <w:bodyDiv w:val="1"/>
      <w:marLeft w:val="0"/>
      <w:marRight w:val="0"/>
      <w:marTop w:val="0"/>
      <w:marBottom w:val="0"/>
      <w:divBdr>
        <w:top w:val="none" w:sz="0" w:space="0" w:color="auto"/>
        <w:left w:val="none" w:sz="0" w:space="0" w:color="auto"/>
        <w:bottom w:val="none" w:sz="0" w:space="0" w:color="auto"/>
        <w:right w:val="none" w:sz="0" w:space="0" w:color="auto"/>
      </w:divBdr>
    </w:div>
    <w:div w:id="380247568">
      <w:bodyDiv w:val="1"/>
      <w:marLeft w:val="0"/>
      <w:marRight w:val="0"/>
      <w:marTop w:val="0"/>
      <w:marBottom w:val="0"/>
      <w:divBdr>
        <w:top w:val="none" w:sz="0" w:space="0" w:color="auto"/>
        <w:left w:val="none" w:sz="0" w:space="0" w:color="auto"/>
        <w:bottom w:val="none" w:sz="0" w:space="0" w:color="auto"/>
        <w:right w:val="none" w:sz="0" w:space="0" w:color="auto"/>
      </w:divBdr>
    </w:div>
    <w:div w:id="400831326">
      <w:bodyDiv w:val="1"/>
      <w:marLeft w:val="0"/>
      <w:marRight w:val="0"/>
      <w:marTop w:val="0"/>
      <w:marBottom w:val="0"/>
      <w:divBdr>
        <w:top w:val="none" w:sz="0" w:space="0" w:color="auto"/>
        <w:left w:val="none" w:sz="0" w:space="0" w:color="auto"/>
        <w:bottom w:val="none" w:sz="0" w:space="0" w:color="auto"/>
        <w:right w:val="none" w:sz="0" w:space="0" w:color="auto"/>
      </w:divBdr>
    </w:div>
    <w:div w:id="406270932">
      <w:bodyDiv w:val="1"/>
      <w:marLeft w:val="0"/>
      <w:marRight w:val="0"/>
      <w:marTop w:val="0"/>
      <w:marBottom w:val="0"/>
      <w:divBdr>
        <w:top w:val="none" w:sz="0" w:space="0" w:color="auto"/>
        <w:left w:val="none" w:sz="0" w:space="0" w:color="auto"/>
        <w:bottom w:val="none" w:sz="0" w:space="0" w:color="auto"/>
        <w:right w:val="none" w:sz="0" w:space="0" w:color="auto"/>
      </w:divBdr>
    </w:div>
    <w:div w:id="413016573">
      <w:bodyDiv w:val="1"/>
      <w:marLeft w:val="0"/>
      <w:marRight w:val="0"/>
      <w:marTop w:val="0"/>
      <w:marBottom w:val="0"/>
      <w:divBdr>
        <w:top w:val="none" w:sz="0" w:space="0" w:color="auto"/>
        <w:left w:val="none" w:sz="0" w:space="0" w:color="auto"/>
        <w:bottom w:val="none" w:sz="0" w:space="0" w:color="auto"/>
        <w:right w:val="none" w:sz="0" w:space="0" w:color="auto"/>
      </w:divBdr>
    </w:div>
    <w:div w:id="426578224">
      <w:bodyDiv w:val="1"/>
      <w:marLeft w:val="0"/>
      <w:marRight w:val="0"/>
      <w:marTop w:val="0"/>
      <w:marBottom w:val="0"/>
      <w:divBdr>
        <w:top w:val="none" w:sz="0" w:space="0" w:color="auto"/>
        <w:left w:val="none" w:sz="0" w:space="0" w:color="auto"/>
        <w:bottom w:val="none" w:sz="0" w:space="0" w:color="auto"/>
        <w:right w:val="none" w:sz="0" w:space="0" w:color="auto"/>
      </w:divBdr>
    </w:div>
    <w:div w:id="430275062">
      <w:bodyDiv w:val="1"/>
      <w:marLeft w:val="0"/>
      <w:marRight w:val="0"/>
      <w:marTop w:val="0"/>
      <w:marBottom w:val="0"/>
      <w:divBdr>
        <w:top w:val="none" w:sz="0" w:space="0" w:color="auto"/>
        <w:left w:val="none" w:sz="0" w:space="0" w:color="auto"/>
        <w:bottom w:val="none" w:sz="0" w:space="0" w:color="auto"/>
        <w:right w:val="none" w:sz="0" w:space="0" w:color="auto"/>
      </w:divBdr>
    </w:div>
    <w:div w:id="433478035">
      <w:bodyDiv w:val="1"/>
      <w:marLeft w:val="0"/>
      <w:marRight w:val="0"/>
      <w:marTop w:val="0"/>
      <w:marBottom w:val="0"/>
      <w:divBdr>
        <w:top w:val="none" w:sz="0" w:space="0" w:color="auto"/>
        <w:left w:val="none" w:sz="0" w:space="0" w:color="auto"/>
        <w:bottom w:val="none" w:sz="0" w:space="0" w:color="auto"/>
        <w:right w:val="none" w:sz="0" w:space="0" w:color="auto"/>
      </w:divBdr>
    </w:div>
    <w:div w:id="453642629">
      <w:bodyDiv w:val="1"/>
      <w:marLeft w:val="0"/>
      <w:marRight w:val="0"/>
      <w:marTop w:val="0"/>
      <w:marBottom w:val="0"/>
      <w:divBdr>
        <w:top w:val="none" w:sz="0" w:space="0" w:color="auto"/>
        <w:left w:val="none" w:sz="0" w:space="0" w:color="auto"/>
        <w:bottom w:val="none" w:sz="0" w:space="0" w:color="auto"/>
        <w:right w:val="none" w:sz="0" w:space="0" w:color="auto"/>
      </w:divBdr>
    </w:div>
    <w:div w:id="457337673">
      <w:bodyDiv w:val="1"/>
      <w:marLeft w:val="0"/>
      <w:marRight w:val="0"/>
      <w:marTop w:val="0"/>
      <w:marBottom w:val="0"/>
      <w:divBdr>
        <w:top w:val="none" w:sz="0" w:space="0" w:color="auto"/>
        <w:left w:val="none" w:sz="0" w:space="0" w:color="auto"/>
        <w:bottom w:val="none" w:sz="0" w:space="0" w:color="auto"/>
        <w:right w:val="none" w:sz="0" w:space="0" w:color="auto"/>
      </w:divBdr>
    </w:div>
    <w:div w:id="478770739">
      <w:bodyDiv w:val="1"/>
      <w:marLeft w:val="0"/>
      <w:marRight w:val="0"/>
      <w:marTop w:val="0"/>
      <w:marBottom w:val="0"/>
      <w:divBdr>
        <w:top w:val="none" w:sz="0" w:space="0" w:color="auto"/>
        <w:left w:val="none" w:sz="0" w:space="0" w:color="auto"/>
        <w:bottom w:val="none" w:sz="0" w:space="0" w:color="auto"/>
        <w:right w:val="none" w:sz="0" w:space="0" w:color="auto"/>
      </w:divBdr>
    </w:div>
    <w:div w:id="497817700">
      <w:bodyDiv w:val="1"/>
      <w:marLeft w:val="0"/>
      <w:marRight w:val="0"/>
      <w:marTop w:val="0"/>
      <w:marBottom w:val="0"/>
      <w:divBdr>
        <w:top w:val="none" w:sz="0" w:space="0" w:color="auto"/>
        <w:left w:val="none" w:sz="0" w:space="0" w:color="auto"/>
        <w:bottom w:val="none" w:sz="0" w:space="0" w:color="auto"/>
        <w:right w:val="none" w:sz="0" w:space="0" w:color="auto"/>
      </w:divBdr>
    </w:div>
    <w:div w:id="505053104">
      <w:bodyDiv w:val="1"/>
      <w:marLeft w:val="0"/>
      <w:marRight w:val="0"/>
      <w:marTop w:val="0"/>
      <w:marBottom w:val="0"/>
      <w:divBdr>
        <w:top w:val="none" w:sz="0" w:space="0" w:color="auto"/>
        <w:left w:val="none" w:sz="0" w:space="0" w:color="auto"/>
        <w:bottom w:val="none" w:sz="0" w:space="0" w:color="auto"/>
        <w:right w:val="none" w:sz="0" w:space="0" w:color="auto"/>
      </w:divBdr>
    </w:div>
    <w:div w:id="507795492">
      <w:bodyDiv w:val="1"/>
      <w:marLeft w:val="0"/>
      <w:marRight w:val="0"/>
      <w:marTop w:val="0"/>
      <w:marBottom w:val="0"/>
      <w:divBdr>
        <w:top w:val="none" w:sz="0" w:space="0" w:color="auto"/>
        <w:left w:val="none" w:sz="0" w:space="0" w:color="auto"/>
        <w:bottom w:val="none" w:sz="0" w:space="0" w:color="auto"/>
        <w:right w:val="none" w:sz="0" w:space="0" w:color="auto"/>
      </w:divBdr>
    </w:div>
    <w:div w:id="516818746">
      <w:bodyDiv w:val="1"/>
      <w:marLeft w:val="0"/>
      <w:marRight w:val="0"/>
      <w:marTop w:val="0"/>
      <w:marBottom w:val="0"/>
      <w:divBdr>
        <w:top w:val="none" w:sz="0" w:space="0" w:color="auto"/>
        <w:left w:val="none" w:sz="0" w:space="0" w:color="auto"/>
        <w:bottom w:val="none" w:sz="0" w:space="0" w:color="auto"/>
        <w:right w:val="none" w:sz="0" w:space="0" w:color="auto"/>
      </w:divBdr>
    </w:div>
    <w:div w:id="518588978">
      <w:bodyDiv w:val="1"/>
      <w:marLeft w:val="0"/>
      <w:marRight w:val="0"/>
      <w:marTop w:val="0"/>
      <w:marBottom w:val="0"/>
      <w:divBdr>
        <w:top w:val="none" w:sz="0" w:space="0" w:color="auto"/>
        <w:left w:val="none" w:sz="0" w:space="0" w:color="auto"/>
        <w:bottom w:val="none" w:sz="0" w:space="0" w:color="auto"/>
        <w:right w:val="none" w:sz="0" w:space="0" w:color="auto"/>
      </w:divBdr>
    </w:div>
    <w:div w:id="522208200">
      <w:bodyDiv w:val="1"/>
      <w:marLeft w:val="0"/>
      <w:marRight w:val="0"/>
      <w:marTop w:val="0"/>
      <w:marBottom w:val="0"/>
      <w:divBdr>
        <w:top w:val="none" w:sz="0" w:space="0" w:color="auto"/>
        <w:left w:val="none" w:sz="0" w:space="0" w:color="auto"/>
        <w:bottom w:val="none" w:sz="0" w:space="0" w:color="auto"/>
        <w:right w:val="none" w:sz="0" w:space="0" w:color="auto"/>
      </w:divBdr>
    </w:div>
    <w:div w:id="533427374">
      <w:bodyDiv w:val="1"/>
      <w:marLeft w:val="0"/>
      <w:marRight w:val="0"/>
      <w:marTop w:val="0"/>
      <w:marBottom w:val="0"/>
      <w:divBdr>
        <w:top w:val="none" w:sz="0" w:space="0" w:color="auto"/>
        <w:left w:val="none" w:sz="0" w:space="0" w:color="auto"/>
        <w:bottom w:val="none" w:sz="0" w:space="0" w:color="auto"/>
        <w:right w:val="none" w:sz="0" w:space="0" w:color="auto"/>
      </w:divBdr>
    </w:div>
    <w:div w:id="536166879">
      <w:bodyDiv w:val="1"/>
      <w:marLeft w:val="0"/>
      <w:marRight w:val="0"/>
      <w:marTop w:val="0"/>
      <w:marBottom w:val="0"/>
      <w:divBdr>
        <w:top w:val="none" w:sz="0" w:space="0" w:color="auto"/>
        <w:left w:val="none" w:sz="0" w:space="0" w:color="auto"/>
        <w:bottom w:val="none" w:sz="0" w:space="0" w:color="auto"/>
        <w:right w:val="none" w:sz="0" w:space="0" w:color="auto"/>
      </w:divBdr>
    </w:div>
    <w:div w:id="542211197">
      <w:bodyDiv w:val="1"/>
      <w:marLeft w:val="0"/>
      <w:marRight w:val="0"/>
      <w:marTop w:val="0"/>
      <w:marBottom w:val="0"/>
      <w:divBdr>
        <w:top w:val="none" w:sz="0" w:space="0" w:color="auto"/>
        <w:left w:val="none" w:sz="0" w:space="0" w:color="auto"/>
        <w:bottom w:val="none" w:sz="0" w:space="0" w:color="auto"/>
        <w:right w:val="none" w:sz="0" w:space="0" w:color="auto"/>
      </w:divBdr>
    </w:div>
    <w:div w:id="572201278">
      <w:bodyDiv w:val="1"/>
      <w:marLeft w:val="0"/>
      <w:marRight w:val="0"/>
      <w:marTop w:val="0"/>
      <w:marBottom w:val="0"/>
      <w:divBdr>
        <w:top w:val="none" w:sz="0" w:space="0" w:color="auto"/>
        <w:left w:val="none" w:sz="0" w:space="0" w:color="auto"/>
        <w:bottom w:val="none" w:sz="0" w:space="0" w:color="auto"/>
        <w:right w:val="none" w:sz="0" w:space="0" w:color="auto"/>
      </w:divBdr>
    </w:div>
    <w:div w:id="579365959">
      <w:bodyDiv w:val="1"/>
      <w:marLeft w:val="0"/>
      <w:marRight w:val="0"/>
      <w:marTop w:val="0"/>
      <w:marBottom w:val="0"/>
      <w:divBdr>
        <w:top w:val="none" w:sz="0" w:space="0" w:color="auto"/>
        <w:left w:val="none" w:sz="0" w:space="0" w:color="auto"/>
        <w:bottom w:val="none" w:sz="0" w:space="0" w:color="auto"/>
        <w:right w:val="none" w:sz="0" w:space="0" w:color="auto"/>
      </w:divBdr>
    </w:div>
    <w:div w:id="587617865">
      <w:bodyDiv w:val="1"/>
      <w:marLeft w:val="0"/>
      <w:marRight w:val="0"/>
      <w:marTop w:val="0"/>
      <w:marBottom w:val="0"/>
      <w:divBdr>
        <w:top w:val="none" w:sz="0" w:space="0" w:color="auto"/>
        <w:left w:val="none" w:sz="0" w:space="0" w:color="auto"/>
        <w:bottom w:val="none" w:sz="0" w:space="0" w:color="auto"/>
        <w:right w:val="none" w:sz="0" w:space="0" w:color="auto"/>
      </w:divBdr>
    </w:div>
    <w:div w:id="587929225">
      <w:bodyDiv w:val="1"/>
      <w:marLeft w:val="0"/>
      <w:marRight w:val="0"/>
      <w:marTop w:val="0"/>
      <w:marBottom w:val="0"/>
      <w:divBdr>
        <w:top w:val="none" w:sz="0" w:space="0" w:color="auto"/>
        <w:left w:val="none" w:sz="0" w:space="0" w:color="auto"/>
        <w:bottom w:val="none" w:sz="0" w:space="0" w:color="auto"/>
        <w:right w:val="none" w:sz="0" w:space="0" w:color="auto"/>
      </w:divBdr>
    </w:div>
    <w:div w:id="591013965">
      <w:bodyDiv w:val="1"/>
      <w:marLeft w:val="0"/>
      <w:marRight w:val="0"/>
      <w:marTop w:val="0"/>
      <w:marBottom w:val="0"/>
      <w:divBdr>
        <w:top w:val="none" w:sz="0" w:space="0" w:color="auto"/>
        <w:left w:val="none" w:sz="0" w:space="0" w:color="auto"/>
        <w:bottom w:val="none" w:sz="0" w:space="0" w:color="auto"/>
        <w:right w:val="none" w:sz="0" w:space="0" w:color="auto"/>
      </w:divBdr>
    </w:div>
    <w:div w:id="627273535">
      <w:bodyDiv w:val="1"/>
      <w:marLeft w:val="0"/>
      <w:marRight w:val="0"/>
      <w:marTop w:val="0"/>
      <w:marBottom w:val="0"/>
      <w:divBdr>
        <w:top w:val="none" w:sz="0" w:space="0" w:color="auto"/>
        <w:left w:val="none" w:sz="0" w:space="0" w:color="auto"/>
        <w:bottom w:val="none" w:sz="0" w:space="0" w:color="auto"/>
        <w:right w:val="none" w:sz="0" w:space="0" w:color="auto"/>
      </w:divBdr>
    </w:div>
    <w:div w:id="630748431">
      <w:bodyDiv w:val="1"/>
      <w:marLeft w:val="0"/>
      <w:marRight w:val="0"/>
      <w:marTop w:val="0"/>
      <w:marBottom w:val="0"/>
      <w:divBdr>
        <w:top w:val="none" w:sz="0" w:space="0" w:color="auto"/>
        <w:left w:val="none" w:sz="0" w:space="0" w:color="auto"/>
        <w:bottom w:val="none" w:sz="0" w:space="0" w:color="auto"/>
        <w:right w:val="none" w:sz="0" w:space="0" w:color="auto"/>
      </w:divBdr>
    </w:div>
    <w:div w:id="637878258">
      <w:bodyDiv w:val="1"/>
      <w:marLeft w:val="0"/>
      <w:marRight w:val="0"/>
      <w:marTop w:val="0"/>
      <w:marBottom w:val="0"/>
      <w:divBdr>
        <w:top w:val="none" w:sz="0" w:space="0" w:color="auto"/>
        <w:left w:val="none" w:sz="0" w:space="0" w:color="auto"/>
        <w:bottom w:val="none" w:sz="0" w:space="0" w:color="auto"/>
        <w:right w:val="none" w:sz="0" w:space="0" w:color="auto"/>
      </w:divBdr>
    </w:div>
    <w:div w:id="649750765">
      <w:bodyDiv w:val="1"/>
      <w:marLeft w:val="0"/>
      <w:marRight w:val="0"/>
      <w:marTop w:val="0"/>
      <w:marBottom w:val="0"/>
      <w:divBdr>
        <w:top w:val="none" w:sz="0" w:space="0" w:color="auto"/>
        <w:left w:val="none" w:sz="0" w:space="0" w:color="auto"/>
        <w:bottom w:val="none" w:sz="0" w:space="0" w:color="auto"/>
        <w:right w:val="none" w:sz="0" w:space="0" w:color="auto"/>
      </w:divBdr>
    </w:div>
    <w:div w:id="670959038">
      <w:bodyDiv w:val="1"/>
      <w:marLeft w:val="0"/>
      <w:marRight w:val="0"/>
      <w:marTop w:val="0"/>
      <w:marBottom w:val="0"/>
      <w:divBdr>
        <w:top w:val="none" w:sz="0" w:space="0" w:color="auto"/>
        <w:left w:val="none" w:sz="0" w:space="0" w:color="auto"/>
        <w:bottom w:val="none" w:sz="0" w:space="0" w:color="auto"/>
        <w:right w:val="none" w:sz="0" w:space="0" w:color="auto"/>
      </w:divBdr>
    </w:div>
    <w:div w:id="677736264">
      <w:bodyDiv w:val="1"/>
      <w:marLeft w:val="0"/>
      <w:marRight w:val="0"/>
      <w:marTop w:val="0"/>
      <w:marBottom w:val="0"/>
      <w:divBdr>
        <w:top w:val="none" w:sz="0" w:space="0" w:color="auto"/>
        <w:left w:val="none" w:sz="0" w:space="0" w:color="auto"/>
        <w:bottom w:val="none" w:sz="0" w:space="0" w:color="auto"/>
        <w:right w:val="none" w:sz="0" w:space="0" w:color="auto"/>
      </w:divBdr>
    </w:div>
    <w:div w:id="679509458">
      <w:bodyDiv w:val="1"/>
      <w:marLeft w:val="0"/>
      <w:marRight w:val="0"/>
      <w:marTop w:val="0"/>
      <w:marBottom w:val="0"/>
      <w:divBdr>
        <w:top w:val="none" w:sz="0" w:space="0" w:color="auto"/>
        <w:left w:val="none" w:sz="0" w:space="0" w:color="auto"/>
        <w:bottom w:val="none" w:sz="0" w:space="0" w:color="auto"/>
        <w:right w:val="none" w:sz="0" w:space="0" w:color="auto"/>
      </w:divBdr>
    </w:div>
    <w:div w:id="679628966">
      <w:bodyDiv w:val="1"/>
      <w:marLeft w:val="0"/>
      <w:marRight w:val="0"/>
      <w:marTop w:val="0"/>
      <w:marBottom w:val="0"/>
      <w:divBdr>
        <w:top w:val="none" w:sz="0" w:space="0" w:color="auto"/>
        <w:left w:val="none" w:sz="0" w:space="0" w:color="auto"/>
        <w:bottom w:val="none" w:sz="0" w:space="0" w:color="auto"/>
        <w:right w:val="none" w:sz="0" w:space="0" w:color="auto"/>
      </w:divBdr>
    </w:div>
    <w:div w:id="702443573">
      <w:bodyDiv w:val="1"/>
      <w:marLeft w:val="0"/>
      <w:marRight w:val="0"/>
      <w:marTop w:val="0"/>
      <w:marBottom w:val="0"/>
      <w:divBdr>
        <w:top w:val="none" w:sz="0" w:space="0" w:color="auto"/>
        <w:left w:val="none" w:sz="0" w:space="0" w:color="auto"/>
        <w:bottom w:val="none" w:sz="0" w:space="0" w:color="auto"/>
        <w:right w:val="none" w:sz="0" w:space="0" w:color="auto"/>
      </w:divBdr>
    </w:div>
    <w:div w:id="709458209">
      <w:bodyDiv w:val="1"/>
      <w:marLeft w:val="0"/>
      <w:marRight w:val="0"/>
      <w:marTop w:val="0"/>
      <w:marBottom w:val="0"/>
      <w:divBdr>
        <w:top w:val="none" w:sz="0" w:space="0" w:color="auto"/>
        <w:left w:val="none" w:sz="0" w:space="0" w:color="auto"/>
        <w:bottom w:val="none" w:sz="0" w:space="0" w:color="auto"/>
        <w:right w:val="none" w:sz="0" w:space="0" w:color="auto"/>
      </w:divBdr>
    </w:div>
    <w:div w:id="715348070">
      <w:bodyDiv w:val="1"/>
      <w:marLeft w:val="0"/>
      <w:marRight w:val="0"/>
      <w:marTop w:val="0"/>
      <w:marBottom w:val="0"/>
      <w:divBdr>
        <w:top w:val="none" w:sz="0" w:space="0" w:color="auto"/>
        <w:left w:val="none" w:sz="0" w:space="0" w:color="auto"/>
        <w:bottom w:val="none" w:sz="0" w:space="0" w:color="auto"/>
        <w:right w:val="none" w:sz="0" w:space="0" w:color="auto"/>
      </w:divBdr>
    </w:div>
    <w:div w:id="723989554">
      <w:bodyDiv w:val="1"/>
      <w:marLeft w:val="0"/>
      <w:marRight w:val="0"/>
      <w:marTop w:val="0"/>
      <w:marBottom w:val="0"/>
      <w:divBdr>
        <w:top w:val="none" w:sz="0" w:space="0" w:color="auto"/>
        <w:left w:val="none" w:sz="0" w:space="0" w:color="auto"/>
        <w:bottom w:val="none" w:sz="0" w:space="0" w:color="auto"/>
        <w:right w:val="none" w:sz="0" w:space="0" w:color="auto"/>
      </w:divBdr>
    </w:div>
    <w:div w:id="730346676">
      <w:bodyDiv w:val="1"/>
      <w:marLeft w:val="0"/>
      <w:marRight w:val="0"/>
      <w:marTop w:val="0"/>
      <w:marBottom w:val="0"/>
      <w:divBdr>
        <w:top w:val="none" w:sz="0" w:space="0" w:color="auto"/>
        <w:left w:val="none" w:sz="0" w:space="0" w:color="auto"/>
        <w:bottom w:val="none" w:sz="0" w:space="0" w:color="auto"/>
        <w:right w:val="none" w:sz="0" w:space="0" w:color="auto"/>
      </w:divBdr>
    </w:div>
    <w:div w:id="746919338">
      <w:bodyDiv w:val="1"/>
      <w:marLeft w:val="0"/>
      <w:marRight w:val="0"/>
      <w:marTop w:val="0"/>
      <w:marBottom w:val="0"/>
      <w:divBdr>
        <w:top w:val="none" w:sz="0" w:space="0" w:color="auto"/>
        <w:left w:val="none" w:sz="0" w:space="0" w:color="auto"/>
        <w:bottom w:val="none" w:sz="0" w:space="0" w:color="auto"/>
        <w:right w:val="none" w:sz="0" w:space="0" w:color="auto"/>
      </w:divBdr>
    </w:div>
    <w:div w:id="756438163">
      <w:bodyDiv w:val="1"/>
      <w:marLeft w:val="0"/>
      <w:marRight w:val="0"/>
      <w:marTop w:val="0"/>
      <w:marBottom w:val="0"/>
      <w:divBdr>
        <w:top w:val="none" w:sz="0" w:space="0" w:color="auto"/>
        <w:left w:val="none" w:sz="0" w:space="0" w:color="auto"/>
        <w:bottom w:val="none" w:sz="0" w:space="0" w:color="auto"/>
        <w:right w:val="none" w:sz="0" w:space="0" w:color="auto"/>
      </w:divBdr>
    </w:div>
    <w:div w:id="767430223">
      <w:bodyDiv w:val="1"/>
      <w:marLeft w:val="0"/>
      <w:marRight w:val="0"/>
      <w:marTop w:val="0"/>
      <w:marBottom w:val="0"/>
      <w:divBdr>
        <w:top w:val="none" w:sz="0" w:space="0" w:color="auto"/>
        <w:left w:val="none" w:sz="0" w:space="0" w:color="auto"/>
        <w:bottom w:val="none" w:sz="0" w:space="0" w:color="auto"/>
        <w:right w:val="none" w:sz="0" w:space="0" w:color="auto"/>
      </w:divBdr>
    </w:div>
    <w:div w:id="771434552">
      <w:bodyDiv w:val="1"/>
      <w:marLeft w:val="0"/>
      <w:marRight w:val="0"/>
      <w:marTop w:val="0"/>
      <w:marBottom w:val="0"/>
      <w:divBdr>
        <w:top w:val="none" w:sz="0" w:space="0" w:color="auto"/>
        <w:left w:val="none" w:sz="0" w:space="0" w:color="auto"/>
        <w:bottom w:val="none" w:sz="0" w:space="0" w:color="auto"/>
        <w:right w:val="none" w:sz="0" w:space="0" w:color="auto"/>
      </w:divBdr>
    </w:div>
    <w:div w:id="777260474">
      <w:bodyDiv w:val="1"/>
      <w:marLeft w:val="0"/>
      <w:marRight w:val="0"/>
      <w:marTop w:val="0"/>
      <w:marBottom w:val="0"/>
      <w:divBdr>
        <w:top w:val="none" w:sz="0" w:space="0" w:color="auto"/>
        <w:left w:val="none" w:sz="0" w:space="0" w:color="auto"/>
        <w:bottom w:val="none" w:sz="0" w:space="0" w:color="auto"/>
        <w:right w:val="none" w:sz="0" w:space="0" w:color="auto"/>
      </w:divBdr>
    </w:div>
    <w:div w:id="783765727">
      <w:bodyDiv w:val="1"/>
      <w:marLeft w:val="0"/>
      <w:marRight w:val="0"/>
      <w:marTop w:val="0"/>
      <w:marBottom w:val="0"/>
      <w:divBdr>
        <w:top w:val="none" w:sz="0" w:space="0" w:color="auto"/>
        <w:left w:val="none" w:sz="0" w:space="0" w:color="auto"/>
        <w:bottom w:val="none" w:sz="0" w:space="0" w:color="auto"/>
        <w:right w:val="none" w:sz="0" w:space="0" w:color="auto"/>
      </w:divBdr>
    </w:div>
    <w:div w:id="786315252">
      <w:bodyDiv w:val="1"/>
      <w:marLeft w:val="0"/>
      <w:marRight w:val="0"/>
      <w:marTop w:val="0"/>
      <w:marBottom w:val="0"/>
      <w:divBdr>
        <w:top w:val="none" w:sz="0" w:space="0" w:color="auto"/>
        <w:left w:val="none" w:sz="0" w:space="0" w:color="auto"/>
        <w:bottom w:val="none" w:sz="0" w:space="0" w:color="auto"/>
        <w:right w:val="none" w:sz="0" w:space="0" w:color="auto"/>
      </w:divBdr>
    </w:div>
    <w:div w:id="800925376">
      <w:bodyDiv w:val="1"/>
      <w:marLeft w:val="0"/>
      <w:marRight w:val="0"/>
      <w:marTop w:val="0"/>
      <w:marBottom w:val="0"/>
      <w:divBdr>
        <w:top w:val="none" w:sz="0" w:space="0" w:color="auto"/>
        <w:left w:val="none" w:sz="0" w:space="0" w:color="auto"/>
        <w:bottom w:val="none" w:sz="0" w:space="0" w:color="auto"/>
        <w:right w:val="none" w:sz="0" w:space="0" w:color="auto"/>
      </w:divBdr>
    </w:div>
    <w:div w:id="805781667">
      <w:bodyDiv w:val="1"/>
      <w:marLeft w:val="0"/>
      <w:marRight w:val="0"/>
      <w:marTop w:val="0"/>
      <w:marBottom w:val="0"/>
      <w:divBdr>
        <w:top w:val="none" w:sz="0" w:space="0" w:color="auto"/>
        <w:left w:val="none" w:sz="0" w:space="0" w:color="auto"/>
        <w:bottom w:val="none" w:sz="0" w:space="0" w:color="auto"/>
        <w:right w:val="none" w:sz="0" w:space="0" w:color="auto"/>
      </w:divBdr>
    </w:div>
    <w:div w:id="834809095">
      <w:bodyDiv w:val="1"/>
      <w:marLeft w:val="0"/>
      <w:marRight w:val="0"/>
      <w:marTop w:val="0"/>
      <w:marBottom w:val="0"/>
      <w:divBdr>
        <w:top w:val="none" w:sz="0" w:space="0" w:color="auto"/>
        <w:left w:val="none" w:sz="0" w:space="0" w:color="auto"/>
        <w:bottom w:val="none" w:sz="0" w:space="0" w:color="auto"/>
        <w:right w:val="none" w:sz="0" w:space="0" w:color="auto"/>
      </w:divBdr>
    </w:div>
    <w:div w:id="863175633">
      <w:bodyDiv w:val="1"/>
      <w:marLeft w:val="0"/>
      <w:marRight w:val="0"/>
      <w:marTop w:val="0"/>
      <w:marBottom w:val="0"/>
      <w:divBdr>
        <w:top w:val="none" w:sz="0" w:space="0" w:color="auto"/>
        <w:left w:val="none" w:sz="0" w:space="0" w:color="auto"/>
        <w:bottom w:val="none" w:sz="0" w:space="0" w:color="auto"/>
        <w:right w:val="none" w:sz="0" w:space="0" w:color="auto"/>
      </w:divBdr>
    </w:div>
    <w:div w:id="867908358">
      <w:bodyDiv w:val="1"/>
      <w:marLeft w:val="0"/>
      <w:marRight w:val="0"/>
      <w:marTop w:val="0"/>
      <w:marBottom w:val="0"/>
      <w:divBdr>
        <w:top w:val="none" w:sz="0" w:space="0" w:color="auto"/>
        <w:left w:val="none" w:sz="0" w:space="0" w:color="auto"/>
        <w:bottom w:val="none" w:sz="0" w:space="0" w:color="auto"/>
        <w:right w:val="none" w:sz="0" w:space="0" w:color="auto"/>
      </w:divBdr>
    </w:div>
    <w:div w:id="880172971">
      <w:bodyDiv w:val="1"/>
      <w:marLeft w:val="0"/>
      <w:marRight w:val="0"/>
      <w:marTop w:val="0"/>
      <w:marBottom w:val="0"/>
      <w:divBdr>
        <w:top w:val="none" w:sz="0" w:space="0" w:color="auto"/>
        <w:left w:val="none" w:sz="0" w:space="0" w:color="auto"/>
        <w:bottom w:val="none" w:sz="0" w:space="0" w:color="auto"/>
        <w:right w:val="none" w:sz="0" w:space="0" w:color="auto"/>
      </w:divBdr>
    </w:div>
    <w:div w:id="894776589">
      <w:bodyDiv w:val="1"/>
      <w:marLeft w:val="0"/>
      <w:marRight w:val="0"/>
      <w:marTop w:val="0"/>
      <w:marBottom w:val="0"/>
      <w:divBdr>
        <w:top w:val="none" w:sz="0" w:space="0" w:color="auto"/>
        <w:left w:val="none" w:sz="0" w:space="0" w:color="auto"/>
        <w:bottom w:val="none" w:sz="0" w:space="0" w:color="auto"/>
        <w:right w:val="none" w:sz="0" w:space="0" w:color="auto"/>
      </w:divBdr>
    </w:div>
    <w:div w:id="897326856">
      <w:bodyDiv w:val="1"/>
      <w:marLeft w:val="0"/>
      <w:marRight w:val="0"/>
      <w:marTop w:val="0"/>
      <w:marBottom w:val="0"/>
      <w:divBdr>
        <w:top w:val="none" w:sz="0" w:space="0" w:color="auto"/>
        <w:left w:val="none" w:sz="0" w:space="0" w:color="auto"/>
        <w:bottom w:val="none" w:sz="0" w:space="0" w:color="auto"/>
        <w:right w:val="none" w:sz="0" w:space="0" w:color="auto"/>
      </w:divBdr>
    </w:div>
    <w:div w:id="901258288">
      <w:bodyDiv w:val="1"/>
      <w:marLeft w:val="0"/>
      <w:marRight w:val="0"/>
      <w:marTop w:val="0"/>
      <w:marBottom w:val="0"/>
      <w:divBdr>
        <w:top w:val="none" w:sz="0" w:space="0" w:color="auto"/>
        <w:left w:val="none" w:sz="0" w:space="0" w:color="auto"/>
        <w:bottom w:val="none" w:sz="0" w:space="0" w:color="auto"/>
        <w:right w:val="none" w:sz="0" w:space="0" w:color="auto"/>
      </w:divBdr>
    </w:div>
    <w:div w:id="901795385">
      <w:bodyDiv w:val="1"/>
      <w:marLeft w:val="0"/>
      <w:marRight w:val="0"/>
      <w:marTop w:val="0"/>
      <w:marBottom w:val="0"/>
      <w:divBdr>
        <w:top w:val="none" w:sz="0" w:space="0" w:color="auto"/>
        <w:left w:val="none" w:sz="0" w:space="0" w:color="auto"/>
        <w:bottom w:val="none" w:sz="0" w:space="0" w:color="auto"/>
        <w:right w:val="none" w:sz="0" w:space="0" w:color="auto"/>
      </w:divBdr>
    </w:div>
    <w:div w:id="903225514">
      <w:bodyDiv w:val="1"/>
      <w:marLeft w:val="0"/>
      <w:marRight w:val="0"/>
      <w:marTop w:val="0"/>
      <w:marBottom w:val="0"/>
      <w:divBdr>
        <w:top w:val="none" w:sz="0" w:space="0" w:color="auto"/>
        <w:left w:val="none" w:sz="0" w:space="0" w:color="auto"/>
        <w:bottom w:val="none" w:sz="0" w:space="0" w:color="auto"/>
        <w:right w:val="none" w:sz="0" w:space="0" w:color="auto"/>
      </w:divBdr>
    </w:div>
    <w:div w:id="903293915">
      <w:bodyDiv w:val="1"/>
      <w:marLeft w:val="0"/>
      <w:marRight w:val="0"/>
      <w:marTop w:val="0"/>
      <w:marBottom w:val="0"/>
      <w:divBdr>
        <w:top w:val="none" w:sz="0" w:space="0" w:color="auto"/>
        <w:left w:val="none" w:sz="0" w:space="0" w:color="auto"/>
        <w:bottom w:val="none" w:sz="0" w:space="0" w:color="auto"/>
        <w:right w:val="none" w:sz="0" w:space="0" w:color="auto"/>
      </w:divBdr>
    </w:div>
    <w:div w:id="908538211">
      <w:bodyDiv w:val="1"/>
      <w:marLeft w:val="0"/>
      <w:marRight w:val="0"/>
      <w:marTop w:val="0"/>
      <w:marBottom w:val="0"/>
      <w:divBdr>
        <w:top w:val="none" w:sz="0" w:space="0" w:color="auto"/>
        <w:left w:val="none" w:sz="0" w:space="0" w:color="auto"/>
        <w:bottom w:val="none" w:sz="0" w:space="0" w:color="auto"/>
        <w:right w:val="none" w:sz="0" w:space="0" w:color="auto"/>
      </w:divBdr>
    </w:div>
    <w:div w:id="910846782">
      <w:bodyDiv w:val="1"/>
      <w:marLeft w:val="0"/>
      <w:marRight w:val="0"/>
      <w:marTop w:val="0"/>
      <w:marBottom w:val="0"/>
      <w:divBdr>
        <w:top w:val="none" w:sz="0" w:space="0" w:color="auto"/>
        <w:left w:val="none" w:sz="0" w:space="0" w:color="auto"/>
        <w:bottom w:val="none" w:sz="0" w:space="0" w:color="auto"/>
        <w:right w:val="none" w:sz="0" w:space="0" w:color="auto"/>
      </w:divBdr>
    </w:div>
    <w:div w:id="916863427">
      <w:bodyDiv w:val="1"/>
      <w:marLeft w:val="0"/>
      <w:marRight w:val="0"/>
      <w:marTop w:val="0"/>
      <w:marBottom w:val="0"/>
      <w:divBdr>
        <w:top w:val="none" w:sz="0" w:space="0" w:color="auto"/>
        <w:left w:val="none" w:sz="0" w:space="0" w:color="auto"/>
        <w:bottom w:val="none" w:sz="0" w:space="0" w:color="auto"/>
        <w:right w:val="none" w:sz="0" w:space="0" w:color="auto"/>
      </w:divBdr>
    </w:div>
    <w:div w:id="918758453">
      <w:bodyDiv w:val="1"/>
      <w:marLeft w:val="0"/>
      <w:marRight w:val="0"/>
      <w:marTop w:val="0"/>
      <w:marBottom w:val="0"/>
      <w:divBdr>
        <w:top w:val="none" w:sz="0" w:space="0" w:color="auto"/>
        <w:left w:val="none" w:sz="0" w:space="0" w:color="auto"/>
        <w:bottom w:val="none" w:sz="0" w:space="0" w:color="auto"/>
        <w:right w:val="none" w:sz="0" w:space="0" w:color="auto"/>
      </w:divBdr>
    </w:div>
    <w:div w:id="920330408">
      <w:bodyDiv w:val="1"/>
      <w:marLeft w:val="0"/>
      <w:marRight w:val="0"/>
      <w:marTop w:val="0"/>
      <w:marBottom w:val="0"/>
      <w:divBdr>
        <w:top w:val="none" w:sz="0" w:space="0" w:color="auto"/>
        <w:left w:val="none" w:sz="0" w:space="0" w:color="auto"/>
        <w:bottom w:val="none" w:sz="0" w:space="0" w:color="auto"/>
        <w:right w:val="none" w:sz="0" w:space="0" w:color="auto"/>
      </w:divBdr>
    </w:div>
    <w:div w:id="928464591">
      <w:bodyDiv w:val="1"/>
      <w:marLeft w:val="0"/>
      <w:marRight w:val="0"/>
      <w:marTop w:val="0"/>
      <w:marBottom w:val="0"/>
      <w:divBdr>
        <w:top w:val="none" w:sz="0" w:space="0" w:color="auto"/>
        <w:left w:val="none" w:sz="0" w:space="0" w:color="auto"/>
        <w:bottom w:val="none" w:sz="0" w:space="0" w:color="auto"/>
        <w:right w:val="none" w:sz="0" w:space="0" w:color="auto"/>
      </w:divBdr>
    </w:div>
    <w:div w:id="929893421">
      <w:bodyDiv w:val="1"/>
      <w:marLeft w:val="0"/>
      <w:marRight w:val="0"/>
      <w:marTop w:val="0"/>
      <w:marBottom w:val="0"/>
      <w:divBdr>
        <w:top w:val="none" w:sz="0" w:space="0" w:color="auto"/>
        <w:left w:val="none" w:sz="0" w:space="0" w:color="auto"/>
        <w:bottom w:val="none" w:sz="0" w:space="0" w:color="auto"/>
        <w:right w:val="none" w:sz="0" w:space="0" w:color="auto"/>
      </w:divBdr>
    </w:div>
    <w:div w:id="934946171">
      <w:bodyDiv w:val="1"/>
      <w:marLeft w:val="0"/>
      <w:marRight w:val="0"/>
      <w:marTop w:val="0"/>
      <w:marBottom w:val="0"/>
      <w:divBdr>
        <w:top w:val="none" w:sz="0" w:space="0" w:color="auto"/>
        <w:left w:val="none" w:sz="0" w:space="0" w:color="auto"/>
        <w:bottom w:val="none" w:sz="0" w:space="0" w:color="auto"/>
        <w:right w:val="none" w:sz="0" w:space="0" w:color="auto"/>
      </w:divBdr>
    </w:div>
    <w:div w:id="943611858">
      <w:bodyDiv w:val="1"/>
      <w:marLeft w:val="0"/>
      <w:marRight w:val="0"/>
      <w:marTop w:val="0"/>
      <w:marBottom w:val="0"/>
      <w:divBdr>
        <w:top w:val="none" w:sz="0" w:space="0" w:color="auto"/>
        <w:left w:val="none" w:sz="0" w:space="0" w:color="auto"/>
        <w:bottom w:val="none" w:sz="0" w:space="0" w:color="auto"/>
        <w:right w:val="none" w:sz="0" w:space="0" w:color="auto"/>
      </w:divBdr>
    </w:div>
    <w:div w:id="960066387">
      <w:bodyDiv w:val="1"/>
      <w:marLeft w:val="0"/>
      <w:marRight w:val="0"/>
      <w:marTop w:val="0"/>
      <w:marBottom w:val="0"/>
      <w:divBdr>
        <w:top w:val="none" w:sz="0" w:space="0" w:color="auto"/>
        <w:left w:val="none" w:sz="0" w:space="0" w:color="auto"/>
        <w:bottom w:val="none" w:sz="0" w:space="0" w:color="auto"/>
        <w:right w:val="none" w:sz="0" w:space="0" w:color="auto"/>
      </w:divBdr>
    </w:div>
    <w:div w:id="962227758">
      <w:bodyDiv w:val="1"/>
      <w:marLeft w:val="0"/>
      <w:marRight w:val="0"/>
      <w:marTop w:val="0"/>
      <w:marBottom w:val="0"/>
      <w:divBdr>
        <w:top w:val="none" w:sz="0" w:space="0" w:color="auto"/>
        <w:left w:val="none" w:sz="0" w:space="0" w:color="auto"/>
        <w:bottom w:val="none" w:sz="0" w:space="0" w:color="auto"/>
        <w:right w:val="none" w:sz="0" w:space="0" w:color="auto"/>
      </w:divBdr>
    </w:div>
    <w:div w:id="983243180">
      <w:bodyDiv w:val="1"/>
      <w:marLeft w:val="0"/>
      <w:marRight w:val="0"/>
      <w:marTop w:val="0"/>
      <w:marBottom w:val="0"/>
      <w:divBdr>
        <w:top w:val="none" w:sz="0" w:space="0" w:color="auto"/>
        <w:left w:val="none" w:sz="0" w:space="0" w:color="auto"/>
        <w:bottom w:val="none" w:sz="0" w:space="0" w:color="auto"/>
        <w:right w:val="none" w:sz="0" w:space="0" w:color="auto"/>
      </w:divBdr>
    </w:div>
    <w:div w:id="1003701354">
      <w:bodyDiv w:val="1"/>
      <w:marLeft w:val="0"/>
      <w:marRight w:val="0"/>
      <w:marTop w:val="0"/>
      <w:marBottom w:val="0"/>
      <w:divBdr>
        <w:top w:val="none" w:sz="0" w:space="0" w:color="auto"/>
        <w:left w:val="none" w:sz="0" w:space="0" w:color="auto"/>
        <w:bottom w:val="none" w:sz="0" w:space="0" w:color="auto"/>
        <w:right w:val="none" w:sz="0" w:space="0" w:color="auto"/>
      </w:divBdr>
    </w:div>
    <w:div w:id="1058626720">
      <w:bodyDiv w:val="1"/>
      <w:marLeft w:val="0"/>
      <w:marRight w:val="0"/>
      <w:marTop w:val="0"/>
      <w:marBottom w:val="0"/>
      <w:divBdr>
        <w:top w:val="none" w:sz="0" w:space="0" w:color="auto"/>
        <w:left w:val="none" w:sz="0" w:space="0" w:color="auto"/>
        <w:bottom w:val="none" w:sz="0" w:space="0" w:color="auto"/>
        <w:right w:val="none" w:sz="0" w:space="0" w:color="auto"/>
      </w:divBdr>
    </w:div>
    <w:div w:id="1059285483">
      <w:bodyDiv w:val="1"/>
      <w:marLeft w:val="0"/>
      <w:marRight w:val="0"/>
      <w:marTop w:val="0"/>
      <w:marBottom w:val="0"/>
      <w:divBdr>
        <w:top w:val="none" w:sz="0" w:space="0" w:color="auto"/>
        <w:left w:val="none" w:sz="0" w:space="0" w:color="auto"/>
        <w:bottom w:val="none" w:sz="0" w:space="0" w:color="auto"/>
        <w:right w:val="none" w:sz="0" w:space="0" w:color="auto"/>
      </w:divBdr>
    </w:div>
    <w:div w:id="1080982185">
      <w:bodyDiv w:val="1"/>
      <w:marLeft w:val="0"/>
      <w:marRight w:val="0"/>
      <w:marTop w:val="0"/>
      <w:marBottom w:val="0"/>
      <w:divBdr>
        <w:top w:val="none" w:sz="0" w:space="0" w:color="auto"/>
        <w:left w:val="none" w:sz="0" w:space="0" w:color="auto"/>
        <w:bottom w:val="none" w:sz="0" w:space="0" w:color="auto"/>
        <w:right w:val="none" w:sz="0" w:space="0" w:color="auto"/>
      </w:divBdr>
    </w:div>
    <w:div w:id="1082147034">
      <w:bodyDiv w:val="1"/>
      <w:marLeft w:val="0"/>
      <w:marRight w:val="0"/>
      <w:marTop w:val="0"/>
      <w:marBottom w:val="0"/>
      <w:divBdr>
        <w:top w:val="none" w:sz="0" w:space="0" w:color="auto"/>
        <w:left w:val="none" w:sz="0" w:space="0" w:color="auto"/>
        <w:bottom w:val="none" w:sz="0" w:space="0" w:color="auto"/>
        <w:right w:val="none" w:sz="0" w:space="0" w:color="auto"/>
      </w:divBdr>
    </w:div>
    <w:div w:id="1094135219">
      <w:bodyDiv w:val="1"/>
      <w:marLeft w:val="0"/>
      <w:marRight w:val="0"/>
      <w:marTop w:val="0"/>
      <w:marBottom w:val="0"/>
      <w:divBdr>
        <w:top w:val="none" w:sz="0" w:space="0" w:color="auto"/>
        <w:left w:val="none" w:sz="0" w:space="0" w:color="auto"/>
        <w:bottom w:val="none" w:sz="0" w:space="0" w:color="auto"/>
        <w:right w:val="none" w:sz="0" w:space="0" w:color="auto"/>
      </w:divBdr>
    </w:div>
    <w:div w:id="1110130211">
      <w:bodyDiv w:val="1"/>
      <w:marLeft w:val="0"/>
      <w:marRight w:val="0"/>
      <w:marTop w:val="0"/>
      <w:marBottom w:val="0"/>
      <w:divBdr>
        <w:top w:val="none" w:sz="0" w:space="0" w:color="auto"/>
        <w:left w:val="none" w:sz="0" w:space="0" w:color="auto"/>
        <w:bottom w:val="none" w:sz="0" w:space="0" w:color="auto"/>
        <w:right w:val="none" w:sz="0" w:space="0" w:color="auto"/>
      </w:divBdr>
    </w:div>
    <w:div w:id="1112237912">
      <w:bodyDiv w:val="1"/>
      <w:marLeft w:val="0"/>
      <w:marRight w:val="0"/>
      <w:marTop w:val="0"/>
      <w:marBottom w:val="0"/>
      <w:divBdr>
        <w:top w:val="none" w:sz="0" w:space="0" w:color="auto"/>
        <w:left w:val="none" w:sz="0" w:space="0" w:color="auto"/>
        <w:bottom w:val="none" w:sz="0" w:space="0" w:color="auto"/>
        <w:right w:val="none" w:sz="0" w:space="0" w:color="auto"/>
      </w:divBdr>
    </w:div>
    <w:div w:id="1128233762">
      <w:bodyDiv w:val="1"/>
      <w:marLeft w:val="0"/>
      <w:marRight w:val="0"/>
      <w:marTop w:val="0"/>
      <w:marBottom w:val="0"/>
      <w:divBdr>
        <w:top w:val="none" w:sz="0" w:space="0" w:color="auto"/>
        <w:left w:val="none" w:sz="0" w:space="0" w:color="auto"/>
        <w:bottom w:val="none" w:sz="0" w:space="0" w:color="auto"/>
        <w:right w:val="none" w:sz="0" w:space="0" w:color="auto"/>
      </w:divBdr>
    </w:div>
    <w:div w:id="1148474107">
      <w:bodyDiv w:val="1"/>
      <w:marLeft w:val="0"/>
      <w:marRight w:val="0"/>
      <w:marTop w:val="0"/>
      <w:marBottom w:val="0"/>
      <w:divBdr>
        <w:top w:val="none" w:sz="0" w:space="0" w:color="auto"/>
        <w:left w:val="none" w:sz="0" w:space="0" w:color="auto"/>
        <w:bottom w:val="none" w:sz="0" w:space="0" w:color="auto"/>
        <w:right w:val="none" w:sz="0" w:space="0" w:color="auto"/>
      </w:divBdr>
    </w:div>
    <w:div w:id="1149831211">
      <w:bodyDiv w:val="1"/>
      <w:marLeft w:val="0"/>
      <w:marRight w:val="0"/>
      <w:marTop w:val="0"/>
      <w:marBottom w:val="0"/>
      <w:divBdr>
        <w:top w:val="none" w:sz="0" w:space="0" w:color="auto"/>
        <w:left w:val="none" w:sz="0" w:space="0" w:color="auto"/>
        <w:bottom w:val="none" w:sz="0" w:space="0" w:color="auto"/>
        <w:right w:val="none" w:sz="0" w:space="0" w:color="auto"/>
      </w:divBdr>
    </w:div>
    <w:div w:id="1153252502">
      <w:bodyDiv w:val="1"/>
      <w:marLeft w:val="0"/>
      <w:marRight w:val="0"/>
      <w:marTop w:val="0"/>
      <w:marBottom w:val="0"/>
      <w:divBdr>
        <w:top w:val="none" w:sz="0" w:space="0" w:color="auto"/>
        <w:left w:val="none" w:sz="0" w:space="0" w:color="auto"/>
        <w:bottom w:val="none" w:sz="0" w:space="0" w:color="auto"/>
        <w:right w:val="none" w:sz="0" w:space="0" w:color="auto"/>
      </w:divBdr>
    </w:div>
    <w:div w:id="1155343022">
      <w:bodyDiv w:val="1"/>
      <w:marLeft w:val="0"/>
      <w:marRight w:val="0"/>
      <w:marTop w:val="0"/>
      <w:marBottom w:val="0"/>
      <w:divBdr>
        <w:top w:val="none" w:sz="0" w:space="0" w:color="auto"/>
        <w:left w:val="none" w:sz="0" w:space="0" w:color="auto"/>
        <w:bottom w:val="none" w:sz="0" w:space="0" w:color="auto"/>
        <w:right w:val="none" w:sz="0" w:space="0" w:color="auto"/>
      </w:divBdr>
    </w:div>
    <w:div w:id="1170486862">
      <w:bodyDiv w:val="1"/>
      <w:marLeft w:val="0"/>
      <w:marRight w:val="0"/>
      <w:marTop w:val="0"/>
      <w:marBottom w:val="0"/>
      <w:divBdr>
        <w:top w:val="none" w:sz="0" w:space="0" w:color="auto"/>
        <w:left w:val="none" w:sz="0" w:space="0" w:color="auto"/>
        <w:bottom w:val="none" w:sz="0" w:space="0" w:color="auto"/>
        <w:right w:val="none" w:sz="0" w:space="0" w:color="auto"/>
      </w:divBdr>
    </w:div>
    <w:div w:id="1186360063">
      <w:bodyDiv w:val="1"/>
      <w:marLeft w:val="0"/>
      <w:marRight w:val="0"/>
      <w:marTop w:val="0"/>
      <w:marBottom w:val="0"/>
      <w:divBdr>
        <w:top w:val="none" w:sz="0" w:space="0" w:color="auto"/>
        <w:left w:val="none" w:sz="0" w:space="0" w:color="auto"/>
        <w:bottom w:val="none" w:sz="0" w:space="0" w:color="auto"/>
        <w:right w:val="none" w:sz="0" w:space="0" w:color="auto"/>
      </w:divBdr>
    </w:div>
    <w:div w:id="1197231705">
      <w:bodyDiv w:val="1"/>
      <w:marLeft w:val="0"/>
      <w:marRight w:val="0"/>
      <w:marTop w:val="0"/>
      <w:marBottom w:val="0"/>
      <w:divBdr>
        <w:top w:val="none" w:sz="0" w:space="0" w:color="auto"/>
        <w:left w:val="none" w:sz="0" w:space="0" w:color="auto"/>
        <w:bottom w:val="none" w:sz="0" w:space="0" w:color="auto"/>
        <w:right w:val="none" w:sz="0" w:space="0" w:color="auto"/>
      </w:divBdr>
    </w:div>
    <w:div w:id="1214461723">
      <w:bodyDiv w:val="1"/>
      <w:marLeft w:val="0"/>
      <w:marRight w:val="0"/>
      <w:marTop w:val="0"/>
      <w:marBottom w:val="0"/>
      <w:divBdr>
        <w:top w:val="none" w:sz="0" w:space="0" w:color="auto"/>
        <w:left w:val="none" w:sz="0" w:space="0" w:color="auto"/>
        <w:bottom w:val="none" w:sz="0" w:space="0" w:color="auto"/>
        <w:right w:val="none" w:sz="0" w:space="0" w:color="auto"/>
      </w:divBdr>
    </w:div>
    <w:div w:id="1244949222">
      <w:bodyDiv w:val="1"/>
      <w:marLeft w:val="0"/>
      <w:marRight w:val="0"/>
      <w:marTop w:val="0"/>
      <w:marBottom w:val="0"/>
      <w:divBdr>
        <w:top w:val="none" w:sz="0" w:space="0" w:color="auto"/>
        <w:left w:val="none" w:sz="0" w:space="0" w:color="auto"/>
        <w:bottom w:val="none" w:sz="0" w:space="0" w:color="auto"/>
        <w:right w:val="none" w:sz="0" w:space="0" w:color="auto"/>
      </w:divBdr>
    </w:div>
    <w:div w:id="1249265753">
      <w:bodyDiv w:val="1"/>
      <w:marLeft w:val="0"/>
      <w:marRight w:val="0"/>
      <w:marTop w:val="0"/>
      <w:marBottom w:val="0"/>
      <w:divBdr>
        <w:top w:val="none" w:sz="0" w:space="0" w:color="auto"/>
        <w:left w:val="none" w:sz="0" w:space="0" w:color="auto"/>
        <w:bottom w:val="none" w:sz="0" w:space="0" w:color="auto"/>
        <w:right w:val="none" w:sz="0" w:space="0" w:color="auto"/>
      </w:divBdr>
    </w:div>
    <w:div w:id="1272009437">
      <w:bodyDiv w:val="1"/>
      <w:marLeft w:val="0"/>
      <w:marRight w:val="0"/>
      <w:marTop w:val="0"/>
      <w:marBottom w:val="0"/>
      <w:divBdr>
        <w:top w:val="none" w:sz="0" w:space="0" w:color="auto"/>
        <w:left w:val="none" w:sz="0" w:space="0" w:color="auto"/>
        <w:bottom w:val="none" w:sz="0" w:space="0" w:color="auto"/>
        <w:right w:val="none" w:sz="0" w:space="0" w:color="auto"/>
      </w:divBdr>
    </w:div>
    <w:div w:id="1290092657">
      <w:bodyDiv w:val="1"/>
      <w:marLeft w:val="0"/>
      <w:marRight w:val="0"/>
      <w:marTop w:val="0"/>
      <w:marBottom w:val="0"/>
      <w:divBdr>
        <w:top w:val="none" w:sz="0" w:space="0" w:color="auto"/>
        <w:left w:val="none" w:sz="0" w:space="0" w:color="auto"/>
        <w:bottom w:val="none" w:sz="0" w:space="0" w:color="auto"/>
        <w:right w:val="none" w:sz="0" w:space="0" w:color="auto"/>
      </w:divBdr>
    </w:div>
    <w:div w:id="1291861740">
      <w:bodyDiv w:val="1"/>
      <w:marLeft w:val="0"/>
      <w:marRight w:val="0"/>
      <w:marTop w:val="0"/>
      <w:marBottom w:val="0"/>
      <w:divBdr>
        <w:top w:val="none" w:sz="0" w:space="0" w:color="auto"/>
        <w:left w:val="none" w:sz="0" w:space="0" w:color="auto"/>
        <w:bottom w:val="none" w:sz="0" w:space="0" w:color="auto"/>
        <w:right w:val="none" w:sz="0" w:space="0" w:color="auto"/>
      </w:divBdr>
    </w:div>
    <w:div w:id="1296375715">
      <w:bodyDiv w:val="1"/>
      <w:marLeft w:val="0"/>
      <w:marRight w:val="0"/>
      <w:marTop w:val="0"/>
      <w:marBottom w:val="0"/>
      <w:divBdr>
        <w:top w:val="none" w:sz="0" w:space="0" w:color="auto"/>
        <w:left w:val="none" w:sz="0" w:space="0" w:color="auto"/>
        <w:bottom w:val="none" w:sz="0" w:space="0" w:color="auto"/>
        <w:right w:val="none" w:sz="0" w:space="0" w:color="auto"/>
      </w:divBdr>
    </w:div>
    <w:div w:id="1313173072">
      <w:bodyDiv w:val="1"/>
      <w:marLeft w:val="0"/>
      <w:marRight w:val="0"/>
      <w:marTop w:val="0"/>
      <w:marBottom w:val="0"/>
      <w:divBdr>
        <w:top w:val="none" w:sz="0" w:space="0" w:color="auto"/>
        <w:left w:val="none" w:sz="0" w:space="0" w:color="auto"/>
        <w:bottom w:val="none" w:sz="0" w:space="0" w:color="auto"/>
        <w:right w:val="none" w:sz="0" w:space="0" w:color="auto"/>
      </w:divBdr>
    </w:div>
    <w:div w:id="1316102203">
      <w:bodyDiv w:val="1"/>
      <w:marLeft w:val="0"/>
      <w:marRight w:val="0"/>
      <w:marTop w:val="0"/>
      <w:marBottom w:val="0"/>
      <w:divBdr>
        <w:top w:val="none" w:sz="0" w:space="0" w:color="auto"/>
        <w:left w:val="none" w:sz="0" w:space="0" w:color="auto"/>
        <w:bottom w:val="none" w:sz="0" w:space="0" w:color="auto"/>
        <w:right w:val="none" w:sz="0" w:space="0" w:color="auto"/>
      </w:divBdr>
    </w:div>
    <w:div w:id="1316953890">
      <w:bodyDiv w:val="1"/>
      <w:marLeft w:val="0"/>
      <w:marRight w:val="0"/>
      <w:marTop w:val="0"/>
      <w:marBottom w:val="0"/>
      <w:divBdr>
        <w:top w:val="none" w:sz="0" w:space="0" w:color="auto"/>
        <w:left w:val="none" w:sz="0" w:space="0" w:color="auto"/>
        <w:bottom w:val="none" w:sz="0" w:space="0" w:color="auto"/>
        <w:right w:val="none" w:sz="0" w:space="0" w:color="auto"/>
      </w:divBdr>
    </w:div>
    <w:div w:id="1317413815">
      <w:bodyDiv w:val="1"/>
      <w:marLeft w:val="0"/>
      <w:marRight w:val="0"/>
      <w:marTop w:val="0"/>
      <w:marBottom w:val="0"/>
      <w:divBdr>
        <w:top w:val="none" w:sz="0" w:space="0" w:color="auto"/>
        <w:left w:val="none" w:sz="0" w:space="0" w:color="auto"/>
        <w:bottom w:val="none" w:sz="0" w:space="0" w:color="auto"/>
        <w:right w:val="none" w:sz="0" w:space="0" w:color="auto"/>
      </w:divBdr>
    </w:div>
    <w:div w:id="1329596748">
      <w:bodyDiv w:val="1"/>
      <w:marLeft w:val="0"/>
      <w:marRight w:val="0"/>
      <w:marTop w:val="0"/>
      <w:marBottom w:val="0"/>
      <w:divBdr>
        <w:top w:val="none" w:sz="0" w:space="0" w:color="auto"/>
        <w:left w:val="none" w:sz="0" w:space="0" w:color="auto"/>
        <w:bottom w:val="none" w:sz="0" w:space="0" w:color="auto"/>
        <w:right w:val="none" w:sz="0" w:space="0" w:color="auto"/>
      </w:divBdr>
    </w:div>
    <w:div w:id="1334261102">
      <w:bodyDiv w:val="1"/>
      <w:marLeft w:val="0"/>
      <w:marRight w:val="0"/>
      <w:marTop w:val="0"/>
      <w:marBottom w:val="0"/>
      <w:divBdr>
        <w:top w:val="none" w:sz="0" w:space="0" w:color="auto"/>
        <w:left w:val="none" w:sz="0" w:space="0" w:color="auto"/>
        <w:bottom w:val="none" w:sz="0" w:space="0" w:color="auto"/>
        <w:right w:val="none" w:sz="0" w:space="0" w:color="auto"/>
      </w:divBdr>
    </w:div>
    <w:div w:id="1334605897">
      <w:bodyDiv w:val="1"/>
      <w:marLeft w:val="0"/>
      <w:marRight w:val="0"/>
      <w:marTop w:val="0"/>
      <w:marBottom w:val="0"/>
      <w:divBdr>
        <w:top w:val="none" w:sz="0" w:space="0" w:color="auto"/>
        <w:left w:val="none" w:sz="0" w:space="0" w:color="auto"/>
        <w:bottom w:val="none" w:sz="0" w:space="0" w:color="auto"/>
        <w:right w:val="none" w:sz="0" w:space="0" w:color="auto"/>
      </w:divBdr>
    </w:div>
    <w:div w:id="1370301786">
      <w:bodyDiv w:val="1"/>
      <w:marLeft w:val="0"/>
      <w:marRight w:val="0"/>
      <w:marTop w:val="0"/>
      <w:marBottom w:val="0"/>
      <w:divBdr>
        <w:top w:val="none" w:sz="0" w:space="0" w:color="auto"/>
        <w:left w:val="none" w:sz="0" w:space="0" w:color="auto"/>
        <w:bottom w:val="none" w:sz="0" w:space="0" w:color="auto"/>
        <w:right w:val="none" w:sz="0" w:space="0" w:color="auto"/>
      </w:divBdr>
    </w:div>
    <w:div w:id="1376544836">
      <w:bodyDiv w:val="1"/>
      <w:marLeft w:val="0"/>
      <w:marRight w:val="0"/>
      <w:marTop w:val="0"/>
      <w:marBottom w:val="0"/>
      <w:divBdr>
        <w:top w:val="none" w:sz="0" w:space="0" w:color="auto"/>
        <w:left w:val="none" w:sz="0" w:space="0" w:color="auto"/>
        <w:bottom w:val="none" w:sz="0" w:space="0" w:color="auto"/>
        <w:right w:val="none" w:sz="0" w:space="0" w:color="auto"/>
      </w:divBdr>
    </w:div>
    <w:div w:id="1377386315">
      <w:bodyDiv w:val="1"/>
      <w:marLeft w:val="0"/>
      <w:marRight w:val="0"/>
      <w:marTop w:val="0"/>
      <w:marBottom w:val="0"/>
      <w:divBdr>
        <w:top w:val="none" w:sz="0" w:space="0" w:color="auto"/>
        <w:left w:val="none" w:sz="0" w:space="0" w:color="auto"/>
        <w:bottom w:val="none" w:sz="0" w:space="0" w:color="auto"/>
        <w:right w:val="none" w:sz="0" w:space="0" w:color="auto"/>
      </w:divBdr>
    </w:div>
    <w:div w:id="1389576790">
      <w:bodyDiv w:val="1"/>
      <w:marLeft w:val="0"/>
      <w:marRight w:val="0"/>
      <w:marTop w:val="0"/>
      <w:marBottom w:val="0"/>
      <w:divBdr>
        <w:top w:val="none" w:sz="0" w:space="0" w:color="auto"/>
        <w:left w:val="none" w:sz="0" w:space="0" w:color="auto"/>
        <w:bottom w:val="none" w:sz="0" w:space="0" w:color="auto"/>
        <w:right w:val="none" w:sz="0" w:space="0" w:color="auto"/>
      </w:divBdr>
    </w:div>
    <w:div w:id="1395931766">
      <w:bodyDiv w:val="1"/>
      <w:marLeft w:val="0"/>
      <w:marRight w:val="0"/>
      <w:marTop w:val="0"/>
      <w:marBottom w:val="0"/>
      <w:divBdr>
        <w:top w:val="none" w:sz="0" w:space="0" w:color="auto"/>
        <w:left w:val="none" w:sz="0" w:space="0" w:color="auto"/>
        <w:bottom w:val="none" w:sz="0" w:space="0" w:color="auto"/>
        <w:right w:val="none" w:sz="0" w:space="0" w:color="auto"/>
      </w:divBdr>
    </w:div>
    <w:div w:id="1417946616">
      <w:bodyDiv w:val="1"/>
      <w:marLeft w:val="0"/>
      <w:marRight w:val="0"/>
      <w:marTop w:val="0"/>
      <w:marBottom w:val="0"/>
      <w:divBdr>
        <w:top w:val="none" w:sz="0" w:space="0" w:color="auto"/>
        <w:left w:val="none" w:sz="0" w:space="0" w:color="auto"/>
        <w:bottom w:val="none" w:sz="0" w:space="0" w:color="auto"/>
        <w:right w:val="none" w:sz="0" w:space="0" w:color="auto"/>
      </w:divBdr>
    </w:div>
    <w:div w:id="1420835545">
      <w:bodyDiv w:val="1"/>
      <w:marLeft w:val="0"/>
      <w:marRight w:val="0"/>
      <w:marTop w:val="0"/>
      <w:marBottom w:val="0"/>
      <w:divBdr>
        <w:top w:val="none" w:sz="0" w:space="0" w:color="auto"/>
        <w:left w:val="none" w:sz="0" w:space="0" w:color="auto"/>
        <w:bottom w:val="none" w:sz="0" w:space="0" w:color="auto"/>
        <w:right w:val="none" w:sz="0" w:space="0" w:color="auto"/>
      </w:divBdr>
    </w:div>
    <w:div w:id="1421558349">
      <w:bodyDiv w:val="1"/>
      <w:marLeft w:val="0"/>
      <w:marRight w:val="0"/>
      <w:marTop w:val="0"/>
      <w:marBottom w:val="0"/>
      <w:divBdr>
        <w:top w:val="none" w:sz="0" w:space="0" w:color="auto"/>
        <w:left w:val="none" w:sz="0" w:space="0" w:color="auto"/>
        <w:bottom w:val="none" w:sz="0" w:space="0" w:color="auto"/>
        <w:right w:val="none" w:sz="0" w:space="0" w:color="auto"/>
      </w:divBdr>
    </w:div>
    <w:div w:id="1434130786">
      <w:bodyDiv w:val="1"/>
      <w:marLeft w:val="0"/>
      <w:marRight w:val="0"/>
      <w:marTop w:val="0"/>
      <w:marBottom w:val="0"/>
      <w:divBdr>
        <w:top w:val="none" w:sz="0" w:space="0" w:color="auto"/>
        <w:left w:val="none" w:sz="0" w:space="0" w:color="auto"/>
        <w:bottom w:val="none" w:sz="0" w:space="0" w:color="auto"/>
        <w:right w:val="none" w:sz="0" w:space="0" w:color="auto"/>
      </w:divBdr>
    </w:div>
    <w:div w:id="1436710055">
      <w:bodyDiv w:val="1"/>
      <w:marLeft w:val="0"/>
      <w:marRight w:val="0"/>
      <w:marTop w:val="0"/>
      <w:marBottom w:val="0"/>
      <w:divBdr>
        <w:top w:val="none" w:sz="0" w:space="0" w:color="auto"/>
        <w:left w:val="none" w:sz="0" w:space="0" w:color="auto"/>
        <w:bottom w:val="none" w:sz="0" w:space="0" w:color="auto"/>
        <w:right w:val="none" w:sz="0" w:space="0" w:color="auto"/>
      </w:divBdr>
    </w:div>
    <w:div w:id="1450398312">
      <w:bodyDiv w:val="1"/>
      <w:marLeft w:val="0"/>
      <w:marRight w:val="0"/>
      <w:marTop w:val="0"/>
      <w:marBottom w:val="0"/>
      <w:divBdr>
        <w:top w:val="none" w:sz="0" w:space="0" w:color="auto"/>
        <w:left w:val="none" w:sz="0" w:space="0" w:color="auto"/>
        <w:bottom w:val="none" w:sz="0" w:space="0" w:color="auto"/>
        <w:right w:val="none" w:sz="0" w:space="0" w:color="auto"/>
      </w:divBdr>
    </w:div>
    <w:div w:id="1462072474">
      <w:bodyDiv w:val="1"/>
      <w:marLeft w:val="0"/>
      <w:marRight w:val="0"/>
      <w:marTop w:val="0"/>
      <w:marBottom w:val="0"/>
      <w:divBdr>
        <w:top w:val="none" w:sz="0" w:space="0" w:color="auto"/>
        <w:left w:val="none" w:sz="0" w:space="0" w:color="auto"/>
        <w:bottom w:val="none" w:sz="0" w:space="0" w:color="auto"/>
        <w:right w:val="none" w:sz="0" w:space="0" w:color="auto"/>
      </w:divBdr>
    </w:div>
    <w:div w:id="1471090831">
      <w:bodyDiv w:val="1"/>
      <w:marLeft w:val="0"/>
      <w:marRight w:val="0"/>
      <w:marTop w:val="0"/>
      <w:marBottom w:val="0"/>
      <w:divBdr>
        <w:top w:val="none" w:sz="0" w:space="0" w:color="auto"/>
        <w:left w:val="none" w:sz="0" w:space="0" w:color="auto"/>
        <w:bottom w:val="none" w:sz="0" w:space="0" w:color="auto"/>
        <w:right w:val="none" w:sz="0" w:space="0" w:color="auto"/>
      </w:divBdr>
    </w:div>
    <w:div w:id="1477257145">
      <w:bodyDiv w:val="1"/>
      <w:marLeft w:val="0"/>
      <w:marRight w:val="0"/>
      <w:marTop w:val="0"/>
      <w:marBottom w:val="0"/>
      <w:divBdr>
        <w:top w:val="none" w:sz="0" w:space="0" w:color="auto"/>
        <w:left w:val="none" w:sz="0" w:space="0" w:color="auto"/>
        <w:bottom w:val="none" w:sz="0" w:space="0" w:color="auto"/>
        <w:right w:val="none" w:sz="0" w:space="0" w:color="auto"/>
      </w:divBdr>
    </w:div>
    <w:div w:id="1529829641">
      <w:bodyDiv w:val="1"/>
      <w:marLeft w:val="0"/>
      <w:marRight w:val="0"/>
      <w:marTop w:val="0"/>
      <w:marBottom w:val="0"/>
      <w:divBdr>
        <w:top w:val="none" w:sz="0" w:space="0" w:color="auto"/>
        <w:left w:val="none" w:sz="0" w:space="0" w:color="auto"/>
        <w:bottom w:val="none" w:sz="0" w:space="0" w:color="auto"/>
        <w:right w:val="none" w:sz="0" w:space="0" w:color="auto"/>
      </w:divBdr>
    </w:div>
    <w:div w:id="1535537533">
      <w:bodyDiv w:val="1"/>
      <w:marLeft w:val="0"/>
      <w:marRight w:val="0"/>
      <w:marTop w:val="0"/>
      <w:marBottom w:val="0"/>
      <w:divBdr>
        <w:top w:val="none" w:sz="0" w:space="0" w:color="auto"/>
        <w:left w:val="none" w:sz="0" w:space="0" w:color="auto"/>
        <w:bottom w:val="none" w:sz="0" w:space="0" w:color="auto"/>
        <w:right w:val="none" w:sz="0" w:space="0" w:color="auto"/>
      </w:divBdr>
    </w:div>
    <w:div w:id="1540629403">
      <w:bodyDiv w:val="1"/>
      <w:marLeft w:val="0"/>
      <w:marRight w:val="0"/>
      <w:marTop w:val="0"/>
      <w:marBottom w:val="0"/>
      <w:divBdr>
        <w:top w:val="none" w:sz="0" w:space="0" w:color="auto"/>
        <w:left w:val="none" w:sz="0" w:space="0" w:color="auto"/>
        <w:bottom w:val="none" w:sz="0" w:space="0" w:color="auto"/>
        <w:right w:val="none" w:sz="0" w:space="0" w:color="auto"/>
      </w:divBdr>
    </w:div>
    <w:div w:id="1544442427">
      <w:bodyDiv w:val="1"/>
      <w:marLeft w:val="0"/>
      <w:marRight w:val="0"/>
      <w:marTop w:val="0"/>
      <w:marBottom w:val="0"/>
      <w:divBdr>
        <w:top w:val="none" w:sz="0" w:space="0" w:color="auto"/>
        <w:left w:val="none" w:sz="0" w:space="0" w:color="auto"/>
        <w:bottom w:val="none" w:sz="0" w:space="0" w:color="auto"/>
        <w:right w:val="none" w:sz="0" w:space="0" w:color="auto"/>
      </w:divBdr>
    </w:div>
    <w:div w:id="1558080484">
      <w:bodyDiv w:val="1"/>
      <w:marLeft w:val="0"/>
      <w:marRight w:val="0"/>
      <w:marTop w:val="0"/>
      <w:marBottom w:val="0"/>
      <w:divBdr>
        <w:top w:val="none" w:sz="0" w:space="0" w:color="auto"/>
        <w:left w:val="none" w:sz="0" w:space="0" w:color="auto"/>
        <w:bottom w:val="none" w:sz="0" w:space="0" w:color="auto"/>
        <w:right w:val="none" w:sz="0" w:space="0" w:color="auto"/>
      </w:divBdr>
    </w:div>
    <w:div w:id="1562978985">
      <w:bodyDiv w:val="1"/>
      <w:marLeft w:val="0"/>
      <w:marRight w:val="0"/>
      <w:marTop w:val="0"/>
      <w:marBottom w:val="0"/>
      <w:divBdr>
        <w:top w:val="none" w:sz="0" w:space="0" w:color="auto"/>
        <w:left w:val="none" w:sz="0" w:space="0" w:color="auto"/>
        <w:bottom w:val="none" w:sz="0" w:space="0" w:color="auto"/>
        <w:right w:val="none" w:sz="0" w:space="0" w:color="auto"/>
      </w:divBdr>
    </w:div>
    <w:div w:id="1563440592">
      <w:bodyDiv w:val="1"/>
      <w:marLeft w:val="0"/>
      <w:marRight w:val="0"/>
      <w:marTop w:val="0"/>
      <w:marBottom w:val="0"/>
      <w:divBdr>
        <w:top w:val="none" w:sz="0" w:space="0" w:color="auto"/>
        <w:left w:val="none" w:sz="0" w:space="0" w:color="auto"/>
        <w:bottom w:val="none" w:sz="0" w:space="0" w:color="auto"/>
        <w:right w:val="none" w:sz="0" w:space="0" w:color="auto"/>
      </w:divBdr>
    </w:div>
    <w:div w:id="1569538947">
      <w:bodyDiv w:val="1"/>
      <w:marLeft w:val="0"/>
      <w:marRight w:val="0"/>
      <w:marTop w:val="0"/>
      <w:marBottom w:val="0"/>
      <w:divBdr>
        <w:top w:val="none" w:sz="0" w:space="0" w:color="auto"/>
        <w:left w:val="none" w:sz="0" w:space="0" w:color="auto"/>
        <w:bottom w:val="none" w:sz="0" w:space="0" w:color="auto"/>
        <w:right w:val="none" w:sz="0" w:space="0" w:color="auto"/>
      </w:divBdr>
    </w:div>
    <w:div w:id="1577789757">
      <w:bodyDiv w:val="1"/>
      <w:marLeft w:val="0"/>
      <w:marRight w:val="0"/>
      <w:marTop w:val="0"/>
      <w:marBottom w:val="0"/>
      <w:divBdr>
        <w:top w:val="none" w:sz="0" w:space="0" w:color="auto"/>
        <w:left w:val="none" w:sz="0" w:space="0" w:color="auto"/>
        <w:bottom w:val="none" w:sz="0" w:space="0" w:color="auto"/>
        <w:right w:val="none" w:sz="0" w:space="0" w:color="auto"/>
      </w:divBdr>
    </w:div>
    <w:div w:id="1592007672">
      <w:bodyDiv w:val="1"/>
      <w:marLeft w:val="0"/>
      <w:marRight w:val="0"/>
      <w:marTop w:val="0"/>
      <w:marBottom w:val="0"/>
      <w:divBdr>
        <w:top w:val="none" w:sz="0" w:space="0" w:color="auto"/>
        <w:left w:val="none" w:sz="0" w:space="0" w:color="auto"/>
        <w:bottom w:val="none" w:sz="0" w:space="0" w:color="auto"/>
        <w:right w:val="none" w:sz="0" w:space="0" w:color="auto"/>
      </w:divBdr>
    </w:div>
    <w:div w:id="1592547797">
      <w:bodyDiv w:val="1"/>
      <w:marLeft w:val="0"/>
      <w:marRight w:val="0"/>
      <w:marTop w:val="0"/>
      <w:marBottom w:val="0"/>
      <w:divBdr>
        <w:top w:val="none" w:sz="0" w:space="0" w:color="auto"/>
        <w:left w:val="none" w:sz="0" w:space="0" w:color="auto"/>
        <w:bottom w:val="none" w:sz="0" w:space="0" w:color="auto"/>
        <w:right w:val="none" w:sz="0" w:space="0" w:color="auto"/>
      </w:divBdr>
    </w:div>
    <w:div w:id="1605573560">
      <w:bodyDiv w:val="1"/>
      <w:marLeft w:val="0"/>
      <w:marRight w:val="0"/>
      <w:marTop w:val="0"/>
      <w:marBottom w:val="0"/>
      <w:divBdr>
        <w:top w:val="none" w:sz="0" w:space="0" w:color="auto"/>
        <w:left w:val="none" w:sz="0" w:space="0" w:color="auto"/>
        <w:bottom w:val="none" w:sz="0" w:space="0" w:color="auto"/>
        <w:right w:val="none" w:sz="0" w:space="0" w:color="auto"/>
      </w:divBdr>
    </w:div>
    <w:div w:id="1605577845">
      <w:bodyDiv w:val="1"/>
      <w:marLeft w:val="0"/>
      <w:marRight w:val="0"/>
      <w:marTop w:val="0"/>
      <w:marBottom w:val="0"/>
      <w:divBdr>
        <w:top w:val="none" w:sz="0" w:space="0" w:color="auto"/>
        <w:left w:val="none" w:sz="0" w:space="0" w:color="auto"/>
        <w:bottom w:val="none" w:sz="0" w:space="0" w:color="auto"/>
        <w:right w:val="none" w:sz="0" w:space="0" w:color="auto"/>
      </w:divBdr>
    </w:div>
    <w:div w:id="1613393434">
      <w:bodyDiv w:val="1"/>
      <w:marLeft w:val="0"/>
      <w:marRight w:val="0"/>
      <w:marTop w:val="0"/>
      <w:marBottom w:val="0"/>
      <w:divBdr>
        <w:top w:val="none" w:sz="0" w:space="0" w:color="auto"/>
        <w:left w:val="none" w:sz="0" w:space="0" w:color="auto"/>
        <w:bottom w:val="none" w:sz="0" w:space="0" w:color="auto"/>
        <w:right w:val="none" w:sz="0" w:space="0" w:color="auto"/>
      </w:divBdr>
    </w:div>
    <w:div w:id="1620601042">
      <w:bodyDiv w:val="1"/>
      <w:marLeft w:val="0"/>
      <w:marRight w:val="0"/>
      <w:marTop w:val="0"/>
      <w:marBottom w:val="0"/>
      <w:divBdr>
        <w:top w:val="none" w:sz="0" w:space="0" w:color="auto"/>
        <w:left w:val="none" w:sz="0" w:space="0" w:color="auto"/>
        <w:bottom w:val="none" w:sz="0" w:space="0" w:color="auto"/>
        <w:right w:val="none" w:sz="0" w:space="0" w:color="auto"/>
      </w:divBdr>
    </w:div>
    <w:div w:id="1627665138">
      <w:bodyDiv w:val="1"/>
      <w:marLeft w:val="0"/>
      <w:marRight w:val="0"/>
      <w:marTop w:val="0"/>
      <w:marBottom w:val="0"/>
      <w:divBdr>
        <w:top w:val="none" w:sz="0" w:space="0" w:color="auto"/>
        <w:left w:val="none" w:sz="0" w:space="0" w:color="auto"/>
        <w:bottom w:val="none" w:sz="0" w:space="0" w:color="auto"/>
        <w:right w:val="none" w:sz="0" w:space="0" w:color="auto"/>
      </w:divBdr>
    </w:div>
    <w:div w:id="1629777931">
      <w:bodyDiv w:val="1"/>
      <w:marLeft w:val="0"/>
      <w:marRight w:val="0"/>
      <w:marTop w:val="0"/>
      <w:marBottom w:val="0"/>
      <w:divBdr>
        <w:top w:val="none" w:sz="0" w:space="0" w:color="auto"/>
        <w:left w:val="none" w:sz="0" w:space="0" w:color="auto"/>
        <w:bottom w:val="none" w:sz="0" w:space="0" w:color="auto"/>
        <w:right w:val="none" w:sz="0" w:space="0" w:color="auto"/>
      </w:divBdr>
    </w:div>
    <w:div w:id="1630672171">
      <w:bodyDiv w:val="1"/>
      <w:marLeft w:val="0"/>
      <w:marRight w:val="0"/>
      <w:marTop w:val="0"/>
      <w:marBottom w:val="0"/>
      <w:divBdr>
        <w:top w:val="none" w:sz="0" w:space="0" w:color="auto"/>
        <w:left w:val="none" w:sz="0" w:space="0" w:color="auto"/>
        <w:bottom w:val="none" w:sz="0" w:space="0" w:color="auto"/>
        <w:right w:val="none" w:sz="0" w:space="0" w:color="auto"/>
      </w:divBdr>
    </w:div>
    <w:div w:id="1652714304">
      <w:bodyDiv w:val="1"/>
      <w:marLeft w:val="0"/>
      <w:marRight w:val="0"/>
      <w:marTop w:val="0"/>
      <w:marBottom w:val="0"/>
      <w:divBdr>
        <w:top w:val="none" w:sz="0" w:space="0" w:color="auto"/>
        <w:left w:val="none" w:sz="0" w:space="0" w:color="auto"/>
        <w:bottom w:val="none" w:sz="0" w:space="0" w:color="auto"/>
        <w:right w:val="none" w:sz="0" w:space="0" w:color="auto"/>
      </w:divBdr>
    </w:div>
    <w:div w:id="1660041812">
      <w:bodyDiv w:val="1"/>
      <w:marLeft w:val="0"/>
      <w:marRight w:val="0"/>
      <w:marTop w:val="0"/>
      <w:marBottom w:val="0"/>
      <w:divBdr>
        <w:top w:val="none" w:sz="0" w:space="0" w:color="auto"/>
        <w:left w:val="none" w:sz="0" w:space="0" w:color="auto"/>
        <w:bottom w:val="none" w:sz="0" w:space="0" w:color="auto"/>
        <w:right w:val="none" w:sz="0" w:space="0" w:color="auto"/>
      </w:divBdr>
    </w:div>
    <w:div w:id="1660845623">
      <w:bodyDiv w:val="1"/>
      <w:marLeft w:val="0"/>
      <w:marRight w:val="0"/>
      <w:marTop w:val="0"/>
      <w:marBottom w:val="0"/>
      <w:divBdr>
        <w:top w:val="none" w:sz="0" w:space="0" w:color="auto"/>
        <w:left w:val="none" w:sz="0" w:space="0" w:color="auto"/>
        <w:bottom w:val="none" w:sz="0" w:space="0" w:color="auto"/>
        <w:right w:val="none" w:sz="0" w:space="0" w:color="auto"/>
      </w:divBdr>
    </w:div>
    <w:div w:id="1670525709">
      <w:bodyDiv w:val="1"/>
      <w:marLeft w:val="0"/>
      <w:marRight w:val="0"/>
      <w:marTop w:val="0"/>
      <w:marBottom w:val="0"/>
      <w:divBdr>
        <w:top w:val="none" w:sz="0" w:space="0" w:color="auto"/>
        <w:left w:val="none" w:sz="0" w:space="0" w:color="auto"/>
        <w:bottom w:val="none" w:sz="0" w:space="0" w:color="auto"/>
        <w:right w:val="none" w:sz="0" w:space="0" w:color="auto"/>
      </w:divBdr>
    </w:div>
    <w:div w:id="1685862660">
      <w:bodyDiv w:val="1"/>
      <w:marLeft w:val="0"/>
      <w:marRight w:val="0"/>
      <w:marTop w:val="0"/>
      <w:marBottom w:val="0"/>
      <w:divBdr>
        <w:top w:val="none" w:sz="0" w:space="0" w:color="auto"/>
        <w:left w:val="none" w:sz="0" w:space="0" w:color="auto"/>
        <w:bottom w:val="none" w:sz="0" w:space="0" w:color="auto"/>
        <w:right w:val="none" w:sz="0" w:space="0" w:color="auto"/>
      </w:divBdr>
    </w:div>
    <w:div w:id="1686856500">
      <w:bodyDiv w:val="1"/>
      <w:marLeft w:val="0"/>
      <w:marRight w:val="0"/>
      <w:marTop w:val="0"/>
      <w:marBottom w:val="0"/>
      <w:divBdr>
        <w:top w:val="none" w:sz="0" w:space="0" w:color="auto"/>
        <w:left w:val="none" w:sz="0" w:space="0" w:color="auto"/>
        <w:bottom w:val="none" w:sz="0" w:space="0" w:color="auto"/>
        <w:right w:val="none" w:sz="0" w:space="0" w:color="auto"/>
      </w:divBdr>
    </w:div>
    <w:div w:id="1715425863">
      <w:bodyDiv w:val="1"/>
      <w:marLeft w:val="0"/>
      <w:marRight w:val="0"/>
      <w:marTop w:val="0"/>
      <w:marBottom w:val="0"/>
      <w:divBdr>
        <w:top w:val="none" w:sz="0" w:space="0" w:color="auto"/>
        <w:left w:val="none" w:sz="0" w:space="0" w:color="auto"/>
        <w:bottom w:val="none" w:sz="0" w:space="0" w:color="auto"/>
        <w:right w:val="none" w:sz="0" w:space="0" w:color="auto"/>
      </w:divBdr>
    </w:div>
    <w:div w:id="1716930807">
      <w:bodyDiv w:val="1"/>
      <w:marLeft w:val="0"/>
      <w:marRight w:val="0"/>
      <w:marTop w:val="0"/>
      <w:marBottom w:val="0"/>
      <w:divBdr>
        <w:top w:val="none" w:sz="0" w:space="0" w:color="auto"/>
        <w:left w:val="none" w:sz="0" w:space="0" w:color="auto"/>
        <w:bottom w:val="none" w:sz="0" w:space="0" w:color="auto"/>
        <w:right w:val="none" w:sz="0" w:space="0" w:color="auto"/>
      </w:divBdr>
    </w:div>
    <w:div w:id="1738477876">
      <w:bodyDiv w:val="1"/>
      <w:marLeft w:val="0"/>
      <w:marRight w:val="0"/>
      <w:marTop w:val="0"/>
      <w:marBottom w:val="0"/>
      <w:divBdr>
        <w:top w:val="none" w:sz="0" w:space="0" w:color="auto"/>
        <w:left w:val="none" w:sz="0" w:space="0" w:color="auto"/>
        <w:bottom w:val="none" w:sz="0" w:space="0" w:color="auto"/>
        <w:right w:val="none" w:sz="0" w:space="0" w:color="auto"/>
      </w:divBdr>
    </w:div>
    <w:div w:id="1745107625">
      <w:bodyDiv w:val="1"/>
      <w:marLeft w:val="0"/>
      <w:marRight w:val="0"/>
      <w:marTop w:val="0"/>
      <w:marBottom w:val="0"/>
      <w:divBdr>
        <w:top w:val="none" w:sz="0" w:space="0" w:color="auto"/>
        <w:left w:val="none" w:sz="0" w:space="0" w:color="auto"/>
        <w:bottom w:val="none" w:sz="0" w:space="0" w:color="auto"/>
        <w:right w:val="none" w:sz="0" w:space="0" w:color="auto"/>
      </w:divBdr>
    </w:div>
    <w:div w:id="1753891404">
      <w:bodyDiv w:val="1"/>
      <w:marLeft w:val="0"/>
      <w:marRight w:val="0"/>
      <w:marTop w:val="0"/>
      <w:marBottom w:val="0"/>
      <w:divBdr>
        <w:top w:val="none" w:sz="0" w:space="0" w:color="auto"/>
        <w:left w:val="none" w:sz="0" w:space="0" w:color="auto"/>
        <w:bottom w:val="none" w:sz="0" w:space="0" w:color="auto"/>
        <w:right w:val="none" w:sz="0" w:space="0" w:color="auto"/>
      </w:divBdr>
    </w:div>
    <w:div w:id="1759978665">
      <w:bodyDiv w:val="1"/>
      <w:marLeft w:val="0"/>
      <w:marRight w:val="0"/>
      <w:marTop w:val="0"/>
      <w:marBottom w:val="0"/>
      <w:divBdr>
        <w:top w:val="none" w:sz="0" w:space="0" w:color="auto"/>
        <w:left w:val="none" w:sz="0" w:space="0" w:color="auto"/>
        <w:bottom w:val="none" w:sz="0" w:space="0" w:color="auto"/>
        <w:right w:val="none" w:sz="0" w:space="0" w:color="auto"/>
      </w:divBdr>
    </w:div>
    <w:div w:id="1760834967">
      <w:bodyDiv w:val="1"/>
      <w:marLeft w:val="0"/>
      <w:marRight w:val="0"/>
      <w:marTop w:val="0"/>
      <w:marBottom w:val="0"/>
      <w:divBdr>
        <w:top w:val="none" w:sz="0" w:space="0" w:color="auto"/>
        <w:left w:val="none" w:sz="0" w:space="0" w:color="auto"/>
        <w:bottom w:val="none" w:sz="0" w:space="0" w:color="auto"/>
        <w:right w:val="none" w:sz="0" w:space="0" w:color="auto"/>
      </w:divBdr>
    </w:div>
    <w:div w:id="1762484747">
      <w:bodyDiv w:val="1"/>
      <w:marLeft w:val="0"/>
      <w:marRight w:val="0"/>
      <w:marTop w:val="0"/>
      <w:marBottom w:val="0"/>
      <w:divBdr>
        <w:top w:val="none" w:sz="0" w:space="0" w:color="auto"/>
        <w:left w:val="none" w:sz="0" w:space="0" w:color="auto"/>
        <w:bottom w:val="none" w:sz="0" w:space="0" w:color="auto"/>
        <w:right w:val="none" w:sz="0" w:space="0" w:color="auto"/>
      </w:divBdr>
    </w:div>
    <w:div w:id="1794009068">
      <w:bodyDiv w:val="1"/>
      <w:marLeft w:val="0"/>
      <w:marRight w:val="0"/>
      <w:marTop w:val="0"/>
      <w:marBottom w:val="0"/>
      <w:divBdr>
        <w:top w:val="none" w:sz="0" w:space="0" w:color="auto"/>
        <w:left w:val="none" w:sz="0" w:space="0" w:color="auto"/>
        <w:bottom w:val="none" w:sz="0" w:space="0" w:color="auto"/>
        <w:right w:val="none" w:sz="0" w:space="0" w:color="auto"/>
      </w:divBdr>
    </w:div>
    <w:div w:id="1807771866">
      <w:bodyDiv w:val="1"/>
      <w:marLeft w:val="0"/>
      <w:marRight w:val="0"/>
      <w:marTop w:val="0"/>
      <w:marBottom w:val="0"/>
      <w:divBdr>
        <w:top w:val="none" w:sz="0" w:space="0" w:color="auto"/>
        <w:left w:val="none" w:sz="0" w:space="0" w:color="auto"/>
        <w:bottom w:val="none" w:sz="0" w:space="0" w:color="auto"/>
        <w:right w:val="none" w:sz="0" w:space="0" w:color="auto"/>
      </w:divBdr>
    </w:div>
    <w:div w:id="1821967178">
      <w:bodyDiv w:val="1"/>
      <w:marLeft w:val="0"/>
      <w:marRight w:val="0"/>
      <w:marTop w:val="0"/>
      <w:marBottom w:val="0"/>
      <w:divBdr>
        <w:top w:val="none" w:sz="0" w:space="0" w:color="auto"/>
        <w:left w:val="none" w:sz="0" w:space="0" w:color="auto"/>
        <w:bottom w:val="none" w:sz="0" w:space="0" w:color="auto"/>
        <w:right w:val="none" w:sz="0" w:space="0" w:color="auto"/>
      </w:divBdr>
    </w:div>
    <w:div w:id="1824421052">
      <w:bodyDiv w:val="1"/>
      <w:marLeft w:val="0"/>
      <w:marRight w:val="0"/>
      <w:marTop w:val="0"/>
      <w:marBottom w:val="0"/>
      <w:divBdr>
        <w:top w:val="none" w:sz="0" w:space="0" w:color="auto"/>
        <w:left w:val="none" w:sz="0" w:space="0" w:color="auto"/>
        <w:bottom w:val="none" w:sz="0" w:space="0" w:color="auto"/>
        <w:right w:val="none" w:sz="0" w:space="0" w:color="auto"/>
      </w:divBdr>
    </w:div>
    <w:div w:id="1836528603">
      <w:bodyDiv w:val="1"/>
      <w:marLeft w:val="0"/>
      <w:marRight w:val="0"/>
      <w:marTop w:val="0"/>
      <w:marBottom w:val="0"/>
      <w:divBdr>
        <w:top w:val="none" w:sz="0" w:space="0" w:color="auto"/>
        <w:left w:val="none" w:sz="0" w:space="0" w:color="auto"/>
        <w:bottom w:val="none" w:sz="0" w:space="0" w:color="auto"/>
        <w:right w:val="none" w:sz="0" w:space="0" w:color="auto"/>
      </w:divBdr>
    </w:div>
    <w:div w:id="1871606395">
      <w:bodyDiv w:val="1"/>
      <w:marLeft w:val="0"/>
      <w:marRight w:val="0"/>
      <w:marTop w:val="0"/>
      <w:marBottom w:val="0"/>
      <w:divBdr>
        <w:top w:val="none" w:sz="0" w:space="0" w:color="auto"/>
        <w:left w:val="none" w:sz="0" w:space="0" w:color="auto"/>
        <w:bottom w:val="none" w:sz="0" w:space="0" w:color="auto"/>
        <w:right w:val="none" w:sz="0" w:space="0" w:color="auto"/>
      </w:divBdr>
    </w:div>
    <w:div w:id="1888032592">
      <w:bodyDiv w:val="1"/>
      <w:marLeft w:val="0"/>
      <w:marRight w:val="0"/>
      <w:marTop w:val="0"/>
      <w:marBottom w:val="0"/>
      <w:divBdr>
        <w:top w:val="none" w:sz="0" w:space="0" w:color="auto"/>
        <w:left w:val="none" w:sz="0" w:space="0" w:color="auto"/>
        <w:bottom w:val="none" w:sz="0" w:space="0" w:color="auto"/>
        <w:right w:val="none" w:sz="0" w:space="0" w:color="auto"/>
      </w:divBdr>
    </w:div>
    <w:div w:id="1893299837">
      <w:bodyDiv w:val="1"/>
      <w:marLeft w:val="0"/>
      <w:marRight w:val="0"/>
      <w:marTop w:val="0"/>
      <w:marBottom w:val="0"/>
      <w:divBdr>
        <w:top w:val="none" w:sz="0" w:space="0" w:color="auto"/>
        <w:left w:val="none" w:sz="0" w:space="0" w:color="auto"/>
        <w:bottom w:val="none" w:sz="0" w:space="0" w:color="auto"/>
        <w:right w:val="none" w:sz="0" w:space="0" w:color="auto"/>
      </w:divBdr>
    </w:div>
    <w:div w:id="1912151050">
      <w:bodyDiv w:val="1"/>
      <w:marLeft w:val="0"/>
      <w:marRight w:val="0"/>
      <w:marTop w:val="0"/>
      <w:marBottom w:val="0"/>
      <w:divBdr>
        <w:top w:val="none" w:sz="0" w:space="0" w:color="auto"/>
        <w:left w:val="none" w:sz="0" w:space="0" w:color="auto"/>
        <w:bottom w:val="none" w:sz="0" w:space="0" w:color="auto"/>
        <w:right w:val="none" w:sz="0" w:space="0" w:color="auto"/>
      </w:divBdr>
    </w:div>
    <w:div w:id="1929923138">
      <w:bodyDiv w:val="1"/>
      <w:marLeft w:val="0"/>
      <w:marRight w:val="0"/>
      <w:marTop w:val="0"/>
      <w:marBottom w:val="0"/>
      <w:divBdr>
        <w:top w:val="none" w:sz="0" w:space="0" w:color="auto"/>
        <w:left w:val="none" w:sz="0" w:space="0" w:color="auto"/>
        <w:bottom w:val="none" w:sz="0" w:space="0" w:color="auto"/>
        <w:right w:val="none" w:sz="0" w:space="0" w:color="auto"/>
      </w:divBdr>
    </w:div>
    <w:div w:id="1941722258">
      <w:bodyDiv w:val="1"/>
      <w:marLeft w:val="0"/>
      <w:marRight w:val="0"/>
      <w:marTop w:val="0"/>
      <w:marBottom w:val="0"/>
      <w:divBdr>
        <w:top w:val="none" w:sz="0" w:space="0" w:color="auto"/>
        <w:left w:val="none" w:sz="0" w:space="0" w:color="auto"/>
        <w:bottom w:val="none" w:sz="0" w:space="0" w:color="auto"/>
        <w:right w:val="none" w:sz="0" w:space="0" w:color="auto"/>
      </w:divBdr>
    </w:div>
    <w:div w:id="1969118700">
      <w:bodyDiv w:val="1"/>
      <w:marLeft w:val="0"/>
      <w:marRight w:val="0"/>
      <w:marTop w:val="0"/>
      <w:marBottom w:val="0"/>
      <w:divBdr>
        <w:top w:val="none" w:sz="0" w:space="0" w:color="auto"/>
        <w:left w:val="none" w:sz="0" w:space="0" w:color="auto"/>
        <w:bottom w:val="none" w:sz="0" w:space="0" w:color="auto"/>
        <w:right w:val="none" w:sz="0" w:space="0" w:color="auto"/>
      </w:divBdr>
    </w:div>
    <w:div w:id="1973365053">
      <w:bodyDiv w:val="1"/>
      <w:marLeft w:val="0"/>
      <w:marRight w:val="0"/>
      <w:marTop w:val="0"/>
      <w:marBottom w:val="0"/>
      <w:divBdr>
        <w:top w:val="none" w:sz="0" w:space="0" w:color="auto"/>
        <w:left w:val="none" w:sz="0" w:space="0" w:color="auto"/>
        <w:bottom w:val="none" w:sz="0" w:space="0" w:color="auto"/>
        <w:right w:val="none" w:sz="0" w:space="0" w:color="auto"/>
      </w:divBdr>
    </w:div>
    <w:div w:id="1989506903">
      <w:bodyDiv w:val="1"/>
      <w:marLeft w:val="0"/>
      <w:marRight w:val="0"/>
      <w:marTop w:val="0"/>
      <w:marBottom w:val="0"/>
      <w:divBdr>
        <w:top w:val="none" w:sz="0" w:space="0" w:color="auto"/>
        <w:left w:val="none" w:sz="0" w:space="0" w:color="auto"/>
        <w:bottom w:val="none" w:sz="0" w:space="0" w:color="auto"/>
        <w:right w:val="none" w:sz="0" w:space="0" w:color="auto"/>
      </w:divBdr>
    </w:div>
    <w:div w:id="2004506184">
      <w:bodyDiv w:val="1"/>
      <w:marLeft w:val="0"/>
      <w:marRight w:val="0"/>
      <w:marTop w:val="0"/>
      <w:marBottom w:val="0"/>
      <w:divBdr>
        <w:top w:val="none" w:sz="0" w:space="0" w:color="auto"/>
        <w:left w:val="none" w:sz="0" w:space="0" w:color="auto"/>
        <w:bottom w:val="none" w:sz="0" w:space="0" w:color="auto"/>
        <w:right w:val="none" w:sz="0" w:space="0" w:color="auto"/>
      </w:divBdr>
    </w:div>
    <w:div w:id="2012562512">
      <w:bodyDiv w:val="1"/>
      <w:marLeft w:val="0"/>
      <w:marRight w:val="0"/>
      <w:marTop w:val="0"/>
      <w:marBottom w:val="0"/>
      <w:divBdr>
        <w:top w:val="none" w:sz="0" w:space="0" w:color="auto"/>
        <w:left w:val="none" w:sz="0" w:space="0" w:color="auto"/>
        <w:bottom w:val="none" w:sz="0" w:space="0" w:color="auto"/>
        <w:right w:val="none" w:sz="0" w:space="0" w:color="auto"/>
      </w:divBdr>
    </w:div>
    <w:div w:id="2017419400">
      <w:bodyDiv w:val="1"/>
      <w:marLeft w:val="0"/>
      <w:marRight w:val="0"/>
      <w:marTop w:val="0"/>
      <w:marBottom w:val="0"/>
      <w:divBdr>
        <w:top w:val="none" w:sz="0" w:space="0" w:color="auto"/>
        <w:left w:val="none" w:sz="0" w:space="0" w:color="auto"/>
        <w:bottom w:val="none" w:sz="0" w:space="0" w:color="auto"/>
        <w:right w:val="none" w:sz="0" w:space="0" w:color="auto"/>
      </w:divBdr>
    </w:div>
    <w:div w:id="2018651408">
      <w:bodyDiv w:val="1"/>
      <w:marLeft w:val="0"/>
      <w:marRight w:val="0"/>
      <w:marTop w:val="0"/>
      <w:marBottom w:val="0"/>
      <w:divBdr>
        <w:top w:val="none" w:sz="0" w:space="0" w:color="auto"/>
        <w:left w:val="none" w:sz="0" w:space="0" w:color="auto"/>
        <w:bottom w:val="none" w:sz="0" w:space="0" w:color="auto"/>
        <w:right w:val="none" w:sz="0" w:space="0" w:color="auto"/>
      </w:divBdr>
    </w:div>
    <w:div w:id="2033917629">
      <w:bodyDiv w:val="1"/>
      <w:marLeft w:val="0"/>
      <w:marRight w:val="0"/>
      <w:marTop w:val="0"/>
      <w:marBottom w:val="0"/>
      <w:divBdr>
        <w:top w:val="none" w:sz="0" w:space="0" w:color="auto"/>
        <w:left w:val="none" w:sz="0" w:space="0" w:color="auto"/>
        <w:bottom w:val="none" w:sz="0" w:space="0" w:color="auto"/>
        <w:right w:val="none" w:sz="0" w:space="0" w:color="auto"/>
      </w:divBdr>
    </w:div>
    <w:div w:id="2043089786">
      <w:bodyDiv w:val="1"/>
      <w:marLeft w:val="0"/>
      <w:marRight w:val="0"/>
      <w:marTop w:val="0"/>
      <w:marBottom w:val="0"/>
      <w:divBdr>
        <w:top w:val="none" w:sz="0" w:space="0" w:color="auto"/>
        <w:left w:val="none" w:sz="0" w:space="0" w:color="auto"/>
        <w:bottom w:val="none" w:sz="0" w:space="0" w:color="auto"/>
        <w:right w:val="none" w:sz="0" w:space="0" w:color="auto"/>
      </w:divBdr>
    </w:div>
    <w:div w:id="2050764927">
      <w:bodyDiv w:val="1"/>
      <w:marLeft w:val="0"/>
      <w:marRight w:val="0"/>
      <w:marTop w:val="0"/>
      <w:marBottom w:val="0"/>
      <w:divBdr>
        <w:top w:val="none" w:sz="0" w:space="0" w:color="auto"/>
        <w:left w:val="none" w:sz="0" w:space="0" w:color="auto"/>
        <w:bottom w:val="none" w:sz="0" w:space="0" w:color="auto"/>
        <w:right w:val="none" w:sz="0" w:space="0" w:color="auto"/>
      </w:divBdr>
    </w:div>
    <w:div w:id="2058162634">
      <w:bodyDiv w:val="1"/>
      <w:marLeft w:val="0"/>
      <w:marRight w:val="0"/>
      <w:marTop w:val="0"/>
      <w:marBottom w:val="0"/>
      <w:divBdr>
        <w:top w:val="none" w:sz="0" w:space="0" w:color="auto"/>
        <w:left w:val="none" w:sz="0" w:space="0" w:color="auto"/>
        <w:bottom w:val="none" w:sz="0" w:space="0" w:color="auto"/>
        <w:right w:val="none" w:sz="0" w:space="0" w:color="auto"/>
      </w:divBdr>
    </w:div>
    <w:div w:id="2061400169">
      <w:bodyDiv w:val="1"/>
      <w:marLeft w:val="0"/>
      <w:marRight w:val="0"/>
      <w:marTop w:val="0"/>
      <w:marBottom w:val="0"/>
      <w:divBdr>
        <w:top w:val="none" w:sz="0" w:space="0" w:color="auto"/>
        <w:left w:val="none" w:sz="0" w:space="0" w:color="auto"/>
        <w:bottom w:val="none" w:sz="0" w:space="0" w:color="auto"/>
        <w:right w:val="none" w:sz="0" w:space="0" w:color="auto"/>
      </w:divBdr>
    </w:div>
    <w:div w:id="2070227113">
      <w:bodyDiv w:val="1"/>
      <w:marLeft w:val="0"/>
      <w:marRight w:val="0"/>
      <w:marTop w:val="0"/>
      <w:marBottom w:val="0"/>
      <w:divBdr>
        <w:top w:val="none" w:sz="0" w:space="0" w:color="auto"/>
        <w:left w:val="none" w:sz="0" w:space="0" w:color="auto"/>
        <w:bottom w:val="none" w:sz="0" w:space="0" w:color="auto"/>
        <w:right w:val="none" w:sz="0" w:space="0" w:color="auto"/>
      </w:divBdr>
    </w:div>
    <w:div w:id="2083597497">
      <w:bodyDiv w:val="1"/>
      <w:marLeft w:val="0"/>
      <w:marRight w:val="0"/>
      <w:marTop w:val="0"/>
      <w:marBottom w:val="0"/>
      <w:divBdr>
        <w:top w:val="none" w:sz="0" w:space="0" w:color="auto"/>
        <w:left w:val="none" w:sz="0" w:space="0" w:color="auto"/>
        <w:bottom w:val="none" w:sz="0" w:space="0" w:color="auto"/>
        <w:right w:val="none" w:sz="0" w:space="0" w:color="auto"/>
      </w:divBdr>
    </w:div>
    <w:div w:id="2083670937">
      <w:bodyDiv w:val="1"/>
      <w:marLeft w:val="0"/>
      <w:marRight w:val="0"/>
      <w:marTop w:val="0"/>
      <w:marBottom w:val="0"/>
      <w:divBdr>
        <w:top w:val="none" w:sz="0" w:space="0" w:color="auto"/>
        <w:left w:val="none" w:sz="0" w:space="0" w:color="auto"/>
        <w:bottom w:val="none" w:sz="0" w:space="0" w:color="auto"/>
        <w:right w:val="none" w:sz="0" w:space="0" w:color="auto"/>
      </w:divBdr>
    </w:div>
    <w:div w:id="2084571607">
      <w:bodyDiv w:val="1"/>
      <w:marLeft w:val="0"/>
      <w:marRight w:val="0"/>
      <w:marTop w:val="0"/>
      <w:marBottom w:val="0"/>
      <w:divBdr>
        <w:top w:val="none" w:sz="0" w:space="0" w:color="auto"/>
        <w:left w:val="none" w:sz="0" w:space="0" w:color="auto"/>
        <w:bottom w:val="none" w:sz="0" w:space="0" w:color="auto"/>
        <w:right w:val="none" w:sz="0" w:space="0" w:color="auto"/>
      </w:divBdr>
    </w:div>
    <w:div w:id="2084714084">
      <w:bodyDiv w:val="1"/>
      <w:marLeft w:val="0"/>
      <w:marRight w:val="0"/>
      <w:marTop w:val="0"/>
      <w:marBottom w:val="0"/>
      <w:divBdr>
        <w:top w:val="none" w:sz="0" w:space="0" w:color="auto"/>
        <w:left w:val="none" w:sz="0" w:space="0" w:color="auto"/>
        <w:bottom w:val="none" w:sz="0" w:space="0" w:color="auto"/>
        <w:right w:val="none" w:sz="0" w:space="0" w:color="auto"/>
      </w:divBdr>
    </w:div>
    <w:div w:id="2095853177">
      <w:bodyDiv w:val="1"/>
      <w:marLeft w:val="0"/>
      <w:marRight w:val="0"/>
      <w:marTop w:val="0"/>
      <w:marBottom w:val="0"/>
      <w:divBdr>
        <w:top w:val="none" w:sz="0" w:space="0" w:color="auto"/>
        <w:left w:val="none" w:sz="0" w:space="0" w:color="auto"/>
        <w:bottom w:val="none" w:sz="0" w:space="0" w:color="auto"/>
        <w:right w:val="none" w:sz="0" w:space="0" w:color="auto"/>
      </w:divBdr>
    </w:div>
    <w:div w:id="2108114925">
      <w:bodyDiv w:val="1"/>
      <w:marLeft w:val="0"/>
      <w:marRight w:val="0"/>
      <w:marTop w:val="0"/>
      <w:marBottom w:val="0"/>
      <w:divBdr>
        <w:top w:val="none" w:sz="0" w:space="0" w:color="auto"/>
        <w:left w:val="none" w:sz="0" w:space="0" w:color="auto"/>
        <w:bottom w:val="none" w:sz="0" w:space="0" w:color="auto"/>
        <w:right w:val="none" w:sz="0" w:space="0" w:color="auto"/>
      </w:divBdr>
    </w:div>
    <w:div w:id="2128427184">
      <w:bodyDiv w:val="1"/>
      <w:marLeft w:val="0"/>
      <w:marRight w:val="0"/>
      <w:marTop w:val="0"/>
      <w:marBottom w:val="0"/>
      <w:divBdr>
        <w:top w:val="none" w:sz="0" w:space="0" w:color="auto"/>
        <w:left w:val="none" w:sz="0" w:space="0" w:color="auto"/>
        <w:bottom w:val="none" w:sz="0" w:space="0" w:color="auto"/>
        <w:right w:val="none" w:sz="0" w:space="0" w:color="auto"/>
      </w:divBdr>
    </w:div>
    <w:div w:id="2131632871">
      <w:bodyDiv w:val="1"/>
      <w:marLeft w:val="0"/>
      <w:marRight w:val="0"/>
      <w:marTop w:val="0"/>
      <w:marBottom w:val="0"/>
      <w:divBdr>
        <w:top w:val="none" w:sz="0" w:space="0" w:color="auto"/>
        <w:left w:val="none" w:sz="0" w:space="0" w:color="auto"/>
        <w:bottom w:val="none" w:sz="0" w:space="0" w:color="auto"/>
        <w:right w:val="none" w:sz="0" w:space="0" w:color="auto"/>
      </w:divBdr>
    </w:div>
    <w:div w:id="2135713540">
      <w:bodyDiv w:val="1"/>
      <w:marLeft w:val="0"/>
      <w:marRight w:val="0"/>
      <w:marTop w:val="0"/>
      <w:marBottom w:val="0"/>
      <w:divBdr>
        <w:top w:val="none" w:sz="0" w:space="0" w:color="auto"/>
        <w:left w:val="none" w:sz="0" w:space="0" w:color="auto"/>
        <w:bottom w:val="none" w:sz="0" w:space="0" w:color="auto"/>
        <w:right w:val="none" w:sz="0" w:space="0" w:color="auto"/>
      </w:divBdr>
    </w:div>
    <w:div w:id="2142110093">
      <w:bodyDiv w:val="1"/>
      <w:marLeft w:val="0"/>
      <w:marRight w:val="0"/>
      <w:marTop w:val="0"/>
      <w:marBottom w:val="0"/>
      <w:divBdr>
        <w:top w:val="none" w:sz="0" w:space="0" w:color="auto"/>
        <w:left w:val="none" w:sz="0" w:space="0" w:color="auto"/>
        <w:bottom w:val="none" w:sz="0" w:space="0" w:color="auto"/>
        <w:right w:val="none" w:sz="0" w:space="0" w:color="auto"/>
      </w:divBdr>
    </w:div>
    <w:div w:id="214584922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de.wikipedia.org/wiki/ALARP" TargetMode="External"/><Relationship Id="rId18" Type="http://schemas.openxmlformats.org/officeDocument/2006/relationships/header" Target="header2.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s://de.wikipedia.org/wiki/GAMAB"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de.wikipedia.org/wiki/Restrisiko" TargetMode="External"/><Relationship Id="rId5" Type="http://schemas.openxmlformats.org/officeDocument/2006/relationships/settings" Target="settings.xml"/><Relationship Id="rId15" Type="http://schemas.openxmlformats.org/officeDocument/2006/relationships/hyperlink" Target="https://de.wikipedia.org/wiki/Risikomanagement" TargetMode="External"/><Relationship Id="rId10" Type="http://schemas.openxmlformats.org/officeDocument/2006/relationships/hyperlink" Target="https://de.wikipedia.org/wiki/Risiko" TargetMode="External"/><Relationship Id="rId19" Type="http://schemas.openxmlformats.org/officeDocument/2006/relationships/footer" Target="footer2.xml"/><Relationship Id="rId4" Type="http://schemas.openxmlformats.org/officeDocument/2006/relationships/styles" Target="styles.xml"/><Relationship Id="rId9" Type="http://schemas.openxmlformats.org/officeDocument/2006/relationships/hyperlink" Target="https://de.wikipedia.org/wiki/Risikoanalyse" TargetMode="External"/><Relationship Id="rId14" Type="http://schemas.openxmlformats.org/officeDocument/2006/relationships/hyperlink" Target="https://de.wikipedia.org/wiki/Minimale_endogene_Mortalit%C3%A4t"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_rels/header2.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807F98-E661-4983-95B6-A6F8C4E93283}">
  <ds:schemaRefs>
    <ds:schemaRef ds:uri="http://schemas.openxmlformats.org/officeDocument/2006/bibliography"/>
  </ds:schemaRefs>
</ds:datastoreItem>
</file>

<file path=customXml/itemProps2.xml><?xml version="1.0" encoding="utf-8"?>
<ds:datastoreItem xmlns:ds="http://schemas.openxmlformats.org/officeDocument/2006/customXml" ds:itemID="{DEB7C698-F29F-4D9F-A2E2-A1BA2BA750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8192</Words>
  <Characters>51615</Characters>
  <Application>Microsoft Office Word</Application>
  <DocSecurity>0</DocSecurity>
  <Lines>430</Lines>
  <Paragraphs>119</Paragraphs>
  <ScaleCrop>false</ScaleCrop>
  <HeadingPairs>
    <vt:vector size="2" baseType="variant">
      <vt:variant>
        <vt:lpstr>Titel</vt:lpstr>
      </vt:variant>
      <vt:variant>
        <vt:i4>1</vt:i4>
      </vt:variant>
    </vt:vector>
  </HeadingPairs>
  <TitlesOfParts>
    <vt:vector size="1" baseType="lpstr">
      <vt:lpstr>Palliativ</vt:lpstr>
    </vt:vector>
  </TitlesOfParts>
  <Company>ClarCert GmbH</Company>
  <LinksUpToDate>false</LinksUpToDate>
  <CharactersWithSpaces>59688</CharactersWithSpaces>
  <SharedDoc>false</SharedDoc>
  <HLinks>
    <vt:vector size="474" baseType="variant">
      <vt:variant>
        <vt:i4>7798816</vt:i4>
      </vt:variant>
      <vt:variant>
        <vt:i4>1416</vt:i4>
      </vt:variant>
      <vt:variant>
        <vt:i4>0</vt:i4>
      </vt:variant>
      <vt:variant>
        <vt:i4>5</vt:i4>
      </vt:variant>
      <vt:variant>
        <vt:lpwstr>http://www.eprd.de/</vt:lpwstr>
      </vt:variant>
      <vt:variant>
        <vt:lpwstr/>
      </vt:variant>
      <vt:variant>
        <vt:i4>1441847</vt:i4>
      </vt:variant>
      <vt:variant>
        <vt:i4>593</vt:i4>
      </vt:variant>
      <vt:variant>
        <vt:i4>0</vt:i4>
      </vt:variant>
      <vt:variant>
        <vt:i4>5</vt:i4>
      </vt:variant>
      <vt:variant>
        <vt:lpwstr/>
      </vt:variant>
      <vt:variant>
        <vt:lpwstr>_Toc373410624</vt:lpwstr>
      </vt:variant>
      <vt:variant>
        <vt:i4>1441847</vt:i4>
      </vt:variant>
      <vt:variant>
        <vt:i4>587</vt:i4>
      </vt:variant>
      <vt:variant>
        <vt:i4>0</vt:i4>
      </vt:variant>
      <vt:variant>
        <vt:i4>5</vt:i4>
      </vt:variant>
      <vt:variant>
        <vt:lpwstr/>
      </vt:variant>
      <vt:variant>
        <vt:lpwstr>_Toc373410623</vt:lpwstr>
      </vt:variant>
      <vt:variant>
        <vt:i4>1441847</vt:i4>
      </vt:variant>
      <vt:variant>
        <vt:i4>581</vt:i4>
      </vt:variant>
      <vt:variant>
        <vt:i4>0</vt:i4>
      </vt:variant>
      <vt:variant>
        <vt:i4>5</vt:i4>
      </vt:variant>
      <vt:variant>
        <vt:lpwstr/>
      </vt:variant>
      <vt:variant>
        <vt:lpwstr>_Toc373410622</vt:lpwstr>
      </vt:variant>
      <vt:variant>
        <vt:i4>1441847</vt:i4>
      </vt:variant>
      <vt:variant>
        <vt:i4>575</vt:i4>
      </vt:variant>
      <vt:variant>
        <vt:i4>0</vt:i4>
      </vt:variant>
      <vt:variant>
        <vt:i4>5</vt:i4>
      </vt:variant>
      <vt:variant>
        <vt:lpwstr/>
      </vt:variant>
      <vt:variant>
        <vt:lpwstr>_Toc373410621</vt:lpwstr>
      </vt:variant>
      <vt:variant>
        <vt:i4>1441847</vt:i4>
      </vt:variant>
      <vt:variant>
        <vt:i4>569</vt:i4>
      </vt:variant>
      <vt:variant>
        <vt:i4>0</vt:i4>
      </vt:variant>
      <vt:variant>
        <vt:i4>5</vt:i4>
      </vt:variant>
      <vt:variant>
        <vt:lpwstr/>
      </vt:variant>
      <vt:variant>
        <vt:lpwstr>_Toc373410620</vt:lpwstr>
      </vt:variant>
      <vt:variant>
        <vt:i4>1376311</vt:i4>
      </vt:variant>
      <vt:variant>
        <vt:i4>563</vt:i4>
      </vt:variant>
      <vt:variant>
        <vt:i4>0</vt:i4>
      </vt:variant>
      <vt:variant>
        <vt:i4>5</vt:i4>
      </vt:variant>
      <vt:variant>
        <vt:lpwstr/>
      </vt:variant>
      <vt:variant>
        <vt:lpwstr>_Toc373410619</vt:lpwstr>
      </vt:variant>
      <vt:variant>
        <vt:i4>1376311</vt:i4>
      </vt:variant>
      <vt:variant>
        <vt:i4>557</vt:i4>
      </vt:variant>
      <vt:variant>
        <vt:i4>0</vt:i4>
      </vt:variant>
      <vt:variant>
        <vt:i4>5</vt:i4>
      </vt:variant>
      <vt:variant>
        <vt:lpwstr/>
      </vt:variant>
      <vt:variant>
        <vt:lpwstr>_Toc373410618</vt:lpwstr>
      </vt:variant>
      <vt:variant>
        <vt:i4>1376311</vt:i4>
      </vt:variant>
      <vt:variant>
        <vt:i4>551</vt:i4>
      </vt:variant>
      <vt:variant>
        <vt:i4>0</vt:i4>
      </vt:variant>
      <vt:variant>
        <vt:i4>5</vt:i4>
      </vt:variant>
      <vt:variant>
        <vt:lpwstr/>
      </vt:variant>
      <vt:variant>
        <vt:lpwstr>_Toc373410617</vt:lpwstr>
      </vt:variant>
      <vt:variant>
        <vt:i4>1376311</vt:i4>
      </vt:variant>
      <vt:variant>
        <vt:i4>545</vt:i4>
      </vt:variant>
      <vt:variant>
        <vt:i4>0</vt:i4>
      </vt:variant>
      <vt:variant>
        <vt:i4>5</vt:i4>
      </vt:variant>
      <vt:variant>
        <vt:lpwstr/>
      </vt:variant>
      <vt:variant>
        <vt:lpwstr>_Toc373410616</vt:lpwstr>
      </vt:variant>
      <vt:variant>
        <vt:i4>1376311</vt:i4>
      </vt:variant>
      <vt:variant>
        <vt:i4>539</vt:i4>
      </vt:variant>
      <vt:variant>
        <vt:i4>0</vt:i4>
      </vt:variant>
      <vt:variant>
        <vt:i4>5</vt:i4>
      </vt:variant>
      <vt:variant>
        <vt:lpwstr/>
      </vt:variant>
      <vt:variant>
        <vt:lpwstr>_Toc373410615</vt:lpwstr>
      </vt:variant>
      <vt:variant>
        <vt:i4>1376311</vt:i4>
      </vt:variant>
      <vt:variant>
        <vt:i4>533</vt:i4>
      </vt:variant>
      <vt:variant>
        <vt:i4>0</vt:i4>
      </vt:variant>
      <vt:variant>
        <vt:i4>5</vt:i4>
      </vt:variant>
      <vt:variant>
        <vt:lpwstr/>
      </vt:variant>
      <vt:variant>
        <vt:lpwstr>_Toc373410614</vt:lpwstr>
      </vt:variant>
      <vt:variant>
        <vt:i4>1376311</vt:i4>
      </vt:variant>
      <vt:variant>
        <vt:i4>527</vt:i4>
      </vt:variant>
      <vt:variant>
        <vt:i4>0</vt:i4>
      </vt:variant>
      <vt:variant>
        <vt:i4>5</vt:i4>
      </vt:variant>
      <vt:variant>
        <vt:lpwstr/>
      </vt:variant>
      <vt:variant>
        <vt:lpwstr>_Toc373410613</vt:lpwstr>
      </vt:variant>
      <vt:variant>
        <vt:i4>1376311</vt:i4>
      </vt:variant>
      <vt:variant>
        <vt:i4>521</vt:i4>
      </vt:variant>
      <vt:variant>
        <vt:i4>0</vt:i4>
      </vt:variant>
      <vt:variant>
        <vt:i4>5</vt:i4>
      </vt:variant>
      <vt:variant>
        <vt:lpwstr/>
      </vt:variant>
      <vt:variant>
        <vt:lpwstr>_Toc373410612</vt:lpwstr>
      </vt:variant>
      <vt:variant>
        <vt:i4>1376311</vt:i4>
      </vt:variant>
      <vt:variant>
        <vt:i4>515</vt:i4>
      </vt:variant>
      <vt:variant>
        <vt:i4>0</vt:i4>
      </vt:variant>
      <vt:variant>
        <vt:i4>5</vt:i4>
      </vt:variant>
      <vt:variant>
        <vt:lpwstr/>
      </vt:variant>
      <vt:variant>
        <vt:lpwstr>_Toc373410611</vt:lpwstr>
      </vt:variant>
      <vt:variant>
        <vt:i4>1376311</vt:i4>
      </vt:variant>
      <vt:variant>
        <vt:i4>509</vt:i4>
      </vt:variant>
      <vt:variant>
        <vt:i4>0</vt:i4>
      </vt:variant>
      <vt:variant>
        <vt:i4>5</vt:i4>
      </vt:variant>
      <vt:variant>
        <vt:lpwstr/>
      </vt:variant>
      <vt:variant>
        <vt:lpwstr>_Toc373410610</vt:lpwstr>
      </vt:variant>
      <vt:variant>
        <vt:i4>1310775</vt:i4>
      </vt:variant>
      <vt:variant>
        <vt:i4>503</vt:i4>
      </vt:variant>
      <vt:variant>
        <vt:i4>0</vt:i4>
      </vt:variant>
      <vt:variant>
        <vt:i4>5</vt:i4>
      </vt:variant>
      <vt:variant>
        <vt:lpwstr/>
      </vt:variant>
      <vt:variant>
        <vt:lpwstr>_Toc373410609</vt:lpwstr>
      </vt:variant>
      <vt:variant>
        <vt:i4>1310775</vt:i4>
      </vt:variant>
      <vt:variant>
        <vt:i4>497</vt:i4>
      </vt:variant>
      <vt:variant>
        <vt:i4>0</vt:i4>
      </vt:variant>
      <vt:variant>
        <vt:i4>5</vt:i4>
      </vt:variant>
      <vt:variant>
        <vt:lpwstr/>
      </vt:variant>
      <vt:variant>
        <vt:lpwstr>_Toc373410608</vt:lpwstr>
      </vt:variant>
      <vt:variant>
        <vt:i4>1310775</vt:i4>
      </vt:variant>
      <vt:variant>
        <vt:i4>491</vt:i4>
      </vt:variant>
      <vt:variant>
        <vt:i4>0</vt:i4>
      </vt:variant>
      <vt:variant>
        <vt:i4>5</vt:i4>
      </vt:variant>
      <vt:variant>
        <vt:lpwstr/>
      </vt:variant>
      <vt:variant>
        <vt:lpwstr>_Toc373410607</vt:lpwstr>
      </vt:variant>
      <vt:variant>
        <vt:i4>1310775</vt:i4>
      </vt:variant>
      <vt:variant>
        <vt:i4>485</vt:i4>
      </vt:variant>
      <vt:variant>
        <vt:i4>0</vt:i4>
      </vt:variant>
      <vt:variant>
        <vt:i4>5</vt:i4>
      </vt:variant>
      <vt:variant>
        <vt:lpwstr/>
      </vt:variant>
      <vt:variant>
        <vt:lpwstr>_Toc373410606</vt:lpwstr>
      </vt:variant>
      <vt:variant>
        <vt:i4>1310775</vt:i4>
      </vt:variant>
      <vt:variant>
        <vt:i4>479</vt:i4>
      </vt:variant>
      <vt:variant>
        <vt:i4>0</vt:i4>
      </vt:variant>
      <vt:variant>
        <vt:i4>5</vt:i4>
      </vt:variant>
      <vt:variant>
        <vt:lpwstr/>
      </vt:variant>
      <vt:variant>
        <vt:lpwstr>_Toc373410605</vt:lpwstr>
      </vt:variant>
      <vt:variant>
        <vt:i4>1310775</vt:i4>
      </vt:variant>
      <vt:variant>
        <vt:i4>473</vt:i4>
      </vt:variant>
      <vt:variant>
        <vt:i4>0</vt:i4>
      </vt:variant>
      <vt:variant>
        <vt:i4>5</vt:i4>
      </vt:variant>
      <vt:variant>
        <vt:lpwstr/>
      </vt:variant>
      <vt:variant>
        <vt:lpwstr>_Toc373410604</vt:lpwstr>
      </vt:variant>
      <vt:variant>
        <vt:i4>1310775</vt:i4>
      </vt:variant>
      <vt:variant>
        <vt:i4>467</vt:i4>
      </vt:variant>
      <vt:variant>
        <vt:i4>0</vt:i4>
      </vt:variant>
      <vt:variant>
        <vt:i4>5</vt:i4>
      </vt:variant>
      <vt:variant>
        <vt:lpwstr/>
      </vt:variant>
      <vt:variant>
        <vt:lpwstr>_Toc373410603</vt:lpwstr>
      </vt:variant>
      <vt:variant>
        <vt:i4>1310775</vt:i4>
      </vt:variant>
      <vt:variant>
        <vt:i4>461</vt:i4>
      </vt:variant>
      <vt:variant>
        <vt:i4>0</vt:i4>
      </vt:variant>
      <vt:variant>
        <vt:i4>5</vt:i4>
      </vt:variant>
      <vt:variant>
        <vt:lpwstr/>
      </vt:variant>
      <vt:variant>
        <vt:lpwstr>_Toc373410602</vt:lpwstr>
      </vt:variant>
      <vt:variant>
        <vt:i4>1310775</vt:i4>
      </vt:variant>
      <vt:variant>
        <vt:i4>455</vt:i4>
      </vt:variant>
      <vt:variant>
        <vt:i4>0</vt:i4>
      </vt:variant>
      <vt:variant>
        <vt:i4>5</vt:i4>
      </vt:variant>
      <vt:variant>
        <vt:lpwstr/>
      </vt:variant>
      <vt:variant>
        <vt:lpwstr>_Toc373410601</vt:lpwstr>
      </vt:variant>
      <vt:variant>
        <vt:i4>1310775</vt:i4>
      </vt:variant>
      <vt:variant>
        <vt:i4>449</vt:i4>
      </vt:variant>
      <vt:variant>
        <vt:i4>0</vt:i4>
      </vt:variant>
      <vt:variant>
        <vt:i4>5</vt:i4>
      </vt:variant>
      <vt:variant>
        <vt:lpwstr/>
      </vt:variant>
      <vt:variant>
        <vt:lpwstr>_Toc373410600</vt:lpwstr>
      </vt:variant>
      <vt:variant>
        <vt:i4>1900596</vt:i4>
      </vt:variant>
      <vt:variant>
        <vt:i4>443</vt:i4>
      </vt:variant>
      <vt:variant>
        <vt:i4>0</vt:i4>
      </vt:variant>
      <vt:variant>
        <vt:i4>5</vt:i4>
      </vt:variant>
      <vt:variant>
        <vt:lpwstr/>
      </vt:variant>
      <vt:variant>
        <vt:lpwstr>_Toc373410599</vt:lpwstr>
      </vt:variant>
      <vt:variant>
        <vt:i4>1900596</vt:i4>
      </vt:variant>
      <vt:variant>
        <vt:i4>437</vt:i4>
      </vt:variant>
      <vt:variant>
        <vt:i4>0</vt:i4>
      </vt:variant>
      <vt:variant>
        <vt:i4>5</vt:i4>
      </vt:variant>
      <vt:variant>
        <vt:lpwstr/>
      </vt:variant>
      <vt:variant>
        <vt:lpwstr>_Toc373410598</vt:lpwstr>
      </vt:variant>
      <vt:variant>
        <vt:i4>1900596</vt:i4>
      </vt:variant>
      <vt:variant>
        <vt:i4>431</vt:i4>
      </vt:variant>
      <vt:variant>
        <vt:i4>0</vt:i4>
      </vt:variant>
      <vt:variant>
        <vt:i4>5</vt:i4>
      </vt:variant>
      <vt:variant>
        <vt:lpwstr/>
      </vt:variant>
      <vt:variant>
        <vt:lpwstr>_Toc373410597</vt:lpwstr>
      </vt:variant>
      <vt:variant>
        <vt:i4>1900596</vt:i4>
      </vt:variant>
      <vt:variant>
        <vt:i4>425</vt:i4>
      </vt:variant>
      <vt:variant>
        <vt:i4>0</vt:i4>
      </vt:variant>
      <vt:variant>
        <vt:i4>5</vt:i4>
      </vt:variant>
      <vt:variant>
        <vt:lpwstr/>
      </vt:variant>
      <vt:variant>
        <vt:lpwstr>_Toc373410596</vt:lpwstr>
      </vt:variant>
      <vt:variant>
        <vt:i4>1900596</vt:i4>
      </vt:variant>
      <vt:variant>
        <vt:i4>419</vt:i4>
      </vt:variant>
      <vt:variant>
        <vt:i4>0</vt:i4>
      </vt:variant>
      <vt:variant>
        <vt:i4>5</vt:i4>
      </vt:variant>
      <vt:variant>
        <vt:lpwstr/>
      </vt:variant>
      <vt:variant>
        <vt:lpwstr>_Toc373410595</vt:lpwstr>
      </vt:variant>
      <vt:variant>
        <vt:i4>1900596</vt:i4>
      </vt:variant>
      <vt:variant>
        <vt:i4>413</vt:i4>
      </vt:variant>
      <vt:variant>
        <vt:i4>0</vt:i4>
      </vt:variant>
      <vt:variant>
        <vt:i4>5</vt:i4>
      </vt:variant>
      <vt:variant>
        <vt:lpwstr/>
      </vt:variant>
      <vt:variant>
        <vt:lpwstr>_Toc373410594</vt:lpwstr>
      </vt:variant>
      <vt:variant>
        <vt:i4>1900596</vt:i4>
      </vt:variant>
      <vt:variant>
        <vt:i4>407</vt:i4>
      </vt:variant>
      <vt:variant>
        <vt:i4>0</vt:i4>
      </vt:variant>
      <vt:variant>
        <vt:i4>5</vt:i4>
      </vt:variant>
      <vt:variant>
        <vt:lpwstr/>
      </vt:variant>
      <vt:variant>
        <vt:lpwstr>_Toc373410593</vt:lpwstr>
      </vt:variant>
      <vt:variant>
        <vt:i4>1900596</vt:i4>
      </vt:variant>
      <vt:variant>
        <vt:i4>401</vt:i4>
      </vt:variant>
      <vt:variant>
        <vt:i4>0</vt:i4>
      </vt:variant>
      <vt:variant>
        <vt:i4>5</vt:i4>
      </vt:variant>
      <vt:variant>
        <vt:lpwstr/>
      </vt:variant>
      <vt:variant>
        <vt:lpwstr>_Toc373410592</vt:lpwstr>
      </vt:variant>
      <vt:variant>
        <vt:i4>1900596</vt:i4>
      </vt:variant>
      <vt:variant>
        <vt:i4>395</vt:i4>
      </vt:variant>
      <vt:variant>
        <vt:i4>0</vt:i4>
      </vt:variant>
      <vt:variant>
        <vt:i4>5</vt:i4>
      </vt:variant>
      <vt:variant>
        <vt:lpwstr/>
      </vt:variant>
      <vt:variant>
        <vt:lpwstr>_Toc373410591</vt:lpwstr>
      </vt:variant>
      <vt:variant>
        <vt:i4>1900596</vt:i4>
      </vt:variant>
      <vt:variant>
        <vt:i4>389</vt:i4>
      </vt:variant>
      <vt:variant>
        <vt:i4>0</vt:i4>
      </vt:variant>
      <vt:variant>
        <vt:i4>5</vt:i4>
      </vt:variant>
      <vt:variant>
        <vt:lpwstr/>
      </vt:variant>
      <vt:variant>
        <vt:lpwstr>_Toc373410590</vt:lpwstr>
      </vt:variant>
      <vt:variant>
        <vt:i4>1835060</vt:i4>
      </vt:variant>
      <vt:variant>
        <vt:i4>383</vt:i4>
      </vt:variant>
      <vt:variant>
        <vt:i4>0</vt:i4>
      </vt:variant>
      <vt:variant>
        <vt:i4>5</vt:i4>
      </vt:variant>
      <vt:variant>
        <vt:lpwstr/>
      </vt:variant>
      <vt:variant>
        <vt:lpwstr>_Toc373410589</vt:lpwstr>
      </vt:variant>
      <vt:variant>
        <vt:i4>1835060</vt:i4>
      </vt:variant>
      <vt:variant>
        <vt:i4>377</vt:i4>
      </vt:variant>
      <vt:variant>
        <vt:i4>0</vt:i4>
      </vt:variant>
      <vt:variant>
        <vt:i4>5</vt:i4>
      </vt:variant>
      <vt:variant>
        <vt:lpwstr/>
      </vt:variant>
      <vt:variant>
        <vt:lpwstr>_Toc373410588</vt:lpwstr>
      </vt:variant>
      <vt:variant>
        <vt:i4>1835060</vt:i4>
      </vt:variant>
      <vt:variant>
        <vt:i4>371</vt:i4>
      </vt:variant>
      <vt:variant>
        <vt:i4>0</vt:i4>
      </vt:variant>
      <vt:variant>
        <vt:i4>5</vt:i4>
      </vt:variant>
      <vt:variant>
        <vt:lpwstr/>
      </vt:variant>
      <vt:variant>
        <vt:lpwstr>_Toc373410587</vt:lpwstr>
      </vt:variant>
      <vt:variant>
        <vt:i4>1835060</vt:i4>
      </vt:variant>
      <vt:variant>
        <vt:i4>365</vt:i4>
      </vt:variant>
      <vt:variant>
        <vt:i4>0</vt:i4>
      </vt:variant>
      <vt:variant>
        <vt:i4>5</vt:i4>
      </vt:variant>
      <vt:variant>
        <vt:lpwstr/>
      </vt:variant>
      <vt:variant>
        <vt:lpwstr>_Toc373410586</vt:lpwstr>
      </vt:variant>
      <vt:variant>
        <vt:i4>1835060</vt:i4>
      </vt:variant>
      <vt:variant>
        <vt:i4>359</vt:i4>
      </vt:variant>
      <vt:variant>
        <vt:i4>0</vt:i4>
      </vt:variant>
      <vt:variant>
        <vt:i4>5</vt:i4>
      </vt:variant>
      <vt:variant>
        <vt:lpwstr/>
      </vt:variant>
      <vt:variant>
        <vt:lpwstr>_Toc373410585</vt:lpwstr>
      </vt:variant>
      <vt:variant>
        <vt:i4>1835060</vt:i4>
      </vt:variant>
      <vt:variant>
        <vt:i4>353</vt:i4>
      </vt:variant>
      <vt:variant>
        <vt:i4>0</vt:i4>
      </vt:variant>
      <vt:variant>
        <vt:i4>5</vt:i4>
      </vt:variant>
      <vt:variant>
        <vt:lpwstr/>
      </vt:variant>
      <vt:variant>
        <vt:lpwstr>_Toc373410584</vt:lpwstr>
      </vt:variant>
      <vt:variant>
        <vt:i4>1835060</vt:i4>
      </vt:variant>
      <vt:variant>
        <vt:i4>347</vt:i4>
      </vt:variant>
      <vt:variant>
        <vt:i4>0</vt:i4>
      </vt:variant>
      <vt:variant>
        <vt:i4>5</vt:i4>
      </vt:variant>
      <vt:variant>
        <vt:lpwstr/>
      </vt:variant>
      <vt:variant>
        <vt:lpwstr>_Toc373410583</vt:lpwstr>
      </vt:variant>
      <vt:variant>
        <vt:i4>1835060</vt:i4>
      </vt:variant>
      <vt:variant>
        <vt:i4>341</vt:i4>
      </vt:variant>
      <vt:variant>
        <vt:i4>0</vt:i4>
      </vt:variant>
      <vt:variant>
        <vt:i4>5</vt:i4>
      </vt:variant>
      <vt:variant>
        <vt:lpwstr/>
      </vt:variant>
      <vt:variant>
        <vt:lpwstr>_Toc373410582</vt:lpwstr>
      </vt:variant>
      <vt:variant>
        <vt:i4>1835060</vt:i4>
      </vt:variant>
      <vt:variant>
        <vt:i4>335</vt:i4>
      </vt:variant>
      <vt:variant>
        <vt:i4>0</vt:i4>
      </vt:variant>
      <vt:variant>
        <vt:i4>5</vt:i4>
      </vt:variant>
      <vt:variant>
        <vt:lpwstr/>
      </vt:variant>
      <vt:variant>
        <vt:lpwstr>_Toc373410581</vt:lpwstr>
      </vt:variant>
      <vt:variant>
        <vt:i4>1835060</vt:i4>
      </vt:variant>
      <vt:variant>
        <vt:i4>329</vt:i4>
      </vt:variant>
      <vt:variant>
        <vt:i4>0</vt:i4>
      </vt:variant>
      <vt:variant>
        <vt:i4>5</vt:i4>
      </vt:variant>
      <vt:variant>
        <vt:lpwstr/>
      </vt:variant>
      <vt:variant>
        <vt:lpwstr>_Toc373410580</vt:lpwstr>
      </vt:variant>
      <vt:variant>
        <vt:i4>1245236</vt:i4>
      </vt:variant>
      <vt:variant>
        <vt:i4>323</vt:i4>
      </vt:variant>
      <vt:variant>
        <vt:i4>0</vt:i4>
      </vt:variant>
      <vt:variant>
        <vt:i4>5</vt:i4>
      </vt:variant>
      <vt:variant>
        <vt:lpwstr/>
      </vt:variant>
      <vt:variant>
        <vt:lpwstr>_Toc373410579</vt:lpwstr>
      </vt:variant>
      <vt:variant>
        <vt:i4>1245236</vt:i4>
      </vt:variant>
      <vt:variant>
        <vt:i4>317</vt:i4>
      </vt:variant>
      <vt:variant>
        <vt:i4>0</vt:i4>
      </vt:variant>
      <vt:variant>
        <vt:i4>5</vt:i4>
      </vt:variant>
      <vt:variant>
        <vt:lpwstr/>
      </vt:variant>
      <vt:variant>
        <vt:lpwstr>_Toc373410578</vt:lpwstr>
      </vt:variant>
      <vt:variant>
        <vt:i4>1245236</vt:i4>
      </vt:variant>
      <vt:variant>
        <vt:i4>311</vt:i4>
      </vt:variant>
      <vt:variant>
        <vt:i4>0</vt:i4>
      </vt:variant>
      <vt:variant>
        <vt:i4>5</vt:i4>
      </vt:variant>
      <vt:variant>
        <vt:lpwstr/>
      </vt:variant>
      <vt:variant>
        <vt:lpwstr>_Toc373410577</vt:lpwstr>
      </vt:variant>
      <vt:variant>
        <vt:i4>1245236</vt:i4>
      </vt:variant>
      <vt:variant>
        <vt:i4>305</vt:i4>
      </vt:variant>
      <vt:variant>
        <vt:i4>0</vt:i4>
      </vt:variant>
      <vt:variant>
        <vt:i4>5</vt:i4>
      </vt:variant>
      <vt:variant>
        <vt:lpwstr/>
      </vt:variant>
      <vt:variant>
        <vt:lpwstr>_Toc373410576</vt:lpwstr>
      </vt:variant>
      <vt:variant>
        <vt:i4>1245236</vt:i4>
      </vt:variant>
      <vt:variant>
        <vt:i4>299</vt:i4>
      </vt:variant>
      <vt:variant>
        <vt:i4>0</vt:i4>
      </vt:variant>
      <vt:variant>
        <vt:i4>5</vt:i4>
      </vt:variant>
      <vt:variant>
        <vt:lpwstr/>
      </vt:variant>
      <vt:variant>
        <vt:lpwstr>_Toc373410575</vt:lpwstr>
      </vt:variant>
      <vt:variant>
        <vt:i4>1245236</vt:i4>
      </vt:variant>
      <vt:variant>
        <vt:i4>293</vt:i4>
      </vt:variant>
      <vt:variant>
        <vt:i4>0</vt:i4>
      </vt:variant>
      <vt:variant>
        <vt:i4>5</vt:i4>
      </vt:variant>
      <vt:variant>
        <vt:lpwstr/>
      </vt:variant>
      <vt:variant>
        <vt:lpwstr>_Toc373410574</vt:lpwstr>
      </vt:variant>
      <vt:variant>
        <vt:i4>1245236</vt:i4>
      </vt:variant>
      <vt:variant>
        <vt:i4>287</vt:i4>
      </vt:variant>
      <vt:variant>
        <vt:i4>0</vt:i4>
      </vt:variant>
      <vt:variant>
        <vt:i4>5</vt:i4>
      </vt:variant>
      <vt:variant>
        <vt:lpwstr/>
      </vt:variant>
      <vt:variant>
        <vt:lpwstr>_Toc373410573</vt:lpwstr>
      </vt:variant>
      <vt:variant>
        <vt:i4>1245236</vt:i4>
      </vt:variant>
      <vt:variant>
        <vt:i4>281</vt:i4>
      </vt:variant>
      <vt:variant>
        <vt:i4>0</vt:i4>
      </vt:variant>
      <vt:variant>
        <vt:i4>5</vt:i4>
      </vt:variant>
      <vt:variant>
        <vt:lpwstr/>
      </vt:variant>
      <vt:variant>
        <vt:lpwstr>_Toc373410572</vt:lpwstr>
      </vt:variant>
      <vt:variant>
        <vt:i4>1245236</vt:i4>
      </vt:variant>
      <vt:variant>
        <vt:i4>275</vt:i4>
      </vt:variant>
      <vt:variant>
        <vt:i4>0</vt:i4>
      </vt:variant>
      <vt:variant>
        <vt:i4>5</vt:i4>
      </vt:variant>
      <vt:variant>
        <vt:lpwstr/>
      </vt:variant>
      <vt:variant>
        <vt:lpwstr>_Toc373410571</vt:lpwstr>
      </vt:variant>
      <vt:variant>
        <vt:i4>1245236</vt:i4>
      </vt:variant>
      <vt:variant>
        <vt:i4>269</vt:i4>
      </vt:variant>
      <vt:variant>
        <vt:i4>0</vt:i4>
      </vt:variant>
      <vt:variant>
        <vt:i4>5</vt:i4>
      </vt:variant>
      <vt:variant>
        <vt:lpwstr/>
      </vt:variant>
      <vt:variant>
        <vt:lpwstr>_Toc373410570</vt:lpwstr>
      </vt:variant>
      <vt:variant>
        <vt:i4>1179700</vt:i4>
      </vt:variant>
      <vt:variant>
        <vt:i4>263</vt:i4>
      </vt:variant>
      <vt:variant>
        <vt:i4>0</vt:i4>
      </vt:variant>
      <vt:variant>
        <vt:i4>5</vt:i4>
      </vt:variant>
      <vt:variant>
        <vt:lpwstr/>
      </vt:variant>
      <vt:variant>
        <vt:lpwstr>_Toc373410569</vt:lpwstr>
      </vt:variant>
      <vt:variant>
        <vt:i4>1179700</vt:i4>
      </vt:variant>
      <vt:variant>
        <vt:i4>257</vt:i4>
      </vt:variant>
      <vt:variant>
        <vt:i4>0</vt:i4>
      </vt:variant>
      <vt:variant>
        <vt:i4>5</vt:i4>
      </vt:variant>
      <vt:variant>
        <vt:lpwstr/>
      </vt:variant>
      <vt:variant>
        <vt:lpwstr>_Toc373410568</vt:lpwstr>
      </vt:variant>
      <vt:variant>
        <vt:i4>1179700</vt:i4>
      </vt:variant>
      <vt:variant>
        <vt:i4>251</vt:i4>
      </vt:variant>
      <vt:variant>
        <vt:i4>0</vt:i4>
      </vt:variant>
      <vt:variant>
        <vt:i4>5</vt:i4>
      </vt:variant>
      <vt:variant>
        <vt:lpwstr/>
      </vt:variant>
      <vt:variant>
        <vt:lpwstr>_Toc373410567</vt:lpwstr>
      </vt:variant>
      <vt:variant>
        <vt:i4>1179700</vt:i4>
      </vt:variant>
      <vt:variant>
        <vt:i4>245</vt:i4>
      </vt:variant>
      <vt:variant>
        <vt:i4>0</vt:i4>
      </vt:variant>
      <vt:variant>
        <vt:i4>5</vt:i4>
      </vt:variant>
      <vt:variant>
        <vt:lpwstr/>
      </vt:variant>
      <vt:variant>
        <vt:lpwstr>_Toc373410566</vt:lpwstr>
      </vt:variant>
      <vt:variant>
        <vt:i4>1179700</vt:i4>
      </vt:variant>
      <vt:variant>
        <vt:i4>239</vt:i4>
      </vt:variant>
      <vt:variant>
        <vt:i4>0</vt:i4>
      </vt:variant>
      <vt:variant>
        <vt:i4>5</vt:i4>
      </vt:variant>
      <vt:variant>
        <vt:lpwstr/>
      </vt:variant>
      <vt:variant>
        <vt:lpwstr>_Toc373410565</vt:lpwstr>
      </vt:variant>
      <vt:variant>
        <vt:i4>1179700</vt:i4>
      </vt:variant>
      <vt:variant>
        <vt:i4>233</vt:i4>
      </vt:variant>
      <vt:variant>
        <vt:i4>0</vt:i4>
      </vt:variant>
      <vt:variant>
        <vt:i4>5</vt:i4>
      </vt:variant>
      <vt:variant>
        <vt:lpwstr/>
      </vt:variant>
      <vt:variant>
        <vt:lpwstr>_Toc373410564</vt:lpwstr>
      </vt:variant>
      <vt:variant>
        <vt:i4>1179700</vt:i4>
      </vt:variant>
      <vt:variant>
        <vt:i4>227</vt:i4>
      </vt:variant>
      <vt:variant>
        <vt:i4>0</vt:i4>
      </vt:variant>
      <vt:variant>
        <vt:i4>5</vt:i4>
      </vt:variant>
      <vt:variant>
        <vt:lpwstr/>
      </vt:variant>
      <vt:variant>
        <vt:lpwstr>_Toc373410563</vt:lpwstr>
      </vt:variant>
      <vt:variant>
        <vt:i4>1179700</vt:i4>
      </vt:variant>
      <vt:variant>
        <vt:i4>221</vt:i4>
      </vt:variant>
      <vt:variant>
        <vt:i4>0</vt:i4>
      </vt:variant>
      <vt:variant>
        <vt:i4>5</vt:i4>
      </vt:variant>
      <vt:variant>
        <vt:lpwstr/>
      </vt:variant>
      <vt:variant>
        <vt:lpwstr>_Toc373410562</vt:lpwstr>
      </vt:variant>
      <vt:variant>
        <vt:i4>1179700</vt:i4>
      </vt:variant>
      <vt:variant>
        <vt:i4>215</vt:i4>
      </vt:variant>
      <vt:variant>
        <vt:i4>0</vt:i4>
      </vt:variant>
      <vt:variant>
        <vt:i4>5</vt:i4>
      </vt:variant>
      <vt:variant>
        <vt:lpwstr/>
      </vt:variant>
      <vt:variant>
        <vt:lpwstr>_Toc373410561</vt:lpwstr>
      </vt:variant>
      <vt:variant>
        <vt:i4>1179700</vt:i4>
      </vt:variant>
      <vt:variant>
        <vt:i4>209</vt:i4>
      </vt:variant>
      <vt:variant>
        <vt:i4>0</vt:i4>
      </vt:variant>
      <vt:variant>
        <vt:i4>5</vt:i4>
      </vt:variant>
      <vt:variant>
        <vt:lpwstr/>
      </vt:variant>
      <vt:variant>
        <vt:lpwstr>_Toc373410560</vt:lpwstr>
      </vt:variant>
      <vt:variant>
        <vt:i4>1114164</vt:i4>
      </vt:variant>
      <vt:variant>
        <vt:i4>203</vt:i4>
      </vt:variant>
      <vt:variant>
        <vt:i4>0</vt:i4>
      </vt:variant>
      <vt:variant>
        <vt:i4>5</vt:i4>
      </vt:variant>
      <vt:variant>
        <vt:lpwstr/>
      </vt:variant>
      <vt:variant>
        <vt:lpwstr>_Toc373410559</vt:lpwstr>
      </vt:variant>
      <vt:variant>
        <vt:i4>1114164</vt:i4>
      </vt:variant>
      <vt:variant>
        <vt:i4>197</vt:i4>
      </vt:variant>
      <vt:variant>
        <vt:i4>0</vt:i4>
      </vt:variant>
      <vt:variant>
        <vt:i4>5</vt:i4>
      </vt:variant>
      <vt:variant>
        <vt:lpwstr/>
      </vt:variant>
      <vt:variant>
        <vt:lpwstr>_Toc373410558</vt:lpwstr>
      </vt:variant>
      <vt:variant>
        <vt:i4>1114164</vt:i4>
      </vt:variant>
      <vt:variant>
        <vt:i4>191</vt:i4>
      </vt:variant>
      <vt:variant>
        <vt:i4>0</vt:i4>
      </vt:variant>
      <vt:variant>
        <vt:i4>5</vt:i4>
      </vt:variant>
      <vt:variant>
        <vt:lpwstr/>
      </vt:variant>
      <vt:variant>
        <vt:lpwstr>_Toc373410557</vt:lpwstr>
      </vt:variant>
      <vt:variant>
        <vt:i4>1114164</vt:i4>
      </vt:variant>
      <vt:variant>
        <vt:i4>185</vt:i4>
      </vt:variant>
      <vt:variant>
        <vt:i4>0</vt:i4>
      </vt:variant>
      <vt:variant>
        <vt:i4>5</vt:i4>
      </vt:variant>
      <vt:variant>
        <vt:lpwstr/>
      </vt:variant>
      <vt:variant>
        <vt:lpwstr>_Toc373410556</vt:lpwstr>
      </vt:variant>
      <vt:variant>
        <vt:i4>1114164</vt:i4>
      </vt:variant>
      <vt:variant>
        <vt:i4>179</vt:i4>
      </vt:variant>
      <vt:variant>
        <vt:i4>0</vt:i4>
      </vt:variant>
      <vt:variant>
        <vt:i4>5</vt:i4>
      </vt:variant>
      <vt:variant>
        <vt:lpwstr/>
      </vt:variant>
      <vt:variant>
        <vt:lpwstr>_Toc373410555</vt:lpwstr>
      </vt:variant>
      <vt:variant>
        <vt:i4>1114164</vt:i4>
      </vt:variant>
      <vt:variant>
        <vt:i4>173</vt:i4>
      </vt:variant>
      <vt:variant>
        <vt:i4>0</vt:i4>
      </vt:variant>
      <vt:variant>
        <vt:i4>5</vt:i4>
      </vt:variant>
      <vt:variant>
        <vt:lpwstr/>
      </vt:variant>
      <vt:variant>
        <vt:lpwstr>_Toc373410554</vt:lpwstr>
      </vt:variant>
      <vt:variant>
        <vt:i4>1114164</vt:i4>
      </vt:variant>
      <vt:variant>
        <vt:i4>167</vt:i4>
      </vt:variant>
      <vt:variant>
        <vt:i4>0</vt:i4>
      </vt:variant>
      <vt:variant>
        <vt:i4>5</vt:i4>
      </vt:variant>
      <vt:variant>
        <vt:lpwstr/>
      </vt:variant>
      <vt:variant>
        <vt:lpwstr>_Toc373410553</vt:lpwstr>
      </vt:variant>
      <vt:variant>
        <vt:i4>1114164</vt:i4>
      </vt:variant>
      <vt:variant>
        <vt:i4>161</vt:i4>
      </vt:variant>
      <vt:variant>
        <vt:i4>0</vt:i4>
      </vt:variant>
      <vt:variant>
        <vt:i4>5</vt:i4>
      </vt:variant>
      <vt:variant>
        <vt:lpwstr/>
      </vt:variant>
      <vt:variant>
        <vt:lpwstr>_Toc373410552</vt:lpwstr>
      </vt:variant>
      <vt:variant>
        <vt:i4>1114164</vt:i4>
      </vt:variant>
      <vt:variant>
        <vt:i4>155</vt:i4>
      </vt:variant>
      <vt:variant>
        <vt:i4>0</vt:i4>
      </vt:variant>
      <vt:variant>
        <vt:i4>5</vt:i4>
      </vt:variant>
      <vt:variant>
        <vt:lpwstr/>
      </vt:variant>
      <vt:variant>
        <vt:lpwstr>_Toc373410551</vt:lpwstr>
      </vt:variant>
      <vt:variant>
        <vt:i4>1114164</vt:i4>
      </vt:variant>
      <vt:variant>
        <vt:i4>149</vt:i4>
      </vt:variant>
      <vt:variant>
        <vt:i4>0</vt:i4>
      </vt:variant>
      <vt:variant>
        <vt:i4>5</vt:i4>
      </vt:variant>
      <vt:variant>
        <vt:lpwstr/>
      </vt:variant>
      <vt:variant>
        <vt:lpwstr>_Toc373410550</vt:lpwstr>
      </vt:variant>
      <vt:variant>
        <vt:i4>1048628</vt:i4>
      </vt:variant>
      <vt:variant>
        <vt:i4>143</vt:i4>
      </vt:variant>
      <vt:variant>
        <vt:i4>0</vt:i4>
      </vt:variant>
      <vt:variant>
        <vt:i4>5</vt:i4>
      </vt:variant>
      <vt:variant>
        <vt:lpwstr/>
      </vt:variant>
      <vt:variant>
        <vt:lpwstr>_Toc373410549</vt:lpwstr>
      </vt:variant>
      <vt:variant>
        <vt:i4>1048628</vt:i4>
      </vt:variant>
      <vt:variant>
        <vt:i4>137</vt:i4>
      </vt:variant>
      <vt:variant>
        <vt:i4>0</vt:i4>
      </vt:variant>
      <vt:variant>
        <vt:i4>5</vt:i4>
      </vt:variant>
      <vt:variant>
        <vt:lpwstr/>
      </vt:variant>
      <vt:variant>
        <vt:lpwstr>_Toc373410548</vt:lpwstr>
      </vt:variant>
      <vt:variant>
        <vt:i4>1966135</vt:i4>
      </vt:variant>
      <vt:variant>
        <vt:i4>-1</vt:i4>
      </vt:variant>
      <vt:variant>
        <vt:i4>2050</vt:i4>
      </vt:variant>
      <vt:variant>
        <vt:i4>1</vt:i4>
      </vt:variant>
      <vt:variant>
        <vt:lpwstr>cid:0AF40E1E-46C5-4BD1-B4DC-AA0D412FAB23@Speedport_W_700V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Palliativ</dc:title>
  <dc:subject>ehb palliativ</dc:subject>
  <dc:creator>ClarCert</dc:creator>
  <cp:lastModifiedBy>ClarCert - Nina Schmuck</cp:lastModifiedBy>
  <cp:revision>10</cp:revision>
  <cp:lastPrinted>2020-07-15T12:51:00Z</cp:lastPrinted>
  <dcterms:created xsi:type="dcterms:W3CDTF">2025-05-12T07:56:00Z</dcterms:created>
  <dcterms:modified xsi:type="dcterms:W3CDTF">2025-07-30T10:52:00Z</dcterms:modified>
</cp:coreProperties>
</file>